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104" w:rsidRPr="003D5104" w:rsidRDefault="00AE7FB1" w:rsidP="003D5104">
      <w:pPr>
        <w:widowControl w:val="0"/>
        <w:spacing w:after="0" w:line="259" w:lineRule="auto"/>
        <w:ind w:left="1280" w:right="1200"/>
        <w:jc w:val="center"/>
        <w:rPr>
          <w:rFonts w:ascii="Times New Roman" w:eastAsia="Times New Roman" w:hAnsi="Times New Roman" w:cs="Times New Roman"/>
          <w:sz w:val="28"/>
          <w:szCs w:val="20"/>
          <w:lang w:val="ru-RU" w:eastAsia="ru-RU"/>
        </w:rPr>
      </w:pPr>
      <w:r w:rsidRPr="00AE7FB1">
        <w:rPr>
          <w:rFonts w:ascii="Times New Roman" w:eastAsia="Times New Roman" w:hAnsi="Times New Roman" w:cs="Times New Roman"/>
          <w:noProof/>
          <w:sz w:val="32"/>
          <w:szCs w:val="20"/>
          <w:lang w:eastAsia="uk-UA"/>
        </w:rPr>
        <w:pict>
          <v:rect id="Прямоугольник 1" o:spid="_x0000_s1026" style="position:absolute;left:0;text-align:left;margin-left:478.1pt;margin-top:-34.3pt;width:47.25pt;height:30pt;z-index:2516828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" strokecolor="white" strokeweight="1pt"/>
        </w:pict>
      </w:r>
      <w:r w:rsidR="003D5104" w:rsidRPr="003D5104">
        <w:rPr>
          <w:rFonts w:ascii="Times New Roman" w:eastAsia="Times New Roman" w:hAnsi="Times New Roman" w:cs="Times New Roman"/>
          <w:sz w:val="28"/>
          <w:szCs w:val="20"/>
          <w:lang w:eastAsia="ru-RU"/>
        </w:rPr>
        <w:t>Міністерство освіти і науки України</w:t>
      </w:r>
    </w:p>
    <w:p w:rsidR="003D5104" w:rsidRPr="003D5104" w:rsidRDefault="003D5104" w:rsidP="003D5104">
      <w:pPr>
        <w:widowControl w:val="0"/>
        <w:spacing w:after="0" w:line="259" w:lineRule="auto"/>
        <w:ind w:left="1280" w:right="1200"/>
        <w:jc w:val="center"/>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Харківський національний університет радіоелектроніки</w:t>
      </w:r>
    </w:p>
    <w:p w:rsidR="003D5104" w:rsidRPr="003D5104" w:rsidRDefault="003D5104" w:rsidP="003D5104">
      <w:pPr>
        <w:spacing w:after="0" w:line="240" w:lineRule="auto"/>
        <w:jc w:val="center"/>
        <w:rPr>
          <w:rFonts w:ascii="Times New Roman" w:eastAsia="Times New Roman" w:hAnsi="Times New Roman" w:cs="Times New Roman"/>
          <w:sz w:val="20"/>
          <w:szCs w:val="20"/>
          <w:lang w:eastAsia="ru-RU"/>
        </w:rPr>
      </w:pPr>
    </w:p>
    <w:p w:rsidR="003D5104" w:rsidRPr="003D5104" w:rsidRDefault="00AE7FB1" w:rsidP="003D5104">
      <w:pPr>
        <w:spacing w:after="0" w:line="240" w:lineRule="auto"/>
        <w:jc w:val="center"/>
        <w:rPr>
          <w:rFonts w:ascii="Times New Roman" w:eastAsia="Times New Roman" w:hAnsi="Times New Roman" w:cs="Times New Roman"/>
          <w:sz w:val="20"/>
          <w:szCs w:val="20"/>
          <w:lang w:eastAsia="ru-RU"/>
        </w:rPr>
      </w:pPr>
      <w:r w:rsidRPr="00AE7FB1">
        <w:rPr>
          <w:rFonts w:ascii="Times New Roman" w:eastAsia="Times New Roman" w:hAnsi="Times New Roman" w:cs="Times New Roman"/>
          <w:noProof/>
          <w:sz w:val="20"/>
          <w:szCs w:val="20"/>
          <w:lang w:eastAsia="uk-UA"/>
        </w:rPr>
        <w:pict>
          <v:shapetype id="_x0000_t202" coordsize="21600,21600" o:spt="202" path="m,l,21600r21600,l21600,xe">
            <v:stroke joinstyle="miter"/>
            <v:path gradientshapeok="t" o:connecttype="rect"/>
          </v:shapetype>
          <v:shape id="Надпись 30" o:spid="_x0000_s1056" type="#_x0000_t202" style="position:absolute;left:0;text-align:left;margin-left:99pt;margin-top:11.6pt;width:282.9pt;height:14.2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" filled="f" stroked="f">
            <v:textbox inset="0,0,0,0">
              <w:txbxContent>
                <w:p w:rsidR="00BE187E" w:rsidRPr="003D5104" w:rsidRDefault="00BE187E" w:rsidP="003D5104">
                  <w:pPr>
                    <w:jc w:val="center"/>
                    <w:rPr>
                      <w:rFonts w:ascii="Times New Roman" w:hAnsi="Times New Roman" w:cs="Times New Roman"/>
                      <w:sz w:val="28"/>
                      <w:szCs w:val="26"/>
                    </w:rPr>
                  </w:pPr>
                  <w:proofErr w:type="spellStart"/>
                  <w:r w:rsidRPr="003D5104">
                    <w:rPr>
                      <w:rFonts w:ascii="Times New Roman" w:hAnsi="Times New Roman" w:cs="Times New Roman"/>
                      <w:sz w:val="28"/>
                      <w:szCs w:val="26"/>
                    </w:rPr>
                    <w:t>Інфокомунікацій</w:t>
                  </w:r>
                  <w:proofErr w:type="spellEnd"/>
                </w:p>
              </w:txbxContent>
            </v:textbox>
          </v:shape>
        </w:pict>
      </w:r>
    </w:p>
    <w:p w:rsidR="003D5104" w:rsidRPr="003D5104" w:rsidRDefault="003D5104" w:rsidP="003D5104">
      <w:pPr>
        <w:spacing w:after="0" w:line="240" w:lineRule="auto"/>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8"/>
          <w:szCs w:val="20"/>
          <w:lang w:eastAsia="ru-RU"/>
        </w:rPr>
        <w:t xml:space="preserve">      Факультет </w:t>
      </w:r>
      <w:r w:rsidRPr="003D5104">
        <w:rPr>
          <w:rFonts w:ascii="Times New Roman" w:eastAsia="Times New Roman" w:hAnsi="Times New Roman" w:cs="Times New Roman"/>
          <w:sz w:val="20"/>
          <w:szCs w:val="20"/>
          <w:lang w:eastAsia="ru-RU"/>
        </w:rPr>
        <w:t>_____________________________________________________________________________</w:t>
      </w:r>
    </w:p>
    <w:p w:rsidR="003D5104" w:rsidRPr="003D5104" w:rsidRDefault="003D5104" w:rsidP="003D5104">
      <w:pPr>
        <w:spacing w:after="0" w:line="240" w:lineRule="auto"/>
        <w:jc w:val="center"/>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(повна назва)</w:t>
      </w:r>
    </w:p>
    <w:p w:rsidR="003D5104" w:rsidRPr="003D5104" w:rsidRDefault="003D5104" w:rsidP="003D5104">
      <w:pPr>
        <w:widowControl w:val="0"/>
        <w:spacing w:after="0" w:line="240" w:lineRule="auto"/>
        <w:jc w:val="center"/>
        <w:rPr>
          <w:rFonts w:ascii="Times New Roman" w:eastAsia="Times New Roman" w:hAnsi="Times New Roman" w:cs="Times New Roman"/>
          <w:sz w:val="20"/>
          <w:szCs w:val="20"/>
          <w:lang w:eastAsia="ru-RU"/>
        </w:rPr>
      </w:pPr>
    </w:p>
    <w:p w:rsidR="003D5104" w:rsidRPr="003D5104" w:rsidRDefault="003D5104" w:rsidP="003D5104">
      <w:pPr>
        <w:spacing w:before="220" w:after="0" w:line="240" w:lineRule="auto"/>
        <w:jc w:val="center"/>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8"/>
          <w:szCs w:val="20"/>
          <w:lang w:eastAsia="ru-RU"/>
        </w:rPr>
        <w:t>Кафедра</w:t>
      </w:r>
      <w:r w:rsidRPr="003D5104">
        <w:rPr>
          <w:rFonts w:ascii="Times New Roman" w:eastAsia="Times New Roman" w:hAnsi="Times New Roman" w:cs="Times New Roman"/>
          <w:sz w:val="28"/>
          <w:szCs w:val="20"/>
          <w:u w:val="single"/>
          <w:lang w:eastAsia="ru-RU"/>
        </w:rPr>
        <w:t xml:space="preserve">                          </w:t>
      </w:r>
      <w:proofErr w:type="spellStart"/>
      <w:r w:rsidRPr="003D5104">
        <w:rPr>
          <w:rFonts w:ascii="Times New Roman" w:eastAsia="Times New Roman" w:hAnsi="Times New Roman" w:cs="Times New Roman"/>
          <w:sz w:val="28"/>
          <w:szCs w:val="20"/>
          <w:u w:val="single"/>
          <w:lang w:eastAsia="ru-RU"/>
        </w:rPr>
        <w:t>Інфокомунікаційної</w:t>
      </w:r>
      <w:proofErr w:type="spellEnd"/>
      <w:r w:rsidRPr="003D5104">
        <w:rPr>
          <w:rFonts w:ascii="Times New Roman" w:eastAsia="Times New Roman" w:hAnsi="Times New Roman" w:cs="Times New Roman"/>
          <w:sz w:val="28"/>
          <w:szCs w:val="20"/>
          <w:u w:val="single"/>
          <w:lang w:eastAsia="ru-RU"/>
        </w:rPr>
        <w:t xml:space="preserve"> інженерії</w:t>
      </w:r>
      <w:r w:rsidRPr="003D5104">
        <w:rPr>
          <w:rFonts w:ascii="Times New Roman" w:eastAsia="Times New Roman" w:hAnsi="Times New Roman" w:cs="Times New Roman"/>
          <w:sz w:val="28"/>
          <w:szCs w:val="20"/>
          <w:lang w:eastAsia="ru-RU"/>
        </w:rPr>
        <w:t>___________________</w:t>
      </w:r>
    </w:p>
    <w:p w:rsidR="003D5104" w:rsidRPr="003D5104" w:rsidRDefault="003D5104" w:rsidP="003D5104">
      <w:pPr>
        <w:widowControl w:val="0"/>
        <w:spacing w:after="0" w:line="240" w:lineRule="auto"/>
        <w:jc w:val="center"/>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(повна назва)</w:t>
      </w:r>
    </w:p>
    <w:p w:rsidR="003D5104" w:rsidRPr="003D5104" w:rsidRDefault="003D5104" w:rsidP="003D5104">
      <w:pPr>
        <w:widowControl w:val="0"/>
        <w:spacing w:before="600" w:after="0" w:line="240" w:lineRule="auto"/>
        <w:jc w:val="center"/>
        <w:rPr>
          <w:rFonts w:ascii="Times New Roman" w:eastAsia="Times New Roman" w:hAnsi="Times New Roman" w:cs="Times New Roman"/>
          <w:b/>
          <w:sz w:val="40"/>
          <w:szCs w:val="20"/>
          <w:lang w:eastAsia="ru-RU"/>
        </w:rPr>
      </w:pPr>
      <w:r w:rsidRPr="003D5104">
        <w:rPr>
          <w:rFonts w:ascii="Times New Roman" w:eastAsia="Times New Roman" w:hAnsi="Times New Roman" w:cs="Times New Roman"/>
          <w:b/>
          <w:sz w:val="40"/>
          <w:szCs w:val="20"/>
          <w:lang w:eastAsia="ru-RU"/>
        </w:rPr>
        <w:t>АТЕСТАЦІЙНА РОБОТА (ПРОЕКТ)</w:t>
      </w:r>
    </w:p>
    <w:p w:rsidR="003D5104" w:rsidRPr="003D5104" w:rsidRDefault="003D5104" w:rsidP="003D5104">
      <w:pPr>
        <w:widowControl w:val="0"/>
        <w:spacing w:after="0" w:line="240" w:lineRule="auto"/>
        <w:jc w:val="center"/>
        <w:rPr>
          <w:rFonts w:ascii="Times New Roman" w:eastAsia="Times New Roman" w:hAnsi="Times New Roman" w:cs="Times New Roman"/>
          <w:b/>
          <w:sz w:val="40"/>
          <w:szCs w:val="20"/>
          <w:lang w:eastAsia="ru-RU"/>
        </w:rPr>
      </w:pPr>
      <w:r w:rsidRPr="003D5104">
        <w:rPr>
          <w:rFonts w:ascii="Times New Roman" w:eastAsia="Times New Roman" w:hAnsi="Times New Roman" w:cs="Times New Roman"/>
          <w:b/>
          <w:sz w:val="40"/>
          <w:szCs w:val="20"/>
          <w:lang w:eastAsia="ru-RU"/>
        </w:rPr>
        <w:t>Пояснювальна записка</w:t>
      </w:r>
    </w:p>
    <w:p w:rsidR="003D5104" w:rsidRPr="003D5104" w:rsidRDefault="003D5104" w:rsidP="003D5104">
      <w:pPr>
        <w:widowControl w:val="0"/>
        <w:spacing w:after="0" w:line="312" w:lineRule="auto"/>
        <w:jc w:val="center"/>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_________________________</w:t>
      </w:r>
      <w:r w:rsidRPr="003D5104">
        <w:rPr>
          <w:rFonts w:ascii="Times New Roman" w:eastAsia="Times New Roman" w:hAnsi="Times New Roman" w:cs="Times New Roman"/>
          <w:sz w:val="28"/>
          <w:szCs w:val="20"/>
          <w:u w:val="single"/>
          <w:lang w:eastAsia="ru-RU"/>
        </w:rPr>
        <w:t>другий (магістерський)</w:t>
      </w:r>
      <w:r w:rsidRPr="003D5104">
        <w:rPr>
          <w:rFonts w:ascii="Times New Roman" w:eastAsia="Times New Roman" w:hAnsi="Times New Roman" w:cs="Times New Roman"/>
          <w:sz w:val="28"/>
          <w:szCs w:val="20"/>
          <w:lang w:eastAsia="ru-RU"/>
        </w:rPr>
        <w:t>_________________________</w:t>
      </w:r>
      <w:r w:rsidRPr="003D5104">
        <w:rPr>
          <w:rFonts w:ascii="Times New Roman" w:eastAsia="Times New Roman" w:hAnsi="Times New Roman" w:cs="Times New Roman"/>
          <w:sz w:val="28"/>
          <w:szCs w:val="20"/>
          <w:u w:val="single"/>
          <w:lang w:eastAsia="ru-RU"/>
        </w:rPr>
        <w:t xml:space="preserve">                                           </w:t>
      </w:r>
    </w:p>
    <w:p w:rsidR="003D5104" w:rsidRPr="003D5104" w:rsidRDefault="003D5104" w:rsidP="003D5104">
      <w:pPr>
        <w:widowControl w:val="0"/>
        <w:spacing w:after="0" w:line="312" w:lineRule="auto"/>
        <w:jc w:val="center"/>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(освітньо-кваліфікаційний рівень)</w:t>
      </w:r>
    </w:p>
    <w:p w:rsidR="003D5104" w:rsidRPr="003D5104" w:rsidRDefault="003D5104" w:rsidP="003D5104">
      <w:pPr>
        <w:widowControl w:val="0"/>
        <w:spacing w:after="0" w:line="312" w:lineRule="auto"/>
        <w:jc w:val="center"/>
        <w:rPr>
          <w:rFonts w:ascii="Times New Roman" w:eastAsia="Times New Roman" w:hAnsi="Times New Roman" w:cs="Times New Roman"/>
          <w:sz w:val="20"/>
          <w:szCs w:val="20"/>
          <w:lang w:eastAsia="ru-RU"/>
        </w:rPr>
      </w:pPr>
    </w:p>
    <w:p w:rsidR="003D5104" w:rsidRPr="003D5104" w:rsidRDefault="003D5104" w:rsidP="003D5104">
      <w:pPr>
        <w:widowControl w:val="0"/>
        <w:spacing w:after="0" w:line="312" w:lineRule="auto"/>
        <w:jc w:val="center"/>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_______________________</w:t>
      </w:r>
      <w:r w:rsidRPr="003D5104">
        <w:rPr>
          <w:rFonts w:ascii="Times New Roman" w:eastAsia="Times New Roman" w:hAnsi="Times New Roman" w:cs="Times New Roman"/>
          <w:sz w:val="28"/>
          <w:szCs w:val="28"/>
          <w:u w:val="single"/>
          <w:lang w:eastAsia="ru-RU"/>
        </w:rPr>
        <w:t xml:space="preserve"> ГЮИК.ХХХХХХ.001. ПЗ</w:t>
      </w:r>
      <w:r w:rsidRPr="003D5104">
        <w:rPr>
          <w:rFonts w:ascii="Times New Roman" w:eastAsia="Times New Roman" w:hAnsi="Times New Roman" w:cs="Times New Roman"/>
          <w:sz w:val="28"/>
          <w:szCs w:val="20"/>
          <w:lang w:eastAsia="ru-RU"/>
        </w:rPr>
        <w:t>____________________</w:t>
      </w:r>
    </w:p>
    <w:p w:rsidR="003D5104" w:rsidRPr="003D5104" w:rsidRDefault="00FC5847" w:rsidP="00FC5847">
      <w:pPr>
        <w:widowControl w:val="0"/>
        <w:spacing w:after="0" w:line="312" w:lineRule="auto"/>
        <w:jc w:val="center"/>
        <w:rPr>
          <w:rFonts w:ascii="Times New Roman" w:eastAsia="Times New Roman" w:hAnsi="Times New Roman" w:cs="Times New Roman"/>
          <w:sz w:val="28"/>
          <w:szCs w:val="28"/>
          <w:lang w:eastAsia="ru-RU"/>
        </w:rPr>
      </w:pPr>
      <w:r w:rsidRPr="00FC5847">
        <w:rPr>
          <w:rFonts w:ascii="Times New Roman" w:eastAsia="Times New Roman" w:hAnsi="Times New Roman" w:cs="Times New Roman"/>
          <w:sz w:val="28"/>
          <w:szCs w:val="28"/>
          <w:u w:val="single"/>
          <w:lang w:eastAsia="ru-RU"/>
        </w:rPr>
        <w:t>Дослідження методу збалансованого управління чергами на маршрутизато</w:t>
      </w:r>
      <w:r>
        <w:rPr>
          <w:rFonts w:ascii="Times New Roman" w:eastAsia="Times New Roman" w:hAnsi="Times New Roman" w:cs="Times New Roman"/>
          <w:sz w:val="28"/>
          <w:szCs w:val="28"/>
          <w:u w:val="single"/>
          <w:lang w:eastAsia="ru-RU"/>
        </w:rPr>
        <w:t>рах</w:t>
      </w:r>
      <w:r w:rsidRPr="00FC5847">
        <w:rPr>
          <w:rFonts w:ascii="Times New Roman" w:eastAsia="Times New Roman" w:hAnsi="Times New Roman" w:cs="Times New Roman"/>
          <w:sz w:val="28"/>
          <w:szCs w:val="28"/>
          <w:u w:val="single"/>
          <w:lang w:eastAsia="ru-RU"/>
        </w:rPr>
        <w:t xml:space="preserve"> </w:t>
      </w:r>
      <w:r>
        <w:rPr>
          <w:rFonts w:ascii="Times New Roman" w:eastAsia="Times New Roman" w:hAnsi="Times New Roman" w:cs="Times New Roman"/>
          <w:sz w:val="28"/>
          <w:szCs w:val="28"/>
          <w:u w:val="single"/>
          <w:lang w:eastAsia="ru-RU"/>
        </w:rPr>
        <w:t xml:space="preserve">        </w:t>
      </w:r>
      <w:r w:rsidRPr="003D5104">
        <w:rPr>
          <w:rFonts w:ascii="Times New Roman" w:eastAsia="Times New Roman" w:hAnsi="Times New Roman" w:cs="Times New Roman"/>
          <w:sz w:val="28"/>
          <w:szCs w:val="28"/>
          <w:lang w:eastAsia="ru-RU"/>
        </w:rPr>
        <w:t>____________________________</w:t>
      </w:r>
      <w:r w:rsidRPr="00FC5847">
        <w:rPr>
          <w:rFonts w:ascii="Times New Roman" w:eastAsia="Times New Roman" w:hAnsi="Times New Roman" w:cs="Times New Roman"/>
          <w:sz w:val="28"/>
          <w:szCs w:val="28"/>
          <w:u w:val="single"/>
          <w:lang w:eastAsia="ru-RU"/>
        </w:rPr>
        <w:t>ТКМ</w:t>
      </w:r>
      <w:r w:rsidR="003D5104" w:rsidRPr="003D5104">
        <w:rPr>
          <w:rFonts w:ascii="Times New Roman" w:eastAsia="Times New Roman" w:hAnsi="Times New Roman" w:cs="Times New Roman"/>
          <w:sz w:val="28"/>
          <w:szCs w:val="28"/>
          <w:lang w:eastAsia="ru-RU"/>
        </w:rPr>
        <w:t>_____________________________</w:t>
      </w:r>
    </w:p>
    <w:p w:rsidR="003D5104" w:rsidRPr="003D5104" w:rsidRDefault="003D5104" w:rsidP="003D5104">
      <w:pPr>
        <w:widowControl w:val="0"/>
        <w:spacing w:after="0" w:line="312"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0"/>
          <w:szCs w:val="20"/>
          <w:lang w:eastAsia="ru-RU"/>
        </w:rPr>
        <w:t>(тема)</w:t>
      </w:r>
    </w:p>
    <w:p w:rsidR="003D5104" w:rsidRPr="003D5104" w:rsidRDefault="003D5104" w:rsidP="003D5104">
      <w:pPr>
        <w:widowControl w:val="0"/>
        <w:spacing w:after="0" w:line="312" w:lineRule="auto"/>
        <w:jc w:val="center"/>
        <w:rPr>
          <w:rFonts w:ascii="Times New Roman" w:eastAsia="Times New Roman" w:hAnsi="Times New Roman" w:cs="Times New Roman"/>
          <w:sz w:val="20"/>
          <w:szCs w:val="20"/>
          <w:lang w:eastAsia="ru-RU"/>
        </w:rPr>
      </w:pPr>
    </w:p>
    <w:p w:rsidR="003D5104" w:rsidRPr="003D5104" w:rsidRDefault="003D5104" w:rsidP="003D5104">
      <w:pPr>
        <w:spacing w:after="0" w:line="240" w:lineRule="auto"/>
        <w:rPr>
          <w:rFonts w:ascii="Times New Roman" w:eastAsia="Times New Roman" w:hAnsi="Times New Roman" w:cs="Times New Roman"/>
          <w:sz w:val="20"/>
          <w:szCs w:val="20"/>
          <w:lang w:eastAsia="ru-RU"/>
        </w:rPr>
      </w:pPr>
    </w:p>
    <w:p w:rsidR="003D5104" w:rsidRPr="003D5104" w:rsidRDefault="003D5104" w:rsidP="003D5104">
      <w:pPr>
        <w:spacing w:after="0" w:line="240" w:lineRule="auto"/>
        <w:rPr>
          <w:rFonts w:ascii="Times New Roman" w:eastAsia="Times New Roman" w:hAnsi="Times New Roman" w:cs="Times New Roman"/>
          <w:sz w:val="20"/>
          <w:szCs w:val="20"/>
          <w:lang w:eastAsia="ru-RU"/>
        </w:rPr>
      </w:pPr>
    </w:p>
    <w:p w:rsidR="003D5104" w:rsidRPr="003D5104" w:rsidRDefault="003D5104" w:rsidP="003D5104">
      <w:pPr>
        <w:spacing w:after="0" w:line="312" w:lineRule="auto"/>
        <w:ind w:left="3402"/>
        <w:jc w:val="both"/>
        <w:rPr>
          <w:rFonts w:ascii="Times New Roman" w:eastAsia="Times New Roman" w:hAnsi="Times New Roman" w:cs="Times New Roman"/>
          <w:sz w:val="28"/>
          <w:szCs w:val="28"/>
          <w:u w:val="single"/>
          <w:lang w:eastAsia="ru-RU"/>
        </w:rPr>
      </w:pPr>
      <w:r w:rsidRPr="003D5104">
        <w:rPr>
          <w:rFonts w:ascii="Times New Roman" w:eastAsia="Times New Roman" w:hAnsi="Times New Roman" w:cs="Times New Roman"/>
          <w:sz w:val="28"/>
          <w:szCs w:val="28"/>
          <w:lang w:eastAsia="ru-RU"/>
        </w:rPr>
        <w:t xml:space="preserve">Виконав: студент 6 курсу, групи  </w:t>
      </w:r>
      <w:proofErr w:type="spellStart"/>
      <w:r w:rsidRPr="003D5104">
        <w:rPr>
          <w:rFonts w:ascii="Times New Roman" w:eastAsia="Times New Roman" w:hAnsi="Times New Roman" w:cs="Times New Roman"/>
          <w:sz w:val="28"/>
          <w:szCs w:val="28"/>
          <w:u w:val="single"/>
          <w:lang w:eastAsia="ru-RU"/>
        </w:rPr>
        <w:t>ІКІм</w:t>
      </w:r>
      <w:proofErr w:type="spellEnd"/>
      <w:r w:rsidRPr="003D5104">
        <w:rPr>
          <w:rFonts w:ascii="Times New Roman" w:eastAsia="Times New Roman" w:hAnsi="Times New Roman" w:cs="Times New Roman"/>
          <w:sz w:val="28"/>
          <w:szCs w:val="28"/>
          <w:u w:val="single"/>
          <w:lang w:eastAsia="ru-RU"/>
        </w:rPr>
        <w:t xml:space="preserve"> – 1</w:t>
      </w:r>
      <w:r w:rsidR="00BD7987">
        <w:rPr>
          <w:rFonts w:ascii="Times New Roman" w:eastAsia="Times New Roman" w:hAnsi="Times New Roman" w:cs="Times New Roman"/>
          <w:sz w:val="28"/>
          <w:szCs w:val="28"/>
          <w:u w:val="single"/>
          <w:lang w:eastAsia="ru-RU"/>
        </w:rPr>
        <w:t>8</w:t>
      </w:r>
      <w:r w:rsidRPr="003D5104">
        <w:rPr>
          <w:rFonts w:ascii="Times New Roman" w:eastAsia="Times New Roman" w:hAnsi="Times New Roman" w:cs="Times New Roman"/>
          <w:sz w:val="28"/>
          <w:szCs w:val="28"/>
          <w:u w:val="single"/>
          <w:lang w:eastAsia="ru-RU"/>
        </w:rPr>
        <w:t>– 1</w:t>
      </w:r>
    </w:p>
    <w:p w:rsidR="003D5104" w:rsidRPr="003D5104" w:rsidRDefault="003D5104" w:rsidP="003D5104">
      <w:pPr>
        <w:spacing w:after="0" w:line="312" w:lineRule="auto"/>
        <w:ind w:left="3402"/>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Напряму  підготовки  (спеціальності)</w:t>
      </w:r>
    </w:p>
    <w:p w:rsidR="003D5104" w:rsidRPr="003D5104" w:rsidRDefault="003D5104" w:rsidP="003D5104">
      <w:pPr>
        <w:spacing w:after="0" w:line="312" w:lineRule="auto"/>
        <w:ind w:left="3402"/>
        <w:jc w:val="both"/>
        <w:rPr>
          <w:rFonts w:ascii="Times New Roman" w:eastAsia="Times New Roman" w:hAnsi="Times New Roman" w:cs="Times New Roman"/>
          <w:sz w:val="28"/>
          <w:szCs w:val="28"/>
          <w:u w:val="single"/>
          <w:lang w:eastAsia="ru-RU"/>
        </w:rPr>
      </w:pPr>
      <w:r w:rsidRPr="003D5104">
        <w:rPr>
          <w:rFonts w:ascii="Times New Roman" w:eastAsia="Times New Roman" w:hAnsi="Times New Roman" w:cs="Times New Roman"/>
          <w:sz w:val="28"/>
          <w:szCs w:val="28"/>
          <w:u w:val="single"/>
          <w:lang w:eastAsia="ru-RU"/>
        </w:rPr>
        <w:t>« </w:t>
      </w:r>
      <w:r w:rsidRPr="003D5104">
        <w:rPr>
          <w:rFonts w:ascii="Times New Roman" w:eastAsia="Times New Roman" w:hAnsi="Times New Roman" w:cs="Times New Roman"/>
          <w:sz w:val="28"/>
          <w:szCs w:val="20"/>
          <w:u w:val="single"/>
          <w:lang w:eastAsia="ru-RU"/>
        </w:rPr>
        <w:t>172  Телекомунікації  та радіотехніка</w:t>
      </w:r>
      <w:r w:rsidRPr="003D5104">
        <w:rPr>
          <w:rFonts w:ascii="Times New Roman" w:eastAsia="Times New Roman" w:hAnsi="Times New Roman" w:cs="Times New Roman"/>
          <w:sz w:val="28"/>
          <w:szCs w:val="28"/>
          <w:u w:val="single"/>
          <w:lang w:eastAsia="ru-RU"/>
        </w:rPr>
        <w:t xml:space="preserve">»                                             </w:t>
      </w:r>
    </w:p>
    <w:p w:rsidR="003D5104" w:rsidRPr="003D5104" w:rsidRDefault="003D5104" w:rsidP="003D5104">
      <w:pPr>
        <w:spacing w:after="0" w:line="312" w:lineRule="auto"/>
        <w:ind w:left="4320"/>
        <w:jc w:val="both"/>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(шифр і назва спеціальності)</w:t>
      </w:r>
    </w:p>
    <w:p w:rsidR="003D5104" w:rsidRPr="003D5104" w:rsidRDefault="003D5104" w:rsidP="003D5104">
      <w:pPr>
        <w:spacing w:after="0" w:line="240" w:lineRule="auto"/>
        <w:ind w:left="4320"/>
        <w:jc w:val="both"/>
        <w:rPr>
          <w:rFonts w:ascii="Times New Roman" w:eastAsia="Times New Roman" w:hAnsi="Times New Roman" w:cs="Times New Roman"/>
          <w:sz w:val="20"/>
          <w:szCs w:val="20"/>
          <w:lang w:eastAsia="ru-RU"/>
        </w:rPr>
      </w:pPr>
    </w:p>
    <w:p w:rsidR="003D5104" w:rsidRPr="003D5104" w:rsidRDefault="003D5104" w:rsidP="003D5104">
      <w:pPr>
        <w:spacing w:after="0" w:line="240" w:lineRule="auto"/>
        <w:ind w:left="3402"/>
        <w:rPr>
          <w:rFonts w:ascii="Times New Roman" w:eastAsia="Times New Roman" w:hAnsi="Times New Roman" w:cs="Times New Roman"/>
          <w:sz w:val="28"/>
          <w:szCs w:val="20"/>
          <w:u w:val="single"/>
          <w:lang w:eastAsia="ru-RU"/>
        </w:rPr>
      </w:pPr>
      <w:r w:rsidRPr="003D5104">
        <w:rPr>
          <w:rFonts w:ascii="Times New Roman" w:eastAsia="Times New Roman" w:hAnsi="Times New Roman" w:cs="Times New Roman"/>
          <w:sz w:val="28"/>
          <w:szCs w:val="20"/>
          <w:lang w:eastAsia="ru-RU"/>
        </w:rPr>
        <w:t xml:space="preserve">спеціалізації </w:t>
      </w:r>
      <w:r w:rsidRPr="003D5104">
        <w:rPr>
          <w:rFonts w:ascii="Times New Roman" w:eastAsia="Times New Roman" w:hAnsi="Times New Roman" w:cs="Times New Roman"/>
          <w:sz w:val="28"/>
          <w:szCs w:val="20"/>
          <w:u w:val="single"/>
          <w:lang w:eastAsia="ru-RU"/>
        </w:rPr>
        <w:t xml:space="preserve">   </w:t>
      </w:r>
      <w:proofErr w:type="spellStart"/>
      <w:r w:rsidRPr="003D5104">
        <w:rPr>
          <w:rFonts w:ascii="Times New Roman" w:eastAsia="Times New Roman" w:hAnsi="Times New Roman" w:cs="Times New Roman"/>
          <w:sz w:val="28"/>
          <w:szCs w:val="20"/>
          <w:u w:val="single"/>
          <w:lang w:eastAsia="ru-RU"/>
        </w:rPr>
        <w:t>Інфокомунікаційна</w:t>
      </w:r>
      <w:proofErr w:type="spellEnd"/>
      <w:r w:rsidRPr="003D5104">
        <w:rPr>
          <w:rFonts w:ascii="Times New Roman" w:eastAsia="Times New Roman" w:hAnsi="Times New Roman" w:cs="Times New Roman"/>
          <w:sz w:val="28"/>
          <w:szCs w:val="20"/>
          <w:u w:val="single"/>
          <w:lang w:eastAsia="ru-RU"/>
        </w:rPr>
        <w:t xml:space="preserve"> інженерія       </w:t>
      </w:r>
      <w:r w:rsidRPr="003D5104">
        <w:rPr>
          <w:rFonts w:ascii="Times New Roman" w:eastAsia="Times New Roman" w:hAnsi="Times New Roman" w:cs="Times New Roman"/>
          <w:color w:val="FFFFFF"/>
          <w:sz w:val="28"/>
          <w:szCs w:val="20"/>
          <w:u w:val="single"/>
          <w:lang w:eastAsia="ru-RU"/>
        </w:rPr>
        <w:t>.</w:t>
      </w:r>
      <w:r w:rsidRPr="003D5104">
        <w:rPr>
          <w:rFonts w:ascii="Times New Roman" w:eastAsia="Times New Roman" w:hAnsi="Times New Roman" w:cs="Times New Roman"/>
          <w:color w:val="FFFFFF"/>
          <w:sz w:val="28"/>
          <w:szCs w:val="28"/>
          <w:u w:val="single"/>
          <w:lang w:eastAsia="ru-RU"/>
        </w:rPr>
        <w:t>.</w:t>
      </w:r>
    </w:p>
    <w:p w:rsidR="003D5104" w:rsidRPr="003D5104" w:rsidRDefault="003D5104" w:rsidP="003D5104">
      <w:pPr>
        <w:spacing w:after="0" w:line="240" w:lineRule="auto"/>
        <w:ind w:left="3402"/>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 xml:space="preserve">                                                    (назва спеціалізації)</w:t>
      </w:r>
    </w:p>
    <w:p w:rsidR="003D5104" w:rsidRPr="003D5104" w:rsidRDefault="003D5104" w:rsidP="003D5104">
      <w:pPr>
        <w:spacing w:after="0" w:line="240" w:lineRule="auto"/>
        <w:ind w:left="4320"/>
        <w:jc w:val="both"/>
        <w:rPr>
          <w:rFonts w:ascii="Times New Roman" w:eastAsia="Times New Roman" w:hAnsi="Times New Roman" w:cs="Times New Roman"/>
          <w:sz w:val="20"/>
          <w:szCs w:val="20"/>
          <w:lang w:eastAsia="ru-RU"/>
        </w:rPr>
      </w:pPr>
    </w:p>
    <w:p w:rsidR="003D5104" w:rsidRPr="003D5104" w:rsidRDefault="003D5104" w:rsidP="003D5104">
      <w:pPr>
        <w:spacing w:after="0" w:line="240" w:lineRule="auto"/>
        <w:jc w:val="both"/>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 xml:space="preserve">                                                 ___________</w:t>
      </w:r>
      <w:r w:rsidRPr="003D5104">
        <w:rPr>
          <w:rFonts w:ascii="Times New Roman" w:eastAsia="Times New Roman" w:hAnsi="Times New Roman" w:cs="Times New Roman"/>
          <w:sz w:val="28"/>
          <w:szCs w:val="20"/>
          <w:u w:val="single"/>
          <w:lang w:eastAsia="ru-RU"/>
        </w:rPr>
        <w:t>М</w:t>
      </w:r>
      <w:r w:rsidR="00FC5847">
        <w:rPr>
          <w:rFonts w:ascii="Times New Roman" w:eastAsia="Times New Roman" w:hAnsi="Times New Roman" w:cs="Times New Roman"/>
          <w:sz w:val="28"/>
          <w:szCs w:val="20"/>
          <w:u w:val="single"/>
          <w:lang w:eastAsia="ru-RU"/>
        </w:rPr>
        <w:t>окряк</w:t>
      </w:r>
      <w:r w:rsidRPr="003D5104">
        <w:rPr>
          <w:rFonts w:ascii="Times New Roman" w:eastAsia="Times New Roman" w:hAnsi="Times New Roman" w:cs="Times New Roman"/>
          <w:sz w:val="28"/>
          <w:szCs w:val="20"/>
          <w:u w:val="single"/>
          <w:lang w:eastAsia="ru-RU"/>
        </w:rPr>
        <w:t xml:space="preserve"> </w:t>
      </w:r>
      <w:r w:rsidR="00FC5847">
        <w:rPr>
          <w:rFonts w:ascii="Times New Roman" w:eastAsia="Times New Roman" w:hAnsi="Times New Roman" w:cs="Times New Roman"/>
          <w:sz w:val="28"/>
          <w:szCs w:val="20"/>
          <w:u w:val="single"/>
          <w:lang w:eastAsia="ru-RU"/>
        </w:rPr>
        <w:t>А</w:t>
      </w:r>
      <w:r w:rsidRPr="003D5104">
        <w:rPr>
          <w:rFonts w:ascii="Times New Roman" w:eastAsia="Times New Roman" w:hAnsi="Times New Roman" w:cs="Times New Roman"/>
          <w:sz w:val="28"/>
          <w:szCs w:val="20"/>
          <w:u w:val="single"/>
          <w:lang w:eastAsia="ru-RU"/>
        </w:rPr>
        <w:t>.</w:t>
      </w:r>
      <w:r w:rsidR="00FC5847">
        <w:rPr>
          <w:rFonts w:ascii="Times New Roman" w:eastAsia="Times New Roman" w:hAnsi="Times New Roman" w:cs="Times New Roman"/>
          <w:sz w:val="28"/>
          <w:szCs w:val="20"/>
          <w:u w:val="single"/>
          <w:lang w:eastAsia="ru-RU"/>
        </w:rPr>
        <w:t>А</w:t>
      </w:r>
      <w:r w:rsidRPr="003D5104">
        <w:rPr>
          <w:rFonts w:ascii="Times New Roman" w:eastAsia="Times New Roman" w:hAnsi="Times New Roman" w:cs="Times New Roman"/>
          <w:sz w:val="28"/>
          <w:szCs w:val="20"/>
          <w:lang w:eastAsia="ru-RU"/>
        </w:rPr>
        <w:t>__________________</w:t>
      </w:r>
    </w:p>
    <w:p w:rsidR="003D5104" w:rsidRPr="003D5104" w:rsidRDefault="003D5104" w:rsidP="003D5104">
      <w:pPr>
        <w:spacing w:after="0" w:line="240" w:lineRule="auto"/>
        <w:jc w:val="both"/>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 xml:space="preserve">                                                                                                  (прізвище, ініціали)</w:t>
      </w:r>
    </w:p>
    <w:p w:rsidR="003D5104" w:rsidRPr="003D5104" w:rsidRDefault="003D5104" w:rsidP="003D5104">
      <w:pPr>
        <w:spacing w:after="0" w:line="240" w:lineRule="auto"/>
        <w:rPr>
          <w:rFonts w:ascii="Times New Roman" w:eastAsia="Times New Roman" w:hAnsi="Times New Roman" w:cs="Times New Roman"/>
          <w:sz w:val="28"/>
          <w:szCs w:val="20"/>
          <w:u w:val="single"/>
          <w:lang w:eastAsia="ru-RU"/>
        </w:rPr>
      </w:pPr>
      <w:r w:rsidRPr="003D5104">
        <w:rPr>
          <w:rFonts w:ascii="Times New Roman" w:eastAsia="Times New Roman" w:hAnsi="Times New Roman" w:cs="Times New Roman"/>
          <w:sz w:val="28"/>
          <w:szCs w:val="20"/>
          <w:lang w:eastAsia="ru-RU"/>
        </w:rPr>
        <w:t xml:space="preserve">                                                 Керівник </w:t>
      </w:r>
      <w:proofErr w:type="spellStart"/>
      <w:r w:rsidRPr="003D5104">
        <w:rPr>
          <w:rFonts w:ascii="Times New Roman" w:eastAsia="Times New Roman" w:hAnsi="Times New Roman" w:cs="Times New Roman"/>
          <w:sz w:val="28"/>
          <w:szCs w:val="28"/>
          <w:lang w:eastAsia="ru-RU"/>
        </w:rPr>
        <w:t>__</w:t>
      </w:r>
      <w:r w:rsidRPr="003D5104">
        <w:rPr>
          <w:rFonts w:ascii="Times New Roman" w:eastAsia="Times New Roman" w:hAnsi="Times New Roman" w:cs="Times New Roman"/>
          <w:sz w:val="28"/>
          <w:szCs w:val="20"/>
          <w:lang w:eastAsia="ru-RU"/>
        </w:rPr>
        <w:t>_</w:t>
      </w:r>
      <w:r w:rsidR="00FC5847">
        <w:rPr>
          <w:rFonts w:ascii="Times New Roman" w:eastAsia="Times New Roman" w:hAnsi="Times New Roman" w:cs="Times New Roman"/>
          <w:sz w:val="28"/>
          <w:szCs w:val="28"/>
          <w:u w:val="single"/>
          <w:lang w:eastAsia="ru-RU"/>
        </w:rPr>
        <w:t>Лемешко</w:t>
      </w:r>
      <w:proofErr w:type="spellEnd"/>
      <w:r w:rsidRPr="003D5104">
        <w:rPr>
          <w:rFonts w:ascii="Times New Roman" w:eastAsia="Times New Roman" w:hAnsi="Times New Roman" w:cs="Times New Roman"/>
          <w:sz w:val="28"/>
          <w:szCs w:val="28"/>
          <w:u w:val="single"/>
          <w:lang w:eastAsia="ru-RU"/>
        </w:rPr>
        <w:t xml:space="preserve"> </w:t>
      </w:r>
      <w:r w:rsidR="00FC5847">
        <w:rPr>
          <w:rFonts w:ascii="Times New Roman" w:eastAsia="Times New Roman" w:hAnsi="Times New Roman" w:cs="Times New Roman"/>
          <w:sz w:val="28"/>
          <w:szCs w:val="28"/>
          <w:u w:val="single"/>
          <w:lang w:eastAsia="ru-RU"/>
        </w:rPr>
        <w:t>О</w:t>
      </w:r>
      <w:r w:rsidRPr="003D5104">
        <w:rPr>
          <w:rFonts w:ascii="Times New Roman" w:eastAsia="Times New Roman" w:hAnsi="Times New Roman" w:cs="Times New Roman"/>
          <w:sz w:val="28"/>
          <w:szCs w:val="28"/>
          <w:u w:val="single"/>
          <w:lang w:eastAsia="ru-RU"/>
        </w:rPr>
        <w:t>.</w:t>
      </w:r>
      <w:r w:rsidR="00FC5847">
        <w:rPr>
          <w:rFonts w:ascii="Times New Roman" w:eastAsia="Times New Roman" w:hAnsi="Times New Roman" w:cs="Times New Roman"/>
          <w:sz w:val="28"/>
          <w:szCs w:val="28"/>
          <w:u w:val="single"/>
          <w:lang w:eastAsia="ru-RU"/>
        </w:rPr>
        <w:t>В</w:t>
      </w:r>
      <w:r w:rsidRPr="003D5104">
        <w:rPr>
          <w:rFonts w:ascii="Times New Roman" w:eastAsia="Times New Roman" w:hAnsi="Times New Roman" w:cs="Times New Roman"/>
          <w:sz w:val="28"/>
          <w:szCs w:val="28"/>
          <w:u w:val="single"/>
          <w:lang w:eastAsia="ru-RU"/>
        </w:rPr>
        <w:t xml:space="preserve"> </w:t>
      </w:r>
      <w:r w:rsidRPr="003D5104">
        <w:rPr>
          <w:rFonts w:ascii="Times New Roman" w:eastAsia="Times New Roman" w:hAnsi="Times New Roman" w:cs="Times New Roman"/>
          <w:sz w:val="28"/>
          <w:szCs w:val="20"/>
          <w:lang w:eastAsia="ru-RU"/>
        </w:rPr>
        <w:t xml:space="preserve">________________ </w:t>
      </w:r>
      <w:r w:rsidRPr="003D5104">
        <w:rPr>
          <w:rFonts w:ascii="Times New Roman" w:eastAsia="Times New Roman" w:hAnsi="Times New Roman" w:cs="Times New Roman"/>
          <w:sz w:val="28"/>
          <w:szCs w:val="28"/>
          <w:u w:val="single"/>
          <w:lang w:eastAsia="ru-RU"/>
        </w:rPr>
        <w:t xml:space="preserve">                                   </w:t>
      </w:r>
    </w:p>
    <w:p w:rsidR="003D5104" w:rsidRPr="003D5104" w:rsidRDefault="003D5104" w:rsidP="003D5104">
      <w:pPr>
        <w:spacing w:after="0" w:line="240" w:lineRule="auto"/>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 xml:space="preserve">                                                                                                  (прізвище, ініціали)</w:t>
      </w:r>
    </w:p>
    <w:p w:rsidR="003D5104" w:rsidRPr="003D5104" w:rsidRDefault="003D5104" w:rsidP="003D5104">
      <w:pPr>
        <w:spacing w:after="0" w:line="240" w:lineRule="auto"/>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 xml:space="preserve">                                                 </w:t>
      </w:r>
      <w:proofErr w:type="spellStart"/>
      <w:r w:rsidRPr="003D5104">
        <w:rPr>
          <w:rFonts w:ascii="Times New Roman" w:eastAsia="Times New Roman" w:hAnsi="Times New Roman" w:cs="Times New Roman"/>
          <w:sz w:val="28"/>
          <w:szCs w:val="20"/>
          <w:lang w:eastAsia="ru-RU"/>
        </w:rPr>
        <w:t>Рецензент__</w:t>
      </w:r>
      <w:r w:rsidR="00FC5847">
        <w:rPr>
          <w:rFonts w:ascii="Times New Roman" w:eastAsia="Times New Roman" w:hAnsi="Times New Roman" w:cs="Times New Roman"/>
          <w:sz w:val="28"/>
          <w:szCs w:val="20"/>
          <w:u w:val="single"/>
          <w:lang w:eastAsia="ru-RU"/>
        </w:rPr>
        <w:t>Трубчанінова</w:t>
      </w:r>
      <w:proofErr w:type="spellEnd"/>
      <w:r w:rsidRPr="003D5104">
        <w:rPr>
          <w:rFonts w:ascii="Times New Roman" w:eastAsia="Times New Roman" w:hAnsi="Times New Roman" w:cs="Times New Roman"/>
          <w:sz w:val="28"/>
          <w:szCs w:val="20"/>
          <w:u w:val="single"/>
          <w:lang w:eastAsia="ru-RU"/>
        </w:rPr>
        <w:t xml:space="preserve"> </w:t>
      </w:r>
      <w:r w:rsidR="00FC5847">
        <w:rPr>
          <w:rFonts w:ascii="Times New Roman" w:eastAsia="Times New Roman" w:hAnsi="Times New Roman" w:cs="Times New Roman"/>
          <w:sz w:val="28"/>
          <w:szCs w:val="20"/>
          <w:u w:val="single"/>
          <w:lang w:eastAsia="ru-RU"/>
        </w:rPr>
        <w:t>К</w:t>
      </w:r>
      <w:r w:rsidRPr="003D5104">
        <w:rPr>
          <w:rFonts w:ascii="Times New Roman" w:eastAsia="Times New Roman" w:hAnsi="Times New Roman" w:cs="Times New Roman"/>
          <w:sz w:val="28"/>
          <w:szCs w:val="20"/>
          <w:u w:val="single"/>
          <w:lang w:eastAsia="ru-RU"/>
        </w:rPr>
        <w:t>.</w:t>
      </w:r>
      <w:r w:rsidR="00FC5847">
        <w:rPr>
          <w:rFonts w:ascii="Times New Roman" w:eastAsia="Times New Roman" w:hAnsi="Times New Roman" w:cs="Times New Roman"/>
          <w:sz w:val="28"/>
          <w:szCs w:val="20"/>
          <w:u w:val="single"/>
          <w:lang w:eastAsia="ru-RU"/>
        </w:rPr>
        <w:t>А</w:t>
      </w:r>
      <w:r w:rsidRPr="003D5104">
        <w:rPr>
          <w:rFonts w:ascii="Times New Roman" w:eastAsia="Times New Roman" w:hAnsi="Times New Roman" w:cs="Times New Roman"/>
          <w:sz w:val="28"/>
          <w:szCs w:val="20"/>
          <w:lang w:eastAsia="ru-RU"/>
        </w:rPr>
        <w:t>________________</w:t>
      </w:r>
    </w:p>
    <w:p w:rsidR="003D5104" w:rsidRPr="003D5104" w:rsidRDefault="003D5104" w:rsidP="003D5104">
      <w:pPr>
        <w:spacing w:after="0" w:line="240" w:lineRule="auto"/>
        <w:ind w:left="4320"/>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 xml:space="preserve">           (прізвище, ініціали)</w:t>
      </w:r>
    </w:p>
    <w:p w:rsidR="003D5104" w:rsidRPr="003D5104" w:rsidRDefault="003D5104" w:rsidP="003D5104">
      <w:pPr>
        <w:spacing w:after="0" w:line="240" w:lineRule="auto"/>
        <w:rPr>
          <w:rFonts w:ascii="Times New Roman" w:eastAsia="Times New Roman" w:hAnsi="Times New Roman" w:cs="Times New Roman"/>
          <w:sz w:val="20"/>
          <w:szCs w:val="20"/>
          <w:lang w:eastAsia="ru-RU"/>
        </w:rPr>
      </w:pPr>
    </w:p>
    <w:p w:rsidR="003D5104" w:rsidRPr="003D5104" w:rsidRDefault="003D5104" w:rsidP="003D5104">
      <w:pPr>
        <w:widowControl w:val="0"/>
        <w:spacing w:before="120" w:after="0" w:line="240" w:lineRule="auto"/>
        <w:rPr>
          <w:rFonts w:ascii="Times New Roman" w:eastAsia="Times New Roman" w:hAnsi="Times New Roman" w:cs="Times New Roman"/>
          <w:sz w:val="28"/>
          <w:szCs w:val="20"/>
          <w:lang w:val="ru-RU" w:eastAsia="ru-RU"/>
        </w:rPr>
      </w:pPr>
      <w:r w:rsidRPr="003D5104">
        <w:rPr>
          <w:rFonts w:ascii="Times New Roman" w:eastAsia="Times New Roman" w:hAnsi="Times New Roman" w:cs="Times New Roman"/>
          <w:sz w:val="28"/>
          <w:szCs w:val="20"/>
          <w:lang w:eastAsia="ru-RU"/>
        </w:rPr>
        <w:t>Допускається до захисту</w:t>
      </w:r>
    </w:p>
    <w:p w:rsidR="003D5104" w:rsidRPr="003D5104" w:rsidRDefault="003D5104" w:rsidP="003D5104">
      <w:pPr>
        <w:widowControl w:val="0"/>
        <w:spacing w:before="300" w:after="0" w:line="240" w:lineRule="auto"/>
        <w:jc w:val="both"/>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 xml:space="preserve">Зав. кафедри       </w:t>
      </w:r>
      <w:r w:rsidRPr="003D5104">
        <w:rPr>
          <w:rFonts w:ascii="Times New Roman" w:eastAsia="Times New Roman" w:hAnsi="Times New Roman" w:cs="Times New Roman"/>
          <w:sz w:val="28"/>
          <w:szCs w:val="20"/>
          <w:lang w:val="ru-RU" w:eastAsia="ru-RU"/>
        </w:rPr>
        <w:t xml:space="preserve">              </w:t>
      </w:r>
      <w:r w:rsidRPr="003D5104">
        <w:rPr>
          <w:rFonts w:ascii="Times New Roman" w:eastAsia="Times New Roman" w:hAnsi="Times New Roman" w:cs="Times New Roman"/>
          <w:sz w:val="28"/>
          <w:szCs w:val="20"/>
          <w:lang w:eastAsia="ru-RU"/>
        </w:rPr>
        <w:t xml:space="preserve">               ___________              </w:t>
      </w:r>
      <w:proofErr w:type="spellStart"/>
      <w:r w:rsidRPr="003D5104">
        <w:rPr>
          <w:rFonts w:ascii="Times New Roman" w:eastAsia="Times New Roman" w:hAnsi="Times New Roman" w:cs="Times New Roman"/>
          <w:sz w:val="28"/>
          <w:szCs w:val="20"/>
          <w:lang w:eastAsia="ru-RU"/>
        </w:rPr>
        <w:t>____</w:t>
      </w:r>
      <w:r w:rsidRPr="003D5104">
        <w:rPr>
          <w:rFonts w:ascii="Times New Roman" w:eastAsia="Times New Roman" w:hAnsi="Times New Roman" w:cs="Times New Roman"/>
          <w:sz w:val="28"/>
          <w:szCs w:val="20"/>
          <w:u w:val="single"/>
          <w:lang w:eastAsia="ru-RU"/>
        </w:rPr>
        <w:t>Лемешко</w:t>
      </w:r>
      <w:proofErr w:type="spellEnd"/>
      <w:r w:rsidRPr="003D5104">
        <w:rPr>
          <w:rFonts w:ascii="Times New Roman" w:eastAsia="Times New Roman" w:hAnsi="Times New Roman" w:cs="Times New Roman"/>
          <w:sz w:val="28"/>
          <w:szCs w:val="20"/>
          <w:u w:val="single"/>
          <w:lang w:eastAsia="ru-RU"/>
        </w:rPr>
        <w:t xml:space="preserve"> О.В.</w:t>
      </w:r>
      <w:r w:rsidRPr="003D5104">
        <w:rPr>
          <w:rFonts w:ascii="Times New Roman" w:eastAsia="Times New Roman" w:hAnsi="Times New Roman" w:cs="Times New Roman"/>
          <w:sz w:val="28"/>
          <w:szCs w:val="20"/>
          <w:lang w:eastAsia="ru-RU"/>
        </w:rPr>
        <w:t>____</w:t>
      </w:r>
      <w:r w:rsidRPr="003D5104">
        <w:rPr>
          <w:rFonts w:ascii="Times New Roman" w:eastAsia="Times New Roman" w:hAnsi="Times New Roman" w:cs="Times New Roman"/>
          <w:sz w:val="28"/>
          <w:szCs w:val="20"/>
          <w:u w:val="single"/>
          <w:lang w:eastAsia="ru-RU"/>
        </w:rPr>
        <w:t xml:space="preserve">     </w:t>
      </w:r>
    </w:p>
    <w:p w:rsidR="003D5104" w:rsidRPr="003D5104" w:rsidRDefault="003D5104" w:rsidP="003D5104">
      <w:pPr>
        <w:spacing w:after="0" w:line="240" w:lineRule="auto"/>
        <w:ind w:left="3600"/>
        <w:rPr>
          <w:rFonts w:ascii="Times New Roman" w:eastAsia="Times New Roman" w:hAnsi="Times New Roman" w:cs="Times New Roman"/>
          <w:sz w:val="20"/>
          <w:szCs w:val="20"/>
          <w:lang w:eastAsia="ru-RU"/>
        </w:rPr>
      </w:pPr>
      <w:r w:rsidRPr="003D5104">
        <w:rPr>
          <w:rFonts w:ascii="Times New Roman" w:eastAsia="Times New Roman" w:hAnsi="Times New Roman" w:cs="Times New Roman"/>
          <w:sz w:val="20"/>
          <w:szCs w:val="20"/>
          <w:lang w:eastAsia="ru-RU"/>
        </w:rPr>
        <w:t xml:space="preserve">                (підпис)                                         (прізвище, ініціали)</w:t>
      </w:r>
    </w:p>
    <w:p w:rsidR="003D5104" w:rsidRDefault="003D5104" w:rsidP="003D5104">
      <w:pPr>
        <w:widowControl w:val="0"/>
        <w:spacing w:before="400" w:after="0" w:line="240" w:lineRule="auto"/>
        <w:jc w:val="center"/>
        <w:rPr>
          <w:rFonts w:ascii="Times New Roman" w:eastAsia="Times New Roman" w:hAnsi="Times New Roman" w:cs="Times New Roman"/>
          <w:sz w:val="28"/>
          <w:szCs w:val="20"/>
          <w:lang w:eastAsia="ru-RU"/>
        </w:rPr>
      </w:pPr>
    </w:p>
    <w:p w:rsidR="003D5104" w:rsidRPr="003D5104" w:rsidRDefault="003D5104" w:rsidP="003D5104">
      <w:pPr>
        <w:widowControl w:val="0"/>
        <w:spacing w:before="400" w:after="0" w:line="240" w:lineRule="auto"/>
        <w:jc w:val="center"/>
        <w:rPr>
          <w:rFonts w:ascii="Times New Roman" w:eastAsia="Times New Roman" w:hAnsi="Times New Roman" w:cs="Times New Roman"/>
          <w:sz w:val="28"/>
          <w:szCs w:val="20"/>
          <w:lang w:eastAsia="ru-RU"/>
        </w:rPr>
      </w:pPr>
      <w:r w:rsidRPr="003D5104">
        <w:rPr>
          <w:rFonts w:ascii="Times New Roman" w:eastAsia="Times New Roman" w:hAnsi="Times New Roman" w:cs="Times New Roman"/>
          <w:sz w:val="28"/>
          <w:szCs w:val="20"/>
          <w:lang w:eastAsia="ru-RU"/>
        </w:rPr>
        <w:t>2019 р.</w:t>
      </w:r>
    </w:p>
    <w:p w:rsidR="003D5104" w:rsidRDefault="003D5104" w:rsidP="003D5104">
      <w:pPr>
        <w:spacing w:after="0" w:line="240" w:lineRule="auto"/>
        <w:jc w:val="center"/>
        <w:rPr>
          <w:rFonts w:ascii="Times New Roman" w:eastAsia="Times New Roman" w:hAnsi="Times New Roman" w:cs="Times New Roman"/>
          <w:sz w:val="28"/>
          <w:szCs w:val="28"/>
          <w:lang w:eastAsia="ru-RU"/>
        </w:rPr>
      </w:pPr>
    </w:p>
    <w:p w:rsidR="003D5104" w:rsidRPr="003D5104" w:rsidRDefault="00AE7FB1" w:rsidP="003D5104">
      <w:pPr>
        <w:spacing w:after="0" w:line="240" w:lineRule="auto"/>
        <w:jc w:val="center"/>
        <w:rPr>
          <w:rFonts w:ascii="Times New Roman" w:eastAsia="Times New Roman" w:hAnsi="Times New Roman" w:cs="Times New Roman"/>
          <w:sz w:val="28"/>
          <w:szCs w:val="28"/>
          <w:lang w:eastAsia="ru-RU"/>
        </w:rPr>
      </w:pPr>
      <w:r w:rsidRPr="00AE7FB1">
        <w:rPr>
          <w:rFonts w:ascii="Times New Roman" w:eastAsia="Times New Roman" w:hAnsi="Times New Roman" w:cs="Times New Roman"/>
          <w:noProof/>
          <w:sz w:val="20"/>
          <w:szCs w:val="20"/>
          <w:lang w:eastAsia="uk-UA"/>
        </w:rPr>
        <w:lastRenderedPageBreak/>
        <w:pict>
          <v:rect id="Прямоугольник 11" o:spid="_x0000_s1055" style="position:absolute;left:0;text-align:left;margin-left:475.35pt;margin-top:-32.1pt;width:47.25pt;height:30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" strokecolor="white" strokeweight="1pt"/>
        </w:pict>
      </w:r>
      <w:r w:rsidRPr="00AE7FB1">
        <w:rPr>
          <w:rFonts w:ascii="Times New Roman" w:eastAsia="Times New Roman" w:hAnsi="Times New Roman" w:cs="Times New Roman"/>
          <w:noProof/>
          <w:sz w:val="20"/>
          <w:szCs w:val="20"/>
          <w:lang w:eastAsia="uk-UA"/>
        </w:rPr>
        <w:pict>
          <v:rect id="Прямоугольник 10" o:spid="_x0000_s1054" style="position:absolute;left:0;text-align:left;margin-left:436.5pt;margin-top:-38.3pt;width:47.25pt;height:30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" strokecolor="white" strokeweight="1pt"/>
        </w:pict>
      </w:r>
      <w:r w:rsidR="003D5104" w:rsidRPr="003D5104">
        <w:rPr>
          <w:rFonts w:ascii="Times New Roman" w:eastAsia="Times New Roman" w:hAnsi="Times New Roman" w:cs="Times New Roman"/>
          <w:sz w:val="28"/>
          <w:szCs w:val="28"/>
          <w:lang w:eastAsia="ru-RU"/>
        </w:rPr>
        <w:t xml:space="preserve"> Харківський національний університет радіоелектроніки</w:t>
      </w:r>
    </w:p>
    <w:p w:rsidR="003D5104" w:rsidRPr="003D5104" w:rsidRDefault="003D5104" w:rsidP="003D5104">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3D5104" w:rsidRPr="003D5104" w:rsidRDefault="003D5104" w:rsidP="003D5104">
      <w:pPr>
        <w:spacing w:after="0" w:line="312" w:lineRule="auto"/>
        <w:jc w:val="both"/>
        <w:rPr>
          <w:rFonts w:ascii="Times New Roman" w:eastAsia="Times New Roman" w:hAnsi="Times New Roman" w:cs="Times New Roman"/>
          <w:bCs/>
          <w:sz w:val="28"/>
          <w:szCs w:val="20"/>
          <w:u w:val="single"/>
          <w:lang w:eastAsia="ru-RU"/>
        </w:rPr>
      </w:pPr>
      <w:r w:rsidRPr="003D5104">
        <w:rPr>
          <w:rFonts w:ascii="Times New Roman" w:eastAsia="Times New Roman" w:hAnsi="Times New Roman" w:cs="Times New Roman"/>
          <w:bCs/>
          <w:sz w:val="28"/>
          <w:szCs w:val="20"/>
          <w:lang w:eastAsia="ru-RU"/>
        </w:rPr>
        <w:t>Факультет</w:t>
      </w:r>
      <w:r w:rsidRPr="003D5104">
        <w:rPr>
          <w:rFonts w:ascii="Times New Roman" w:eastAsia="Times New Roman" w:hAnsi="Times New Roman" w:cs="Times New Roman"/>
          <w:bCs/>
          <w:sz w:val="28"/>
          <w:szCs w:val="20"/>
          <w:u w:val="single"/>
          <w:lang w:eastAsia="ru-RU"/>
        </w:rPr>
        <w:t xml:space="preserve">                                   </w:t>
      </w:r>
      <w:proofErr w:type="spellStart"/>
      <w:r w:rsidRPr="003D5104">
        <w:rPr>
          <w:rFonts w:ascii="Times New Roman" w:eastAsia="Times New Roman" w:hAnsi="Times New Roman" w:cs="Times New Roman"/>
          <w:sz w:val="28"/>
          <w:szCs w:val="28"/>
          <w:u w:val="single"/>
          <w:lang w:eastAsia="ru-RU"/>
        </w:rPr>
        <w:t>Інфокомунікацій</w:t>
      </w:r>
      <w:proofErr w:type="spellEnd"/>
      <w:r w:rsidRPr="003D5104">
        <w:rPr>
          <w:rFonts w:ascii="Times New Roman" w:eastAsia="Times New Roman" w:hAnsi="Times New Roman" w:cs="Times New Roman"/>
          <w:bCs/>
          <w:i/>
          <w:iCs/>
          <w:sz w:val="28"/>
          <w:szCs w:val="20"/>
          <w:u w:val="single"/>
          <w:lang w:eastAsia="ru-RU"/>
        </w:rPr>
        <w:t xml:space="preserve">                                                 </w:t>
      </w:r>
      <w:r w:rsidRPr="003D5104">
        <w:rPr>
          <w:rFonts w:ascii="Times New Roman" w:eastAsia="Times New Roman" w:hAnsi="Times New Roman" w:cs="Times New Roman"/>
          <w:bCs/>
          <w:sz w:val="28"/>
          <w:szCs w:val="20"/>
          <w:u w:val="single"/>
          <w:lang w:eastAsia="ru-RU"/>
        </w:rPr>
        <w:t>          </w:t>
      </w:r>
    </w:p>
    <w:p w:rsidR="003D5104" w:rsidRPr="003D5104" w:rsidRDefault="003D5104" w:rsidP="003D5104">
      <w:pPr>
        <w:spacing w:after="0" w:line="312" w:lineRule="auto"/>
        <w:jc w:val="both"/>
        <w:rPr>
          <w:rFonts w:ascii="Times New Roman" w:eastAsia="Times New Roman" w:hAnsi="Times New Roman" w:cs="Times New Roman"/>
          <w:bCs/>
          <w:sz w:val="28"/>
          <w:szCs w:val="20"/>
          <w:u w:val="single"/>
          <w:lang w:eastAsia="ru-RU"/>
        </w:rPr>
      </w:pPr>
      <w:r w:rsidRPr="003D5104">
        <w:rPr>
          <w:rFonts w:ascii="Times New Roman" w:eastAsia="Times New Roman" w:hAnsi="Times New Roman" w:cs="Times New Roman"/>
          <w:bCs/>
          <w:sz w:val="28"/>
          <w:szCs w:val="20"/>
          <w:lang w:eastAsia="ru-RU"/>
        </w:rPr>
        <w:t xml:space="preserve">Кафедра </w:t>
      </w:r>
      <w:r w:rsidRPr="003D5104">
        <w:rPr>
          <w:rFonts w:ascii="Times New Roman" w:eastAsia="Times New Roman" w:hAnsi="Times New Roman" w:cs="Times New Roman"/>
          <w:bCs/>
          <w:sz w:val="28"/>
          <w:szCs w:val="20"/>
          <w:u w:val="single"/>
          <w:lang w:eastAsia="ru-RU"/>
        </w:rPr>
        <w:t xml:space="preserve">                        </w:t>
      </w:r>
      <w:proofErr w:type="spellStart"/>
      <w:r w:rsidRPr="003D5104">
        <w:rPr>
          <w:rFonts w:ascii="Times New Roman" w:eastAsia="Times New Roman" w:hAnsi="Times New Roman" w:cs="Times New Roman"/>
          <w:sz w:val="28"/>
          <w:szCs w:val="26"/>
          <w:u w:val="single"/>
          <w:lang w:eastAsia="ru-RU"/>
        </w:rPr>
        <w:t>Інфокомунікаційної</w:t>
      </w:r>
      <w:proofErr w:type="spellEnd"/>
      <w:r w:rsidRPr="003D5104">
        <w:rPr>
          <w:rFonts w:ascii="Times New Roman" w:eastAsia="Times New Roman" w:hAnsi="Times New Roman" w:cs="Times New Roman"/>
          <w:sz w:val="28"/>
          <w:szCs w:val="26"/>
          <w:u w:val="single"/>
          <w:lang w:eastAsia="ru-RU"/>
        </w:rPr>
        <w:t xml:space="preserve"> інженерії</w:t>
      </w:r>
      <w:r w:rsidRPr="003D5104">
        <w:rPr>
          <w:rFonts w:ascii="Times New Roman" w:eastAsia="Times New Roman" w:hAnsi="Times New Roman" w:cs="Times New Roman"/>
          <w:bCs/>
          <w:sz w:val="32"/>
          <w:szCs w:val="20"/>
          <w:u w:val="single"/>
          <w:lang w:eastAsia="ru-RU"/>
        </w:rPr>
        <w:t xml:space="preserve">                                     </w:t>
      </w:r>
      <w:r w:rsidRPr="003D5104">
        <w:rPr>
          <w:rFonts w:ascii="Times New Roman" w:eastAsia="Times New Roman" w:hAnsi="Times New Roman" w:cs="Times New Roman"/>
          <w:bCs/>
          <w:sz w:val="28"/>
          <w:szCs w:val="20"/>
          <w:u w:val="single"/>
          <w:lang w:eastAsia="ru-RU"/>
        </w:rPr>
        <w:t>        </w:t>
      </w:r>
    </w:p>
    <w:p w:rsidR="003D5104" w:rsidRPr="003D5104" w:rsidRDefault="003D5104" w:rsidP="003D5104">
      <w:pPr>
        <w:spacing w:after="0" w:line="312" w:lineRule="auto"/>
        <w:jc w:val="both"/>
        <w:rPr>
          <w:rFonts w:ascii="Times New Roman" w:eastAsia="Times New Roman" w:hAnsi="Times New Roman" w:cs="Times New Roman"/>
          <w:bCs/>
          <w:sz w:val="28"/>
          <w:szCs w:val="20"/>
          <w:lang w:eastAsia="ru-RU"/>
        </w:rPr>
      </w:pPr>
      <w:r w:rsidRPr="003D5104">
        <w:rPr>
          <w:rFonts w:ascii="Times New Roman" w:eastAsia="Times New Roman" w:hAnsi="Times New Roman" w:cs="Times New Roman"/>
          <w:sz w:val="28"/>
          <w:szCs w:val="28"/>
          <w:lang w:eastAsia="ru-RU"/>
        </w:rPr>
        <w:t>Рівень вищої освіти</w:t>
      </w:r>
      <w:r w:rsidRPr="003D5104">
        <w:rPr>
          <w:rFonts w:ascii="Times New Roman" w:eastAsia="Times New Roman" w:hAnsi="Times New Roman" w:cs="Times New Roman"/>
          <w:bCs/>
          <w:sz w:val="28"/>
          <w:szCs w:val="20"/>
          <w:u w:val="single"/>
          <w:lang w:eastAsia="ru-RU"/>
        </w:rPr>
        <w:t xml:space="preserve">              </w:t>
      </w:r>
      <w:r w:rsidRPr="003D5104">
        <w:rPr>
          <w:rFonts w:ascii="Times New Roman" w:eastAsia="Times New Roman" w:hAnsi="Times New Roman" w:cs="Times New Roman"/>
          <w:bCs/>
          <w:iCs/>
          <w:sz w:val="28"/>
          <w:szCs w:val="20"/>
          <w:u w:val="single"/>
          <w:lang w:eastAsia="ru-RU"/>
        </w:rPr>
        <w:t>другий (магістерський)</w:t>
      </w:r>
      <w:r w:rsidRPr="003D5104">
        <w:rPr>
          <w:rFonts w:ascii="Times New Roman" w:eastAsia="Times New Roman" w:hAnsi="Times New Roman" w:cs="Times New Roman"/>
          <w:bCs/>
          <w:sz w:val="28"/>
          <w:szCs w:val="20"/>
          <w:u w:val="single"/>
          <w:lang w:eastAsia="ru-RU"/>
        </w:rPr>
        <w:t>                                                      </w:t>
      </w:r>
    </w:p>
    <w:p w:rsidR="003D5104" w:rsidRPr="003D5104" w:rsidRDefault="003D5104" w:rsidP="003D5104">
      <w:pPr>
        <w:spacing w:after="0" w:line="312" w:lineRule="auto"/>
        <w:jc w:val="both"/>
        <w:rPr>
          <w:rFonts w:ascii="Times New Roman" w:eastAsia="Times New Roman" w:hAnsi="Times New Roman" w:cs="Times New Roman"/>
          <w:bCs/>
          <w:sz w:val="28"/>
          <w:szCs w:val="20"/>
          <w:lang w:eastAsia="ru-RU"/>
        </w:rPr>
      </w:pPr>
      <w:r w:rsidRPr="003D5104">
        <w:rPr>
          <w:rFonts w:ascii="Times New Roman" w:eastAsia="Times New Roman" w:hAnsi="Times New Roman" w:cs="Times New Roman"/>
          <w:sz w:val="28"/>
          <w:szCs w:val="28"/>
          <w:lang w:eastAsia="ru-RU"/>
        </w:rPr>
        <w:t>Спеціальність</w:t>
      </w:r>
      <w:r w:rsidRPr="003D5104">
        <w:rPr>
          <w:rFonts w:ascii="Times New Roman" w:eastAsia="Times New Roman" w:hAnsi="Times New Roman" w:cs="Times New Roman"/>
          <w:bCs/>
          <w:sz w:val="28"/>
          <w:szCs w:val="20"/>
          <w:u w:val="single"/>
          <w:lang w:eastAsia="ru-RU"/>
        </w:rPr>
        <w:t xml:space="preserve">                 </w:t>
      </w:r>
      <w:r w:rsidRPr="003D5104">
        <w:rPr>
          <w:rFonts w:ascii="Times New Roman" w:eastAsia="Times New Roman" w:hAnsi="Times New Roman" w:cs="Times New Roman"/>
          <w:iCs/>
          <w:sz w:val="28"/>
          <w:szCs w:val="28"/>
          <w:u w:val="single"/>
          <w:lang w:eastAsia="ru-RU"/>
        </w:rPr>
        <w:t>172 Телекомунікації та радіотехніка</w:t>
      </w:r>
      <w:r w:rsidRPr="003D5104">
        <w:rPr>
          <w:rFonts w:ascii="Times New Roman" w:eastAsia="Times New Roman" w:hAnsi="Times New Roman" w:cs="Times New Roman"/>
          <w:bCs/>
          <w:sz w:val="28"/>
          <w:szCs w:val="20"/>
          <w:u w:val="single"/>
          <w:lang w:eastAsia="ru-RU"/>
        </w:rPr>
        <w:t xml:space="preserve">                                      </w:t>
      </w:r>
    </w:p>
    <w:p w:rsidR="003D5104" w:rsidRPr="003D5104" w:rsidRDefault="003D5104" w:rsidP="003D5104">
      <w:pPr>
        <w:spacing w:after="0" w:line="312" w:lineRule="auto"/>
        <w:jc w:val="both"/>
        <w:rPr>
          <w:rFonts w:ascii="Times New Roman" w:eastAsia="Times New Roman" w:hAnsi="Times New Roman" w:cs="Times New Roman"/>
          <w:bCs/>
          <w:sz w:val="28"/>
          <w:szCs w:val="20"/>
          <w:lang w:eastAsia="ru-RU"/>
        </w:rPr>
      </w:pPr>
      <w:r w:rsidRPr="003D5104">
        <w:rPr>
          <w:rFonts w:ascii="Times New Roman" w:eastAsia="Times New Roman" w:hAnsi="Times New Roman" w:cs="Times New Roman"/>
          <w:sz w:val="28"/>
          <w:szCs w:val="28"/>
          <w:lang w:eastAsia="ru-RU"/>
        </w:rPr>
        <w:t>Спеціалізація</w:t>
      </w:r>
      <w:r w:rsidRPr="003D5104">
        <w:rPr>
          <w:rFonts w:ascii="Times New Roman" w:eastAsia="Times New Roman" w:hAnsi="Times New Roman" w:cs="Times New Roman"/>
          <w:bCs/>
          <w:sz w:val="28"/>
          <w:szCs w:val="20"/>
          <w:u w:val="single"/>
          <w:lang w:eastAsia="ru-RU"/>
        </w:rPr>
        <w:t xml:space="preserve">                 </w:t>
      </w:r>
      <w:proofErr w:type="spellStart"/>
      <w:r w:rsidRPr="003D5104">
        <w:rPr>
          <w:rFonts w:ascii="Times New Roman" w:eastAsia="Times New Roman" w:hAnsi="Times New Roman" w:cs="Times New Roman"/>
          <w:bCs/>
          <w:sz w:val="28"/>
          <w:szCs w:val="20"/>
          <w:u w:val="single"/>
          <w:lang w:eastAsia="ru-RU"/>
        </w:rPr>
        <w:t>Інфокомунікаційна</w:t>
      </w:r>
      <w:proofErr w:type="spellEnd"/>
      <w:r w:rsidRPr="003D5104">
        <w:rPr>
          <w:rFonts w:ascii="Times New Roman" w:eastAsia="Times New Roman" w:hAnsi="Times New Roman" w:cs="Times New Roman"/>
          <w:bCs/>
          <w:sz w:val="28"/>
          <w:szCs w:val="20"/>
          <w:u w:val="single"/>
          <w:lang w:eastAsia="ru-RU"/>
        </w:rPr>
        <w:t xml:space="preserve"> інженерія                                                   </w:t>
      </w: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                                                                                       «ЗАТВЕРДЖУЮ»</w:t>
      </w:r>
    </w:p>
    <w:p w:rsidR="003D5104" w:rsidRPr="003D5104" w:rsidRDefault="003D5104" w:rsidP="003D5104">
      <w:pPr>
        <w:widowControl w:val="0"/>
        <w:autoSpaceDE w:val="0"/>
        <w:autoSpaceDN w:val="0"/>
        <w:adjustRightInd w:val="0"/>
        <w:spacing w:after="0" w:line="240" w:lineRule="auto"/>
        <w:jc w:val="right"/>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       Зав. кафедри________________</w:t>
      </w: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vertAlign w:val="superscript"/>
          <w:lang w:eastAsia="ru-RU"/>
        </w:rPr>
      </w:pPr>
      <w:r w:rsidRPr="003D5104">
        <w:rPr>
          <w:rFonts w:ascii="Times New Roman" w:eastAsia="Times New Roman" w:hAnsi="Times New Roman" w:cs="Times New Roman"/>
          <w:sz w:val="28"/>
          <w:szCs w:val="28"/>
          <w:vertAlign w:val="subscript"/>
          <w:lang w:eastAsia="ru-RU"/>
        </w:rPr>
        <w:t xml:space="preserve">                                                                                                                                                                          </w:t>
      </w:r>
      <w:r w:rsidRPr="003D5104">
        <w:rPr>
          <w:rFonts w:ascii="Times New Roman" w:eastAsia="Times New Roman" w:hAnsi="Times New Roman" w:cs="Times New Roman"/>
          <w:sz w:val="28"/>
          <w:szCs w:val="28"/>
          <w:vertAlign w:val="superscript"/>
          <w:lang w:eastAsia="ru-RU"/>
        </w:rPr>
        <w:t xml:space="preserve"> (підпис)</w:t>
      </w:r>
    </w:p>
    <w:p w:rsidR="003D5104" w:rsidRPr="003D5104" w:rsidRDefault="003D5104" w:rsidP="003D5104">
      <w:pPr>
        <w:widowControl w:val="0"/>
        <w:autoSpaceDE w:val="0"/>
        <w:autoSpaceDN w:val="0"/>
        <w:adjustRightInd w:val="0"/>
        <w:spacing w:after="0" w:line="240" w:lineRule="auto"/>
        <w:jc w:val="right"/>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           «____» _______________2019 р.</w:t>
      </w: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3D5104">
        <w:rPr>
          <w:rFonts w:ascii="Times New Roman" w:eastAsia="Times New Roman" w:hAnsi="Times New Roman" w:cs="Times New Roman"/>
          <w:b/>
          <w:sz w:val="32"/>
          <w:szCs w:val="32"/>
          <w:lang w:eastAsia="ru-RU"/>
        </w:rPr>
        <w:t>ЗАВДАННЯ</w:t>
      </w:r>
    </w:p>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НА АТЕСТАЦІЙНУ РОБОТУ</w:t>
      </w: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val="ru-RU" w:eastAsia="ru-RU"/>
        </w:rPr>
      </w:pP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u w:val="single"/>
          <w:lang w:eastAsia="ru-RU"/>
        </w:rPr>
      </w:pPr>
      <w:r w:rsidRPr="003D5104">
        <w:rPr>
          <w:rFonts w:ascii="Times New Roman" w:eastAsia="Times New Roman" w:hAnsi="Times New Roman" w:cs="Times New Roman"/>
          <w:sz w:val="28"/>
          <w:szCs w:val="28"/>
          <w:lang w:eastAsia="ru-RU"/>
        </w:rPr>
        <w:t xml:space="preserve">студентові </w:t>
      </w:r>
      <w:r w:rsidRPr="003D5104">
        <w:rPr>
          <w:rFonts w:ascii="Times New Roman" w:eastAsia="Times New Roman" w:hAnsi="Times New Roman" w:cs="Times New Roman"/>
          <w:sz w:val="28"/>
          <w:szCs w:val="28"/>
          <w:u w:val="single"/>
          <w:lang w:eastAsia="ru-RU"/>
        </w:rPr>
        <w:t xml:space="preserve">                               </w:t>
      </w:r>
      <w:r w:rsidR="00BD7987">
        <w:rPr>
          <w:rFonts w:ascii="Times New Roman" w:eastAsia="Times New Roman" w:hAnsi="Times New Roman" w:cs="Times New Roman"/>
          <w:sz w:val="28"/>
          <w:szCs w:val="28"/>
          <w:u w:val="single"/>
          <w:lang w:eastAsia="ru-RU"/>
        </w:rPr>
        <w:t>Мокряку Андрію Анатолійовичу</w:t>
      </w:r>
      <w:r w:rsidRPr="003D5104">
        <w:rPr>
          <w:rFonts w:ascii="Times New Roman" w:eastAsia="Times New Roman" w:hAnsi="Times New Roman" w:cs="Times New Roman"/>
          <w:sz w:val="28"/>
          <w:szCs w:val="28"/>
          <w:u w:val="single"/>
          <w:lang w:eastAsia="ru-RU"/>
        </w:rPr>
        <w:tab/>
      </w:r>
      <w:r w:rsidRPr="003D5104">
        <w:rPr>
          <w:rFonts w:ascii="Times New Roman" w:eastAsia="Times New Roman" w:hAnsi="Times New Roman" w:cs="Times New Roman"/>
          <w:sz w:val="28"/>
          <w:szCs w:val="28"/>
          <w:u w:val="single"/>
          <w:lang w:eastAsia="ru-RU"/>
        </w:rPr>
        <w:tab/>
      </w:r>
      <w:r w:rsidRPr="003D5104">
        <w:rPr>
          <w:rFonts w:ascii="Times New Roman" w:eastAsia="Times New Roman" w:hAnsi="Times New Roman" w:cs="Times New Roman"/>
          <w:sz w:val="28"/>
          <w:szCs w:val="28"/>
          <w:u w:val="single"/>
          <w:lang w:eastAsia="ru-RU"/>
        </w:rPr>
        <w:tab/>
      </w:r>
      <w:r w:rsidRPr="003D5104">
        <w:rPr>
          <w:rFonts w:ascii="Times New Roman" w:eastAsia="Times New Roman" w:hAnsi="Times New Roman" w:cs="Times New Roman"/>
          <w:sz w:val="28"/>
          <w:szCs w:val="28"/>
          <w:u w:val="single"/>
          <w:lang w:eastAsia="ru-RU"/>
        </w:rPr>
        <w:tab/>
      </w:r>
    </w:p>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vertAlign w:val="superscript"/>
          <w:lang w:eastAsia="ru-RU"/>
        </w:rPr>
      </w:pPr>
      <w:r w:rsidRPr="003D5104">
        <w:rPr>
          <w:rFonts w:ascii="Times New Roman" w:eastAsia="Times New Roman" w:hAnsi="Times New Roman" w:cs="Times New Roman"/>
          <w:sz w:val="28"/>
          <w:szCs w:val="28"/>
          <w:vertAlign w:val="superscript"/>
          <w:lang w:eastAsia="ru-RU"/>
        </w:rPr>
        <w:t>(прізвище, ім'я, по-батькові)</w:t>
      </w:r>
    </w:p>
    <w:p w:rsidR="003D5104" w:rsidRPr="003D5104" w:rsidRDefault="003D5104" w:rsidP="003D5104">
      <w:pPr>
        <w:spacing w:after="0" w:line="312" w:lineRule="auto"/>
        <w:jc w:val="both"/>
        <w:rPr>
          <w:rFonts w:ascii="Times New Roman" w:eastAsia="Times New Roman" w:hAnsi="Times New Roman" w:cs="Times New Roman"/>
          <w:sz w:val="28"/>
          <w:szCs w:val="28"/>
          <w:u w:val="single"/>
          <w:lang w:eastAsia="ru-RU"/>
        </w:rPr>
      </w:pPr>
      <w:r w:rsidRPr="003D5104">
        <w:rPr>
          <w:rFonts w:ascii="Times New Roman" w:eastAsia="Times New Roman" w:hAnsi="Times New Roman" w:cs="Times New Roman"/>
          <w:sz w:val="28"/>
          <w:szCs w:val="28"/>
          <w:lang w:eastAsia="ru-RU"/>
        </w:rPr>
        <w:t xml:space="preserve">1. Тема роботи: </w:t>
      </w:r>
      <w:r w:rsidR="00FC5847" w:rsidRPr="00FC5847">
        <w:rPr>
          <w:rFonts w:ascii="Times New Roman" w:eastAsia="Times New Roman" w:hAnsi="Times New Roman" w:cs="Times New Roman"/>
          <w:sz w:val="28"/>
          <w:szCs w:val="28"/>
          <w:u w:val="single"/>
          <w:lang w:eastAsia="ru-RU"/>
        </w:rPr>
        <w:t>Дослідження методу збалансованого управління чергами на маршрутизаторах ТКМ</w:t>
      </w:r>
      <w:r w:rsidRPr="003D5104">
        <w:rPr>
          <w:rFonts w:ascii="Times New Roman" w:eastAsia="Times New Roman" w:hAnsi="Times New Roman" w:cs="Times New Roman"/>
          <w:sz w:val="28"/>
          <w:szCs w:val="28"/>
          <w:u w:val="single"/>
          <w:lang w:eastAsia="ru-RU"/>
        </w:rPr>
        <w:t xml:space="preserve"> </w:t>
      </w:r>
      <w:r w:rsidRPr="003D5104">
        <w:rPr>
          <w:rFonts w:ascii="Times New Roman" w:eastAsia="Times New Roman" w:hAnsi="Times New Roman" w:cs="Times New Roman"/>
          <w:sz w:val="28"/>
          <w:szCs w:val="28"/>
          <w:lang w:eastAsia="ru-RU"/>
        </w:rPr>
        <w:t>затверджена наказом по університету від «</w:t>
      </w:r>
      <w:r w:rsidRPr="003D5104">
        <w:rPr>
          <w:rFonts w:ascii="Times New Roman" w:eastAsia="Times New Roman" w:hAnsi="Times New Roman" w:cs="Times New Roman"/>
          <w:color w:val="000000"/>
          <w:sz w:val="28"/>
          <w:szCs w:val="28"/>
          <w:u w:val="single"/>
          <w:lang w:eastAsia="ru-RU"/>
        </w:rPr>
        <w:t>19</w:t>
      </w:r>
      <w:r w:rsidRPr="003D5104">
        <w:rPr>
          <w:rFonts w:ascii="Times New Roman" w:eastAsia="Times New Roman" w:hAnsi="Times New Roman" w:cs="Times New Roman"/>
          <w:color w:val="000000"/>
          <w:sz w:val="28"/>
          <w:szCs w:val="28"/>
          <w:lang w:eastAsia="ru-RU"/>
        </w:rPr>
        <w:t xml:space="preserve">»  </w:t>
      </w:r>
      <w:r w:rsidRPr="003D5104">
        <w:rPr>
          <w:rFonts w:ascii="Times New Roman" w:eastAsia="Times New Roman" w:hAnsi="Times New Roman" w:cs="Times New Roman"/>
          <w:color w:val="000000"/>
          <w:sz w:val="28"/>
          <w:szCs w:val="28"/>
          <w:u w:val="single"/>
          <w:lang w:eastAsia="ru-RU"/>
        </w:rPr>
        <w:t xml:space="preserve">жовтня  </w:t>
      </w:r>
      <w:r w:rsidRPr="003D5104">
        <w:rPr>
          <w:rFonts w:ascii="Times New Roman" w:eastAsia="Times New Roman" w:hAnsi="Times New Roman" w:cs="Times New Roman"/>
          <w:color w:val="000000"/>
          <w:sz w:val="28"/>
          <w:szCs w:val="28"/>
          <w:lang w:eastAsia="ru-RU"/>
        </w:rPr>
        <w:t>201</w:t>
      </w:r>
      <w:r w:rsidR="00FC5847">
        <w:rPr>
          <w:rFonts w:ascii="Times New Roman" w:eastAsia="Times New Roman" w:hAnsi="Times New Roman" w:cs="Times New Roman"/>
          <w:color w:val="000000"/>
          <w:sz w:val="28"/>
          <w:szCs w:val="28"/>
          <w:lang w:eastAsia="ru-RU"/>
        </w:rPr>
        <w:t>9</w:t>
      </w:r>
      <w:r w:rsidRPr="003D5104">
        <w:rPr>
          <w:rFonts w:ascii="Times New Roman" w:eastAsia="Times New Roman" w:hAnsi="Times New Roman" w:cs="Times New Roman"/>
          <w:color w:val="000000"/>
          <w:sz w:val="28"/>
          <w:szCs w:val="28"/>
          <w:lang w:eastAsia="ru-RU"/>
        </w:rPr>
        <w:t>р. № 1447Ст</w:t>
      </w:r>
    </w:p>
    <w:p w:rsidR="003D5104" w:rsidRPr="003D5104" w:rsidRDefault="003D5104" w:rsidP="003D5104">
      <w:pPr>
        <w:widowControl w:val="0"/>
        <w:autoSpaceDE w:val="0"/>
        <w:autoSpaceDN w:val="0"/>
        <w:adjustRightInd w:val="0"/>
        <w:spacing w:after="0" w:line="312"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2. Термін здачі студентом роботи  </w:t>
      </w:r>
      <w:r w:rsidRPr="003D5104">
        <w:rPr>
          <w:rFonts w:ascii="Times New Roman" w:eastAsia="Times New Roman" w:hAnsi="Times New Roman" w:cs="Times New Roman"/>
          <w:sz w:val="28"/>
          <w:szCs w:val="28"/>
          <w:u w:val="single"/>
          <w:lang w:eastAsia="ru-RU"/>
        </w:rPr>
        <w:t xml:space="preserve">                </w:t>
      </w:r>
      <w:r w:rsidR="00BD7987">
        <w:rPr>
          <w:rFonts w:ascii="Times New Roman" w:eastAsia="Times New Roman" w:hAnsi="Times New Roman" w:cs="Times New Roman"/>
          <w:sz w:val="28"/>
          <w:szCs w:val="28"/>
          <w:u w:val="single"/>
          <w:lang w:eastAsia="ru-RU"/>
        </w:rPr>
        <w:t>19</w:t>
      </w:r>
      <w:r w:rsidRPr="003D5104">
        <w:rPr>
          <w:rFonts w:ascii="Times New Roman" w:eastAsia="Times New Roman" w:hAnsi="Times New Roman" w:cs="Times New Roman"/>
          <w:sz w:val="28"/>
          <w:szCs w:val="28"/>
          <w:u w:val="single"/>
          <w:lang w:eastAsia="ru-RU"/>
        </w:rPr>
        <w:t>.</w:t>
      </w:r>
      <w:r w:rsidR="00BD7987">
        <w:rPr>
          <w:rFonts w:ascii="Times New Roman" w:eastAsia="Times New Roman" w:hAnsi="Times New Roman" w:cs="Times New Roman"/>
          <w:sz w:val="28"/>
          <w:szCs w:val="28"/>
          <w:u w:val="single"/>
          <w:lang w:eastAsia="ru-RU"/>
        </w:rPr>
        <w:t>12</w:t>
      </w:r>
      <w:r w:rsidRPr="003D5104">
        <w:rPr>
          <w:rFonts w:ascii="Times New Roman" w:eastAsia="Times New Roman" w:hAnsi="Times New Roman" w:cs="Times New Roman"/>
          <w:sz w:val="28"/>
          <w:szCs w:val="28"/>
          <w:u w:val="single"/>
          <w:lang w:eastAsia="ru-RU"/>
        </w:rPr>
        <w:t xml:space="preserve">.2019р.                  </w:t>
      </w:r>
      <w:r w:rsidRPr="003D5104">
        <w:rPr>
          <w:rFonts w:ascii="Times New Roman" w:eastAsia="Times New Roman" w:hAnsi="Times New Roman" w:cs="Times New Roman"/>
          <w:sz w:val="18"/>
          <w:szCs w:val="28"/>
          <w:lang w:eastAsia="ru-RU"/>
        </w:rPr>
        <w:t>_______________</w:t>
      </w:r>
    </w:p>
    <w:p w:rsidR="00BD7987" w:rsidRPr="00BD7987" w:rsidRDefault="00BD7987"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lang w:eastAsia="ru-RU"/>
        </w:rPr>
      </w:pPr>
      <w:r w:rsidRPr="00BD7987">
        <w:rPr>
          <w:rFonts w:ascii="Times New Roman" w:eastAsia="Times New Roman" w:hAnsi="Times New Roman" w:cs="Times New Roman"/>
          <w:sz w:val="28"/>
          <w:szCs w:val="28"/>
          <w:lang w:eastAsia="ru-RU"/>
        </w:rPr>
        <w:t xml:space="preserve">3. Вхідні дані до роботи </w:t>
      </w:r>
    </w:p>
    <w:p w:rsidR="00BD7987" w:rsidRPr="00BD7987" w:rsidRDefault="00BD7987"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eastAsia="ru-RU"/>
        </w:rPr>
      </w:pPr>
      <w:r w:rsidRPr="00BD7987">
        <w:rPr>
          <w:rFonts w:ascii="Times New Roman" w:eastAsia="Times New Roman" w:hAnsi="Times New Roman" w:cs="Times New Roman"/>
          <w:sz w:val="28"/>
          <w:szCs w:val="28"/>
          <w:u w:val="single"/>
          <w:lang w:eastAsia="ru-RU"/>
        </w:rPr>
        <w:t xml:space="preserve">Математичний підхід до методу збалансованого управління чергами на маршрутизаторах телекомунікаційних мереж. </w:t>
      </w:r>
    </w:p>
    <w:p w:rsidR="00BD7987" w:rsidRPr="00BD7987" w:rsidRDefault="00BD7987"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eastAsia="ru-RU"/>
        </w:rPr>
      </w:pPr>
      <w:r w:rsidRPr="00BD7987">
        <w:rPr>
          <w:rFonts w:ascii="Times New Roman" w:eastAsia="Times New Roman" w:hAnsi="Times New Roman" w:cs="Times New Roman"/>
          <w:sz w:val="28"/>
          <w:szCs w:val="28"/>
          <w:u w:val="single"/>
          <w:lang w:eastAsia="ru-RU"/>
        </w:rPr>
        <w:t xml:space="preserve">Розрахунок, аналіз та оцінка методу в програмі </w:t>
      </w:r>
      <w:proofErr w:type="spellStart"/>
      <w:r w:rsidRPr="00BD7987">
        <w:rPr>
          <w:rFonts w:ascii="Times New Roman" w:eastAsia="Times New Roman" w:hAnsi="Times New Roman" w:cs="Times New Roman"/>
          <w:sz w:val="28"/>
          <w:szCs w:val="28"/>
          <w:u w:val="single"/>
          <w:lang w:val="en-US" w:eastAsia="ru-RU"/>
        </w:rPr>
        <w:t>Matlab</w:t>
      </w:r>
      <w:proofErr w:type="spellEnd"/>
      <w:r w:rsidRPr="00BD7987">
        <w:rPr>
          <w:rFonts w:ascii="Times New Roman" w:eastAsia="Times New Roman" w:hAnsi="Times New Roman" w:cs="Times New Roman"/>
          <w:sz w:val="28"/>
          <w:szCs w:val="28"/>
          <w:u w:val="single"/>
          <w:lang w:eastAsia="ru-RU"/>
        </w:rPr>
        <w:t xml:space="preserve">: 12 потоків з випадковими </w:t>
      </w:r>
      <w:proofErr w:type="spellStart"/>
      <w:r w:rsidRPr="00BD7987">
        <w:rPr>
          <w:rFonts w:ascii="Times New Roman" w:eastAsia="Times New Roman" w:hAnsi="Times New Roman" w:cs="Times New Roman"/>
          <w:sz w:val="28"/>
          <w:szCs w:val="28"/>
          <w:u w:val="single"/>
          <w:lang w:eastAsia="ru-RU"/>
        </w:rPr>
        <w:t>інтенсивностями</w:t>
      </w:r>
      <w:proofErr w:type="spellEnd"/>
      <w:r w:rsidRPr="00BD7987">
        <w:rPr>
          <w:rFonts w:ascii="Times New Roman" w:eastAsia="Times New Roman" w:hAnsi="Times New Roman" w:cs="Times New Roman"/>
          <w:sz w:val="28"/>
          <w:szCs w:val="28"/>
          <w:u w:val="single"/>
          <w:lang w:eastAsia="ru-RU"/>
        </w:rPr>
        <w:t xml:space="preserve"> та класами; 3 черги з випадковими пріоритетами; пропускна здатність інтерфейсу 100.</w:t>
      </w:r>
    </w:p>
    <w:p w:rsidR="00BD7987" w:rsidRPr="00BD7987" w:rsidRDefault="00BD7987"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lang w:eastAsia="ru-RU"/>
        </w:rPr>
      </w:pPr>
      <w:r w:rsidRPr="00BD7987">
        <w:rPr>
          <w:rFonts w:ascii="Times New Roman" w:eastAsia="Times New Roman" w:hAnsi="Times New Roman" w:cs="Times New Roman"/>
          <w:sz w:val="28"/>
          <w:szCs w:val="28"/>
          <w:lang w:eastAsia="ru-RU"/>
        </w:rPr>
        <w:t>4. Зміст пояснювальної записки (перелік питань, які потрібно розробити)</w:t>
      </w:r>
    </w:p>
    <w:p w:rsidR="00BD7987" w:rsidRPr="00BD7987" w:rsidRDefault="00BD7987"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val="ru-RU" w:eastAsia="ru-RU"/>
        </w:rPr>
      </w:pPr>
      <w:r w:rsidRPr="00BD7987">
        <w:rPr>
          <w:rFonts w:ascii="Times New Roman" w:eastAsia="Times New Roman" w:hAnsi="Times New Roman" w:cs="Times New Roman"/>
          <w:sz w:val="28"/>
          <w:szCs w:val="28"/>
          <w:u w:val="single"/>
          <w:lang w:eastAsia="ru-RU"/>
        </w:rPr>
        <w:t xml:space="preserve">1) </w:t>
      </w:r>
      <w:proofErr w:type="spellStart"/>
      <w:r w:rsidRPr="00BD7987">
        <w:rPr>
          <w:rFonts w:ascii="Times New Roman" w:eastAsia="Times New Roman" w:hAnsi="Times New Roman" w:cs="Times New Roman"/>
          <w:sz w:val="28"/>
          <w:szCs w:val="28"/>
          <w:u w:val="single"/>
          <w:lang w:val="ru-RU" w:eastAsia="ru-RU"/>
        </w:rPr>
        <w:t>Аналіз</w:t>
      </w:r>
      <w:proofErr w:type="spellEnd"/>
      <w:r w:rsidRPr="00BD7987">
        <w:rPr>
          <w:rFonts w:ascii="Times New Roman" w:eastAsia="Times New Roman" w:hAnsi="Times New Roman" w:cs="Times New Roman"/>
          <w:sz w:val="28"/>
          <w:szCs w:val="28"/>
          <w:u w:val="single"/>
          <w:lang w:val="ru-RU" w:eastAsia="ru-RU"/>
        </w:rPr>
        <w:t xml:space="preserve"> </w:t>
      </w:r>
      <w:r w:rsidRPr="00BD7987">
        <w:rPr>
          <w:rFonts w:ascii="Times New Roman" w:eastAsia="Times New Roman" w:hAnsi="Times New Roman" w:cs="Times New Roman"/>
          <w:sz w:val="28"/>
          <w:szCs w:val="28"/>
          <w:u w:val="single"/>
          <w:lang w:eastAsia="ru-RU"/>
        </w:rPr>
        <w:t xml:space="preserve">відомих рішень в області </w:t>
      </w:r>
      <w:r w:rsidRPr="00BD7987">
        <w:rPr>
          <w:rFonts w:ascii="Times New Roman" w:eastAsia="Times New Roman" w:hAnsi="Times New Roman" w:cs="Times New Roman"/>
          <w:sz w:val="28"/>
          <w:szCs w:val="28"/>
          <w:u w:val="single"/>
          <w:lang w:val="ru-RU" w:eastAsia="ru-RU"/>
        </w:rPr>
        <w:t xml:space="preserve"> </w:t>
      </w:r>
      <w:proofErr w:type="spellStart"/>
      <w:r w:rsidRPr="00BD7987">
        <w:rPr>
          <w:rFonts w:ascii="Times New Roman" w:eastAsia="Times New Roman" w:hAnsi="Times New Roman" w:cs="Times New Roman"/>
          <w:sz w:val="28"/>
          <w:szCs w:val="28"/>
          <w:u w:val="single"/>
          <w:lang w:val="ru-RU" w:eastAsia="ru-RU"/>
        </w:rPr>
        <w:t>управління</w:t>
      </w:r>
      <w:proofErr w:type="spellEnd"/>
      <w:r w:rsidRPr="00BD7987">
        <w:rPr>
          <w:rFonts w:ascii="Times New Roman" w:eastAsia="Times New Roman" w:hAnsi="Times New Roman" w:cs="Times New Roman"/>
          <w:sz w:val="28"/>
          <w:szCs w:val="28"/>
          <w:u w:val="single"/>
          <w:lang w:val="ru-RU" w:eastAsia="ru-RU"/>
        </w:rPr>
        <w:t xml:space="preserve"> </w:t>
      </w:r>
      <w:proofErr w:type="spellStart"/>
      <w:r w:rsidRPr="00BD7987">
        <w:rPr>
          <w:rFonts w:ascii="Times New Roman" w:eastAsia="Times New Roman" w:hAnsi="Times New Roman" w:cs="Times New Roman"/>
          <w:sz w:val="28"/>
          <w:szCs w:val="28"/>
          <w:u w:val="single"/>
          <w:lang w:val="ru-RU" w:eastAsia="ru-RU"/>
        </w:rPr>
        <w:t>чергами</w:t>
      </w:r>
      <w:proofErr w:type="spellEnd"/>
      <w:r w:rsidRPr="00BD7987">
        <w:rPr>
          <w:rFonts w:ascii="Times New Roman" w:eastAsia="Times New Roman" w:hAnsi="Times New Roman" w:cs="Times New Roman"/>
          <w:sz w:val="28"/>
          <w:szCs w:val="28"/>
          <w:u w:val="single"/>
          <w:lang w:eastAsia="ru-RU"/>
        </w:rPr>
        <w:t xml:space="preserve"> в телекомунікаційних мережах. </w:t>
      </w:r>
    </w:p>
    <w:p w:rsidR="00BD7987" w:rsidRPr="00BD7987" w:rsidRDefault="00AE7FB1"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lang w:eastAsia="ru-RU"/>
        </w:rPr>
      </w:pPr>
      <w:r w:rsidRPr="00AE7FB1">
        <w:rPr>
          <w:rFonts w:ascii="Times New Roman" w:eastAsia="Times New Roman" w:hAnsi="Times New Roman" w:cs="Times New Roman"/>
          <w:noProof/>
          <w:sz w:val="28"/>
          <w:szCs w:val="28"/>
          <w:lang w:eastAsia="uk-UA"/>
        </w:rPr>
        <w:pict>
          <v:line id="Прямая соединительная линия 37" o:spid="_x0000_s1053" style="position:absolute;left:0;text-align:left;z-index:251691008;visibility:visible;mso-position-horizontal-relative:page" from="60.45pt,14.75pt" to="538.8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" strokeweight=".25397mm">
            <w10:wrap anchorx="page"/>
          </v:line>
        </w:pict>
      </w:r>
      <w:r w:rsidR="00BD7987" w:rsidRPr="00BD7987">
        <w:rPr>
          <w:rFonts w:ascii="Times New Roman" w:eastAsia="Times New Roman" w:hAnsi="Times New Roman" w:cs="Times New Roman"/>
          <w:sz w:val="28"/>
          <w:szCs w:val="28"/>
          <w:lang w:eastAsia="ru-RU"/>
        </w:rPr>
        <w:t>2) Вибір математичної моделі управління чергами.</w:t>
      </w:r>
    </w:p>
    <w:p w:rsidR="00BD7987" w:rsidRPr="00BD7987" w:rsidRDefault="00AE7FB1"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eastAsia="ru-RU"/>
        </w:rPr>
      </w:pPr>
      <w:r w:rsidRPr="00AE7FB1">
        <w:rPr>
          <w:rFonts w:ascii="Times New Roman" w:eastAsia="Times New Roman" w:hAnsi="Times New Roman" w:cs="Times New Roman"/>
          <w:noProof/>
          <w:sz w:val="28"/>
          <w:szCs w:val="28"/>
          <w:lang w:eastAsia="uk-UA"/>
        </w:rPr>
        <w:pict>
          <v:line id="Прямая соединительная линия 49" o:spid="_x0000_s1052" style="position:absolute;left:0;text-align:left;z-index:251693056;visibility:visible;mso-position-horizontal-relative:page" from="420.8pt,14.1pt" to="564.9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" strokeweight=".25397mm">
            <w10:wrap anchorx="page"/>
          </v:line>
        </w:pict>
      </w:r>
      <w:r w:rsidR="00BD7987" w:rsidRPr="00BD7987">
        <w:rPr>
          <w:rFonts w:ascii="Times New Roman" w:eastAsia="Times New Roman" w:hAnsi="Times New Roman" w:cs="Times New Roman"/>
          <w:sz w:val="28"/>
          <w:szCs w:val="28"/>
          <w:u w:val="single"/>
          <w:lang w:eastAsia="ru-RU"/>
        </w:rPr>
        <w:t>3) Концептуальний опис математичної моделі розрахунку.</w:t>
      </w:r>
      <w:r w:rsidR="00BD7987" w:rsidRPr="00BD7987">
        <w:rPr>
          <w:rFonts w:ascii="Times New Roman" w:eastAsia="Times New Roman" w:hAnsi="Times New Roman" w:cs="Times New Roman"/>
          <w:sz w:val="28"/>
          <w:szCs w:val="28"/>
          <w:lang w:eastAsia="ru-RU"/>
        </w:rPr>
        <w:t xml:space="preserve">                             </w:t>
      </w:r>
    </w:p>
    <w:p w:rsidR="00BD7987" w:rsidRPr="00BD7987" w:rsidRDefault="00AE7FB1"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lang w:eastAsia="ru-RU"/>
        </w:rPr>
      </w:pPr>
      <w:r w:rsidRPr="00AE7FB1">
        <w:rPr>
          <w:rFonts w:ascii="Times New Roman" w:eastAsia="Times New Roman" w:hAnsi="Times New Roman" w:cs="Times New Roman"/>
          <w:noProof/>
          <w:sz w:val="28"/>
          <w:szCs w:val="28"/>
          <w:lang w:eastAsia="uk-UA"/>
        </w:rPr>
        <w:pict>
          <v:line id="Прямая соединительная линия 39" o:spid="_x0000_s1051" style="position:absolute;left:0;text-align:left;z-index:251692032;visibility:visible;mso-position-horizontal-relative:page" from="59.75pt,15.45pt" to="538.8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" strokeweight=".25397mm">
            <w10:wrap anchorx="page"/>
          </v:line>
        </w:pict>
      </w:r>
      <w:r w:rsidR="00BD7987" w:rsidRPr="00BD7987">
        <w:rPr>
          <w:rFonts w:ascii="Times New Roman" w:eastAsia="Times New Roman" w:hAnsi="Times New Roman" w:cs="Times New Roman"/>
          <w:sz w:val="28"/>
          <w:szCs w:val="28"/>
          <w:lang w:eastAsia="ru-RU"/>
        </w:rPr>
        <w:t xml:space="preserve">4) Дослідження обраної моделі.                                                                        </w:t>
      </w:r>
    </w:p>
    <w:p w:rsidR="00E44651" w:rsidRDefault="00E44651"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val="ru-RU" w:eastAsia="ru-RU"/>
        </w:rPr>
      </w:pPr>
    </w:p>
    <w:p w:rsidR="004D2C14" w:rsidRDefault="004D2C14"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val="ru-RU" w:eastAsia="ru-RU"/>
        </w:rPr>
      </w:pPr>
    </w:p>
    <w:p w:rsidR="004D2C14" w:rsidRPr="004D2C14" w:rsidRDefault="004D2C14"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val="ru-RU" w:eastAsia="ru-RU"/>
        </w:rPr>
      </w:pPr>
    </w:p>
    <w:p w:rsidR="00E44651" w:rsidRPr="00B53DA8" w:rsidRDefault="00E44651" w:rsidP="00BD7987">
      <w:pPr>
        <w:widowControl w:val="0"/>
        <w:autoSpaceDE w:val="0"/>
        <w:autoSpaceDN w:val="0"/>
        <w:adjustRightInd w:val="0"/>
        <w:spacing w:after="0" w:line="312" w:lineRule="auto"/>
        <w:jc w:val="both"/>
        <w:rPr>
          <w:rFonts w:ascii="Times New Roman" w:eastAsia="Times New Roman" w:hAnsi="Times New Roman" w:cs="Times New Roman"/>
          <w:sz w:val="28"/>
          <w:szCs w:val="28"/>
          <w:u w:val="single"/>
          <w:lang w:eastAsia="ru-RU"/>
        </w:rPr>
      </w:pPr>
    </w:p>
    <w:p w:rsidR="003D5104" w:rsidRPr="003D5104" w:rsidRDefault="00AE7FB1" w:rsidP="003D5104">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E7FB1">
        <w:rPr>
          <w:rFonts w:ascii="Times New Roman" w:eastAsia="Times New Roman" w:hAnsi="Times New Roman" w:cs="Times New Roman"/>
          <w:noProof/>
          <w:sz w:val="20"/>
          <w:szCs w:val="20"/>
          <w:lang w:eastAsia="uk-UA"/>
        </w:rPr>
        <w:lastRenderedPageBreak/>
        <w:pict>
          <v:rect id="Прямоугольник 27" o:spid="_x0000_s1050" style="position:absolute;left:0;text-align:left;margin-left:471.6pt;margin-top:-32.3pt;width:47.25pt;height:30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" strokecolor="white" strokeweight="1pt"/>
        </w:pict>
      </w:r>
      <w:r w:rsidR="003D5104" w:rsidRPr="003D5104">
        <w:rPr>
          <w:rFonts w:ascii="Times New Roman" w:eastAsia="Times New Roman" w:hAnsi="Times New Roman" w:cs="Times New Roman"/>
          <w:sz w:val="28"/>
          <w:szCs w:val="28"/>
          <w:lang w:eastAsia="ru-RU"/>
        </w:rPr>
        <w:t>6. Консультанти розділів роботи</w:t>
      </w:r>
      <w:r w:rsidRPr="00AE7FB1">
        <w:rPr>
          <w:rFonts w:ascii="Times New Roman" w:eastAsia="Times New Roman" w:hAnsi="Times New Roman" w:cs="Times New Roman"/>
          <w:noProof/>
          <w:sz w:val="20"/>
          <w:szCs w:val="20"/>
          <w:lang w:eastAsia="uk-UA"/>
        </w:rPr>
        <w:pict>
          <v:rect id="_x0000_s1049" style="position:absolute;left:0;text-align:left;margin-left:427.5pt;margin-top:-45.8pt;width:47.25pt;height:30pt;z-index:25168384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" strokecolor="white" strokeweight="1pt"/>
        </w:pict>
      </w:r>
    </w:p>
    <w:tbl>
      <w:tblPr>
        <w:tblW w:w="9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12"/>
        <w:gridCol w:w="3688"/>
        <w:gridCol w:w="1701"/>
        <w:gridCol w:w="1924"/>
      </w:tblGrid>
      <w:tr w:rsidR="003D5104" w:rsidRPr="003D5104">
        <w:trPr>
          <w:jc w:val="center"/>
        </w:trPr>
        <w:tc>
          <w:tcPr>
            <w:tcW w:w="2212" w:type="dxa"/>
            <w:vMerge w:val="restart"/>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Найменування розділу</w:t>
            </w:r>
          </w:p>
        </w:tc>
        <w:tc>
          <w:tcPr>
            <w:tcW w:w="3688" w:type="dxa"/>
            <w:vMerge w:val="restart"/>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Консультант</w:t>
            </w:r>
          </w:p>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(посада, прізвище, ім’я, по-батькові)</w:t>
            </w:r>
          </w:p>
        </w:tc>
        <w:tc>
          <w:tcPr>
            <w:tcW w:w="3625" w:type="dxa"/>
            <w:gridSpan w:val="2"/>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Позначка консультанта про виконання розділу</w:t>
            </w:r>
          </w:p>
        </w:tc>
      </w:tr>
      <w:tr w:rsidR="003D5104" w:rsidRPr="003D5104">
        <w:trPr>
          <w:jc w:val="center"/>
        </w:trPr>
        <w:tc>
          <w:tcPr>
            <w:tcW w:w="2212" w:type="dxa"/>
            <w:vMerge/>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spacing w:after="0" w:line="240" w:lineRule="auto"/>
              <w:rPr>
                <w:rFonts w:ascii="Times New Roman" w:eastAsia="Times New Roman" w:hAnsi="Times New Roman" w:cs="Times New Roman"/>
                <w:sz w:val="28"/>
                <w:szCs w:val="28"/>
                <w:lang w:eastAsia="ru-RU"/>
              </w:rPr>
            </w:pPr>
          </w:p>
        </w:tc>
        <w:tc>
          <w:tcPr>
            <w:tcW w:w="3688" w:type="dxa"/>
            <w:vMerge/>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spacing w:after="0" w:line="240" w:lineRule="auto"/>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(підпис)</w:t>
            </w:r>
          </w:p>
        </w:tc>
        <w:tc>
          <w:tcPr>
            <w:tcW w:w="1924"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AB26E0"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0"/>
                <w:lang w:val="ru-RU" w:eastAsia="ru-RU"/>
              </w:rPr>
              <w:drawing>
                <wp:anchor distT="0" distB="0" distL="114300" distR="114300" simplePos="0" relativeHeight="251688960" behindDoc="1" locked="0" layoutInCell="1" allowOverlap="1">
                  <wp:simplePos x="0" y="0"/>
                  <wp:positionH relativeFrom="column">
                    <wp:posOffset>958850</wp:posOffset>
                  </wp:positionH>
                  <wp:positionV relativeFrom="paragraph">
                    <wp:posOffset>-492125</wp:posOffset>
                  </wp:positionV>
                  <wp:extent cx="609600" cy="396240"/>
                  <wp:effectExtent l="0" t="0" r="0" b="381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 cy="396240"/>
                          </a:xfrm>
                          <a:prstGeom prst="rect">
                            <a:avLst/>
                          </a:prstGeom>
                          <a:noFill/>
                        </pic:spPr>
                      </pic:pic>
                    </a:graphicData>
                  </a:graphic>
                </wp:anchor>
              </w:drawing>
            </w:r>
            <w:r w:rsidR="003D5104" w:rsidRPr="003D5104">
              <w:rPr>
                <w:rFonts w:ascii="Times New Roman" w:eastAsia="Times New Roman" w:hAnsi="Times New Roman" w:cs="Times New Roman"/>
                <w:sz w:val="28"/>
                <w:szCs w:val="28"/>
                <w:lang w:eastAsia="ru-RU"/>
              </w:rPr>
              <w:t>(дата)</w:t>
            </w:r>
          </w:p>
        </w:tc>
      </w:tr>
      <w:tr w:rsidR="003D5104" w:rsidRPr="003D5104">
        <w:trPr>
          <w:jc w:val="center"/>
        </w:trPr>
        <w:tc>
          <w:tcPr>
            <w:tcW w:w="2212"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1, 2, 3</w:t>
            </w:r>
            <w:r w:rsidR="00BD7987">
              <w:rPr>
                <w:rFonts w:ascii="Times New Roman" w:eastAsia="Times New Roman" w:hAnsi="Times New Roman" w:cs="Times New Roman"/>
                <w:sz w:val="28"/>
                <w:szCs w:val="28"/>
                <w:lang w:eastAsia="ru-RU"/>
              </w:rPr>
              <w:t>,4</w:t>
            </w:r>
          </w:p>
        </w:tc>
        <w:tc>
          <w:tcPr>
            <w:tcW w:w="3688"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BD7987">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проф. </w:t>
            </w:r>
            <w:proofErr w:type="spellStart"/>
            <w:r w:rsidR="00BD7987">
              <w:rPr>
                <w:rFonts w:ascii="Times New Roman" w:eastAsia="Times New Roman" w:hAnsi="Times New Roman" w:cs="Times New Roman"/>
                <w:sz w:val="28"/>
                <w:szCs w:val="28"/>
                <w:lang w:eastAsia="ru-RU"/>
              </w:rPr>
              <w:t>Лемешко</w:t>
            </w:r>
            <w:proofErr w:type="spellEnd"/>
            <w:r w:rsidR="00BD7987">
              <w:rPr>
                <w:rFonts w:ascii="Times New Roman" w:eastAsia="Times New Roman" w:hAnsi="Times New Roman" w:cs="Times New Roman"/>
                <w:sz w:val="28"/>
                <w:szCs w:val="28"/>
                <w:lang w:eastAsia="ru-RU"/>
              </w:rPr>
              <w:t xml:space="preserve"> О.В.</w:t>
            </w:r>
          </w:p>
        </w:tc>
        <w:tc>
          <w:tcPr>
            <w:tcW w:w="1701" w:type="dxa"/>
            <w:tcBorders>
              <w:top w:val="single" w:sz="4" w:space="0" w:color="auto"/>
              <w:left w:val="single" w:sz="4" w:space="0" w:color="auto"/>
              <w:bottom w:val="single" w:sz="4" w:space="0" w:color="auto"/>
              <w:right w:val="single" w:sz="4" w:space="0" w:color="auto"/>
            </w:tcBorders>
            <w:vAlign w:val="center"/>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tc>
        <w:tc>
          <w:tcPr>
            <w:tcW w:w="1924" w:type="dxa"/>
            <w:tcBorders>
              <w:top w:val="single" w:sz="4" w:space="0" w:color="auto"/>
              <w:left w:val="single" w:sz="4" w:space="0" w:color="auto"/>
              <w:bottom w:val="single" w:sz="4" w:space="0" w:color="auto"/>
              <w:right w:val="single" w:sz="4" w:space="0" w:color="auto"/>
            </w:tcBorders>
            <w:vAlign w:val="center"/>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tc>
      </w:tr>
    </w:tbl>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jc w:val="both"/>
        <w:rPr>
          <w:rFonts w:ascii="Times New Roman" w:eastAsia="Times New Roman" w:hAnsi="Times New Roman" w:cs="Times New Roman"/>
          <w:sz w:val="18"/>
          <w:szCs w:val="28"/>
          <w:u w:val="single"/>
          <w:lang w:eastAsia="ru-RU"/>
        </w:rPr>
      </w:pPr>
      <w:r w:rsidRPr="003D5104">
        <w:rPr>
          <w:rFonts w:ascii="Times New Roman" w:eastAsia="Times New Roman" w:hAnsi="Times New Roman" w:cs="Times New Roman"/>
          <w:sz w:val="28"/>
          <w:szCs w:val="28"/>
          <w:lang w:eastAsia="ru-RU"/>
        </w:rPr>
        <w:t>7. Дата видачі завдання</w:t>
      </w:r>
      <w:r w:rsidRPr="003D5104">
        <w:rPr>
          <w:rFonts w:ascii="Times New Roman" w:eastAsia="Times New Roman" w:hAnsi="Times New Roman" w:cs="Times New Roman"/>
          <w:sz w:val="18"/>
          <w:szCs w:val="28"/>
          <w:lang w:eastAsia="ru-RU"/>
        </w:rPr>
        <w:t>_________</w:t>
      </w:r>
      <w:r w:rsidRPr="003D5104">
        <w:rPr>
          <w:rFonts w:ascii="Times New Roman" w:eastAsia="Times New Roman" w:hAnsi="Times New Roman" w:cs="Times New Roman"/>
          <w:sz w:val="18"/>
          <w:szCs w:val="28"/>
          <w:u w:val="single"/>
          <w:lang w:eastAsia="ru-RU"/>
        </w:rPr>
        <w:t xml:space="preserve">      </w:t>
      </w:r>
      <w:r w:rsidRPr="003D5104">
        <w:rPr>
          <w:rFonts w:ascii="Times New Roman" w:eastAsia="Times New Roman" w:hAnsi="Times New Roman" w:cs="Times New Roman"/>
          <w:sz w:val="28"/>
          <w:szCs w:val="28"/>
          <w:u w:val="single"/>
          <w:lang w:eastAsia="ru-RU"/>
        </w:rPr>
        <w:t>01.09.201</w:t>
      </w:r>
      <w:r w:rsidR="00BD7987">
        <w:rPr>
          <w:rFonts w:ascii="Times New Roman" w:eastAsia="Times New Roman" w:hAnsi="Times New Roman" w:cs="Times New Roman"/>
          <w:sz w:val="28"/>
          <w:szCs w:val="28"/>
          <w:u w:val="single"/>
          <w:lang w:eastAsia="ru-RU"/>
        </w:rPr>
        <w:t>9</w:t>
      </w:r>
      <w:r w:rsidRPr="003D5104">
        <w:rPr>
          <w:rFonts w:ascii="Times New Roman" w:eastAsia="Times New Roman" w:hAnsi="Times New Roman" w:cs="Times New Roman"/>
          <w:sz w:val="28"/>
          <w:szCs w:val="28"/>
          <w:u w:val="single"/>
          <w:lang w:eastAsia="ru-RU"/>
        </w:rPr>
        <w:t xml:space="preserve"> р.</w:t>
      </w:r>
      <w:r w:rsidRPr="003D5104">
        <w:rPr>
          <w:rFonts w:ascii="Times New Roman" w:eastAsia="Times New Roman" w:hAnsi="Times New Roman" w:cs="Times New Roman"/>
          <w:sz w:val="18"/>
          <w:szCs w:val="28"/>
          <w:lang w:eastAsia="ru-RU"/>
        </w:rPr>
        <w:t>_________________________</w:t>
      </w:r>
      <w:r w:rsidRPr="003D5104">
        <w:rPr>
          <w:rFonts w:ascii="Times New Roman" w:eastAsia="Times New Roman" w:hAnsi="Times New Roman" w:cs="Times New Roman"/>
          <w:noProof/>
          <w:sz w:val="28"/>
          <w:szCs w:val="20"/>
          <w:lang w:val="ru-RU" w:eastAsia="ru-RU"/>
        </w:rPr>
        <w:t xml:space="preserve"> </w:t>
      </w: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ru-RU"/>
        </w:rPr>
      </w:pPr>
      <w:r w:rsidRPr="003D5104">
        <w:rPr>
          <w:rFonts w:ascii="Times New Roman" w:eastAsia="Times New Roman" w:hAnsi="Times New Roman" w:cs="Times New Roman"/>
          <w:b/>
          <w:sz w:val="28"/>
          <w:szCs w:val="28"/>
          <w:lang w:eastAsia="ru-RU"/>
        </w:rPr>
        <w:t>КАЛЕНДАРНИЙ ПЛАН</w:t>
      </w: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4"/>
        <w:gridCol w:w="4890"/>
        <w:gridCol w:w="2093"/>
        <w:gridCol w:w="1667"/>
      </w:tblGrid>
      <w:tr w:rsidR="003D5104" w:rsidRPr="003D5104">
        <w:trPr>
          <w:jc w:val="center"/>
        </w:trPr>
        <w:tc>
          <w:tcPr>
            <w:tcW w:w="804"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w:t>
            </w:r>
          </w:p>
        </w:tc>
        <w:tc>
          <w:tcPr>
            <w:tcW w:w="4890"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Назва етапів роботи</w:t>
            </w:r>
          </w:p>
        </w:tc>
        <w:tc>
          <w:tcPr>
            <w:tcW w:w="2093"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Термін виконання етапів роботи</w:t>
            </w:r>
          </w:p>
        </w:tc>
        <w:tc>
          <w:tcPr>
            <w:tcW w:w="1667" w:type="dxa"/>
            <w:tcBorders>
              <w:top w:val="single" w:sz="4" w:space="0" w:color="auto"/>
              <w:left w:val="single" w:sz="4" w:space="0" w:color="auto"/>
              <w:bottom w:val="single" w:sz="4" w:space="0" w:color="auto"/>
              <w:right w:val="single" w:sz="4" w:space="0" w:color="auto"/>
            </w:tcBorders>
            <w:vAlign w:val="center"/>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Примітка</w:t>
            </w:r>
          </w:p>
        </w:tc>
      </w:tr>
      <w:tr w:rsidR="003D5104" w:rsidRPr="003D5104">
        <w:trPr>
          <w:jc w:val="center"/>
        </w:trPr>
        <w:tc>
          <w:tcPr>
            <w:tcW w:w="804"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1</w:t>
            </w:r>
          </w:p>
        </w:tc>
        <w:tc>
          <w:tcPr>
            <w:tcW w:w="4890"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Визначення та затвердження теми  кваліфікаційної роботи</w:t>
            </w:r>
          </w:p>
        </w:tc>
        <w:tc>
          <w:tcPr>
            <w:tcW w:w="2093"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BD7987">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01.09.201</w:t>
            </w:r>
            <w:r w:rsidR="00BD7987">
              <w:rPr>
                <w:rFonts w:ascii="Times New Roman" w:eastAsia="Times New Roman" w:hAnsi="Times New Roman" w:cs="Times New Roman"/>
                <w:sz w:val="28"/>
                <w:szCs w:val="28"/>
                <w:lang w:eastAsia="ru-RU"/>
              </w:rPr>
              <w:t>9</w:t>
            </w:r>
          </w:p>
        </w:tc>
        <w:tc>
          <w:tcPr>
            <w:tcW w:w="1667"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виконано</w:t>
            </w:r>
          </w:p>
        </w:tc>
      </w:tr>
      <w:tr w:rsidR="003D5104" w:rsidRPr="003D5104">
        <w:trPr>
          <w:jc w:val="center"/>
        </w:trPr>
        <w:tc>
          <w:tcPr>
            <w:tcW w:w="804"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2</w:t>
            </w:r>
          </w:p>
        </w:tc>
        <w:tc>
          <w:tcPr>
            <w:tcW w:w="4890"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Формулювання завдання на її виконання</w:t>
            </w:r>
          </w:p>
        </w:tc>
        <w:tc>
          <w:tcPr>
            <w:tcW w:w="2093"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BD7987">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10.08.201</w:t>
            </w:r>
            <w:r w:rsidR="00BD7987">
              <w:rPr>
                <w:rFonts w:ascii="Times New Roman" w:eastAsia="Times New Roman" w:hAnsi="Times New Roman" w:cs="Times New Roman"/>
                <w:sz w:val="28"/>
                <w:szCs w:val="28"/>
                <w:lang w:eastAsia="ru-RU"/>
              </w:rPr>
              <w:t>9</w:t>
            </w:r>
          </w:p>
        </w:tc>
        <w:tc>
          <w:tcPr>
            <w:tcW w:w="1667"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виконано</w:t>
            </w:r>
          </w:p>
        </w:tc>
      </w:tr>
      <w:tr w:rsidR="003D5104" w:rsidRPr="003D5104">
        <w:trPr>
          <w:jc w:val="center"/>
        </w:trPr>
        <w:tc>
          <w:tcPr>
            <w:tcW w:w="804"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3</w:t>
            </w:r>
          </w:p>
        </w:tc>
        <w:tc>
          <w:tcPr>
            <w:tcW w:w="4890"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Розробка теми роботи згідно із завданням </w:t>
            </w:r>
          </w:p>
        </w:tc>
        <w:tc>
          <w:tcPr>
            <w:tcW w:w="2093"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BD7987">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15.10.201</w:t>
            </w:r>
            <w:r w:rsidR="00BD7987">
              <w:rPr>
                <w:rFonts w:ascii="Times New Roman" w:eastAsia="Times New Roman" w:hAnsi="Times New Roman" w:cs="Times New Roman"/>
                <w:sz w:val="28"/>
                <w:szCs w:val="28"/>
                <w:lang w:eastAsia="ru-RU"/>
              </w:rPr>
              <w:t>9</w:t>
            </w:r>
          </w:p>
        </w:tc>
        <w:tc>
          <w:tcPr>
            <w:tcW w:w="1667"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виконано</w:t>
            </w:r>
          </w:p>
        </w:tc>
      </w:tr>
      <w:tr w:rsidR="003D5104" w:rsidRPr="003D5104">
        <w:trPr>
          <w:jc w:val="center"/>
        </w:trPr>
        <w:tc>
          <w:tcPr>
            <w:tcW w:w="804"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4</w:t>
            </w:r>
          </w:p>
        </w:tc>
        <w:tc>
          <w:tcPr>
            <w:tcW w:w="4890" w:type="dxa"/>
            <w:tcBorders>
              <w:top w:val="single" w:sz="4" w:space="0" w:color="auto"/>
              <w:left w:val="single" w:sz="4" w:space="0" w:color="auto"/>
              <w:bottom w:val="single" w:sz="4" w:space="0" w:color="auto"/>
              <w:right w:val="single" w:sz="4" w:space="0" w:color="auto"/>
            </w:tcBorders>
            <w:hideMark/>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Оформлення роботи та підготовка до захисту</w:t>
            </w:r>
          </w:p>
        </w:tc>
        <w:tc>
          <w:tcPr>
            <w:tcW w:w="2093"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BD7987" w:rsidP="00BD7987">
            <w:pPr>
              <w:snapToGrid w:val="0"/>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w:t>
            </w:r>
            <w:r w:rsidR="003D5104" w:rsidRPr="003D5104">
              <w:rPr>
                <w:rFonts w:ascii="Times New Roman" w:eastAsia="Times New Roman" w:hAnsi="Times New Roman" w:cs="Times New Roman"/>
                <w:sz w:val="28"/>
                <w:szCs w:val="28"/>
                <w:lang w:eastAsia="ru-RU"/>
              </w:rPr>
              <w:t>.12.201</w:t>
            </w:r>
            <w:r>
              <w:rPr>
                <w:rFonts w:ascii="Times New Roman" w:eastAsia="Times New Roman" w:hAnsi="Times New Roman" w:cs="Times New Roman"/>
                <w:sz w:val="28"/>
                <w:szCs w:val="28"/>
                <w:lang w:eastAsia="ru-RU"/>
              </w:rPr>
              <w:t>9</w:t>
            </w:r>
          </w:p>
        </w:tc>
        <w:tc>
          <w:tcPr>
            <w:tcW w:w="1667" w:type="dxa"/>
            <w:tcBorders>
              <w:top w:val="single" w:sz="4" w:space="0" w:color="auto"/>
              <w:left w:val="single" w:sz="4" w:space="0" w:color="auto"/>
              <w:bottom w:val="single" w:sz="4" w:space="0" w:color="auto"/>
              <w:right w:val="single" w:sz="4" w:space="0" w:color="auto"/>
            </w:tcBorders>
          </w:tcPr>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p>
          <w:p w:rsidR="003D5104" w:rsidRPr="003D5104" w:rsidRDefault="003D5104" w:rsidP="003D5104">
            <w:pPr>
              <w:snapToGrid w:val="0"/>
              <w:spacing w:after="0" w:line="240" w:lineRule="auto"/>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виконано</w:t>
            </w:r>
          </w:p>
        </w:tc>
      </w:tr>
    </w:tbl>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3D5104">
        <w:rPr>
          <w:rFonts w:ascii="Times New Roman" w:eastAsia="Times New Roman" w:hAnsi="Times New Roman" w:cs="Times New Roman"/>
          <w:sz w:val="28"/>
          <w:szCs w:val="28"/>
          <w:lang w:eastAsia="ru-RU"/>
        </w:rPr>
        <w:t xml:space="preserve">Студент </w:t>
      </w:r>
      <w:r w:rsidRPr="003D5104">
        <w:rPr>
          <w:rFonts w:ascii="Times New Roman" w:eastAsia="Times New Roman" w:hAnsi="Times New Roman" w:cs="Times New Roman"/>
          <w:sz w:val="28"/>
          <w:szCs w:val="28"/>
          <w:u w:val="single"/>
          <w:lang w:eastAsia="ru-RU"/>
        </w:rPr>
        <w:t xml:space="preserve">                                                                         </w:t>
      </w:r>
      <w:r w:rsidR="00BD7987">
        <w:rPr>
          <w:rFonts w:ascii="Times New Roman" w:eastAsia="Times New Roman" w:hAnsi="Times New Roman" w:cs="Times New Roman"/>
          <w:sz w:val="28"/>
          <w:szCs w:val="28"/>
          <w:u w:val="single"/>
          <w:lang w:eastAsia="ru-RU"/>
        </w:rPr>
        <w:t>Мокряк А.А</w:t>
      </w:r>
      <w:r w:rsidRPr="003D5104">
        <w:rPr>
          <w:rFonts w:ascii="Times New Roman" w:eastAsia="Times New Roman" w:hAnsi="Times New Roman" w:cs="Times New Roman"/>
          <w:sz w:val="28"/>
          <w:szCs w:val="28"/>
          <w:u w:val="single"/>
          <w:lang w:eastAsia="ru-RU"/>
        </w:rPr>
        <w:tab/>
      </w:r>
    </w:p>
    <w:p w:rsidR="003D5104" w:rsidRPr="003D5104" w:rsidRDefault="003D5104" w:rsidP="003D5104">
      <w:pPr>
        <w:widowControl w:val="0"/>
        <w:autoSpaceDE w:val="0"/>
        <w:autoSpaceDN w:val="0"/>
        <w:adjustRightInd w:val="0"/>
        <w:spacing w:after="0" w:line="240" w:lineRule="auto"/>
        <w:ind w:firstLine="709"/>
        <w:rPr>
          <w:rFonts w:ascii="Times New Roman" w:eastAsia="Times New Roman" w:hAnsi="Times New Roman" w:cs="Times New Roman"/>
          <w:sz w:val="28"/>
          <w:szCs w:val="28"/>
          <w:vertAlign w:val="superscript"/>
          <w:lang w:eastAsia="ru-RU"/>
        </w:rPr>
      </w:pPr>
      <w:r w:rsidRPr="003D5104">
        <w:rPr>
          <w:rFonts w:ascii="Times New Roman" w:eastAsia="Times New Roman" w:hAnsi="Times New Roman" w:cs="Times New Roman"/>
          <w:sz w:val="28"/>
          <w:szCs w:val="28"/>
          <w:vertAlign w:val="superscript"/>
          <w:lang w:eastAsia="ru-RU"/>
        </w:rPr>
        <w:t xml:space="preserve">                                                                              (підпис)                                            (прізвище, ініціали)</w:t>
      </w:r>
    </w:p>
    <w:p w:rsidR="003D5104" w:rsidRPr="003D5104" w:rsidRDefault="003D5104" w:rsidP="003D5104">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u w:val="single"/>
          <w:lang w:eastAsia="ru-RU"/>
        </w:rPr>
      </w:pPr>
      <w:r w:rsidRPr="003D5104">
        <w:rPr>
          <w:rFonts w:ascii="Times New Roman" w:eastAsia="Times New Roman" w:hAnsi="Times New Roman" w:cs="Times New Roman"/>
          <w:sz w:val="28"/>
          <w:szCs w:val="28"/>
          <w:u w:val="single"/>
          <w:lang w:eastAsia="ru-RU"/>
        </w:rPr>
        <w:t xml:space="preserve">Керівник роботи                                               проф. </w:t>
      </w:r>
      <w:proofErr w:type="spellStart"/>
      <w:r w:rsidR="00BD7987">
        <w:rPr>
          <w:rFonts w:ascii="Times New Roman" w:eastAsia="Times New Roman" w:hAnsi="Times New Roman" w:cs="Times New Roman"/>
          <w:sz w:val="28"/>
          <w:szCs w:val="28"/>
          <w:u w:val="single"/>
          <w:lang w:eastAsia="ru-RU"/>
        </w:rPr>
        <w:t>Лемешко</w:t>
      </w:r>
      <w:proofErr w:type="spellEnd"/>
      <w:r w:rsidR="00BD7987">
        <w:rPr>
          <w:rFonts w:ascii="Times New Roman" w:eastAsia="Times New Roman" w:hAnsi="Times New Roman" w:cs="Times New Roman"/>
          <w:sz w:val="28"/>
          <w:szCs w:val="28"/>
          <w:u w:val="single"/>
          <w:lang w:eastAsia="ru-RU"/>
        </w:rPr>
        <w:t xml:space="preserve"> О.В</w:t>
      </w:r>
      <w:r w:rsidRPr="003D5104">
        <w:rPr>
          <w:rFonts w:ascii="Times New Roman" w:eastAsia="Times New Roman" w:hAnsi="Times New Roman" w:cs="Times New Roman"/>
          <w:sz w:val="28"/>
          <w:szCs w:val="28"/>
          <w:u w:val="single"/>
          <w:lang w:eastAsia="ru-RU"/>
        </w:rPr>
        <w:tab/>
      </w:r>
    </w:p>
    <w:p w:rsidR="003D5104" w:rsidRPr="003D5104" w:rsidRDefault="003D5104" w:rsidP="003D5104">
      <w:pPr>
        <w:spacing w:after="0" w:line="240" w:lineRule="auto"/>
        <w:ind w:firstLine="709"/>
        <w:rPr>
          <w:rFonts w:ascii="Times New Roman" w:eastAsia="Times New Roman" w:hAnsi="Times New Roman" w:cs="Times New Roman"/>
          <w:sz w:val="24"/>
          <w:szCs w:val="24"/>
          <w:vertAlign w:val="superscript"/>
          <w:lang w:eastAsia="ru-RU"/>
        </w:rPr>
      </w:pPr>
      <w:r w:rsidRPr="003D5104">
        <w:rPr>
          <w:rFonts w:ascii="Times New Roman" w:eastAsia="Times New Roman" w:hAnsi="Times New Roman" w:cs="Times New Roman"/>
          <w:sz w:val="28"/>
          <w:szCs w:val="28"/>
          <w:vertAlign w:val="superscript"/>
          <w:lang w:eastAsia="ru-RU"/>
        </w:rPr>
        <w:t xml:space="preserve">                                                                              (підпис)                                 (посада, прізвище, ініціали)</w:t>
      </w:r>
    </w:p>
    <w:p w:rsidR="003D5104" w:rsidRPr="003D5104" w:rsidRDefault="003D5104" w:rsidP="003D5104">
      <w:pPr>
        <w:widowControl w:val="0"/>
        <w:spacing w:after="0" w:line="312" w:lineRule="auto"/>
        <w:jc w:val="center"/>
        <w:outlineLvl w:val="0"/>
        <w:rPr>
          <w:rFonts w:ascii="Times New Roman" w:eastAsia="Times New Roman" w:hAnsi="Times New Roman" w:cs="Times New Roman"/>
          <w:caps/>
          <w:kern w:val="24"/>
          <w:sz w:val="28"/>
          <w:szCs w:val="20"/>
          <w:lang w:eastAsia="ru-RU"/>
        </w:rPr>
      </w:pPr>
    </w:p>
    <w:p w:rsidR="003D5104" w:rsidRPr="003D5104" w:rsidRDefault="003D5104" w:rsidP="003D5104">
      <w:pPr>
        <w:spacing w:after="0" w:line="240" w:lineRule="auto"/>
        <w:rPr>
          <w:rFonts w:ascii="Times New Roman" w:eastAsia="Times New Roman" w:hAnsi="Times New Roman" w:cs="Times New Roman"/>
          <w:sz w:val="20"/>
          <w:szCs w:val="20"/>
          <w:lang w:eastAsia="ru-RU"/>
        </w:rPr>
      </w:pPr>
    </w:p>
    <w:p w:rsidR="003D5104" w:rsidRPr="003D5104" w:rsidRDefault="003D5104" w:rsidP="003D5104">
      <w:pPr>
        <w:spacing w:after="0" w:line="240" w:lineRule="auto"/>
        <w:rPr>
          <w:rFonts w:ascii="Times New Roman" w:eastAsia="Times New Roman" w:hAnsi="Times New Roman" w:cs="Times New Roman"/>
          <w:sz w:val="20"/>
          <w:szCs w:val="20"/>
          <w:lang w:eastAsia="ru-RU"/>
        </w:rPr>
      </w:pPr>
    </w:p>
    <w:p w:rsidR="004C7448" w:rsidRPr="00E7459D" w:rsidRDefault="003D5104" w:rsidP="003D5104">
      <w:pPr>
        <w:widowControl w:val="0"/>
        <w:autoSpaceDE w:val="0"/>
        <w:autoSpaceDN w:val="0"/>
        <w:spacing w:before="243" w:after="0" w:line="240" w:lineRule="auto"/>
        <w:ind w:left="1176" w:right="1177"/>
        <w:jc w:val="center"/>
        <w:rPr>
          <w:rFonts w:ascii="Times New Roman" w:eastAsia="Times New Roman" w:hAnsi="Times New Roman" w:cs="Times New Roman"/>
          <w:sz w:val="28"/>
          <w:szCs w:val="28"/>
        </w:rPr>
      </w:pPr>
      <w:r w:rsidRPr="003D5104">
        <w:rPr>
          <w:rFonts w:ascii="Times New Roman" w:eastAsia="Times New Roman" w:hAnsi="Times New Roman" w:cs="Times New Roman"/>
          <w:b/>
          <w:sz w:val="28"/>
          <w:szCs w:val="28"/>
          <w:lang w:eastAsia="ru-RU"/>
        </w:rPr>
        <w:br w:type="page"/>
      </w:r>
      <w:r w:rsidR="00AE7FB1" w:rsidRPr="00AE7FB1">
        <w:rPr>
          <w:rFonts w:ascii="Times New Roman" w:eastAsia="Times New Roman" w:hAnsi="Times New Roman" w:cs="Times New Roman"/>
          <w:noProof/>
          <w:sz w:val="28"/>
          <w:szCs w:val="28"/>
          <w:lang w:eastAsia="uk-UA"/>
        </w:rPr>
        <w:lastRenderedPageBreak/>
        <w:pict>
          <v:rect id="Прямоугольник 14" o:spid="_x0000_s1048" style="position:absolute;left:0;text-align:left;margin-left:467.15pt;margin-top:-36.2pt;width:58.25pt;height:38.8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" fillcolor="window" strokecolor="window" strokeweight="2pt"/>
        </w:pict>
      </w:r>
      <w:r w:rsidR="004C7448" w:rsidRPr="00E7459D">
        <w:rPr>
          <w:rFonts w:ascii="Times New Roman" w:eastAsia="Times New Roman" w:hAnsi="Times New Roman" w:cs="Times New Roman"/>
          <w:sz w:val="28"/>
          <w:szCs w:val="28"/>
        </w:rPr>
        <w:t>РЕФЕРАТ</w:t>
      </w:r>
    </w:p>
    <w:p w:rsidR="004C7448" w:rsidRPr="00E7459D" w:rsidRDefault="004C7448" w:rsidP="004C7448">
      <w:pPr>
        <w:widowControl w:val="0"/>
        <w:autoSpaceDE w:val="0"/>
        <w:autoSpaceDN w:val="0"/>
        <w:spacing w:before="11" w:after="0" w:line="240" w:lineRule="auto"/>
        <w:rPr>
          <w:rFonts w:ascii="Times New Roman" w:eastAsia="Times New Roman" w:hAnsi="Times New Roman" w:cs="Times New Roman"/>
          <w:sz w:val="36"/>
          <w:szCs w:val="28"/>
        </w:rPr>
      </w:pPr>
    </w:p>
    <w:p w:rsidR="004C7448" w:rsidRPr="00E7459D" w:rsidRDefault="004C7448" w:rsidP="004C7448">
      <w:pPr>
        <w:widowControl w:val="0"/>
        <w:tabs>
          <w:tab w:val="left" w:pos="3780"/>
          <w:tab w:val="left" w:pos="5160"/>
          <w:tab w:val="left" w:pos="7303"/>
          <w:tab w:val="left" w:pos="8767"/>
        </w:tabs>
        <w:autoSpaceDE w:val="0"/>
        <w:autoSpaceDN w:val="0"/>
        <w:spacing w:after="0" w:line="312" w:lineRule="auto"/>
        <w:ind w:left="926" w:right="219"/>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 xml:space="preserve">Пояснювальна записка: </w:t>
      </w:r>
      <w:r w:rsidR="00CB135B">
        <w:rPr>
          <w:rFonts w:ascii="Times New Roman" w:eastAsia="Times New Roman" w:hAnsi="Times New Roman" w:cs="Times New Roman"/>
          <w:sz w:val="28"/>
          <w:szCs w:val="28"/>
        </w:rPr>
        <w:t>67</w:t>
      </w:r>
      <w:r w:rsidRPr="00E7459D">
        <w:rPr>
          <w:rFonts w:ascii="Times New Roman" w:eastAsia="Times New Roman" w:hAnsi="Times New Roman" w:cs="Times New Roman"/>
          <w:sz w:val="28"/>
          <w:szCs w:val="28"/>
        </w:rPr>
        <w:t xml:space="preserve"> с., </w:t>
      </w:r>
      <w:r w:rsidR="007A6E9B">
        <w:rPr>
          <w:rFonts w:ascii="Times New Roman" w:eastAsia="Times New Roman" w:hAnsi="Times New Roman" w:cs="Times New Roman"/>
          <w:sz w:val="28"/>
          <w:szCs w:val="28"/>
        </w:rPr>
        <w:t>3</w:t>
      </w:r>
      <w:r w:rsidR="00A95DD4">
        <w:rPr>
          <w:rFonts w:ascii="Times New Roman" w:eastAsia="Times New Roman" w:hAnsi="Times New Roman" w:cs="Times New Roman"/>
          <w:sz w:val="28"/>
          <w:szCs w:val="28"/>
          <w:lang w:val="ru-RU"/>
        </w:rPr>
        <w:t>5</w:t>
      </w:r>
      <w:r w:rsidRPr="00E7459D">
        <w:rPr>
          <w:rFonts w:ascii="Times New Roman" w:eastAsia="Times New Roman" w:hAnsi="Times New Roman" w:cs="Times New Roman"/>
          <w:sz w:val="28"/>
          <w:szCs w:val="28"/>
        </w:rPr>
        <w:t xml:space="preserve"> рис., </w:t>
      </w:r>
      <w:r w:rsidR="008255D9">
        <w:rPr>
          <w:rFonts w:ascii="Times New Roman" w:eastAsia="Times New Roman" w:hAnsi="Times New Roman" w:cs="Times New Roman"/>
          <w:sz w:val="28"/>
          <w:szCs w:val="28"/>
        </w:rPr>
        <w:t>26</w:t>
      </w:r>
      <w:r w:rsidRPr="00E7459D">
        <w:rPr>
          <w:rFonts w:ascii="Times New Roman" w:eastAsia="Times New Roman" w:hAnsi="Times New Roman" w:cs="Times New Roman"/>
          <w:sz w:val="28"/>
          <w:szCs w:val="28"/>
        </w:rPr>
        <w:t xml:space="preserve"> джерел. </w:t>
      </w:r>
    </w:p>
    <w:p w:rsidR="004C7448" w:rsidRPr="00E7459D" w:rsidRDefault="004C7448" w:rsidP="004C7448">
      <w:pPr>
        <w:widowControl w:val="0"/>
        <w:tabs>
          <w:tab w:val="left" w:pos="3780"/>
          <w:tab w:val="left" w:pos="5160"/>
          <w:tab w:val="left" w:pos="7303"/>
          <w:tab w:val="left" w:pos="8767"/>
        </w:tabs>
        <w:autoSpaceDE w:val="0"/>
        <w:autoSpaceDN w:val="0"/>
        <w:spacing w:after="0" w:line="312" w:lineRule="auto"/>
        <w:ind w:left="926" w:right="219"/>
        <w:jc w:val="both"/>
        <w:rPr>
          <w:rFonts w:ascii="Times New Roman" w:eastAsia="Times New Roman" w:hAnsi="Times New Roman" w:cs="Times New Roman"/>
          <w:sz w:val="28"/>
          <w:szCs w:val="28"/>
        </w:rPr>
      </w:pPr>
    </w:p>
    <w:p w:rsidR="004C7448" w:rsidRPr="00E7459D" w:rsidRDefault="004C7448" w:rsidP="004C7448">
      <w:pPr>
        <w:widowControl w:val="0"/>
        <w:tabs>
          <w:tab w:val="left" w:pos="3780"/>
          <w:tab w:val="left" w:pos="5160"/>
          <w:tab w:val="left" w:pos="7303"/>
          <w:tab w:val="left" w:pos="8767"/>
        </w:tabs>
        <w:autoSpaceDE w:val="0"/>
        <w:autoSpaceDN w:val="0"/>
        <w:spacing w:after="0" w:line="312" w:lineRule="auto"/>
        <w:ind w:left="925" w:right="221"/>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 xml:space="preserve">ЯКІСТЬ ОБСЛУГОВУВАННЯ,  ЧЕРГА,  ПОТІК, MATLAB, ПРОПУСКНА </w:t>
      </w:r>
    </w:p>
    <w:p w:rsidR="004C7448" w:rsidRPr="00E7459D" w:rsidRDefault="004C7448" w:rsidP="004C7448">
      <w:pPr>
        <w:widowControl w:val="0"/>
        <w:tabs>
          <w:tab w:val="left" w:pos="3780"/>
          <w:tab w:val="left" w:pos="5160"/>
          <w:tab w:val="left" w:pos="7303"/>
          <w:tab w:val="left" w:pos="8767"/>
        </w:tabs>
        <w:autoSpaceDE w:val="0"/>
        <w:autoSpaceDN w:val="0"/>
        <w:spacing w:after="0" w:line="312" w:lineRule="auto"/>
        <w:ind w:left="218" w:right="221"/>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ЗДАТНІСТЬ.</w:t>
      </w:r>
    </w:p>
    <w:p w:rsidR="004C7448" w:rsidRPr="00E7459D" w:rsidRDefault="004C7448" w:rsidP="004C7448">
      <w:pPr>
        <w:widowControl w:val="0"/>
        <w:autoSpaceDE w:val="0"/>
        <w:autoSpaceDN w:val="0"/>
        <w:spacing w:before="7" w:after="0" w:line="312" w:lineRule="auto"/>
        <w:jc w:val="both"/>
        <w:rPr>
          <w:rFonts w:ascii="Times New Roman" w:eastAsia="Times New Roman" w:hAnsi="Times New Roman" w:cs="Times New Roman"/>
          <w:sz w:val="28"/>
          <w:szCs w:val="28"/>
        </w:rPr>
      </w:pPr>
    </w:p>
    <w:p w:rsidR="004C7448" w:rsidRPr="00E7459D" w:rsidRDefault="004C7448" w:rsidP="004C7448">
      <w:pPr>
        <w:widowControl w:val="0"/>
        <w:autoSpaceDE w:val="0"/>
        <w:autoSpaceDN w:val="0"/>
        <w:spacing w:after="0" w:line="312" w:lineRule="auto"/>
        <w:ind w:firstLine="720"/>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Об'єкт дослідження – процес управління чергами на маршрутизаторах телекомунікаційних мереж.</w:t>
      </w:r>
    </w:p>
    <w:p w:rsidR="004C7448" w:rsidRPr="00E7459D" w:rsidRDefault="004C7448" w:rsidP="004C7448">
      <w:pPr>
        <w:widowControl w:val="0"/>
        <w:autoSpaceDE w:val="0"/>
        <w:autoSpaceDN w:val="0"/>
        <w:spacing w:after="0" w:line="312" w:lineRule="auto"/>
        <w:ind w:firstLine="720"/>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Предмет дослідження – моделі та методи управління чергами на маршрутизаторах ТКМ.</w:t>
      </w:r>
    </w:p>
    <w:p w:rsidR="004C7448" w:rsidRPr="00E7459D" w:rsidRDefault="004C7448" w:rsidP="004C7448">
      <w:pPr>
        <w:widowControl w:val="0"/>
        <w:autoSpaceDE w:val="0"/>
        <w:autoSpaceDN w:val="0"/>
        <w:spacing w:after="0" w:line="312" w:lineRule="auto"/>
        <w:ind w:firstLine="720"/>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 xml:space="preserve">Мета роботи – аналіз методу </w:t>
      </w:r>
      <w:r w:rsidR="00E7459D" w:rsidRPr="00E7459D">
        <w:rPr>
          <w:rFonts w:ascii="Times New Roman" w:eastAsia="Times New Roman" w:hAnsi="Times New Roman" w:cs="Times New Roman"/>
          <w:sz w:val="28"/>
          <w:szCs w:val="28"/>
        </w:rPr>
        <w:t>збалансованого управління чергами</w:t>
      </w:r>
      <w:r w:rsidRPr="00E7459D">
        <w:rPr>
          <w:rFonts w:ascii="Times New Roman" w:eastAsia="Times New Roman" w:hAnsi="Times New Roman" w:cs="Times New Roman"/>
          <w:sz w:val="28"/>
          <w:szCs w:val="28"/>
        </w:rPr>
        <w:t xml:space="preserve"> на маршрутизаторах телекомунікаційних мереж.</w:t>
      </w:r>
    </w:p>
    <w:p w:rsidR="004C7448" w:rsidRPr="00E7459D" w:rsidRDefault="004C7448" w:rsidP="004C7448">
      <w:pPr>
        <w:widowControl w:val="0"/>
        <w:autoSpaceDE w:val="0"/>
        <w:autoSpaceDN w:val="0"/>
        <w:spacing w:after="0" w:line="312" w:lineRule="auto"/>
        <w:ind w:firstLine="720"/>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 xml:space="preserve">Методи досліджень – При розробці </w:t>
      </w:r>
      <w:r w:rsidRPr="00E7459D">
        <w:rPr>
          <w:rFonts w:ascii="Times New Roman" w:eastAsia="Times New Roman" w:hAnsi="Times New Roman" w:cs="Times New Roman"/>
          <w:iCs/>
          <w:sz w:val="28"/>
          <w:szCs w:val="28"/>
        </w:rPr>
        <w:t xml:space="preserve">моделі </w:t>
      </w:r>
      <w:r w:rsidRPr="00E7459D">
        <w:rPr>
          <w:rFonts w:ascii="Times New Roman" w:eastAsia="Times New Roman" w:hAnsi="Times New Roman" w:cs="Times New Roman"/>
          <w:sz w:val="28"/>
          <w:szCs w:val="28"/>
        </w:rPr>
        <w:t xml:space="preserve">управління чергами на маршрутизаторах ТКМ було використано апарат теорії множин, методи змішаного нелінійного </w:t>
      </w:r>
      <w:proofErr w:type="spellStart"/>
      <w:r w:rsidRPr="00E7459D">
        <w:rPr>
          <w:rFonts w:ascii="Times New Roman" w:eastAsia="Times New Roman" w:hAnsi="Times New Roman" w:cs="Times New Roman"/>
          <w:sz w:val="28"/>
          <w:szCs w:val="28"/>
        </w:rPr>
        <w:t>цілочисельного</w:t>
      </w:r>
      <w:proofErr w:type="spellEnd"/>
      <w:r w:rsidRPr="00E7459D">
        <w:rPr>
          <w:rFonts w:ascii="Times New Roman" w:eastAsia="Times New Roman" w:hAnsi="Times New Roman" w:cs="Times New Roman"/>
          <w:sz w:val="28"/>
          <w:szCs w:val="28"/>
        </w:rPr>
        <w:t xml:space="preserve"> програмування. Для перевірки адекватності та оцінки ефективності отриманих у роботі рішень використовувалися методи аналітичного моделювання та лабораторного експерименту.</w:t>
      </w:r>
    </w:p>
    <w:p w:rsidR="004C7448" w:rsidRPr="00E7459D" w:rsidRDefault="004C7448" w:rsidP="004C7448">
      <w:pPr>
        <w:widowControl w:val="0"/>
        <w:autoSpaceDE w:val="0"/>
        <w:autoSpaceDN w:val="0"/>
        <w:spacing w:after="0" w:line="312" w:lineRule="auto"/>
        <w:ind w:firstLine="720"/>
        <w:jc w:val="both"/>
        <w:rPr>
          <w:rFonts w:ascii="Times New Roman" w:eastAsia="Times New Roman" w:hAnsi="Times New Roman" w:cs="Times New Roman"/>
          <w:sz w:val="28"/>
          <w:szCs w:val="28"/>
        </w:rPr>
      </w:pPr>
      <w:r w:rsidRPr="00E7459D">
        <w:rPr>
          <w:rFonts w:ascii="Times New Roman" w:eastAsia="Times New Roman" w:hAnsi="Times New Roman" w:cs="Times New Roman"/>
          <w:sz w:val="28"/>
          <w:szCs w:val="28"/>
        </w:rPr>
        <w:t>У роботі виконаний аналіз</w:t>
      </w:r>
      <w:r w:rsidRPr="00E7459D">
        <w:rPr>
          <w:rFonts w:ascii="Times New Roman" w:eastAsia="Times New Roman" w:hAnsi="Times New Roman" w:cs="Times New Roman"/>
          <w:sz w:val="28"/>
          <w:szCs w:val="28"/>
          <w:lang w:eastAsia="ru-RU"/>
        </w:rPr>
        <w:t xml:space="preserve"> </w:t>
      </w:r>
      <w:r w:rsidRPr="00E7459D">
        <w:rPr>
          <w:rFonts w:ascii="Times New Roman" w:eastAsia="Times New Roman" w:hAnsi="Times New Roman" w:cs="Times New Roman"/>
          <w:sz w:val="28"/>
          <w:szCs w:val="28"/>
        </w:rPr>
        <w:t>відомих рішень в області  управління чергами в телекомунікаційних мережах. Розглянуто їхні достоїнства й недоліки. Особлива увага приділена</w:t>
      </w:r>
      <w:r w:rsidRPr="00E7459D">
        <w:rPr>
          <w:rFonts w:ascii="Times New Roman" w:eastAsia="Times New Roman" w:hAnsi="Times New Roman" w:cs="Times New Roman"/>
          <w:color w:val="222222"/>
          <w:sz w:val="28"/>
          <w:szCs w:val="28"/>
          <w:lang w:eastAsia="ru-RU"/>
        </w:rPr>
        <w:t xml:space="preserve"> </w:t>
      </w:r>
      <w:r w:rsidR="00E7459D">
        <w:rPr>
          <w:rFonts w:ascii="Times New Roman" w:eastAsia="Times New Roman" w:hAnsi="Times New Roman" w:cs="Times New Roman"/>
          <w:sz w:val="28"/>
          <w:szCs w:val="28"/>
        </w:rPr>
        <w:t xml:space="preserve">оптимізації процесу управління </w:t>
      </w:r>
      <w:r w:rsidRPr="00E7459D">
        <w:rPr>
          <w:rFonts w:ascii="Times New Roman" w:eastAsia="Times New Roman" w:hAnsi="Times New Roman" w:cs="Times New Roman"/>
          <w:sz w:val="28"/>
          <w:szCs w:val="28"/>
        </w:rPr>
        <w:t>чергами із забезпеченням узгодженості рішень щодо управління перевантаженням та його запобігання на інтерфейсах маршрутизаторів, диференційованій обробці пакетів різних пріоритетів шляхом розробки нових математичних моделей і методів для підвищення якості обслуговування в телекомунікаційній мережі в цілому.</w:t>
      </w:r>
    </w:p>
    <w:p w:rsidR="004C7448" w:rsidRPr="007549EE" w:rsidRDefault="00693493" w:rsidP="00E7459D">
      <w:pPr>
        <w:widowControl w:val="0"/>
        <w:autoSpaceDE w:val="0"/>
        <w:autoSpaceDN w:val="0"/>
        <w:spacing w:after="0" w:line="312" w:lineRule="auto"/>
        <w:ind w:firstLine="720"/>
        <w:jc w:val="both"/>
        <w:rPr>
          <w:rFonts w:ascii="Times New Roman" w:eastAsia="Times New Roman" w:hAnsi="Times New Roman" w:cs="Times New Roman"/>
          <w:sz w:val="24"/>
          <w:szCs w:val="24"/>
          <w:lang w:val="ru-RU" w:eastAsia="ru-RU"/>
        </w:rPr>
        <w:sectPr w:rsidR="004C7448" w:rsidRPr="007549EE">
          <w:headerReference w:type="default" r:id="rId9"/>
          <w:footerReference w:type="default" r:id="rId10"/>
          <w:pgSz w:w="11900" w:h="16840"/>
          <w:pgMar w:top="1040" w:right="340" w:bottom="280" w:left="1200" w:header="710" w:footer="0" w:gutter="0"/>
          <w:cols w:space="720"/>
        </w:sectPr>
      </w:pPr>
      <w:r w:rsidRPr="00E7459D">
        <w:rPr>
          <w:rFonts w:ascii="Times New Roman" w:eastAsia="Times New Roman" w:hAnsi="Times New Roman" w:cs="Times New Roman"/>
          <w:sz w:val="28"/>
          <w:szCs w:val="28"/>
        </w:rPr>
        <w:t>Проаналізовано та досліджено</w:t>
      </w:r>
      <w:r w:rsidR="004C7448" w:rsidRPr="00E7459D">
        <w:rPr>
          <w:rFonts w:ascii="Times New Roman" w:eastAsia="Times New Roman" w:hAnsi="Times New Roman" w:cs="Times New Roman"/>
          <w:sz w:val="28"/>
          <w:szCs w:val="28"/>
        </w:rPr>
        <w:t xml:space="preserve"> </w:t>
      </w:r>
      <w:r w:rsidR="00E7459D" w:rsidRPr="00E7459D">
        <w:rPr>
          <w:rFonts w:ascii="Times New Roman" w:eastAsia="Times New Roman" w:hAnsi="Times New Roman" w:cs="Times New Roman"/>
          <w:sz w:val="28"/>
          <w:szCs w:val="28"/>
        </w:rPr>
        <w:t>метод збалансованого управління чергами</w:t>
      </w:r>
      <w:r w:rsidR="00E7459D">
        <w:rPr>
          <w:rFonts w:ascii="Times New Roman" w:eastAsia="Times New Roman" w:hAnsi="Times New Roman" w:cs="Times New Roman"/>
          <w:sz w:val="24"/>
          <w:szCs w:val="24"/>
          <w:lang w:eastAsia="ru-RU"/>
        </w:rPr>
        <w:t>.</w:t>
      </w:r>
    </w:p>
    <w:p w:rsidR="00AB26E0" w:rsidRDefault="00AE7FB1" w:rsidP="00AB26E0">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ru-RU" w:eastAsia="ru-RU"/>
        </w:rPr>
      </w:pPr>
      <w:r w:rsidRPr="00AE7FB1">
        <w:rPr>
          <w:rFonts w:ascii="Times New Roman" w:eastAsia="Times New Roman" w:hAnsi="Times New Roman" w:cs="Times New Roman"/>
          <w:noProof/>
          <w:sz w:val="20"/>
          <w:szCs w:val="20"/>
          <w:lang w:eastAsia="uk-UA"/>
        </w:rPr>
        <w:lastRenderedPageBreak/>
        <w:pict>
          <v:rect id="_x0000_s1047" style="position:absolute;left:0;text-align:left;margin-left:444.95pt;margin-top:-33.85pt;width:47.25pt;height:30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" strokecolor="white" strokeweight="1pt"/>
        </w:pict>
      </w:r>
      <w:r w:rsidR="00AB26E0">
        <w:rPr>
          <w:rFonts w:ascii="Times New Roman" w:eastAsia="Times New Roman" w:hAnsi="Times New Roman" w:cs="Times New Roman"/>
          <w:sz w:val="28"/>
          <w:szCs w:val="28"/>
          <w:lang w:val="ru-RU" w:eastAsia="ru-RU"/>
        </w:rPr>
        <w:t>РЕФЕРАТ</w:t>
      </w:r>
    </w:p>
    <w:p w:rsidR="00AB26E0" w:rsidRDefault="00AB26E0" w:rsidP="00AB26E0">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eastAsia="ru-RU"/>
        </w:rPr>
        <w:br/>
      </w:r>
      <w:proofErr w:type="spellStart"/>
      <w:r w:rsidRPr="00AB26E0">
        <w:rPr>
          <w:rFonts w:ascii="Times New Roman" w:eastAsia="Times New Roman" w:hAnsi="Times New Roman" w:cs="Times New Roman"/>
          <w:sz w:val="28"/>
          <w:szCs w:val="28"/>
          <w:lang w:eastAsia="ru-RU"/>
        </w:rPr>
        <w:t>Пояснительная</w:t>
      </w:r>
      <w:proofErr w:type="spellEnd"/>
      <w:r w:rsidRPr="00AB26E0">
        <w:rPr>
          <w:rFonts w:ascii="Times New Roman" w:eastAsia="Times New Roman" w:hAnsi="Times New Roman" w:cs="Times New Roman"/>
          <w:sz w:val="28"/>
          <w:szCs w:val="28"/>
          <w:lang w:eastAsia="ru-RU"/>
        </w:rPr>
        <w:t xml:space="preserve"> записка: </w:t>
      </w:r>
      <w:r w:rsidR="00CB135B">
        <w:rPr>
          <w:rFonts w:ascii="Times New Roman" w:eastAsia="Times New Roman" w:hAnsi="Times New Roman" w:cs="Times New Roman"/>
          <w:sz w:val="28"/>
          <w:szCs w:val="28"/>
          <w:lang w:eastAsia="ru-RU"/>
        </w:rPr>
        <w:t>67</w:t>
      </w:r>
      <w:r w:rsidRPr="00AB26E0">
        <w:rPr>
          <w:rFonts w:ascii="Times New Roman" w:eastAsia="Times New Roman" w:hAnsi="Times New Roman" w:cs="Times New Roman"/>
          <w:sz w:val="28"/>
          <w:szCs w:val="28"/>
          <w:lang w:eastAsia="ru-RU"/>
        </w:rPr>
        <w:t xml:space="preserve"> с., </w:t>
      </w:r>
      <w:r w:rsidR="007A6E9B">
        <w:rPr>
          <w:rFonts w:ascii="Times New Roman" w:eastAsia="Times New Roman" w:hAnsi="Times New Roman" w:cs="Times New Roman"/>
          <w:sz w:val="28"/>
          <w:szCs w:val="28"/>
          <w:lang w:eastAsia="ru-RU"/>
        </w:rPr>
        <w:t>3</w:t>
      </w:r>
      <w:r w:rsidRPr="00AB26E0">
        <w:rPr>
          <w:rFonts w:ascii="Times New Roman" w:eastAsia="Times New Roman" w:hAnsi="Times New Roman" w:cs="Times New Roman"/>
          <w:sz w:val="28"/>
          <w:szCs w:val="28"/>
          <w:lang w:eastAsia="ru-RU"/>
        </w:rPr>
        <w:t xml:space="preserve">5 рис., </w:t>
      </w:r>
      <w:r w:rsidR="008255D9">
        <w:rPr>
          <w:rFonts w:ascii="Times New Roman" w:eastAsia="Times New Roman" w:hAnsi="Times New Roman" w:cs="Times New Roman"/>
          <w:sz w:val="28"/>
          <w:szCs w:val="28"/>
          <w:lang w:eastAsia="ru-RU"/>
        </w:rPr>
        <w:t>26</w:t>
      </w:r>
      <w:r w:rsidRPr="00AB26E0">
        <w:rPr>
          <w:rFonts w:ascii="Times New Roman" w:eastAsia="Times New Roman" w:hAnsi="Times New Roman" w:cs="Times New Roman"/>
          <w:sz w:val="28"/>
          <w:szCs w:val="28"/>
          <w:lang w:eastAsia="ru-RU"/>
        </w:rPr>
        <w:t xml:space="preserve"> </w:t>
      </w:r>
      <w:proofErr w:type="spellStart"/>
      <w:r w:rsidRPr="00AB26E0">
        <w:rPr>
          <w:rFonts w:ascii="Times New Roman" w:eastAsia="Times New Roman" w:hAnsi="Times New Roman" w:cs="Times New Roman"/>
          <w:sz w:val="28"/>
          <w:szCs w:val="28"/>
          <w:lang w:eastAsia="ru-RU"/>
        </w:rPr>
        <w:t>источников</w:t>
      </w:r>
      <w:proofErr w:type="spellEnd"/>
      <w:r w:rsidRPr="00AB26E0">
        <w:rPr>
          <w:rFonts w:ascii="Times New Roman" w:eastAsia="Times New Roman" w:hAnsi="Times New Roman" w:cs="Times New Roman"/>
          <w:sz w:val="28"/>
          <w:szCs w:val="28"/>
          <w:lang w:eastAsia="ru-RU"/>
        </w:rPr>
        <w:t>.</w:t>
      </w:r>
      <w:r w:rsidRPr="00AB26E0">
        <w:rPr>
          <w:rFonts w:ascii="Times New Roman" w:eastAsia="Times New Roman" w:hAnsi="Times New Roman" w:cs="Times New Roman"/>
          <w:sz w:val="28"/>
          <w:szCs w:val="28"/>
          <w:lang w:eastAsia="ru-RU"/>
        </w:rPr>
        <w:br/>
      </w:r>
      <w:r w:rsidRPr="00AB26E0">
        <w:rPr>
          <w:rFonts w:ascii="Times New Roman" w:eastAsia="Times New Roman" w:hAnsi="Times New Roman" w:cs="Times New Roman"/>
          <w:sz w:val="28"/>
          <w:szCs w:val="28"/>
          <w:lang w:eastAsia="ru-RU"/>
        </w:rPr>
        <w:br/>
        <w:t xml:space="preserve">КАЧЕСТВО ОБСЛУЖИВАНИЯ, ОЧЕРЕДЬ, ПОТОК, MATLAB, </w:t>
      </w:r>
      <w:r>
        <w:rPr>
          <w:rFonts w:ascii="Times New Roman" w:eastAsia="Times New Roman" w:hAnsi="Times New Roman" w:cs="Times New Roman"/>
          <w:sz w:val="28"/>
          <w:szCs w:val="28"/>
          <w:lang w:eastAsia="ru-RU"/>
        </w:rPr>
        <w:t>ПРОПУСКНАЯ</w:t>
      </w:r>
      <w:r>
        <w:rPr>
          <w:rFonts w:ascii="Times New Roman" w:eastAsia="Times New Roman" w:hAnsi="Times New Roman" w:cs="Times New Roman"/>
          <w:sz w:val="28"/>
          <w:szCs w:val="28"/>
          <w:lang w:val="ru-RU" w:eastAsia="ru-RU"/>
        </w:rPr>
        <w:t xml:space="preserve"> </w:t>
      </w:r>
      <w:r w:rsidRPr="00AB26E0">
        <w:rPr>
          <w:rFonts w:ascii="Times New Roman" w:eastAsia="Times New Roman" w:hAnsi="Times New Roman" w:cs="Times New Roman"/>
          <w:sz w:val="28"/>
          <w:szCs w:val="28"/>
          <w:lang w:eastAsia="ru-RU"/>
        </w:rPr>
        <w:t>СПОСОБНОСТЬ.</w:t>
      </w:r>
    </w:p>
    <w:p w:rsidR="00AB26E0" w:rsidRPr="00AB26E0" w:rsidRDefault="00AB26E0" w:rsidP="00AB26E0">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ru-RU" w:eastAsia="ru-RU"/>
        </w:rPr>
      </w:pPr>
    </w:p>
    <w:p w:rsidR="00AB26E0" w:rsidRPr="00AB26E0" w:rsidRDefault="003D5104"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 xml:space="preserve">Объект исследования </w:t>
      </w:r>
      <w:r w:rsidR="00AB26E0" w:rsidRPr="00AB26E0">
        <w:rPr>
          <w:rFonts w:ascii="Times New Roman" w:eastAsia="Times New Roman" w:hAnsi="Times New Roman" w:cs="Times New Roman"/>
          <w:sz w:val="28"/>
          <w:szCs w:val="28"/>
          <w:lang w:val="ru-RU"/>
        </w:rPr>
        <w:t>–</w:t>
      </w:r>
      <w:r w:rsidRPr="00AB26E0">
        <w:rPr>
          <w:rFonts w:ascii="Times New Roman" w:eastAsia="Times New Roman" w:hAnsi="Times New Roman" w:cs="Times New Roman"/>
          <w:sz w:val="28"/>
          <w:szCs w:val="28"/>
          <w:lang w:val="ru-RU" w:eastAsia="ru-RU"/>
        </w:rPr>
        <w:t xml:space="preserve"> </w:t>
      </w:r>
      <w:r w:rsidR="00AB26E0" w:rsidRPr="00AB26E0">
        <w:rPr>
          <w:rFonts w:ascii="Times New Roman" w:eastAsia="Times New Roman" w:hAnsi="Times New Roman" w:cs="Times New Roman"/>
          <w:sz w:val="28"/>
          <w:szCs w:val="28"/>
          <w:lang w:val="ru-RU" w:eastAsia="ru-RU"/>
        </w:rPr>
        <w:t xml:space="preserve">процесс управления очередями на </w:t>
      </w:r>
      <w:r w:rsidRPr="00AB26E0">
        <w:rPr>
          <w:rFonts w:ascii="Times New Roman" w:eastAsia="Times New Roman" w:hAnsi="Times New Roman" w:cs="Times New Roman"/>
          <w:sz w:val="28"/>
          <w:szCs w:val="28"/>
          <w:lang w:val="ru-RU" w:eastAsia="ru-RU"/>
        </w:rPr>
        <w:t>маршрутизаторах телекоммуникационных сетей.</w:t>
      </w:r>
      <w:r w:rsidR="00AB26E0" w:rsidRPr="00AB26E0">
        <w:rPr>
          <w:rFonts w:ascii="Times New Roman" w:eastAsia="Times New Roman" w:hAnsi="Times New Roman" w:cs="Times New Roman"/>
          <w:sz w:val="28"/>
          <w:szCs w:val="28"/>
          <w:lang w:val="ru-RU" w:eastAsia="ru-RU"/>
        </w:rPr>
        <w:t xml:space="preserve"> </w:t>
      </w:r>
    </w:p>
    <w:p w:rsidR="00AB26E0" w:rsidRPr="00AB26E0" w:rsidRDefault="003D5104"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 xml:space="preserve">Предмет исследования </w:t>
      </w:r>
      <w:r w:rsidR="00AB26E0" w:rsidRPr="00AB26E0">
        <w:rPr>
          <w:rFonts w:ascii="Times New Roman" w:eastAsia="Times New Roman" w:hAnsi="Times New Roman" w:cs="Times New Roman"/>
          <w:sz w:val="28"/>
          <w:szCs w:val="28"/>
          <w:lang w:val="ru-RU"/>
        </w:rPr>
        <w:t>–</w:t>
      </w:r>
      <w:r w:rsidRPr="00AB26E0">
        <w:rPr>
          <w:rFonts w:ascii="Times New Roman" w:eastAsia="Times New Roman" w:hAnsi="Times New Roman" w:cs="Times New Roman"/>
          <w:sz w:val="28"/>
          <w:szCs w:val="28"/>
          <w:lang w:val="ru-RU" w:eastAsia="ru-RU"/>
        </w:rPr>
        <w:t xml:space="preserve"> модели и методы управления очередями на маршрутизаторах ТКМ.</w:t>
      </w:r>
    </w:p>
    <w:p w:rsidR="00AB26E0" w:rsidRPr="00AB26E0" w:rsidRDefault="003D5104"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 xml:space="preserve">Цель работы </w:t>
      </w:r>
      <w:r w:rsidR="00AB26E0" w:rsidRPr="00AB26E0">
        <w:rPr>
          <w:rFonts w:ascii="Times New Roman" w:eastAsia="Times New Roman" w:hAnsi="Times New Roman" w:cs="Times New Roman"/>
          <w:sz w:val="28"/>
          <w:szCs w:val="28"/>
          <w:lang w:val="ru-RU"/>
        </w:rPr>
        <w:t>–</w:t>
      </w:r>
      <w:r w:rsidRPr="00AB26E0">
        <w:rPr>
          <w:rFonts w:ascii="Times New Roman" w:eastAsia="Times New Roman" w:hAnsi="Times New Roman" w:cs="Times New Roman"/>
          <w:sz w:val="28"/>
          <w:szCs w:val="28"/>
          <w:lang w:val="ru-RU" w:eastAsia="ru-RU"/>
        </w:rPr>
        <w:t xml:space="preserve"> анализ метода сбалансированного управления очередями на маршрутизаторах телекоммуникационных сетей.</w:t>
      </w:r>
    </w:p>
    <w:p w:rsidR="004C7448" w:rsidRDefault="003D5104"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 xml:space="preserve">Методы исследований </w:t>
      </w:r>
      <w:r w:rsidR="00AB26E0" w:rsidRPr="00AB26E0">
        <w:rPr>
          <w:rFonts w:ascii="Times New Roman" w:eastAsia="Times New Roman" w:hAnsi="Times New Roman" w:cs="Times New Roman"/>
          <w:sz w:val="28"/>
          <w:szCs w:val="28"/>
          <w:lang w:val="ru-RU"/>
        </w:rPr>
        <w:t>–</w:t>
      </w:r>
      <w:r w:rsidRPr="00AB26E0">
        <w:rPr>
          <w:rFonts w:ascii="Times New Roman" w:eastAsia="Times New Roman" w:hAnsi="Times New Roman" w:cs="Times New Roman"/>
          <w:sz w:val="28"/>
          <w:szCs w:val="28"/>
          <w:lang w:val="ru-RU" w:eastAsia="ru-RU"/>
        </w:rPr>
        <w:t xml:space="preserve"> при разработке модели управления очередями на маршрутизаторах ТКМ было использовано аппарат теории множеств, методы смешанного нелинейного целочисленного программирования. Для проверки адекватности и оценки </w:t>
      </w:r>
      <w:proofErr w:type="gramStart"/>
      <w:r w:rsidRPr="00AB26E0">
        <w:rPr>
          <w:rFonts w:ascii="Times New Roman" w:eastAsia="Times New Roman" w:hAnsi="Times New Roman" w:cs="Times New Roman"/>
          <w:sz w:val="28"/>
          <w:szCs w:val="28"/>
          <w:lang w:val="ru-RU" w:eastAsia="ru-RU"/>
        </w:rPr>
        <w:t>эффективности</w:t>
      </w:r>
      <w:proofErr w:type="gramEnd"/>
      <w:r w:rsidRPr="00AB26E0">
        <w:rPr>
          <w:rFonts w:ascii="Times New Roman" w:eastAsia="Times New Roman" w:hAnsi="Times New Roman" w:cs="Times New Roman"/>
          <w:sz w:val="28"/>
          <w:szCs w:val="28"/>
          <w:lang w:val="ru-RU" w:eastAsia="ru-RU"/>
        </w:rPr>
        <w:t xml:space="preserve"> полученных в работе решений использовались методы аналитического моделирования и лабораторного эксперимента.</w:t>
      </w:r>
    </w:p>
    <w:p w:rsidR="00AB26E0" w:rsidRPr="00AB26E0" w:rsidRDefault="00AB26E0"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В работе выполнен анализ известных решений в области управления очередями в телекоммуникационных сетях. Рассмотрены их достоинства и недостатки. Особое внимание уделено оптимизации процесса управления очередями с обеспечением согласованности решений по управлению перегрузкой и е</w:t>
      </w:r>
      <w:r>
        <w:rPr>
          <w:rFonts w:ascii="Times New Roman" w:eastAsia="Times New Roman" w:hAnsi="Times New Roman" w:cs="Times New Roman"/>
          <w:sz w:val="28"/>
          <w:szCs w:val="28"/>
          <w:lang w:val="ru-RU" w:eastAsia="ru-RU"/>
        </w:rPr>
        <w:t>ё</w:t>
      </w:r>
      <w:r w:rsidRPr="00AB26E0">
        <w:rPr>
          <w:rFonts w:ascii="Times New Roman" w:eastAsia="Times New Roman" w:hAnsi="Times New Roman" w:cs="Times New Roman"/>
          <w:sz w:val="28"/>
          <w:szCs w:val="28"/>
          <w:lang w:val="ru-RU" w:eastAsia="ru-RU"/>
        </w:rPr>
        <w:t xml:space="preserve"> предотвращения на интерфейсах маршрутизаторов</w:t>
      </w:r>
      <w:r>
        <w:rPr>
          <w:rFonts w:ascii="Times New Roman" w:eastAsia="Times New Roman" w:hAnsi="Times New Roman" w:cs="Times New Roman"/>
          <w:sz w:val="28"/>
          <w:szCs w:val="28"/>
          <w:lang w:val="ru-RU" w:eastAsia="ru-RU"/>
        </w:rPr>
        <w:t>,</w:t>
      </w:r>
      <w:r w:rsidRPr="00AB26E0">
        <w:rPr>
          <w:rFonts w:ascii="Times New Roman" w:eastAsia="Times New Roman" w:hAnsi="Times New Roman" w:cs="Times New Roman"/>
          <w:sz w:val="28"/>
          <w:szCs w:val="28"/>
          <w:lang w:val="ru-RU" w:eastAsia="ru-RU"/>
        </w:rPr>
        <w:t xml:space="preserve"> дифференцированной обработке пакетов различных приоритетов путем разработки новых математических моделей и методов для повышения качества обслуживания в телекоммуникационной сети в целом. </w:t>
      </w:r>
    </w:p>
    <w:p w:rsidR="00AB26E0" w:rsidRPr="00AB26E0" w:rsidRDefault="00AB26E0" w:rsidP="00AB26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26E0">
        <w:rPr>
          <w:rFonts w:ascii="Times New Roman" w:eastAsia="Times New Roman" w:hAnsi="Times New Roman" w:cs="Times New Roman"/>
          <w:sz w:val="28"/>
          <w:szCs w:val="28"/>
          <w:lang w:val="ru-RU" w:eastAsia="ru-RU"/>
        </w:rPr>
        <w:t>Проанализирован и исследован метод сбалансированного управления очередями.</w:t>
      </w:r>
    </w:p>
    <w:p w:rsidR="00AB26E0" w:rsidRDefault="00AB26E0"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ru-RU" w:eastAsia="ru-RU"/>
        </w:rPr>
      </w:pPr>
    </w:p>
    <w:p w:rsidR="00AB26E0" w:rsidRPr="00AB26E0" w:rsidRDefault="00AE7FB1" w:rsidP="00AB26E0">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AE7FB1">
        <w:rPr>
          <w:rFonts w:ascii="Times New Roman" w:eastAsia="Times New Roman" w:hAnsi="Times New Roman" w:cs="Times New Roman"/>
          <w:noProof/>
          <w:sz w:val="28"/>
          <w:szCs w:val="28"/>
          <w:lang w:eastAsia="uk-UA"/>
        </w:rPr>
        <w:lastRenderedPageBreak/>
        <w:pict>
          <v:rect id="Прямоугольник 47" o:spid="_x0000_s1046" style="position:absolute;left:0;text-align:left;margin-left:458.25pt;margin-top:-45.25pt;width:47.25pt;height:30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" strokecolor="white" strokeweight="1pt"/>
        </w:pict>
      </w:r>
      <w:r w:rsidR="00AB26E0" w:rsidRPr="00AB26E0">
        <w:rPr>
          <w:rFonts w:ascii="Times New Roman" w:eastAsia="Times New Roman" w:hAnsi="Times New Roman" w:cs="Times New Roman"/>
          <w:sz w:val="28"/>
          <w:szCs w:val="28"/>
          <w:lang w:val="en-US" w:eastAsia="ru-RU"/>
        </w:rPr>
        <w:t>ABSTRACT</w:t>
      </w:r>
    </w:p>
    <w:p w:rsidR="00AB26E0" w:rsidRPr="00AB26E0" w:rsidRDefault="00AB26E0" w:rsidP="00AB26E0">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p>
    <w:p w:rsidR="00AB26E0" w:rsidRPr="00FC5847" w:rsidRDefault="00AB26E0" w:rsidP="00AB26E0">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r w:rsidRPr="00AB26E0">
        <w:rPr>
          <w:rFonts w:ascii="Times New Roman" w:eastAsia="Times New Roman" w:hAnsi="Times New Roman" w:cs="Times New Roman"/>
          <w:sz w:val="28"/>
          <w:szCs w:val="28"/>
          <w:lang w:val="en-US" w:eastAsia="ru-RU"/>
        </w:rPr>
        <w:t xml:space="preserve">The explanatory note contains </w:t>
      </w:r>
      <w:r w:rsidR="00CB135B">
        <w:rPr>
          <w:rFonts w:ascii="Times New Roman" w:eastAsia="Times New Roman" w:hAnsi="Times New Roman" w:cs="Times New Roman"/>
          <w:sz w:val="28"/>
          <w:szCs w:val="28"/>
          <w:lang w:eastAsia="ru-RU"/>
        </w:rPr>
        <w:t>67</w:t>
      </w:r>
      <w:r w:rsidRPr="00AB26E0">
        <w:rPr>
          <w:rFonts w:ascii="Times New Roman" w:eastAsia="Times New Roman" w:hAnsi="Times New Roman" w:cs="Times New Roman"/>
          <w:sz w:val="28"/>
          <w:szCs w:val="28"/>
          <w:lang w:val="en-US" w:eastAsia="ru-RU"/>
        </w:rPr>
        <w:t xml:space="preserve"> pages, </w:t>
      </w:r>
      <w:r w:rsidR="007A6E9B">
        <w:rPr>
          <w:rFonts w:ascii="Times New Roman" w:eastAsia="Times New Roman" w:hAnsi="Times New Roman" w:cs="Times New Roman"/>
          <w:sz w:val="28"/>
          <w:szCs w:val="28"/>
          <w:lang w:eastAsia="ru-RU"/>
        </w:rPr>
        <w:t>35</w:t>
      </w:r>
      <w:r w:rsidRPr="00AB26E0">
        <w:rPr>
          <w:rFonts w:ascii="Times New Roman" w:eastAsia="Times New Roman" w:hAnsi="Times New Roman" w:cs="Times New Roman"/>
          <w:sz w:val="28"/>
          <w:szCs w:val="28"/>
          <w:lang w:val="en-US" w:eastAsia="ru-RU"/>
        </w:rPr>
        <w:t xml:space="preserve"> figures, </w:t>
      </w:r>
      <w:r w:rsidR="008255D9">
        <w:rPr>
          <w:rFonts w:ascii="Times New Roman" w:eastAsia="Times New Roman" w:hAnsi="Times New Roman" w:cs="Times New Roman"/>
          <w:sz w:val="28"/>
          <w:szCs w:val="28"/>
          <w:lang w:eastAsia="ru-RU"/>
        </w:rPr>
        <w:t>26</w:t>
      </w:r>
      <w:r w:rsidRPr="00AB26E0">
        <w:rPr>
          <w:rFonts w:ascii="Times New Roman" w:eastAsia="Times New Roman" w:hAnsi="Times New Roman" w:cs="Times New Roman"/>
          <w:sz w:val="28"/>
          <w:szCs w:val="28"/>
          <w:lang w:val="en-US" w:eastAsia="ru-RU"/>
        </w:rPr>
        <w:t xml:space="preserve"> sources</w:t>
      </w:r>
      <w:r w:rsidR="00FC5847" w:rsidRPr="00FC5847">
        <w:rPr>
          <w:rFonts w:ascii="Times New Roman" w:eastAsia="Times New Roman" w:hAnsi="Times New Roman" w:cs="Times New Roman"/>
          <w:sz w:val="28"/>
          <w:szCs w:val="28"/>
          <w:lang w:val="en-US" w:eastAsia="ru-RU"/>
        </w:rPr>
        <w:t>.</w:t>
      </w:r>
    </w:p>
    <w:p w:rsidR="00FC5847" w:rsidRPr="00E44651" w:rsidRDefault="00FC5847" w:rsidP="00AB26E0">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p>
    <w:p w:rsidR="00FC5847" w:rsidRPr="00E44651" w:rsidRDefault="00FC5847" w:rsidP="00AB26E0">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eastAsia="ru-RU"/>
        </w:rPr>
        <w:t>SERVICE QUALITY, QUEUE, FLOW, MATLAB, CAPACITY.</w:t>
      </w:r>
    </w:p>
    <w:p w:rsidR="00FC5847" w:rsidRPr="00E44651" w:rsidRDefault="00FC5847" w:rsidP="00AB26E0">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p>
    <w:p w:rsidR="00FC5847" w:rsidRPr="00FC5847" w:rsidRDefault="00FC5847" w:rsidP="00FC584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val="en-US" w:eastAsia="ru-RU"/>
        </w:rPr>
        <w:t>The object of study is the queue management process on telecommunication network routers.</w:t>
      </w:r>
    </w:p>
    <w:p w:rsidR="00FC5847" w:rsidRPr="00FC5847" w:rsidRDefault="00FC5847" w:rsidP="00FC584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proofErr w:type="gramStart"/>
      <w:r w:rsidRPr="00FC5847">
        <w:rPr>
          <w:rFonts w:ascii="Times New Roman" w:eastAsia="Times New Roman" w:hAnsi="Times New Roman" w:cs="Times New Roman"/>
          <w:sz w:val="28"/>
          <w:szCs w:val="28"/>
          <w:lang w:val="en-US" w:eastAsia="ru-RU"/>
        </w:rPr>
        <w:t>Subject of research - models and methods of queue management on TCM routers.</w:t>
      </w:r>
      <w:proofErr w:type="gramEnd"/>
    </w:p>
    <w:p w:rsidR="00FC5847" w:rsidRPr="00FC5847" w:rsidRDefault="00FC5847" w:rsidP="00FC584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val="en-US" w:eastAsia="ru-RU"/>
        </w:rPr>
        <w:t>The purpose of the work is to analyze the method of balanced queue management on telecommunication network routers.</w:t>
      </w:r>
    </w:p>
    <w:p w:rsidR="00FC5847" w:rsidRPr="00FC5847" w:rsidRDefault="00FC5847" w:rsidP="00FC584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val="en-US" w:eastAsia="ru-RU"/>
        </w:rPr>
        <w:t>Research methods - when developing a queue management model on TCM routers, the set theory apparatus and mixed nonlinear integer programming methods were used. To check the adequacy and evaluate the effectiveness of the solutions obtained in the work, methods of analytical modeling and laboratory experiment were used.</w:t>
      </w:r>
    </w:p>
    <w:p w:rsidR="00FC5847" w:rsidRPr="00FC5847" w:rsidRDefault="00FC5847" w:rsidP="00FC5847">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val="en-US" w:eastAsia="ru-RU"/>
        </w:rPr>
        <w:t>The paper analyzes well-known solutions in the field of queue management in telecommunication networks. Their advantages and disadvantages are considered. Particular attention is paid to optimizing the queue management process with ensuring concurrence of congestion management decisions and preventing it on router interfaces, differentiated processing of packets of various priorities by developing new mathematical models and methods to improve the quality of service in the telecommunication network as a whole.</w:t>
      </w:r>
    </w:p>
    <w:p w:rsidR="00FC5847" w:rsidRPr="00FC5847" w:rsidRDefault="00FC5847" w:rsidP="00FC5847">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en-US" w:eastAsia="ru-RU"/>
        </w:rPr>
      </w:pPr>
      <w:r w:rsidRPr="00FC5847">
        <w:rPr>
          <w:rFonts w:ascii="Times New Roman" w:eastAsia="Times New Roman" w:hAnsi="Times New Roman" w:cs="Times New Roman"/>
          <w:sz w:val="28"/>
          <w:szCs w:val="28"/>
          <w:lang w:val="en-US" w:eastAsia="ru-RU"/>
        </w:rPr>
        <w:t>The method of balanced queue management is analyzed and investigated.</w:t>
      </w: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FC5847" w:rsidRPr="00E44651" w:rsidRDefault="00FC5847"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en-US" w:eastAsia="ru-RU"/>
        </w:rPr>
      </w:pPr>
    </w:p>
    <w:p w:rsidR="004C7448" w:rsidRPr="004C7448" w:rsidRDefault="00AE7FB1"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ru-RU" w:eastAsia="ru-RU"/>
        </w:rPr>
      </w:pPr>
      <w:r w:rsidRPr="00AE7FB1">
        <w:rPr>
          <w:rFonts w:ascii="Times New Roman" w:eastAsia="Times New Roman" w:hAnsi="Times New Roman" w:cs="Times New Roman"/>
          <w:noProof/>
          <w:sz w:val="20"/>
          <w:szCs w:val="20"/>
          <w:lang w:eastAsia="uk-UA"/>
        </w:rPr>
        <w:lastRenderedPageBreak/>
        <w:pict>
          <v:rect id="_x0000_s1045" style="position:absolute;left:0;text-align:left;margin-left:440.2pt;margin-top:-35.2pt;width:47.25pt;height:30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" strokecolor="white" strokeweight="1pt"/>
        </w:pict>
      </w:r>
      <w:r w:rsidR="004C7448" w:rsidRPr="004C7448">
        <w:rPr>
          <w:rFonts w:ascii="Times New Roman" w:eastAsia="Times New Roman" w:hAnsi="Times New Roman" w:cs="Times New Roman"/>
          <w:sz w:val="28"/>
          <w:szCs w:val="28"/>
          <w:lang w:val="ru-RU" w:eastAsia="ru-RU"/>
        </w:rPr>
        <w:t>ЗМІ</w:t>
      </w:r>
      <w:proofErr w:type="gramStart"/>
      <w:r w:rsidR="004C7448" w:rsidRPr="004C7448">
        <w:rPr>
          <w:rFonts w:ascii="Times New Roman" w:eastAsia="Times New Roman" w:hAnsi="Times New Roman" w:cs="Times New Roman"/>
          <w:sz w:val="28"/>
          <w:szCs w:val="28"/>
          <w:lang w:val="ru-RU" w:eastAsia="ru-RU"/>
        </w:rPr>
        <w:t>СТ</w:t>
      </w:r>
      <w:proofErr w:type="gramEnd"/>
    </w:p>
    <w:p w:rsidR="004C7448" w:rsidRPr="004C7448" w:rsidRDefault="004C7448"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ru-RU" w:eastAsia="ru-RU"/>
        </w:rPr>
      </w:pPr>
    </w:p>
    <w:p w:rsidR="004C7448" w:rsidRPr="004C7448" w:rsidRDefault="004C7448" w:rsidP="004C7448">
      <w:pPr>
        <w:widowControl w:val="0"/>
        <w:autoSpaceDE w:val="0"/>
        <w:autoSpaceDN w:val="0"/>
        <w:adjustRightInd w:val="0"/>
        <w:spacing w:after="0" w:line="26" w:lineRule="atLeast"/>
        <w:ind w:firstLine="709"/>
        <w:jc w:val="center"/>
        <w:rPr>
          <w:rFonts w:ascii="Times New Roman" w:eastAsia="Times New Roman" w:hAnsi="Times New Roman" w:cs="Times New Roman"/>
          <w:sz w:val="28"/>
          <w:szCs w:val="28"/>
          <w:lang w:val="ru-RU" w:eastAsia="ru-RU"/>
        </w:rPr>
      </w:pPr>
    </w:p>
    <w:p w:rsidR="004C7448" w:rsidRPr="00CB135B" w:rsidRDefault="004C7448" w:rsidP="004C7448">
      <w:pPr>
        <w:widowControl w:val="0"/>
        <w:autoSpaceDE w:val="0"/>
        <w:autoSpaceDN w:val="0"/>
        <w:adjustRightInd w:val="0"/>
        <w:spacing w:after="0" w:line="312" w:lineRule="auto"/>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Перелік скорочень, умовних позначень, одиниць і термінів</w:t>
      </w:r>
      <w:r>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8</w:t>
      </w:r>
      <w:r w:rsidRPr="004C7448">
        <w:rPr>
          <w:rFonts w:ascii="Times New Roman" w:eastAsia="Times New Roman" w:hAnsi="Times New Roman" w:cs="Times New Roman"/>
          <w:sz w:val="28"/>
          <w:szCs w:val="28"/>
          <w:lang w:eastAsia="ru-RU"/>
        </w:rPr>
        <w:t xml:space="preserve"> </w:t>
      </w:r>
      <w:r w:rsidRPr="004C7448">
        <w:rPr>
          <w:rFonts w:ascii="Times New Roman" w:eastAsia="Times New Roman" w:hAnsi="Times New Roman" w:cs="Times New Roman"/>
          <w:sz w:val="28"/>
          <w:szCs w:val="28"/>
          <w:lang w:val="ru-RU" w:eastAsia="ru-RU"/>
        </w:rPr>
        <w:t xml:space="preserve">                           </w:t>
      </w:r>
      <w:proofErr w:type="gramStart"/>
      <w:r w:rsidRPr="004C7448">
        <w:rPr>
          <w:rFonts w:ascii="Times New Roman" w:eastAsia="Times New Roman" w:hAnsi="Times New Roman" w:cs="Times New Roman"/>
          <w:sz w:val="28"/>
          <w:szCs w:val="28"/>
          <w:lang w:val="ru-RU" w:eastAsia="ru-RU"/>
        </w:rPr>
        <w:t>Вступ</w:t>
      </w:r>
      <w:proofErr w:type="gramEnd"/>
      <w:r>
        <w:rPr>
          <w:rFonts w:ascii="Times New Roman" w:eastAsia="Times New Roman" w:hAnsi="Times New Roman" w:cs="Times New Roman"/>
          <w:sz w:val="28"/>
          <w:szCs w:val="28"/>
          <w:lang w:val="ru-RU" w:eastAsia="ru-RU"/>
        </w:rPr>
        <w:t>……………………</w:t>
      </w:r>
      <w:r w:rsidRPr="004C7448">
        <w:rPr>
          <w:rFonts w:ascii="Times New Roman" w:eastAsia="Times New Roman" w:hAnsi="Times New Roman" w:cs="Times New Roman"/>
          <w:sz w:val="28"/>
          <w:szCs w:val="28"/>
          <w:lang w:val="ru-RU" w:eastAsia="ru-RU"/>
        </w:rPr>
        <w:t>…………………………………………………………….</w:t>
      </w:r>
      <w:r w:rsidR="00CB135B" w:rsidRPr="00CB135B">
        <w:rPr>
          <w:rFonts w:ascii="Times New Roman" w:eastAsia="Times New Roman" w:hAnsi="Times New Roman" w:cs="Times New Roman"/>
          <w:sz w:val="28"/>
          <w:szCs w:val="28"/>
          <w:lang w:val="ru-RU" w:eastAsia="ru-RU"/>
        </w:rPr>
        <w:t>9</w:t>
      </w:r>
    </w:p>
    <w:p w:rsidR="004C7448" w:rsidRPr="00CB135B" w:rsidRDefault="004C7448" w:rsidP="004C7448">
      <w:pPr>
        <w:widowControl w:val="0"/>
        <w:autoSpaceDE w:val="0"/>
        <w:autoSpaceDN w:val="0"/>
        <w:adjustRightInd w:val="0"/>
        <w:spacing w:after="0" w:line="312" w:lineRule="auto"/>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val="ru-RU" w:eastAsia="ru-RU"/>
        </w:rPr>
        <w:t xml:space="preserve">1 </w:t>
      </w:r>
      <w:r w:rsidRPr="00F11298">
        <w:rPr>
          <w:rFonts w:ascii="Times New Roman" w:eastAsia="Times New Roman" w:hAnsi="Times New Roman" w:cs="Times New Roman"/>
          <w:sz w:val="28"/>
          <w:szCs w:val="28"/>
          <w:lang w:eastAsia="ru-RU"/>
        </w:rPr>
        <w:t xml:space="preserve">Аналіз відомих </w:t>
      </w:r>
      <w:proofErr w:type="gramStart"/>
      <w:r w:rsidRPr="00F11298">
        <w:rPr>
          <w:rFonts w:ascii="Times New Roman" w:eastAsia="Times New Roman" w:hAnsi="Times New Roman" w:cs="Times New Roman"/>
          <w:sz w:val="28"/>
          <w:szCs w:val="28"/>
          <w:lang w:eastAsia="ru-RU"/>
        </w:rPr>
        <w:t>р</w:t>
      </w:r>
      <w:proofErr w:type="gramEnd"/>
      <w:r w:rsidRPr="00F11298">
        <w:rPr>
          <w:rFonts w:ascii="Times New Roman" w:eastAsia="Times New Roman" w:hAnsi="Times New Roman" w:cs="Times New Roman"/>
          <w:sz w:val="28"/>
          <w:szCs w:val="28"/>
          <w:lang w:eastAsia="ru-RU"/>
        </w:rPr>
        <w:t xml:space="preserve">ішень в області управління чергами </w:t>
      </w:r>
      <w:r>
        <w:rPr>
          <w:rFonts w:ascii="Times New Roman" w:eastAsia="Times New Roman" w:hAnsi="Times New Roman" w:cs="Times New Roman"/>
          <w:sz w:val="28"/>
          <w:szCs w:val="28"/>
          <w:lang w:eastAsia="ru-RU"/>
        </w:rPr>
        <w:t>на маршрутизаторах телекомунікаційних мереж ……………………………………</w:t>
      </w:r>
      <w:r>
        <w:rPr>
          <w:rFonts w:ascii="Times New Roman" w:eastAsia="Times New Roman" w:hAnsi="Times New Roman" w:cs="Times New Roman"/>
          <w:sz w:val="28"/>
          <w:szCs w:val="28"/>
          <w:lang w:val="ru-RU" w:eastAsia="ru-RU"/>
        </w:rPr>
        <w:t>...</w:t>
      </w:r>
      <w:r w:rsidR="00CB135B">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10</w:t>
      </w:r>
    </w:p>
    <w:p w:rsidR="004C7448" w:rsidRPr="00CB135B" w:rsidRDefault="004C7448" w:rsidP="004C7448">
      <w:pPr>
        <w:widowControl w:val="0"/>
        <w:autoSpaceDE w:val="0"/>
        <w:autoSpaceDN w:val="0"/>
        <w:adjustRightInd w:val="0"/>
        <w:spacing w:after="0" w:line="312" w:lineRule="auto"/>
        <w:ind w:left="708"/>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 xml:space="preserve">1.1 </w:t>
      </w:r>
      <w:r w:rsidR="00002EF2">
        <w:rPr>
          <w:rFonts w:ascii="Times New Roman" w:eastAsia="Times New Roman" w:hAnsi="Times New Roman" w:cs="Times New Roman"/>
          <w:sz w:val="28"/>
          <w:szCs w:val="28"/>
          <w:lang w:eastAsia="ru-RU"/>
        </w:rPr>
        <w:t>Аналіз т</w:t>
      </w:r>
      <w:r w:rsidR="00002EF2" w:rsidRPr="00571546">
        <w:rPr>
          <w:rFonts w:ascii="Times New Roman" w:eastAsia="Times New Roman" w:hAnsi="Times New Roman" w:cs="Times New Roman"/>
          <w:sz w:val="28"/>
          <w:szCs w:val="28"/>
          <w:lang w:eastAsia="ru-RU"/>
        </w:rPr>
        <w:t>елекомунікаційн</w:t>
      </w:r>
      <w:r w:rsidR="00002EF2">
        <w:rPr>
          <w:rFonts w:ascii="Times New Roman" w:eastAsia="Times New Roman" w:hAnsi="Times New Roman" w:cs="Times New Roman"/>
          <w:sz w:val="28"/>
          <w:szCs w:val="28"/>
          <w:lang w:eastAsia="ru-RU"/>
        </w:rPr>
        <w:t>их мереж ………</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10</w:t>
      </w:r>
    </w:p>
    <w:p w:rsidR="004C7448" w:rsidRPr="00CB135B" w:rsidRDefault="004C7448" w:rsidP="004C7448">
      <w:pPr>
        <w:spacing w:after="0" w:line="312" w:lineRule="auto"/>
        <w:ind w:firstLine="709"/>
        <w:jc w:val="both"/>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 xml:space="preserve">1.2 </w:t>
      </w:r>
      <w:r w:rsidR="007549EE" w:rsidRPr="00F11298">
        <w:rPr>
          <w:rFonts w:ascii="Times New Roman" w:eastAsia="Times New Roman" w:hAnsi="Times New Roman" w:cs="Times New Roman"/>
          <w:sz w:val="28"/>
          <w:szCs w:val="28"/>
          <w:lang w:eastAsia="ru-RU"/>
        </w:rPr>
        <w:t>Місце задач управління чергами в архітектурі забезпечення якості обслуговування в телекомунікаційних мережах</w:t>
      </w:r>
      <w:r w:rsidR="007549E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11</w:t>
      </w:r>
    </w:p>
    <w:p w:rsidR="004C7448" w:rsidRPr="00CB135B" w:rsidRDefault="004C7448" w:rsidP="004C7448">
      <w:pPr>
        <w:spacing w:after="0" w:line="312" w:lineRule="auto"/>
        <w:ind w:firstLine="709"/>
        <w:jc w:val="both"/>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 xml:space="preserve">1.3 </w:t>
      </w:r>
      <w:r w:rsidR="007549EE" w:rsidRPr="00151077">
        <w:rPr>
          <w:rFonts w:ascii="Times New Roman" w:eastAsia="Times New Roman" w:hAnsi="Times New Roman" w:cs="Times New Roman"/>
          <w:sz w:val="28"/>
          <w:szCs w:val="28"/>
          <w:lang w:eastAsia="ru-RU"/>
        </w:rPr>
        <w:t>Класифікація і розмітка пакетів</w:t>
      </w:r>
      <w:r w:rsidR="007549EE" w:rsidRPr="004C7448">
        <w:rPr>
          <w:rFonts w:ascii="Times New Roman" w:eastAsia="Times New Roman" w:hAnsi="Times New Roman" w:cs="Times New Roman"/>
          <w:sz w:val="28"/>
          <w:szCs w:val="28"/>
          <w:lang w:eastAsia="ru-RU"/>
        </w:rPr>
        <w:t xml:space="preserve"> </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14</w:t>
      </w:r>
    </w:p>
    <w:p w:rsidR="007549EE" w:rsidRPr="00CB135B" w:rsidRDefault="007549EE" w:rsidP="004C7448">
      <w:pPr>
        <w:spacing w:after="0" w:line="312" w:lineRule="auto"/>
        <w:ind w:firstLine="709"/>
        <w:jc w:val="both"/>
        <w:rPr>
          <w:rFonts w:ascii="Times New Roman" w:eastAsia="Times New Roman" w:hAnsi="Times New Roman" w:cs="Times New Roman"/>
          <w:sz w:val="28"/>
          <w:szCs w:val="28"/>
          <w:lang w:val="ru-RU" w:eastAsia="ru-RU"/>
        </w:rPr>
      </w:pPr>
      <w:r w:rsidRPr="00F11298">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ru-RU" w:eastAsia="ru-RU"/>
        </w:rPr>
        <w:t>4</w:t>
      </w:r>
      <w:r w:rsidRPr="00F11298">
        <w:rPr>
          <w:rFonts w:ascii="Times New Roman" w:eastAsia="Times New Roman" w:hAnsi="Times New Roman" w:cs="Times New Roman"/>
          <w:sz w:val="28"/>
          <w:szCs w:val="28"/>
          <w:lang w:eastAsia="ru-RU"/>
        </w:rPr>
        <w:t xml:space="preserve"> Огляд основних механізмів управління чергами на маршрутизаторах ТКМ</w:t>
      </w:r>
      <w:r>
        <w:rPr>
          <w:rFonts w:ascii="Times New Roman" w:eastAsia="Times New Roman" w:hAnsi="Times New Roman" w:cs="Times New Roman"/>
          <w:sz w:val="28"/>
          <w:szCs w:val="28"/>
          <w:lang w:val="ru-RU" w:eastAsia="ru-RU"/>
        </w:rPr>
        <w:t>………………</w:t>
      </w:r>
      <w:r w:rsidR="00B0088E">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r w:rsidR="00CB135B" w:rsidRPr="00CB135B">
        <w:rPr>
          <w:rFonts w:ascii="Times New Roman" w:eastAsia="Times New Roman" w:hAnsi="Times New Roman" w:cs="Times New Roman"/>
          <w:sz w:val="28"/>
          <w:szCs w:val="28"/>
          <w:lang w:val="ru-RU" w:eastAsia="ru-RU"/>
        </w:rPr>
        <w:t>16</w:t>
      </w:r>
    </w:p>
    <w:p w:rsidR="004C7448" w:rsidRPr="00B97095" w:rsidRDefault="004C7448" w:rsidP="004C7448">
      <w:pPr>
        <w:spacing w:after="0" w:line="312" w:lineRule="auto"/>
        <w:ind w:firstLine="709"/>
        <w:jc w:val="both"/>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1.</w:t>
      </w:r>
      <w:r w:rsidR="007549EE">
        <w:rPr>
          <w:rFonts w:ascii="Times New Roman" w:eastAsia="Times New Roman" w:hAnsi="Times New Roman" w:cs="Times New Roman"/>
          <w:sz w:val="28"/>
          <w:szCs w:val="28"/>
          <w:lang w:val="ru-RU" w:eastAsia="ru-RU"/>
        </w:rPr>
        <w:t xml:space="preserve">5 </w:t>
      </w:r>
      <w:r w:rsidRPr="004C7448">
        <w:rPr>
          <w:rFonts w:ascii="Times New Roman" w:eastAsia="Times New Roman" w:hAnsi="Times New Roman" w:cs="Times New Roman"/>
          <w:sz w:val="28"/>
          <w:szCs w:val="28"/>
          <w:lang w:eastAsia="ru-RU"/>
        </w:rPr>
        <w:t>Висновки до першого розділу………</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CB135B" w:rsidRPr="00CB135B">
        <w:rPr>
          <w:rFonts w:ascii="Times New Roman" w:eastAsia="Times New Roman" w:hAnsi="Times New Roman" w:cs="Times New Roman"/>
          <w:sz w:val="28"/>
          <w:szCs w:val="28"/>
          <w:lang w:val="ru-RU" w:eastAsia="ru-RU"/>
        </w:rPr>
        <w:t>2</w:t>
      </w:r>
      <w:r w:rsidR="00B97095" w:rsidRPr="00B97095">
        <w:rPr>
          <w:rFonts w:ascii="Times New Roman" w:eastAsia="Times New Roman" w:hAnsi="Times New Roman" w:cs="Times New Roman"/>
          <w:sz w:val="28"/>
          <w:szCs w:val="28"/>
          <w:lang w:val="ru-RU" w:eastAsia="ru-RU"/>
        </w:rPr>
        <w:t>5</w:t>
      </w:r>
    </w:p>
    <w:p w:rsidR="007549EE" w:rsidRPr="00B97095" w:rsidRDefault="007549EE" w:rsidP="007549EE">
      <w:pPr>
        <w:spacing w:after="0" w:line="312" w:lineRule="auto"/>
        <w:jc w:val="both"/>
        <w:rPr>
          <w:rFonts w:ascii="Times New Roman" w:eastAsia="Times New Roman" w:hAnsi="Times New Roman" w:cs="Times New Roman"/>
          <w:sz w:val="28"/>
          <w:szCs w:val="28"/>
          <w:lang w:val="ru-RU" w:eastAsia="ru-RU"/>
        </w:rPr>
      </w:pPr>
      <w:r w:rsidRPr="007549EE">
        <w:rPr>
          <w:rFonts w:ascii="Times New Roman" w:eastAsia="Times New Roman" w:hAnsi="Times New Roman" w:cs="Times New Roman"/>
          <w:sz w:val="28"/>
          <w:szCs w:val="28"/>
          <w:lang w:eastAsia="ru-RU"/>
        </w:rPr>
        <w:t>2 Характеристика</w:t>
      </w:r>
      <w:r w:rsidRPr="007549EE">
        <w:rPr>
          <w:rFonts w:ascii="Times New Roman" w:eastAsia="Times New Roman" w:hAnsi="Times New Roman" w:cs="Times New Roman"/>
          <w:sz w:val="28"/>
          <w:szCs w:val="28"/>
          <w:lang w:val="ru-RU" w:eastAsia="ru-RU"/>
        </w:rPr>
        <w:t xml:space="preserve"> </w:t>
      </w:r>
      <w:r w:rsidRPr="007549EE">
        <w:rPr>
          <w:rFonts w:ascii="Times New Roman" w:eastAsia="Times New Roman" w:hAnsi="Times New Roman" w:cs="Times New Roman"/>
          <w:sz w:val="28"/>
          <w:szCs w:val="28"/>
          <w:lang w:eastAsia="ru-RU"/>
        </w:rPr>
        <w:t>та дослідження методу збалансованого управління чергами</w:t>
      </w:r>
      <w:r w:rsidR="00CB135B">
        <w:rPr>
          <w:rFonts w:ascii="Times New Roman" w:eastAsia="Times New Roman" w:hAnsi="Times New Roman" w:cs="Times New Roman"/>
          <w:sz w:val="28"/>
          <w:szCs w:val="28"/>
          <w:lang w:val="ru-RU" w:eastAsia="ru-RU"/>
        </w:rPr>
        <w:t>……</w:t>
      </w:r>
      <w:r w:rsidR="00B0088E">
        <w:rPr>
          <w:rFonts w:ascii="Times New Roman" w:eastAsia="Times New Roman" w:hAnsi="Times New Roman" w:cs="Times New Roman"/>
          <w:sz w:val="28"/>
          <w:szCs w:val="28"/>
          <w:lang w:val="ru-RU" w:eastAsia="ru-RU"/>
        </w:rPr>
        <w:t>………………………………………………………………………</w:t>
      </w:r>
      <w:r w:rsidR="00CB135B" w:rsidRPr="00CB135B">
        <w:rPr>
          <w:rFonts w:ascii="Times New Roman" w:eastAsia="Times New Roman" w:hAnsi="Times New Roman" w:cs="Times New Roman"/>
          <w:sz w:val="28"/>
          <w:szCs w:val="28"/>
          <w:lang w:val="ru-RU" w:eastAsia="ru-RU"/>
        </w:rPr>
        <w:t>..2</w:t>
      </w:r>
      <w:r w:rsidR="00B97095" w:rsidRPr="00B97095">
        <w:rPr>
          <w:rFonts w:ascii="Times New Roman" w:eastAsia="Times New Roman" w:hAnsi="Times New Roman" w:cs="Times New Roman"/>
          <w:sz w:val="28"/>
          <w:szCs w:val="28"/>
          <w:lang w:val="ru-RU" w:eastAsia="ru-RU"/>
        </w:rPr>
        <w:t>7</w:t>
      </w:r>
    </w:p>
    <w:p w:rsidR="007549EE" w:rsidRPr="00B97095" w:rsidRDefault="007549EE" w:rsidP="007549EE">
      <w:pPr>
        <w:spacing w:after="0" w:line="312" w:lineRule="auto"/>
        <w:ind w:left="708"/>
        <w:jc w:val="both"/>
        <w:rPr>
          <w:rFonts w:ascii="Times New Roman" w:eastAsia="Times New Roman" w:hAnsi="Times New Roman" w:cs="Times New Roman"/>
          <w:sz w:val="28"/>
          <w:szCs w:val="28"/>
          <w:lang w:val="ru-RU" w:eastAsia="ru-RU"/>
        </w:rPr>
      </w:pPr>
      <w:r w:rsidRPr="007549EE">
        <w:rPr>
          <w:rFonts w:ascii="Times New Roman" w:eastAsia="Times New Roman" w:hAnsi="Times New Roman" w:cs="Times New Roman"/>
          <w:sz w:val="28"/>
          <w:szCs w:val="28"/>
          <w:lang w:eastAsia="ru-RU"/>
        </w:rPr>
        <w:t>2.1 Аналіз відомих рішень</w:t>
      </w:r>
      <w:r w:rsidR="00656438">
        <w:rPr>
          <w:rFonts w:ascii="Times New Roman" w:eastAsia="Times New Roman" w:hAnsi="Times New Roman" w:cs="Times New Roman"/>
          <w:sz w:val="28"/>
          <w:szCs w:val="28"/>
          <w:lang w:val="ru-RU" w:eastAsia="ru-RU"/>
        </w:rPr>
        <w:t>…</w:t>
      </w:r>
      <w:r w:rsidR="00B0088E">
        <w:rPr>
          <w:rFonts w:ascii="Times New Roman" w:eastAsia="Times New Roman" w:hAnsi="Times New Roman" w:cs="Times New Roman"/>
          <w:sz w:val="28"/>
          <w:szCs w:val="28"/>
          <w:lang w:val="ru-RU" w:eastAsia="ru-RU"/>
        </w:rPr>
        <w:t>…………………………………………</w:t>
      </w:r>
      <w:r w:rsidR="00656438">
        <w:rPr>
          <w:rFonts w:ascii="Times New Roman" w:eastAsia="Times New Roman" w:hAnsi="Times New Roman" w:cs="Times New Roman"/>
          <w:sz w:val="28"/>
          <w:szCs w:val="28"/>
          <w:lang w:val="ru-RU" w:eastAsia="ru-RU"/>
        </w:rPr>
        <w:t>……</w:t>
      </w:r>
      <w:r w:rsidR="00CB135B" w:rsidRPr="00CB135B">
        <w:rPr>
          <w:rFonts w:ascii="Times New Roman" w:eastAsia="Times New Roman" w:hAnsi="Times New Roman" w:cs="Times New Roman"/>
          <w:sz w:val="28"/>
          <w:szCs w:val="28"/>
          <w:lang w:val="ru-RU" w:eastAsia="ru-RU"/>
        </w:rPr>
        <w:t>2</w:t>
      </w:r>
      <w:r w:rsidR="00B97095" w:rsidRPr="00B97095">
        <w:rPr>
          <w:rFonts w:ascii="Times New Roman" w:eastAsia="Times New Roman" w:hAnsi="Times New Roman" w:cs="Times New Roman"/>
          <w:sz w:val="28"/>
          <w:szCs w:val="28"/>
          <w:lang w:val="ru-RU" w:eastAsia="ru-RU"/>
        </w:rPr>
        <w:t>7</w:t>
      </w:r>
    </w:p>
    <w:p w:rsidR="007549EE" w:rsidRPr="00B97095" w:rsidRDefault="007549EE" w:rsidP="007549EE">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2.2 Математичний опис методу</w:t>
      </w:r>
      <w:r w:rsidR="00656438">
        <w:rPr>
          <w:rFonts w:ascii="Times New Roman" w:eastAsia="Times New Roman" w:hAnsi="Times New Roman" w:cs="Times New Roman"/>
          <w:sz w:val="28"/>
          <w:szCs w:val="28"/>
          <w:lang w:val="ru-RU" w:eastAsia="ru-RU"/>
        </w:rPr>
        <w:t>…</w:t>
      </w:r>
      <w:r w:rsidR="00B0088E">
        <w:rPr>
          <w:rFonts w:ascii="Times New Roman" w:eastAsia="Times New Roman" w:hAnsi="Times New Roman" w:cs="Times New Roman"/>
          <w:sz w:val="28"/>
          <w:szCs w:val="28"/>
          <w:lang w:val="ru-RU" w:eastAsia="ru-RU"/>
        </w:rPr>
        <w:t>……………………………………</w:t>
      </w:r>
      <w:r w:rsidR="00656438">
        <w:rPr>
          <w:rFonts w:ascii="Times New Roman" w:eastAsia="Times New Roman" w:hAnsi="Times New Roman" w:cs="Times New Roman"/>
          <w:sz w:val="28"/>
          <w:szCs w:val="28"/>
          <w:lang w:val="ru-RU" w:eastAsia="ru-RU"/>
        </w:rPr>
        <w:t>……</w:t>
      </w:r>
      <w:r w:rsidR="00CB135B" w:rsidRPr="00CB135B">
        <w:rPr>
          <w:rFonts w:ascii="Times New Roman" w:eastAsia="Times New Roman" w:hAnsi="Times New Roman" w:cs="Times New Roman"/>
          <w:sz w:val="28"/>
          <w:szCs w:val="28"/>
          <w:lang w:val="ru-RU" w:eastAsia="ru-RU"/>
        </w:rPr>
        <w:t>2</w:t>
      </w:r>
      <w:r w:rsidR="00B97095" w:rsidRPr="00B97095">
        <w:rPr>
          <w:rFonts w:ascii="Times New Roman" w:eastAsia="Times New Roman" w:hAnsi="Times New Roman" w:cs="Times New Roman"/>
          <w:sz w:val="28"/>
          <w:szCs w:val="28"/>
          <w:lang w:val="ru-RU" w:eastAsia="ru-RU"/>
        </w:rPr>
        <w:t>9</w:t>
      </w:r>
    </w:p>
    <w:p w:rsidR="007549EE" w:rsidRPr="00B97095" w:rsidRDefault="007549EE" w:rsidP="007549EE">
      <w:pPr>
        <w:tabs>
          <w:tab w:val="left" w:pos="8892"/>
        </w:tabs>
        <w:spacing w:after="0" w:line="360" w:lineRule="auto"/>
        <w:ind w:firstLine="720"/>
        <w:jc w:val="both"/>
        <w:rPr>
          <w:rFonts w:ascii="Times New Roman" w:eastAsiaTheme="minorEastAsia" w:hAnsi="Times New Roman" w:cs="Times New Roman"/>
          <w:sz w:val="28"/>
          <w:szCs w:val="28"/>
          <w:lang w:val="ru-RU" w:eastAsia="ru-RU"/>
        </w:rPr>
      </w:pPr>
      <w:r>
        <w:rPr>
          <w:rFonts w:ascii="Times New Roman" w:eastAsiaTheme="minorEastAsia" w:hAnsi="Times New Roman" w:cs="Times New Roman"/>
          <w:sz w:val="28"/>
          <w:szCs w:val="28"/>
          <w:lang w:eastAsia="ru-RU"/>
        </w:rPr>
        <w:t xml:space="preserve">2.3 Програмна реалізація методу в середовищі </w:t>
      </w:r>
      <w:proofErr w:type="spellStart"/>
      <w:r>
        <w:rPr>
          <w:rFonts w:ascii="Times New Roman" w:eastAsiaTheme="minorEastAsia" w:hAnsi="Times New Roman" w:cs="Times New Roman"/>
          <w:sz w:val="28"/>
          <w:szCs w:val="28"/>
          <w:lang w:val="en-US" w:eastAsia="ru-RU"/>
        </w:rPr>
        <w:t>MatLab</w:t>
      </w:r>
      <w:proofErr w:type="spellEnd"/>
      <w:r w:rsidR="00656438">
        <w:rPr>
          <w:rFonts w:ascii="Times New Roman" w:eastAsiaTheme="minorEastAsia" w:hAnsi="Times New Roman" w:cs="Times New Roman"/>
          <w:sz w:val="28"/>
          <w:szCs w:val="28"/>
          <w:lang w:val="ru-RU" w:eastAsia="ru-RU"/>
        </w:rPr>
        <w:t>…</w:t>
      </w:r>
      <w:r w:rsidR="00B0088E">
        <w:rPr>
          <w:rFonts w:ascii="Times New Roman" w:eastAsiaTheme="minorEastAsia" w:hAnsi="Times New Roman" w:cs="Times New Roman"/>
          <w:sz w:val="28"/>
          <w:szCs w:val="28"/>
          <w:lang w:val="ru-RU" w:eastAsia="ru-RU"/>
        </w:rPr>
        <w:t>…………</w:t>
      </w:r>
      <w:r w:rsidR="00656438">
        <w:rPr>
          <w:rFonts w:ascii="Times New Roman" w:eastAsiaTheme="minorEastAsia" w:hAnsi="Times New Roman" w:cs="Times New Roman"/>
          <w:sz w:val="28"/>
          <w:szCs w:val="28"/>
          <w:lang w:val="ru-RU" w:eastAsia="ru-RU"/>
        </w:rPr>
        <w:t>…….</w:t>
      </w:r>
      <w:r w:rsidR="00CB135B" w:rsidRPr="00CB135B">
        <w:rPr>
          <w:rFonts w:ascii="Times New Roman" w:eastAsiaTheme="minorEastAsia" w:hAnsi="Times New Roman" w:cs="Times New Roman"/>
          <w:sz w:val="28"/>
          <w:szCs w:val="28"/>
          <w:lang w:val="ru-RU" w:eastAsia="ru-RU"/>
        </w:rPr>
        <w:t>3</w:t>
      </w:r>
      <w:r w:rsidR="00B97095" w:rsidRPr="00B97095">
        <w:rPr>
          <w:rFonts w:ascii="Times New Roman" w:eastAsiaTheme="minorEastAsia" w:hAnsi="Times New Roman" w:cs="Times New Roman"/>
          <w:sz w:val="28"/>
          <w:szCs w:val="28"/>
          <w:lang w:val="ru-RU" w:eastAsia="ru-RU"/>
        </w:rPr>
        <w:t>2</w:t>
      </w:r>
    </w:p>
    <w:p w:rsidR="00656438" w:rsidRPr="00B97095" w:rsidRDefault="00656438" w:rsidP="00656438">
      <w:pPr>
        <w:spacing w:after="0" w:line="360" w:lineRule="auto"/>
        <w:ind w:firstLine="720"/>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 xml:space="preserve">2.4 </w:t>
      </w:r>
      <w:r w:rsidRPr="00693493">
        <w:rPr>
          <w:rFonts w:ascii="Times New Roman" w:hAnsi="Times New Roman" w:cs="Times New Roman"/>
          <w:color w:val="222222"/>
          <w:sz w:val="28"/>
          <w:szCs w:val="28"/>
        </w:rPr>
        <w:t xml:space="preserve">Висновки до </w:t>
      </w:r>
      <w:r>
        <w:rPr>
          <w:rFonts w:ascii="Times New Roman" w:hAnsi="Times New Roman" w:cs="Times New Roman"/>
          <w:color w:val="222222"/>
          <w:sz w:val="28"/>
          <w:szCs w:val="28"/>
        </w:rPr>
        <w:t>другого</w:t>
      </w:r>
      <w:r w:rsidRPr="00693493">
        <w:rPr>
          <w:rFonts w:ascii="Times New Roman" w:hAnsi="Times New Roman" w:cs="Times New Roman"/>
          <w:color w:val="222222"/>
          <w:sz w:val="28"/>
          <w:szCs w:val="28"/>
        </w:rPr>
        <w:t xml:space="preserve"> розділу</w:t>
      </w:r>
      <w:r>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Pr>
          <w:rFonts w:ascii="Times New Roman" w:hAnsi="Times New Roman" w:cs="Times New Roman"/>
          <w:color w:val="222222"/>
          <w:sz w:val="28"/>
          <w:szCs w:val="28"/>
          <w:lang w:val="ru-RU"/>
        </w:rPr>
        <w:t>….</w:t>
      </w:r>
      <w:r w:rsidR="00B97095">
        <w:rPr>
          <w:rFonts w:ascii="Times New Roman" w:hAnsi="Times New Roman" w:cs="Times New Roman"/>
          <w:color w:val="222222"/>
          <w:sz w:val="28"/>
          <w:szCs w:val="28"/>
          <w:lang w:val="ru-RU"/>
        </w:rPr>
        <w:t>3</w:t>
      </w:r>
      <w:r w:rsidR="00B97095" w:rsidRPr="00B97095">
        <w:rPr>
          <w:rFonts w:ascii="Times New Roman" w:hAnsi="Times New Roman" w:cs="Times New Roman"/>
          <w:color w:val="222222"/>
          <w:sz w:val="28"/>
          <w:szCs w:val="28"/>
          <w:lang w:val="ru-RU"/>
        </w:rPr>
        <w:t>8</w:t>
      </w:r>
    </w:p>
    <w:p w:rsidR="00133AC6" w:rsidRPr="00B97095" w:rsidRDefault="004C7448" w:rsidP="004C7448">
      <w:pPr>
        <w:spacing w:after="0" w:line="312" w:lineRule="auto"/>
        <w:jc w:val="both"/>
        <w:rPr>
          <w:rFonts w:ascii="Times New Roman" w:eastAsiaTheme="minorEastAsia" w:hAnsi="Times New Roman" w:cs="Times New Roman"/>
          <w:sz w:val="28"/>
          <w:szCs w:val="28"/>
          <w:lang w:val="ru-RU" w:eastAsia="ru-RU"/>
        </w:rPr>
      </w:pPr>
      <w:r w:rsidRPr="004C7448">
        <w:rPr>
          <w:rFonts w:ascii="Times New Roman" w:eastAsiaTheme="minorEastAsia" w:hAnsi="Times New Roman" w:cs="Times New Roman"/>
          <w:sz w:val="28"/>
          <w:szCs w:val="28"/>
          <w:lang w:eastAsia="ru-RU"/>
        </w:rPr>
        <w:t xml:space="preserve">3 </w:t>
      </w:r>
      <w:r w:rsidR="007549EE">
        <w:rPr>
          <w:rFonts w:ascii="Times New Roman" w:eastAsiaTheme="minorEastAsia" w:hAnsi="Times New Roman" w:cs="Times New Roman"/>
          <w:sz w:val="28"/>
          <w:szCs w:val="28"/>
          <w:lang w:val="ru-RU" w:eastAsia="ru-RU"/>
        </w:rPr>
        <w:t>Д</w:t>
      </w:r>
      <w:proofErr w:type="spellStart"/>
      <w:r w:rsidR="007549EE" w:rsidRPr="007549EE">
        <w:rPr>
          <w:rFonts w:ascii="Times New Roman" w:eastAsiaTheme="minorEastAsia" w:hAnsi="Times New Roman" w:cs="Times New Roman"/>
          <w:sz w:val="28"/>
          <w:szCs w:val="28"/>
          <w:lang w:eastAsia="ru-RU"/>
        </w:rPr>
        <w:t>ослідження</w:t>
      </w:r>
      <w:proofErr w:type="spellEnd"/>
      <w:r w:rsidR="007549EE" w:rsidRPr="007549EE">
        <w:rPr>
          <w:rFonts w:ascii="Times New Roman" w:eastAsiaTheme="minorEastAsia" w:hAnsi="Times New Roman" w:cs="Times New Roman"/>
          <w:sz w:val="28"/>
          <w:szCs w:val="28"/>
          <w:lang w:eastAsia="ru-RU"/>
        </w:rPr>
        <w:t xml:space="preserve"> методу </w:t>
      </w:r>
      <w:r w:rsidR="00133AC6">
        <w:rPr>
          <w:rFonts w:ascii="Times New Roman" w:eastAsiaTheme="minorEastAsia" w:hAnsi="Times New Roman" w:cs="Times New Roman"/>
          <w:sz w:val="28"/>
          <w:szCs w:val="28"/>
          <w:lang w:eastAsia="ru-RU"/>
        </w:rPr>
        <w:t xml:space="preserve">за допомогою програми </w:t>
      </w:r>
      <w:r w:rsidR="00133AC6">
        <w:rPr>
          <w:rFonts w:ascii="Times New Roman" w:eastAsiaTheme="minorEastAsia" w:hAnsi="Times New Roman" w:cs="Times New Roman"/>
          <w:sz w:val="28"/>
          <w:szCs w:val="28"/>
          <w:lang w:val="en-US" w:eastAsia="ru-RU"/>
        </w:rPr>
        <w:t>GNS</w:t>
      </w:r>
      <w:r w:rsidR="00133AC6" w:rsidRPr="00133AC6">
        <w:rPr>
          <w:rFonts w:ascii="Times New Roman" w:eastAsiaTheme="minorEastAsia" w:hAnsi="Times New Roman" w:cs="Times New Roman"/>
          <w:sz w:val="28"/>
          <w:szCs w:val="28"/>
          <w:lang w:val="ru-RU" w:eastAsia="ru-RU"/>
        </w:rPr>
        <w:t>3</w:t>
      </w:r>
      <w:r w:rsidR="00CB135B" w:rsidRPr="00CB135B">
        <w:rPr>
          <w:rFonts w:ascii="Times New Roman" w:eastAsiaTheme="minorEastAsia" w:hAnsi="Times New Roman" w:cs="Times New Roman"/>
          <w:sz w:val="28"/>
          <w:szCs w:val="28"/>
          <w:lang w:val="ru-RU" w:eastAsia="ru-RU"/>
        </w:rPr>
        <w:t>…</w:t>
      </w:r>
      <w:r w:rsidR="00B0088E">
        <w:rPr>
          <w:rFonts w:ascii="Times New Roman" w:eastAsiaTheme="minorEastAsia" w:hAnsi="Times New Roman" w:cs="Times New Roman"/>
          <w:sz w:val="28"/>
          <w:szCs w:val="28"/>
          <w:lang w:val="ru-RU" w:eastAsia="ru-RU"/>
        </w:rPr>
        <w:t>…………………….</w:t>
      </w:r>
      <w:r w:rsidR="00CB135B" w:rsidRPr="00CB135B">
        <w:rPr>
          <w:rFonts w:ascii="Times New Roman" w:eastAsiaTheme="minorEastAsia" w:hAnsi="Times New Roman" w:cs="Times New Roman"/>
          <w:sz w:val="28"/>
          <w:szCs w:val="28"/>
          <w:lang w:val="ru-RU" w:eastAsia="ru-RU"/>
        </w:rPr>
        <w:t>..3</w:t>
      </w:r>
      <w:r w:rsidR="00B97095" w:rsidRPr="00B97095">
        <w:rPr>
          <w:rFonts w:ascii="Times New Roman" w:eastAsiaTheme="minorEastAsia" w:hAnsi="Times New Roman" w:cs="Times New Roman"/>
          <w:sz w:val="28"/>
          <w:szCs w:val="28"/>
          <w:lang w:val="ru-RU" w:eastAsia="ru-RU"/>
        </w:rPr>
        <w:t>9</w:t>
      </w:r>
    </w:p>
    <w:p w:rsidR="004C7448" w:rsidRPr="00B97095" w:rsidRDefault="00133AC6" w:rsidP="00133AC6">
      <w:pPr>
        <w:spacing w:after="0" w:line="312" w:lineRule="auto"/>
        <w:ind w:firstLine="709"/>
        <w:jc w:val="both"/>
        <w:rPr>
          <w:rFonts w:ascii="Times New Roman" w:eastAsiaTheme="minorEastAsia" w:hAnsi="Times New Roman" w:cs="Times New Roman"/>
          <w:sz w:val="28"/>
          <w:szCs w:val="28"/>
          <w:lang w:val="ru-RU" w:eastAsia="ru-RU"/>
        </w:rPr>
      </w:pPr>
      <w:r w:rsidRPr="00133AC6">
        <w:rPr>
          <w:rFonts w:ascii="Times New Roman" w:eastAsiaTheme="minorEastAsia" w:hAnsi="Times New Roman" w:cs="Times New Roman"/>
          <w:sz w:val="28"/>
          <w:szCs w:val="28"/>
          <w:lang w:val="ru-RU" w:eastAsia="ru-RU"/>
        </w:rPr>
        <w:t xml:space="preserve">3.1 </w:t>
      </w:r>
      <w:proofErr w:type="spellStart"/>
      <w:r w:rsidRPr="00133AC6">
        <w:rPr>
          <w:rFonts w:ascii="Times New Roman" w:eastAsiaTheme="minorEastAsia" w:hAnsi="Times New Roman" w:cs="Times New Roman"/>
          <w:sz w:val="28"/>
          <w:szCs w:val="28"/>
          <w:lang w:val="ru-RU" w:eastAsia="ru-RU"/>
        </w:rPr>
        <w:t>Опис</w:t>
      </w:r>
      <w:proofErr w:type="spellEnd"/>
      <w:r w:rsidRPr="00133AC6">
        <w:rPr>
          <w:rFonts w:ascii="Times New Roman" w:eastAsiaTheme="minorEastAsia" w:hAnsi="Times New Roman" w:cs="Times New Roman"/>
          <w:sz w:val="28"/>
          <w:szCs w:val="28"/>
          <w:lang w:val="ru-RU" w:eastAsia="ru-RU"/>
        </w:rPr>
        <w:t xml:space="preserve"> лабораторного </w:t>
      </w:r>
      <w:proofErr w:type="spellStart"/>
      <w:r w:rsidRPr="00133AC6">
        <w:rPr>
          <w:rFonts w:ascii="Times New Roman" w:eastAsiaTheme="minorEastAsia" w:hAnsi="Times New Roman" w:cs="Times New Roman"/>
          <w:sz w:val="28"/>
          <w:szCs w:val="28"/>
          <w:lang w:val="ru-RU" w:eastAsia="ru-RU"/>
        </w:rPr>
        <w:t>експерименту</w:t>
      </w:r>
      <w:proofErr w:type="spellEnd"/>
      <w:r w:rsidR="00B0088E">
        <w:rPr>
          <w:rFonts w:ascii="Times New Roman" w:eastAsiaTheme="minorEastAsia" w:hAnsi="Times New Roman" w:cs="Times New Roman"/>
          <w:sz w:val="28"/>
          <w:szCs w:val="28"/>
          <w:lang w:eastAsia="ru-RU"/>
        </w:rPr>
        <w:t>……………………………………</w:t>
      </w:r>
      <w:r w:rsidR="00CB135B" w:rsidRPr="00CB135B">
        <w:rPr>
          <w:rFonts w:ascii="Times New Roman" w:eastAsiaTheme="minorEastAsia" w:hAnsi="Times New Roman" w:cs="Times New Roman"/>
          <w:sz w:val="28"/>
          <w:szCs w:val="28"/>
          <w:lang w:val="ru-RU" w:eastAsia="ru-RU"/>
        </w:rPr>
        <w:t>3</w:t>
      </w:r>
      <w:r w:rsidR="00B97095" w:rsidRPr="00B97095">
        <w:rPr>
          <w:rFonts w:ascii="Times New Roman" w:eastAsiaTheme="minorEastAsia" w:hAnsi="Times New Roman" w:cs="Times New Roman"/>
          <w:sz w:val="28"/>
          <w:szCs w:val="28"/>
          <w:lang w:val="ru-RU" w:eastAsia="ru-RU"/>
        </w:rPr>
        <w:t>9</w:t>
      </w:r>
    </w:p>
    <w:p w:rsidR="00133AC6" w:rsidRPr="00B97095" w:rsidRDefault="00133AC6" w:rsidP="00133AC6">
      <w:pPr>
        <w:spacing w:after="0" w:line="360" w:lineRule="auto"/>
        <w:ind w:firstLine="709"/>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3.</w:t>
      </w:r>
      <w:r w:rsidRPr="00E44651">
        <w:rPr>
          <w:rFonts w:ascii="Times New Roman" w:hAnsi="Times New Roman" w:cs="Times New Roman"/>
          <w:color w:val="222222"/>
          <w:sz w:val="28"/>
          <w:szCs w:val="28"/>
          <w:lang w:val="ru-RU"/>
        </w:rPr>
        <w:t>2</w:t>
      </w:r>
      <w:r>
        <w:rPr>
          <w:rFonts w:ascii="Times New Roman" w:hAnsi="Times New Roman" w:cs="Times New Roman"/>
          <w:color w:val="222222"/>
          <w:sz w:val="28"/>
          <w:szCs w:val="28"/>
        </w:rPr>
        <w:t xml:space="preserve"> Г</w:t>
      </w:r>
      <w:r w:rsidRPr="008D7E86">
        <w:rPr>
          <w:rFonts w:ascii="Times New Roman" w:hAnsi="Times New Roman" w:cs="Times New Roman"/>
          <w:color w:val="222222"/>
          <w:sz w:val="28"/>
          <w:szCs w:val="28"/>
        </w:rPr>
        <w:t xml:space="preserve">енератор </w:t>
      </w:r>
      <w:r>
        <w:rPr>
          <w:rFonts w:ascii="Times New Roman" w:hAnsi="Times New Roman" w:cs="Times New Roman"/>
          <w:color w:val="222222"/>
          <w:sz w:val="28"/>
          <w:szCs w:val="28"/>
        </w:rPr>
        <w:t>та аналізатор трафіку</w:t>
      </w:r>
      <w:r w:rsidR="00CB135B"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00CB135B" w:rsidRPr="00CB135B">
        <w:rPr>
          <w:rFonts w:ascii="Times New Roman" w:hAnsi="Times New Roman" w:cs="Times New Roman"/>
          <w:color w:val="222222"/>
          <w:sz w:val="28"/>
          <w:szCs w:val="28"/>
          <w:lang w:val="ru-RU"/>
        </w:rPr>
        <w:t>.</w:t>
      </w:r>
      <w:r w:rsidR="00B97095" w:rsidRPr="00B97095">
        <w:rPr>
          <w:rFonts w:ascii="Times New Roman" w:hAnsi="Times New Roman" w:cs="Times New Roman"/>
          <w:color w:val="222222"/>
          <w:sz w:val="28"/>
          <w:szCs w:val="28"/>
          <w:lang w:val="ru-RU"/>
        </w:rPr>
        <w:t>40</w:t>
      </w:r>
    </w:p>
    <w:p w:rsidR="00133AC6" w:rsidRPr="00B97095" w:rsidRDefault="00133AC6" w:rsidP="00133AC6">
      <w:pPr>
        <w:spacing w:after="0" w:line="360" w:lineRule="auto"/>
        <w:ind w:firstLine="720"/>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3.3 Проведення експерименту</w:t>
      </w:r>
      <w:r w:rsidR="00CB135B"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00CB135B" w:rsidRPr="00CB135B">
        <w:rPr>
          <w:rFonts w:ascii="Times New Roman" w:hAnsi="Times New Roman" w:cs="Times New Roman"/>
          <w:color w:val="222222"/>
          <w:sz w:val="28"/>
          <w:szCs w:val="28"/>
          <w:lang w:val="ru-RU"/>
        </w:rPr>
        <w:t>…4</w:t>
      </w:r>
      <w:r w:rsidR="00B97095" w:rsidRPr="00B97095">
        <w:rPr>
          <w:rFonts w:ascii="Times New Roman" w:hAnsi="Times New Roman" w:cs="Times New Roman"/>
          <w:color w:val="222222"/>
          <w:sz w:val="28"/>
          <w:szCs w:val="28"/>
          <w:lang w:val="ru-RU"/>
        </w:rPr>
        <w:t>6</w:t>
      </w:r>
    </w:p>
    <w:p w:rsidR="00CB135B" w:rsidRPr="00B97095" w:rsidRDefault="00CB135B" w:rsidP="00CB135B">
      <w:pPr>
        <w:spacing w:after="0" w:line="312" w:lineRule="auto"/>
        <w:ind w:firstLine="709"/>
        <w:jc w:val="both"/>
        <w:rPr>
          <w:rFonts w:ascii="Times New Roman" w:eastAsiaTheme="minorEastAsia" w:hAnsi="Times New Roman" w:cs="Times New Roman"/>
          <w:sz w:val="28"/>
          <w:szCs w:val="28"/>
          <w:lang w:val="ru-RU" w:eastAsia="ru-RU"/>
        </w:rPr>
      </w:pPr>
      <w:r w:rsidRPr="00CB135B">
        <w:rPr>
          <w:rFonts w:ascii="Times New Roman" w:eastAsiaTheme="minorEastAsia" w:hAnsi="Times New Roman" w:cs="Times New Roman"/>
          <w:sz w:val="28"/>
          <w:szCs w:val="28"/>
          <w:lang w:eastAsia="ru-RU"/>
        </w:rPr>
        <w:t>3.4 Аналіз результатів дослідження</w:t>
      </w:r>
      <w:r w:rsidRPr="00CB135B">
        <w:rPr>
          <w:rFonts w:ascii="Times New Roman" w:eastAsiaTheme="minorEastAsia" w:hAnsi="Times New Roman" w:cs="Times New Roman"/>
          <w:sz w:val="28"/>
          <w:szCs w:val="28"/>
          <w:lang w:val="ru-RU" w:eastAsia="ru-RU"/>
        </w:rPr>
        <w:t>…</w:t>
      </w:r>
      <w:r w:rsidR="00B0088E">
        <w:rPr>
          <w:rFonts w:ascii="Times New Roman" w:eastAsiaTheme="minorEastAsia" w:hAnsi="Times New Roman" w:cs="Times New Roman"/>
          <w:sz w:val="28"/>
          <w:szCs w:val="28"/>
          <w:lang w:val="ru-RU" w:eastAsia="ru-RU"/>
        </w:rPr>
        <w:t>………………………………….</w:t>
      </w:r>
      <w:r w:rsidRPr="00CB135B">
        <w:rPr>
          <w:rFonts w:ascii="Times New Roman" w:eastAsiaTheme="minorEastAsia" w:hAnsi="Times New Roman" w:cs="Times New Roman"/>
          <w:sz w:val="28"/>
          <w:szCs w:val="28"/>
          <w:lang w:val="ru-RU" w:eastAsia="ru-RU"/>
        </w:rPr>
        <w:t>…</w:t>
      </w:r>
      <w:r w:rsidR="00B97095" w:rsidRPr="00B97095">
        <w:rPr>
          <w:rFonts w:ascii="Times New Roman" w:eastAsiaTheme="minorEastAsia" w:hAnsi="Times New Roman" w:cs="Times New Roman"/>
          <w:sz w:val="28"/>
          <w:szCs w:val="28"/>
          <w:lang w:val="ru-RU" w:eastAsia="ru-RU"/>
        </w:rPr>
        <w:t>50</w:t>
      </w:r>
    </w:p>
    <w:p w:rsidR="00133AC6" w:rsidRPr="00B97095" w:rsidRDefault="00CB135B" w:rsidP="00133AC6">
      <w:pPr>
        <w:spacing w:after="0" w:line="312" w:lineRule="auto"/>
        <w:ind w:firstLine="709"/>
        <w:jc w:val="both"/>
        <w:rPr>
          <w:rFonts w:ascii="Times New Roman" w:eastAsiaTheme="minorEastAsia" w:hAnsi="Times New Roman" w:cs="Times New Roman"/>
          <w:sz w:val="28"/>
          <w:szCs w:val="28"/>
          <w:lang w:val="ru-RU" w:eastAsia="ru-RU"/>
        </w:rPr>
      </w:pPr>
      <w:r w:rsidRPr="00CB135B">
        <w:rPr>
          <w:rFonts w:ascii="Times New Roman" w:hAnsi="Times New Roman" w:cs="Times New Roman"/>
          <w:color w:val="222222"/>
          <w:sz w:val="28"/>
          <w:szCs w:val="28"/>
          <w:lang w:val="ru-RU"/>
        </w:rPr>
        <w:t>3</w:t>
      </w:r>
      <w:r>
        <w:rPr>
          <w:rFonts w:ascii="Times New Roman" w:hAnsi="Times New Roman" w:cs="Times New Roman"/>
          <w:color w:val="222222"/>
          <w:sz w:val="28"/>
          <w:szCs w:val="28"/>
        </w:rPr>
        <w:t>.</w:t>
      </w:r>
      <w:r w:rsidRPr="00CB135B">
        <w:rPr>
          <w:rFonts w:ascii="Times New Roman" w:hAnsi="Times New Roman" w:cs="Times New Roman"/>
          <w:color w:val="222222"/>
          <w:sz w:val="28"/>
          <w:szCs w:val="28"/>
          <w:lang w:val="ru-RU"/>
        </w:rPr>
        <w:t>5</w:t>
      </w:r>
      <w:r>
        <w:rPr>
          <w:rFonts w:ascii="Times New Roman" w:hAnsi="Times New Roman" w:cs="Times New Roman"/>
          <w:color w:val="222222"/>
          <w:sz w:val="28"/>
          <w:szCs w:val="28"/>
        </w:rPr>
        <w:t xml:space="preserve"> </w:t>
      </w:r>
      <w:r w:rsidRPr="00693493">
        <w:rPr>
          <w:rFonts w:ascii="Times New Roman" w:hAnsi="Times New Roman" w:cs="Times New Roman"/>
          <w:color w:val="222222"/>
          <w:sz w:val="28"/>
          <w:szCs w:val="28"/>
        </w:rPr>
        <w:t xml:space="preserve">Висновки до </w:t>
      </w:r>
      <w:r>
        <w:rPr>
          <w:rFonts w:ascii="Times New Roman" w:hAnsi="Times New Roman" w:cs="Times New Roman"/>
          <w:color w:val="222222"/>
          <w:sz w:val="28"/>
          <w:szCs w:val="28"/>
        </w:rPr>
        <w:t>третього</w:t>
      </w:r>
      <w:r w:rsidRPr="00693493">
        <w:rPr>
          <w:rFonts w:ascii="Times New Roman" w:hAnsi="Times New Roman" w:cs="Times New Roman"/>
          <w:color w:val="222222"/>
          <w:sz w:val="28"/>
          <w:szCs w:val="28"/>
        </w:rPr>
        <w:t xml:space="preserve"> розділу</w:t>
      </w:r>
      <w:r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Pr="00CB135B">
        <w:rPr>
          <w:rFonts w:ascii="Times New Roman" w:hAnsi="Times New Roman" w:cs="Times New Roman"/>
          <w:color w:val="222222"/>
          <w:sz w:val="28"/>
          <w:szCs w:val="28"/>
          <w:lang w:val="ru-RU"/>
        </w:rPr>
        <w:t>….5</w:t>
      </w:r>
      <w:r w:rsidR="00B97095" w:rsidRPr="00B97095">
        <w:rPr>
          <w:rFonts w:ascii="Times New Roman" w:hAnsi="Times New Roman" w:cs="Times New Roman"/>
          <w:color w:val="222222"/>
          <w:sz w:val="28"/>
          <w:szCs w:val="28"/>
          <w:lang w:val="ru-RU"/>
        </w:rPr>
        <w:t>2</w:t>
      </w:r>
    </w:p>
    <w:p w:rsidR="00CB135B" w:rsidRPr="00B97095" w:rsidRDefault="00CB135B" w:rsidP="00CB135B">
      <w:pPr>
        <w:spacing w:after="0" w:line="312" w:lineRule="auto"/>
        <w:jc w:val="both"/>
        <w:rPr>
          <w:rFonts w:ascii="Times New Roman" w:eastAsiaTheme="minorEastAsia" w:hAnsi="Times New Roman" w:cs="Times New Roman"/>
          <w:sz w:val="28"/>
          <w:szCs w:val="28"/>
          <w:lang w:val="ru-RU" w:eastAsia="ru-RU"/>
        </w:rPr>
      </w:pPr>
      <w:r w:rsidRPr="00CB135B">
        <w:rPr>
          <w:rFonts w:ascii="Times New Roman" w:eastAsiaTheme="minorEastAsia" w:hAnsi="Times New Roman" w:cs="Times New Roman"/>
          <w:sz w:val="28"/>
          <w:szCs w:val="28"/>
          <w:lang w:val="ru-RU" w:eastAsia="ru-RU"/>
        </w:rPr>
        <w:t>4</w:t>
      </w:r>
      <w:r w:rsidRPr="004C7448">
        <w:rPr>
          <w:rFonts w:ascii="Times New Roman" w:eastAsiaTheme="minorEastAsia" w:hAnsi="Times New Roman" w:cs="Times New Roman"/>
          <w:sz w:val="28"/>
          <w:szCs w:val="28"/>
          <w:lang w:eastAsia="ru-RU"/>
        </w:rPr>
        <w:t xml:space="preserve"> </w:t>
      </w:r>
      <w:proofErr w:type="gramStart"/>
      <w:r>
        <w:rPr>
          <w:rFonts w:ascii="Times New Roman" w:eastAsiaTheme="minorEastAsia" w:hAnsi="Times New Roman" w:cs="Times New Roman"/>
          <w:sz w:val="28"/>
          <w:szCs w:val="28"/>
          <w:lang w:val="ru-RU" w:eastAsia="ru-RU"/>
        </w:rPr>
        <w:t>Д</w:t>
      </w:r>
      <w:proofErr w:type="spellStart"/>
      <w:r w:rsidRPr="007549EE">
        <w:rPr>
          <w:rFonts w:ascii="Times New Roman" w:eastAsiaTheme="minorEastAsia" w:hAnsi="Times New Roman" w:cs="Times New Roman"/>
          <w:sz w:val="28"/>
          <w:szCs w:val="28"/>
          <w:lang w:eastAsia="ru-RU"/>
        </w:rPr>
        <w:t>осл</w:t>
      </w:r>
      <w:proofErr w:type="gramEnd"/>
      <w:r w:rsidRPr="007549EE">
        <w:rPr>
          <w:rFonts w:ascii="Times New Roman" w:eastAsiaTheme="minorEastAsia" w:hAnsi="Times New Roman" w:cs="Times New Roman"/>
          <w:sz w:val="28"/>
          <w:szCs w:val="28"/>
          <w:lang w:eastAsia="ru-RU"/>
        </w:rPr>
        <w:t>ідження</w:t>
      </w:r>
      <w:proofErr w:type="spellEnd"/>
      <w:r w:rsidRPr="007549EE">
        <w:rPr>
          <w:rFonts w:ascii="Times New Roman" w:eastAsiaTheme="minorEastAsia" w:hAnsi="Times New Roman" w:cs="Times New Roman"/>
          <w:sz w:val="28"/>
          <w:szCs w:val="28"/>
          <w:lang w:eastAsia="ru-RU"/>
        </w:rPr>
        <w:t xml:space="preserve"> методу </w:t>
      </w:r>
      <w:r>
        <w:rPr>
          <w:rFonts w:ascii="Times New Roman" w:eastAsiaTheme="minorEastAsia" w:hAnsi="Times New Roman" w:cs="Times New Roman"/>
          <w:sz w:val="28"/>
          <w:szCs w:val="28"/>
          <w:lang w:eastAsia="ru-RU"/>
        </w:rPr>
        <w:t xml:space="preserve">на мережному обладнанні </w:t>
      </w:r>
      <w:r>
        <w:rPr>
          <w:rFonts w:ascii="Times New Roman" w:eastAsiaTheme="minorEastAsia" w:hAnsi="Times New Roman" w:cs="Times New Roman"/>
          <w:sz w:val="28"/>
          <w:szCs w:val="28"/>
          <w:lang w:val="en-US" w:eastAsia="ru-RU"/>
        </w:rPr>
        <w:t>Cisco</w:t>
      </w:r>
      <w:r w:rsidRPr="00CB135B">
        <w:rPr>
          <w:rFonts w:ascii="Times New Roman" w:eastAsiaTheme="minorEastAsia" w:hAnsi="Times New Roman" w:cs="Times New Roman"/>
          <w:sz w:val="28"/>
          <w:szCs w:val="28"/>
          <w:lang w:val="ru-RU" w:eastAsia="ru-RU"/>
        </w:rPr>
        <w:t>…</w:t>
      </w:r>
      <w:r w:rsidR="00B0088E">
        <w:rPr>
          <w:rFonts w:ascii="Times New Roman" w:eastAsiaTheme="minorEastAsia" w:hAnsi="Times New Roman" w:cs="Times New Roman"/>
          <w:sz w:val="28"/>
          <w:szCs w:val="28"/>
          <w:lang w:val="ru-RU" w:eastAsia="ru-RU"/>
        </w:rPr>
        <w:t>………………….</w:t>
      </w:r>
      <w:r w:rsidRPr="00CB135B">
        <w:rPr>
          <w:rFonts w:ascii="Times New Roman" w:eastAsiaTheme="minorEastAsia" w:hAnsi="Times New Roman" w:cs="Times New Roman"/>
          <w:sz w:val="28"/>
          <w:szCs w:val="28"/>
          <w:lang w:val="ru-RU" w:eastAsia="ru-RU"/>
        </w:rPr>
        <w:t>…5</w:t>
      </w:r>
      <w:r w:rsidR="00B97095" w:rsidRPr="00B97095">
        <w:rPr>
          <w:rFonts w:ascii="Times New Roman" w:eastAsiaTheme="minorEastAsia" w:hAnsi="Times New Roman" w:cs="Times New Roman"/>
          <w:sz w:val="28"/>
          <w:szCs w:val="28"/>
          <w:lang w:val="ru-RU" w:eastAsia="ru-RU"/>
        </w:rPr>
        <w:t>3</w:t>
      </w:r>
    </w:p>
    <w:p w:rsidR="00CB135B" w:rsidRPr="00BE187E" w:rsidRDefault="00CB135B" w:rsidP="00CB135B">
      <w:pPr>
        <w:spacing w:after="0" w:line="312" w:lineRule="auto"/>
        <w:ind w:firstLine="709"/>
        <w:jc w:val="both"/>
        <w:rPr>
          <w:rFonts w:ascii="Times New Roman" w:eastAsiaTheme="minorEastAsia" w:hAnsi="Times New Roman" w:cs="Times New Roman"/>
          <w:sz w:val="28"/>
          <w:szCs w:val="28"/>
          <w:lang w:val="ru-RU" w:eastAsia="ru-RU"/>
        </w:rPr>
      </w:pPr>
      <w:r w:rsidRPr="00CB135B">
        <w:rPr>
          <w:rFonts w:ascii="Times New Roman" w:eastAsiaTheme="minorEastAsia" w:hAnsi="Times New Roman" w:cs="Times New Roman"/>
          <w:sz w:val="28"/>
          <w:szCs w:val="28"/>
          <w:lang w:val="ru-RU" w:eastAsia="ru-RU"/>
        </w:rPr>
        <w:t>4</w:t>
      </w:r>
      <w:r w:rsidRPr="00133AC6">
        <w:rPr>
          <w:rFonts w:ascii="Times New Roman" w:eastAsiaTheme="minorEastAsia" w:hAnsi="Times New Roman" w:cs="Times New Roman"/>
          <w:sz w:val="28"/>
          <w:szCs w:val="28"/>
          <w:lang w:val="ru-RU" w:eastAsia="ru-RU"/>
        </w:rPr>
        <w:t xml:space="preserve">.1 </w:t>
      </w:r>
      <w:proofErr w:type="spellStart"/>
      <w:r w:rsidRPr="00133AC6">
        <w:rPr>
          <w:rFonts w:ascii="Times New Roman" w:eastAsiaTheme="minorEastAsia" w:hAnsi="Times New Roman" w:cs="Times New Roman"/>
          <w:sz w:val="28"/>
          <w:szCs w:val="28"/>
          <w:lang w:val="ru-RU" w:eastAsia="ru-RU"/>
        </w:rPr>
        <w:t>Опис</w:t>
      </w:r>
      <w:proofErr w:type="spellEnd"/>
      <w:r w:rsidRPr="00133AC6">
        <w:rPr>
          <w:rFonts w:ascii="Times New Roman" w:eastAsiaTheme="minorEastAsia" w:hAnsi="Times New Roman" w:cs="Times New Roman"/>
          <w:sz w:val="28"/>
          <w:szCs w:val="28"/>
          <w:lang w:val="ru-RU" w:eastAsia="ru-RU"/>
        </w:rPr>
        <w:t xml:space="preserve"> лабораторного </w:t>
      </w:r>
      <w:proofErr w:type="spellStart"/>
      <w:r w:rsidRPr="00133AC6">
        <w:rPr>
          <w:rFonts w:ascii="Times New Roman" w:eastAsiaTheme="minorEastAsia" w:hAnsi="Times New Roman" w:cs="Times New Roman"/>
          <w:sz w:val="28"/>
          <w:szCs w:val="28"/>
          <w:lang w:val="ru-RU" w:eastAsia="ru-RU"/>
        </w:rPr>
        <w:t>експерименту</w:t>
      </w:r>
      <w:proofErr w:type="spellEnd"/>
      <w:r w:rsidRPr="004C7448">
        <w:rPr>
          <w:rFonts w:ascii="Times New Roman" w:eastAsiaTheme="minorEastAsia" w:hAnsi="Times New Roman" w:cs="Times New Roman"/>
          <w:sz w:val="28"/>
          <w:szCs w:val="28"/>
          <w:lang w:eastAsia="ru-RU"/>
        </w:rPr>
        <w:t>…</w:t>
      </w:r>
      <w:r w:rsidR="00B0088E">
        <w:rPr>
          <w:rFonts w:ascii="Times New Roman" w:eastAsiaTheme="minorEastAsia" w:hAnsi="Times New Roman" w:cs="Times New Roman"/>
          <w:sz w:val="28"/>
          <w:szCs w:val="28"/>
          <w:lang w:eastAsia="ru-RU"/>
        </w:rPr>
        <w:t>…………………………….</w:t>
      </w:r>
      <w:r w:rsidRPr="004C7448">
        <w:rPr>
          <w:rFonts w:ascii="Times New Roman" w:eastAsiaTheme="minorEastAsia" w:hAnsi="Times New Roman" w:cs="Times New Roman"/>
          <w:sz w:val="28"/>
          <w:szCs w:val="28"/>
          <w:lang w:eastAsia="ru-RU"/>
        </w:rPr>
        <w:t>...</w:t>
      </w:r>
      <w:r w:rsidRPr="004C7448">
        <w:rPr>
          <w:rFonts w:ascii="Times New Roman" w:eastAsiaTheme="minorEastAsia" w:hAnsi="Times New Roman" w:cs="Times New Roman"/>
          <w:sz w:val="28"/>
          <w:szCs w:val="28"/>
          <w:lang w:val="ru-RU" w:eastAsia="ru-RU"/>
        </w:rPr>
        <w:t>…</w:t>
      </w:r>
      <w:r w:rsidRPr="00CB135B">
        <w:rPr>
          <w:rFonts w:ascii="Times New Roman" w:eastAsiaTheme="minorEastAsia" w:hAnsi="Times New Roman" w:cs="Times New Roman"/>
          <w:sz w:val="28"/>
          <w:szCs w:val="28"/>
          <w:lang w:val="ru-RU" w:eastAsia="ru-RU"/>
        </w:rPr>
        <w:t>5</w:t>
      </w:r>
      <w:r w:rsidR="00B97095" w:rsidRPr="00BE187E">
        <w:rPr>
          <w:rFonts w:ascii="Times New Roman" w:eastAsiaTheme="minorEastAsia" w:hAnsi="Times New Roman" w:cs="Times New Roman"/>
          <w:sz w:val="28"/>
          <w:szCs w:val="28"/>
          <w:lang w:val="ru-RU" w:eastAsia="ru-RU"/>
        </w:rPr>
        <w:t>4</w:t>
      </w:r>
    </w:p>
    <w:p w:rsidR="00CB135B" w:rsidRPr="00CB135B" w:rsidRDefault="00CB135B" w:rsidP="00CB135B">
      <w:pPr>
        <w:spacing w:after="0" w:line="360" w:lineRule="auto"/>
        <w:ind w:firstLine="709"/>
        <w:jc w:val="both"/>
        <w:rPr>
          <w:rFonts w:ascii="Times New Roman" w:hAnsi="Times New Roman" w:cs="Times New Roman"/>
          <w:color w:val="222222"/>
          <w:sz w:val="28"/>
          <w:szCs w:val="28"/>
          <w:lang w:val="ru-RU"/>
        </w:rPr>
      </w:pPr>
      <w:r w:rsidRPr="00CB135B">
        <w:rPr>
          <w:rFonts w:ascii="Times New Roman" w:hAnsi="Times New Roman" w:cs="Times New Roman"/>
          <w:color w:val="222222"/>
          <w:sz w:val="28"/>
          <w:szCs w:val="28"/>
          <w:lang w:val="ru-RU"/>
        </w:rPr>
        <w:t>4</w:t>
      </w:r>
      <w:r>
        <w:rPr>
          <w:rFonts w:ascii="Times New Roman" w:hAnsi="Times New Roman" w:cs="Times New Roman"/>
          <w:color w:val="222222"/>
          <w:sz w:val="28"/>
          <w:szCs w:val="28"/>
        </w:rPr>
        <w:t>.</w:t>
      </w:r>
      <w:r w:rsidRPr="00E44651">
        <w:rPr>
          <w:rFonts w:ascii="Times New Roman" w:hAnsi="Times New Roman" w:cs="Times New Roman"/>
          <w:color w:val="222222"/>
          <w:sz w:val="28"/>
          <w:szCs w:val="28"/>
          <w:lang w:val="ru-RU"/>
        </w:rPr>
        <w:t>2</w:t>
      </w:r>
      <w:r>
        <w:rPr>
          <w:rFonts w:ascii="Times New Roman" w:hAnsi="Times New Roman" w:cs="Times New Roman"/>
          <w:color w:val="222222"/>
          <w:sz w:val="28"/>
          <w:szCs w:val="28"/>
        </w:rPr>
        <w:t xml:space="preserve"> Г</w:t>
      </w:r>
      <w:r w:rsidRPr="008D7E86">
        <w:rPr>
          <w:rFonts w:ascii="Times New Roman" w:hAnsi="Times New Roman" w:cs="Times New Roman"/>
          <w:color w:val="222222"/>
          <w:sz w:val="28"/>
          <w:szCs w:val="28"/>
        </w:rPr>
        <w:t xml:space="preserve">енератор </w:t>
      </w:r>
      <w:r>
        <w:rPr>
          <w:rFonts w:ascii="Times New Roman" w:hAnsi="Times New Roman" w:cs="Times New Roman"/>
          <w:color w:val="222222"/>
          <w:sz w:val="28"/>
          <w:szCs w:val="28"/>
        </w:rPr>
        <w:t>та аналізатор трафіку</w:t>
      </w:r>
      <w:r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Pr="00CB135B">
        <w:rPr>
          <w:rFonts w:ascii="Times New Roman" w:hAnsi="Times New Roman" w:cs="Times New Roman"/>
          <w:color w:val="222222"/>
          <w:sz w:val="28"/>
          <w:szCs w:val="28"/>
          <w:lang w:val="ru-RU"/>
        </w:rPr>
        <w:t>….53</w:t>
      </w:r>
    </w:p>
    <w:p w:rsidR="00CB135B" w:rsidRPr="00B97095" w:rsidRDefault="00CB135B" w:rsidP="00CB135B">
      <w:pPr>
        <w:spacing w:after="0" w:line="360" w:lineRule="auto"/>
        <w:ind w:firstLine="720"/>
        <w:jc w:val="both"/>
        <w:rPr>
          <w:rFonts w:ascii="Times New Roman" w:hAnsi="Times New Roman" w:cs="Times New Roman"/>
          <w:color w:val="222222"/>
          <w:sz w:val="28"/>
          <w:szCs w:val="28"/>
          <w:lang w:val="ru-RU"/>
        </w:rPr>
      </w:pPr>
      <w:r w:rsidRPr="00CB135B">
        <w:rPr>
          <w:rFonts w:ascii="Times New Roman" w:hAnsi="Times New Roman" w:cs="Times New Roman"/>
          <w:color w:val="222222"/>
          <w:sz w:val="28"/>
          <w:szCs w:val="28"/>
          <w:lang w:val="ru-RU"/>
        </w:rPr>
        <w:t>4</w:t>
      </w:r>
      <w:r>
        <w:rPr>
          <w:rFonts w:ascii="Times New Roman" w:hAnsi="Times New Roman" w:cs="Times New Roman"/>
          <w:color w:val="222222"/>
          <w:sz w:val="28"/>
          <w:szCs w:val="28"/>
        </w:rPr>
        <w:t>.3 Проведення експерименту</w:t>
      </w:r>
      <w:r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Pr="00CB135B">
        <w:rPr>
          <w:rFonts w:ascii="Times New Roman" w:hAnsi="Times New Roman" w:cs="Times New Roman"/>
          <w:color w:val="222222"/>
          <w:sz w:val="28"/>
          <w:szCs w:val="28"/>
          <w:lang w:val="ru-RU"/>
        </w:rPr>
        <w:t>…5</w:t>
      </w:r>
      <w:r w:rsidR="00B97095" w:rsidRPr="00B97095">
        <w:rPr>
          <w:rFonts w:ascii="Times New Roman" w:hAnsi="Times New Roman" w:cs="Times New Roman"/>
          <w:color w:val="222222"/>
          <w:sz w:val="28"/>
          <w:szCs w:val="28"/>
          <w:lang w:val="ru-RU"/>
        </w:rPr>
        <w:t>7</w:t>
      </w:r>
    </w:p>
    <w:p w:rsidR="00CB135B" w:rsidRPr="00B97095" w:rsidRDefault="00CB135B" w:rsidP="00CB135B">
      <w:pPr>
        <w:spacing w:after="0" w:line="312" w:lineRule="auto"/>
        <w:ind w:firstLine="709"/>
        <w:jc w:val="both"/>
        <w:rPr>
          <w:rFonts w:ascii="Times New Roman" w:eastAsiaTheme="minorEastAsia" w:hAnsi="Times New Roman" w:cs="Times New Roman"/>
          <w:sz w:val="28"/>
          <w:szCs w:val="28"/>
          <w:lang w:val="ru-RU" w:eastAsia="ru-RU"/>
        </w:rPr>
      </w:pPr>
      <w:r w:rsidRPr="00CB135B">
        <w:rPr>
          <w:rFonts w:ascii="Times New Roman" w:eastAsiaTheme="minorEastAsia" w:hAnsi="Times New Roman" w:cs="Times New Roman"/>
          <w:sz w:val="28"/>
          <w:szCs w:val="28"/>
          <w:lang w:val="ru-RU" w:eastAsia="ru-RU"/>
        </w:rPr>
        <w:t>4</w:t>
      </w:r>
      <w:r w:rsidRPr="00CB135B">
        <w:rPr>
          <w:rFonts w:ascii="Times New Roman" w:eastAsiaTheme="minorEastAsia" w:hAnsi="Times New Roman" w:cs="Times New Roman"/>
          <w:sz w:val="28"/>
          <w:szCs w:val="28"/>
          <w:lang w:eastAsia="ru-RU"/>
        </w:rPr>
        <w:t xml:space="preserve">.4 Аналіз результатів </w:t>
      </w:r>
      <w:proofErr w:type="gramStart"/>
      <w:r w:rsidRPr="00CB135B">
        <w:rPr>
          <w:rFonts w:ascii="Times New Roman" w:eastAsiaTheme="minorEastAsia" w:hAnsi="Times New Roman" w:cs="Times New Roman"/>
          <w:sz w:val="28"/>
          <w:szCs w:val="28"/>
          <w:lang w:eastAsia="ru-RU"/>
        </w:rPr>
        <w:t>досл</w:t>
      </w:r>
      <w:proofErr w:type="gramEnd"/>
      <w:r w:rsidRPr="00CB135B">
        <w:rPr>
          <w:rFonts w:ascii="Times New Roman" w:eastAsiaTheme="minorEastAsia" w:hAnsi="Times New Roman" w:cs="Times New Roman"/>
          <w:sz w:val="28"/>
          <w:szCs w:val="28"/>
          <w:lang w:eastAsia="ru-RU"/>
        </w:rPr>
        <w:t>ідження</w:t>
      </w:r>
      <w:r w:rsidRPr="00CB135B">
        <w:rPr>
          <w:rFonts w:ascii="Times New Roman" w:eastAsiaTheme="minorEastAsia" w:hAnsi="Times New Roman" w:cs="Times New Roman"/>
          <w:sz w:val="28"/>
          <w:szCs w:val="28"/>
          <w:lang w:val="ru-RU" w:eastAsia="ru-RU"/>
        </w:rPr>
        <w:t>…</w:t>
      </w:r>
      <w:r w:rsidR="00B0088E">
        <w:rPr>
          <w:rFonts w:ascii="Times New Roman" w:eastAsiaTheme="minorEastAsia" w:hAnsi="Times New Roman" w:cs="Times New Roman"/>
          <w:sz w:val="28"/>
          <w:szCs w:val="28"/>
          <w:lang w:val="ru-RU" w:eastAsia="ru-RU"/>
        </w:rPr>
        <w:t>…………………………………</w:t>
      </w:r>
      <w:r w:rsidRPr="00CB135B">
        <w:rPr>
          <w:rFonts w:ascii="Times New Roman" w:eastAsiaTheme="minorEastAsia" w:hAnsi="Times New Roman" w:cs="Times New Roman"/>
          <w:sz w:val="28"/>
          <w:szCs w:val="28"/>
          <w:lang w:val="ru-RU" w:eastAsia="ru-RU"/>
        </w:rPr>
        <w:t>….5</w:t>
      </w:r>
      <w:r w:rsidR="00B97095" w:rsidRPr="00B97095">
        <w:rPr>
          <w:rFonts w:ascii="Times New Roman" w:eastAsiaTheme="minorEastAsia" w:hAnsi="Times New Roman" w:cs="Times New Roman"/>
          <w:sz w:val="28"/>
          <w:szCs w:val="28"/>
          <w:lang w:val="ru-RU" w:eastAsia="ru-RU"/>
        </w:rPr>
        <w:t>9</w:t>
      </w:r>
    </w:p>
    <w:p w:rsidR="00F64473" w:rsidRPr="00B97095" w:rsidRDefault="00CB135B" w:rsidP="00CB135B">
      <w:pPr>
        <w:spacing w:after="0" w:line="312" w:lineRule="auto"/>
        <w:ind w:firstLine="709"/>
        <w:jc w:val="both"/>
        <w:rPr>
          <w:rFonts w:ascii="Times New Roman" w:eastAsiaTheme="minorEastAsia" w:hAnsi="Times New Roman" w:cs="Times New Roman"/>
          <w:sz w:val="28"/>
          <w:szCs w:val="28"/>
          <w:lang w:val="ru-RU" w:eastAsia="ru-RU"/>
        </w:rPr>
      </w:pPr>
      <w:r w:rsidRPr="00CB135B">
        <w:rPr>
          <w:rFonts w:ascii="Times New Roman" w:hAnsi="Times New Roman" w:cs="Times New Roman"/>
          <w:color w:val="222222"/>
          <w:sz w:val="28"/>
          <w:szCs w:val="28"/>
          <w:lang w:val="ru-RU"/>
        </w:rPr>
        <w:t>4</w:t>
      </w:r>
      <w:r>
        <w:rPr>
          <w:rFonts w:ascii="Times New Roman" w:hAnsi="Times New Roman" w:cs="Times New Roman"/>
          <w:color w:val="222222"/>
          <w:sz w:val="28"/>
          <w:szCs w:val="28"/>
        </w:rPr>
        <w:t>.</w:t>
      </w:r>
      <w:r w:rsidRPr="00CB135B">
        <w:rPr>
          <w:rFonts w:ascii="Times New Roman" w:hAnsi="Times New Roman" w:cs="Times New Roman"/>
          <w:color w:val="222222"/>
          <w:sz w:val="28"/>
          <w:szCs w:val="28"/>
          <w:lang w:val="ru-RU"/>
        </w:rPr>
        <w:t>5</w:t>
      </w:r>
      <w:r>
        <w:rPr>
          <w:rFonts w:ascii="Times New Roman" w:hAnsi="Times New Roman" w:cs="Times New Roman"/>
          <w:color w:val="222222"/>
          <w:sz w:val="28"/>
          <w:szCs w:val="28"/>
        </w:rPr>
        <w:t xml:space="preserve"> </w:t>
      </w:r>
      <w:r w:rsidRPr="00693493">
        <w:rPr>
          <w:rFonts w:ascii="Times New Roman" w:hAnsi="Times New Roman" w:cs="Times New Roman"/>
          <w:color w:val="222222"/>
          <w:sz w:val="28"/>
          <w:szCs w:val="28"/>
        </w:rPr>
        <w:t xml:space="preserve">Висновки до </w:t>
      </w:r>
      <w:r>
        <w:rPr>
          <w:rFonts w:ascii="Times New Roman" w:hAnsi="Times New Roman" w:cs="Times New Roman"/>
          <w:color w:val="222222"/>
          <w:sz w:val="28"/>
          <w:szCs w:val="28"/>
        </w:rPr>
        <w:t>четвертого</w:t>
      </w:r>
      <w:r w:rsidRPr="00693493">
        <w:rPr>
          <w:rFonts w:ascii="Times New Roman" w:hAnsi="Times New Roman" w:cs="Times New Roman"/>
          <w:color w:val="222222"/>
          <w:sz w:val="28"/>
          <w:szCs w:val="28"/>
        </w:rPr>
        <w:t xml:space="preserve"> розділу</w:t>
      </w:r>
      <w:r w:rsidRPr="00CB135B">
        <w:rPr>
          <w:rFonts w:ascii="Times New Roman" w:hAnsi="Times New Roman" w:cs="Times New Roman"/>
          <w:color w:val="222222"/>
          <w:sz w:val="28"/>
          <w:szCs w:val="28"/>
          <w:lang w:val="ru-RU"/>
        </w:rPr>
        <w:t>…</w:t>
      </w:r>
      <w:r w:rsidR="00B0088E">
        <w:rPr>
          <w:rFonts w:ascii="Times New Roman" w:hAnsi="Times New Roman" w:cs="Times New Roman"/>
          <w:color w:val="222222"/>
          <w:sz w:val="28"/>
          <w:szCs w:val="28"/>
          <w:lang w:val="ru-RU"/>
        </w:rPr>
        <w:t>…………………………………</w:t>
      </w:r>
      <w:r w:rsidRPr="00CB135B">
        <w:rPr>
          <w:rFonts w:ascii="Times New Roman" w:hAnsi="Times New Roman" w:cs="Times New Roman"/>
          <w:color w:val="222222"/>
          <w:sz w:val="28"/>
          <w:szCs w:val="28"/>
          <w:lang w:val="ru-RU"/>
        </w:rPr>
        <w:t>….</w:t>
      </w:r>
      <w:r w:rsidRPr="00B0088E">
        <w:rPr>
          <w:rFonts w:ascii="Times New Roman" w:hAnsi="Times New Roman" w:cs="Times New Roman"/>
          <w:color w:val="222222"/>
          <w:sz w:val="28"/>
          <w:szCs w:val="28"/>
          <w:lang w:val="ru-RU"/>
        </w:rPr>
        <w:t>6</w:t>
      </w:r>
      <w:r w:rsidR="00B97095" w:rsidRPr="00B97095">
        <w:rPr>
          <w:rFonts w:ascii="Times New Roman" w:hAnsi="Times New Roman" w:cs="Times New Roman"/>
          <w:color w:val="222222"/>
          <w:sz w:val="28"/>
          <w:szCs w:val="28"/>
          <w:lang w:val="ru-RU"/>
        </w:rPr>
        <w:t>1</w:t>
      </w:r>
    </w:p>
    <w:p w:rsidR="004C7448" w:rsidRPr="00B97095" w:rsidRDefault="004C7448" w:rsidP="004C7448">
      <w:pPr>
        <w:widowControl w:val="0"/>
        <w:autoSpaceDE w:val="0"/>
        <w:autoSpaceDN w:val="0"/>
        <w:adjustRightInd w:val="0"/>
        <w:spacing w:after="0" w:line="312" w:lineRule="auto"/>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Висновки по роботі………………</w:t>
      </w:r>
      <w:r>
        <w:rPr>
          <w:rFonts w:ascii="Times New Roman" w:eastAsia="Times New Roman" w:hAnsi="Times New Roman" w:cs="Times New Roman"/>
          <w:sz w:val="28"/>
          <w:szCs w:val="28"/>
          <w:lang w:eastAsia="ru-RU"/>
        </w:rPr>
        <w:t>………………</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6</w:t>
      </w:r>
      <w:r w:rsidR="00B97095" w:rsidRPr="00B97095">
        <w:rPr>
          <w:rFonts w:ascii="Times New Roman" w:eastAsia="Times New Roman" w:hAnsi="Times New Roman" w:cs="Times New Roman"/>
          <w:sz w:val="28"/>
          <w:szCs w:val="28"/>
          <w:lang w:val="ru-RU" w:eastAsia="ru-RU"/>
        </w:rPr>
        <w:t>2</w:t>
      </w:r>
    </w:p>
    <w:p w:rsidR="004C7448" w:rsidRPr="00BE187E" w:rsidRDefault="004C7448" w:rsidP="004C7448">
      <w:pPr>
        <w:widowControl w:val="0"/>
        <w:autoSpaceDE w:val="0"/>
        <w:autoSpaceDN w:val="0"/>
        <w:adjustRightInd w:val="0"/>
        <w:spacing w:after="0" w:line="312" w:lineRule="auto"/>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sz w:val="28"/>
          <w:szCs w:val="28"/>
          <w:lang w:eastAsia="ru-RU"/>
        </w:rPr>
        <w:t>Перелік джерел</w:t>
      </w:r>
      <w:r>
        <w:rPr>
          <w:rFonts w:ascii="Times New Roman" w:eastAsia="Times New Roman" w:hAnsi="Times New Roman" w:cs="Times New Roman"/>
          <w:sz w:val="28"/>
          <w:szCs w:val="28"/>
          <w:lang w:eastAsia="ru-RU"/>
        </w:rPr>
        <w:t xml:space="preserve"> посилань……………………………</w:t>
      </w:r>
      <w:r w:rsidRPr="004C7448">
        <w:rPr>
          <w:rFonts w:ascii="Times New Roman" w:eastAsia="Times New Roman" w:hAnsi="Times New Roman" w:cs="Times New Roman"/>
          <w:sz w:val="28"/>
          <w:szCs w:val="28"/>
          <w:lang w:eastAsia="ru-RU"/>
        </w:rPr>
        <w:t>…………………….……….</w:t>
      </w:r>
      <w:r w:rsidR="00B0088E">
        <w:rPr>
          <w:rFonts w:ascii="Times New Roman" w:eastAsia="Times New Roman" w:hAnsi="Times New Roman" w:cs="Times New Roman"/>
          <w:sz w:val="28"/>
          <w:szCs w:val="28"/>
          <w:lang w:eastAsia="ru-RU"/>
        </w:rPr>
        <w:t>6</w:t>
      </w:r>
      <w:r w:rsidR="00B97095" w:rsidRPr="00BE187E">
        <w:rPr>
          <w:rFonts w:ascii="Times New Roman" w:eastAsia="Times New Roman" w:hAnsi="Times New Roman" w:cs="Times New Roman"/>
          <w:sz w:val="28"/>
          <w:szCs w:val="28"/>
          <w:lang w:val="ru-RU" w:eastAsia="ru-RU"/>
        </w:rPr>
        <w:t>4</w:t>
      </w:r>
    </w:p>
    <w:p w:rsidR="00AB26E0" w:rsidRPr="00B0088E" w:rsidRDefault="00AB26E0" w:rsidP="00CB135B">
      <w:pPr>
        <w:spacing w:after="0" w:line="26" w:lineRule="atLeast"/>
        <w:rPr>
          <w:rFonts w:ascii="Times New Roman" w:eastAsia="Calibri" w:hAnsi="Times New Roman" w:cs="Times New Roman"/>
          <w:sz w:val="28"/>
          <w:szCs w:val="28"/>
          <w:lang w:val="ru-RU"/>
        </w:rPr>
      </w:pPr>
    </w:p>
    <w:p w:rsidR="004C7448" w:rsidRPr="004C7448" w:rsidRDefault="004C7448" w:rsidP="004C7448">
      <w:pPr>
        <w:spacing w:after="0" w:line="26" w:lineRule="atLeast"/>
        <w:ind w:firstLine="709"/>
        <w:jc w:val="center"/>
        <w:rPr>
          <w:rFonts w:ascii="Times New Roman" w:eastAsia="Calibri" w:hAnsi="Times New Roman" w:cs="Times New Roman"/>
          <w:sz w:val="28"/>
          <w:szCs w:val="28"/>
        </w:rPr>
      </w:pPr>
      <w:r w:rsidRPr="004C7448">
        <w:rPr>
          <w:rFonts w:ascii="Times New Roman" w:eastAsia="Calibri" w:hAnsi="Times New Roman" w:cs="Times New Roman"/>
          <w:sz w:val="28"/>
          <w:szCs w:val="28"/>
        </w:rPr>
        <w:t xml:space="preserve">ПЕРЕЛІК СКОРОЧЕНЬ, УМОВНИХ ПОЗНАЧЕНЬ, СИМВОЛІВ, </w:t>
      </w:r>
    </w:p>
    <w:p w:rsidR="004C7448" w:rsidRPr="004C7448" w:rsidRDefault="004C7448" w:rsidP="004C7448">
      <w:pPr>
        <w:spacing w:after="0" w:line="26" w:lineRule="atLeast"/>
        <w:ind w:firstLine="709"/>
        <w:jc w:val="center"/>
        <w:rPr>
          <w:rFonts w:ascii="Times New Roman" w:eastAsia="Calibri" w:hAnsi="Times New Roman" w:cs="Times New Roman"/>
          <w:sz w:val="28"/>
          <w:szCs w:val="28"/>
        </w:rPr>
      </w:pPr>
      <w:r w:rsidRPr="004C7448">
        <w:rPr>
          <w:rFonts w:ascii="Times New Roman" w:eastAsia="Calibri" w:hAnsi="Times New Roman" w:cs="Times New Roman"/>
          <w:sz w:val="28"/>
          <w:szCs w:val="28"/>
        </w:rPr>
        <w:t>ОДИНИЦЬ І ТЕРМІНІВ</w:t>
      </w:r>
    </w:p>
    <w:p w:rsidR="004C7448" w:rsidRPr="004C7448" w:rsidRDefault="004C7448" w:rsidP="004C7448">
      <w:pPr>
        <w:tabs>
          <w:tab w:val="left" w:pos="4755"/>
          <w:tab w:val="center" w:pos="5244"/>
        </w:tabs>
        <w:spacing w:after="0" w:line="26" w:lineRule="atLeast"/>
        <w:ind w:firstLine="709"/>
        <w:jc w:val="center"/>
        <w:rPr>
          <w:rFonts w:ascii="Times New Roman" w:eastAsia="Calibri" w:hAnsi="Times New Roman" w:cs="Times New Roman"/>
          <w:sz w:val="28"/>
          <w:szCs w:val="28"/>
        </w:rPr>
      </w:pPr>
    </w:p>
    <w:p w:rsidR="004C7448" w:rsidRPr="004C7448" w:rsidRDefault="004C7448" w:rsidP="004C7448">
      <w:pPr>
        <w:tabs>
          <w:tab w:val="left" w:pos="4755"/>
          <w:tab w:val="center" w:pos="5244"/>
        </w:tabs>
        <w:spacing w:after="0" w:line="26" w:lineRule="atLeast"/>
        <w:ind w:firstLine="709"/>
        <w:jc w:val="center"/>
        <w:rPr>
          <w:rFonts w:ascii="Times New Roman" w:eastAsia="Calibri" w:hAnsi="Times New Roman" w:cs="Times New Roman"/>
          <w:sz w:val="28"/>
          <w:szCs w:val="28"/>
        </w:rPr>
      </w:pP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eastAsia="ru-RU"/>
        </w:rPr>
      </w:pPr>
      <w:r w:rsidRPr="004C7448">
        <w:rPr>
          <w:rFonts w:ascii="Times New Roman" w:eastAsia="Times New Roman" w:hAnsi="Times New Roman" w:cs="Times New Roman"/>
          <w:color w:val="222222"/>
          <w:sz w:val="28"/>
          <w:szCs w:val="28"/>
          <w:lang w:eastAsia="ru-RU"/>
        </w:rPr>
        <w:t>ТКМ – Телекомунікаційні мережі</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eastAsia="ru-RU"/>
        </w:rPr>
      </w:pPr>
      <w:r w:rsidRPr="004C7448">
        <w:rPr>
          <w:rFonts w:ascii="Times New Roman" w:eastAsia="Calibri" w:hAnsi="Times New Roman" w:cs="Times New Roman"/>
          <w:sz w:val="28"/>
          <w:szCs w:val="28"/>
          <w:lang w:val="en-US"/>
        </w:rPr>
        <w:t>CBWFQ</w:t>
      </w:r>
      <w:r w:rsidRPr="004C7448">
        <w:rPr>
          <w:rFonts w:ascii="Times New Roman" w:eastAsia="Calibri" w:hAnsi="Times New Roman" w:cs="Times New Roman"/>
          <w:sz w:val="28"/>
          <w:szCs w:val="28"/>
        </w:rPr>
        <w:t xml:space="preserve"> </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Class</w:t>
      </w:r>
      <w:r w:rsidRPr="004C7448">
        <w:rPr>
          <w:rFonts w:ascii="Times New Roman" w:eastAsia="Times New Roman" w:hAnsi="Times New Roman" w:cs="Times New Roman"/>
          <w:color w:val="222222"/>
          <w:sz w:val="28"/>
          <w:szCs w:val="28"/>
          <w:lang w:eastAsia="ru-RU"/>
        </w:rPr>
        <w:t>-</w:t>
      </w:r>
      <w:r w:rsidRPr="004C7448">
        <w:rPr>
          <w:rFonts w:ascii="Times New Roman" w:eastAsia="Times New Roman" w:hAnsi="Times New Roman" w:cs="Times New Roman"/>
          <w:color w:val="222222"/>
          <w:sz w:val="28"/>
          <w:szCs w:val="28"/>
          <w:lang w:val="en-US" w:eastAsia="ru-RU"/>
        </w:rPr>
        <w:t>based</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Weighted</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Fair</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Queueing</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CQ</w:t>
      </w:r>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Custom</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Queuing</w:t>
      </w:r>
    </w:p>
    <w:p w:rsidR="004C7448" w:rsidRPr="004C7448" w:rsidRDefault="004C7448" w:rsidP="004C7448">
      <w:pPr>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 xml:space="preserve">DCBWFQ </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Distributed Class-based Weighted Fair Queuing</w:t>
      </w:r>
    </w:p>
    <w:p w:rsidR="004C7448" w:rsidRPr="004C7448" w:rsidRDefault="004C7448" w:rsidP="004C7448">
      <w:pPr>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 xml:space="preserve">DLLQ </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Distributed Low Latency Queuing</w:t>
      </w:r>
    </w:p>
    <w:p w:rsidR="004C7448" w:rsidRPr="004C7448" w:rsidRDefault="004C7448" w:rsidP="004C7448">
      <w:pPr>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 xml:space="preserve">DWFQ </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Distributed Weighted Fair Queuing</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FIFO</w:t>
      </w:r>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First</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In</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First</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Out</w:t>
      </w:r>
    </w:p>
    <w:p w:rsidR="004C7448" w:rsidRPr="004C7448" w:rsidRDefault="004C7448" w:rsidP="004C7448">
      <w:pPr>
        <w:tabs>
          <w:tab w:val="left" w:pos="4755"/>
          <w:tab w:val="center" w:pos="5244"/>
        </w:tabs>
        <w:spacing w:after="0" w:line="312" w:lineRule="auto"/>
        <w:ind w:firstLine="709"/>
        <w:rPr>
          <w:rFonts w:ascii="Times New Roman" w:eastAsia="Calibri" w:hAnsi="Times New Roman" w:cs="Times New Roman"/>
          <w:sz w:val="28"/>
          <w:szCs w:val="28"/>
        </w:rPr>
      </w:pPr>
      <w:r w:rsidRPr="004C7448">
        <w:rPr>
          <w:rFonts w:ascii="Times New Roman" w:eastAsia="Times New Roman" w:hAnsi="Times New Roman" w:cs="Times New Roman"/>
          <w:color w:val="222222"/>
          <w:sz w:val="28"/>
          <w:szCs w:val="28"/>
          <w:lang w:val="en-US" w:eastAsia="ru-RU"/>
        </w:rPr>
        <w:t>LLQ</w:t>
      </w:r>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Low</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Latency</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Queuing</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val="en-US" w:eastAsia="ru-RU"/>
        </w:rPr>
      </w:pPr>
      <w:r w:rsidRPr="004C7448">
        <w:rPr>
          <w:rFonts w:ascii="Times New Roman" w:eastAsia="Times New Roman" w:hAnsi="Times New Roman" w:cs="Times New Roman"/>
          <w:color w:val="222222"/>
          <w:sz w:val="28"/>
          <w:szCs w:val="28"/>
          <w:lang w:val="en-US" w:eastAsia="ru-RU"/>
        </w:rPr>
        <w:t>PQ</w:t>
      </w:r>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Priority</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Queuing</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val="en-US" w:eastAsia="ru-RU"/>
        </w:rPr>
      </w:pPr>
      <w:proofErr w:type="spellStart"/>
      <w:r w:rsidRPr="004C7448">
        <w:rPr>
          <w:rFonts w:ascii="Times New Roman" w:eastAsia="Times New Roman" w:hAnsi="Times New Roman" w:cs="Times New Roman"/>
          <w:color w:val="222222"/>
          <w:sz w:val="28"/>
          <w:szCs w:val="28"/>
          <w:lang w:val="en-US" w:eastAsia="ru-RU"/>
        </w:rPr>
        <w:t>QoS</w:t>
      </w:r>
      <w:proofErr w:type="spellEnd"/>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Quality</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of</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Service</w:t>
      </w:r>
    </w:p>
    <w:p w:rsidR="004C7448" w:rsidRPr="004C7448" w:rsidRDefault="004C7448" w:rsidP="004C7448">
      <w:pPr>
        <w:tabs>
          <w:tab w:val="left" w:pos="4755"/>
          <w:tab w:val="center" w:pos="5244"/>
        </w:tabs>
        <w:spacing w:after="0" w:line="312" w:lineRule="auto"/>
        <w:ind w:firstLine="709"/>
        <w:rPr>
          <w:rFonts w:ascii="Times New Roman" w:eastAsia="Times New Roman" w:hAnsi="Times New Roman" w:cs="Times New Roman"/>
          <w:color w:val="222222"/>
          <w:sz w:val="28"/>
          <w:szCs w:val="28"/>
          <w:lang w:eastAsia="ru-RU"/>
        </w:rPr>
      </w:pPr>
      <w:r w:rsidRPr="004C7448">
        <w:rPr>
          <w:rFonts w:ascii="Times New Roman" w:eastAsia="Times New Roman" w:hAnsi="Times New Roman" w:cs="Times New Roman"/>
          <w:color w:val="222222"/>
          <w:sz w:val="28"/>
          <w:szCs w:val="28"/>
          <w:lang w:val="en-US" w:eastAsia="ru-RU"/>
        </w:rPr>
        <w:t>WFQ</w:t>
      </w:r>
      <w:r w:rsidRPr="004C7448">
        <w:rPr>
          <w:rFonts w:ascii="Times New Roman" w:eastAsia="Times New Roman" w:hAnsi="Times New Roman" w:cs="Times New Roman"/>
          <w:color w:val="222222"/>
          <w:sz w:val="28"/>
          <w:szCs w:val="28"/>
          <w:lang w:eastAsia="ru-RU"/>
        </w:rPr>
        <w:t xml:space="preserve"> – </w:t>
      </w:r>
      <w:r w:rsidRPr="004C7448">
        <w:rPr>
          <w:rFonts w:ascii="Times New Roman" w:eastAsia="Times New Roman" w:hAnsi="Times New Roman" w:cs="Times New Roman"/>
          <w:color w:val="222222"/>
          <w:sz w:val="28"/>
          <w:szCs w:val="28"/>
          <w:lang w:val="en-US" w:eastAsia="ru-RU"/>
        </w:rPr>
        <w:t>Weighted</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Fair</w:t>
      </w:r>
      <w:r w:rsidRPr="004C7448">
        <w:rPr>
          <w:rFonts w:ascii="Times New Roman" w:eastAsia="Times New Roman" w:hAnsi="Times New Roman" w:cs="Times New Roman"/>
          <w:color w:val="222222"/>
          <w:sz w:val="28"/>
          <w:szCs w:val="28"/>
          <w:lang w:eastAsia="ru-RU"/>
        </w:rPr>
        <w:t xml:space="preserve"> </w:t>
      </w:r>
      <w:r w:rsidRPr="004C7448">
        <w:rPr>
          <w:rFonts w:ascii="Times New Roman" w:eastAsia="Times New Roman" w:hAnsi="Times New Roman" w:cs="Times New Roman"/>
          <w:color w:val="222222"/>
          <w:sz w:val="28"/>
          <w:szCs w:val="28"/>
          <w:lang w:val="en-US" w:eastAsia="ru-RU"/>
        </w:rPr>
        <w:t>Queuing</w:t>
      </w:r>
    </w:p>
    <w:p w:rsidR="004C7448" w:rsidRPr="004C7448" w:rsidRDefault="004C7448" w:rsidP="004C7448">
      <w:pPr>
        <w:spacing w:after="0" w:line="312" w:lineRule="auto"/>
        <w:ind w:firstLine="709"/>
        <w:rPr>
          <w:rFonts w:ascii="Times New Roman" w:eastAsia="Calibri" w:hAnsi="Times New Roman" w:cs="Times New Roman"/>
          <w:sz w:val="28"/>
          <w:szCs w:val="28"/>
        </w:rPr>
      </w:pPr>
      <w:r w:rsidRPr="004C7448">
        <w:rPr>
          <w:rFonts w:ascii="Times New Roman" w:eastAsia="Calibri" w:hAnsi="Times New Roman" w:cs="Times New Roman"/>
          <w:sz w:val="28"/>
          <w:szCs w:val="28"/>
        </w:rPr>
        <w:br w:type="page"/>
      </w:r>
    </w:p>
    <w:p w:rsidR="00026749" w:rsidRPr="00F11298" w:rsidRDefault="00026749" w:rsidP="005B08AF">
      <w:pPr>
        <w:widowControl w:val="0"/>
        <w:autoSpaceDE w:val="0"/>
        <w:autoSpaceDN w:val="0"/>
        <w:adjustRightInd w:val="0"/>
        <w:spacing w:after="0" w:line="312" w:lineRule="auto"/>
        <w:jc w:val="center"/>
        <w:rPr>
          <w:rFonts w:ascii="Times New Roman" w:hAnsi="Times New Roman" w:cs="Times New Roman"/>
          <w:sz w:val="28"/>
          <w:szCs w:val="28"/>
        </w:rPr>
      </w:pPr>
      <w:r w:rsidRPr="00F11298">
        <w:rPr>
          <w:rFonts w:ascii="Times New Roman" w:hAnsi="Times New Roman" w:cs="Times New Roman"/>
          <w:sz w:val="28"/>
          <w:szCs w:val="28"/>
        </w:rPr>
        <w:lastRenderedPageBreak/>
        <w:t>ВСТУП</w:t>
      </w:r>
    </w:p>
    <w:p w:rsidR="001347CB" w:rsidRPr="00F11298" w:rsidRDefault="001347CB" w:rsidP="005B08AF">
      <w:pPr>
        <w:widowControl w:val="0"/>
        <w:autoSpaceDE w:val="0"/>
        <w:autoSpaceDN w:val="0"/>
        <w:adjustRightInd w:val="0"/>
        <w:spacing w:after="0" w:line="312" w:lineRule="auto"/>
        <w:jc w:val="center"/>
        <w:rPr>
          <w:rFonts w:ascii="Times New Roman" w:hAnsi="Times New Roman" w:cs="Times New Roman"/>
          <w:sz w:val="28"/>
          <w:szCs w:val="28"/>
        </w:rPr>
      </w:pPr>
    </w:p>
    <w:p w:rsidR="001347CB" w:rsidRPr="00A93479" w:rsidRDefault="001347CB" w:rsidP="005B08AF">
      <w:pPr>
        <w:widowControl w:val="0"/>
        <w:autoSpaceDE w:val="0"/>
        <w:autoSpaceDN w:val="0"/>
        <w:adjustRightInd w:val="0"/>
        <w:spacing w:after="0" w:line="312" w:lineRule="auto"/>
        <w:jc w:val="center"/>
        <w:rPr>
          <w:rFonts w:ascii="Times New Roman" w:hAnsi="Times New Roman" w:cs="Times New Roman"/>
          <w:sz w:val="28"/>
          <w:szCs w:val="28"/>
        </w:rPr>
      </w:pPr>
    </w:p>
    <w:p w:rsidR="0021613C" w:rsidRDefault="0021613C" w:rsidP="00603935">
      <w:pPr>
        <w:spacing w:after="0" w:line="312" w:lineRule="auto"/>
        <w:ind w:firstLine="709"/>
        <w:jc w:val="both"/>
        <w:rPr>
          <w:rFonts w:ascii="Times New Roman" w:eastAsia="Times New Roman" w:hAnsi="Times New Roman" w:cs="Times New Roman"/>
          <w:color w:val="222222"/>
          <w:sz w:val="28"/>
          <w:szCs w:val="28"/>
          <w:lang w:eastAsia="ru-RU"/>
        </w:rPr>
      </w:pPr>
      <w:r w:rsidRPr="0021613C">
        <w:rPr>
          <w:rFonts w:ascii="Times New Roman" w:eastAsia="Times New Roman" w:hAnsi="Times New Roman" w:cs="Times New Roman"/>
          <w:color w:val="222222"/>
          <w:sz w:val="28"/>
          <w:szCs w:val="28"/>
          <w:lang w:eastAsia="ru-RU"/>
        </w:rPr>
        <w:t>Одним з головних завдань розвитку сучасних телекомунікаційних мереж є підвищення якості обслуговування (</w:t>
      </w:r>
      <w:proofErr w:type="spellStart"/>
      <w:r w:rsidRPr="0021613C">
        <w:rPr>
          <w:rFonts w:ascii="Times New Roman" w:eastAsia="Times New Roman" w:hAnsi="Times New Roman" w:cs="Times New Roman"/>
          <w:color w:val="222222"/>
          <w:sz w:val="28"/>
          <w:szCs w:val="28"/>
          <w:lang w:eastAsia="ru-RU"/>
        </w:rPr>
        <w:t>QoS</w:t>
      </w:r>
      <w:proofErr w:type="spellEnd"/>
      <w:r w:rsidRPr="0021613C">
        <w:rPr>
          <w:rFonts w:ascii="Times New Roman" w:eastAsia="Times New Roman" w:hAnsi="Times New Roman" w:cs="Times New Roman"/>
          <w:color w:val="222222"/>
          <w:sz w:val="28"/>
          <w:szCs w:val="28"/>
          <w:lang w:eastAsia="ru-RU"/>
        </w:rPr>
        <w:t>) зростаючої кількості запитів користувачів. Серед безлічі інструментів підвищення якості обслуговування значне місце займають методи управління черг</w:t>
      </w:r>
      <w:r>
        <w:rPr>
          <w:rFonts w:ascii="Times New Roman" w:eastAsia="Times New Roman" w:hAnsi="Times New Roman" w:cs="Times New Roman"/>
          <w:color w:val="222222"/>
          <w:sz w:val="28"/>
          <w:szCs w:val="28"/>
          <w:lang w:eastAsia="ru-RU"/>
        </w:rPr>
        <w:t>ами</w:t>
      </w:r>
      <w:r w:rsidRPr="0021613C">
        <w:rPr>
          <w:rFonts w:ascii="Times New Roman" w:eastAsia="Times New Roman" w:hAnsi="Times New Roman" w:cs="Times New Roman"/>
          <w:color w:val="222222"/>
          <w:sz w:val="28"/>
          <w:szCs w:val="28"/>
          <w:lang w:eastAsia="ru-RU"/>
        </w:rPr>
        <w:t>, які дозволяють ефективно покращити такі показники, як середн</w:t>
      </w:r>
      <w:r>
        <w:rPr>
          <w:rFonts w:ascii="Times New Roman" w:eastAsia="Times New Roman" w:hAnsi="Times New Roman" w:cs="Times New Roman"/>
          <w:color w:val="222222"/>
          <w:sz w:val="28"/>
          <w:szCs w:val="28"/>
          <w:lang w:eastAsia="ru-RU"/>
        </w:rPr>
        <w:t>я</w:t>
      </w:r>
      <w:r w:rsidRPr="0021613C">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затримка</w:t>
      </w:r>
      <w:r w:rsidRPr="0021613C">
        <w:rPr>
          <w:rFonts w:ascii="Times New Roman" w:eastAsia="Times New Roman" w:hAnsi="Times New Roman" w:cs="Times New Roman"/>
          <w:color w:val="222222"/>
          <w:sz w:val="28"/>
          <w:szCs w:val="28"/>
          <w:lang w:eastAsia="ru-RU"/>
        </w:rPr>
        <w:t xml:space="preserve"> пакетів, </w:t>
      </w:r>
      <w:proofErr w:type="spellStart"/>
      <w:r>
        <w:rPr>
          <w:rFonts w:ascii="Times New Roman" w:eastAsia="Times New Roman" w:hAnsi="Times New Roman" w:cs="Times New Roman"/>
          <w:color w:val="222222"/>
          <w:sz w:val="28"/>
          <w:szCs w:val="28"/>
          <w:lang w:eastAsia="ru-RU"/>
        </w:rPr>
        <w:t>джитер</w:t>
      </w:r>
      <w:proofErr w:type="spellEnd"/>
      <w:r w:rsidRPr="0021613C">
        <w:rPr>
          <w:rFonts w:ascii="Times New Roman" w:eastAsia="Times New Roman" w:hAnsi="Times New Roman" w:cs="Times New Roman"/>
          <w:color w:val="222222"/>
          <w:sz w:val="28"/>
          <w:szCs w:val="28"/>
          <w:lang w:eastAsia="ru-RU"/>
        </w:rPr>
        <w:t>, кількість відкинутих пакетів без значних витрат на оновлення існуючої мережевої інфраструктури. У свою чергу, особливості та ефективність технологічних рішень у сфері обслуговування черг залежать від тих математичних моделей та методів, які вбудовані в них.</w:t>
      </w:r>
    </w:p>
    <w:p w:rsidR="0021613C" w:rsidRDefault="0021613C" w:rsidP="00603935">
      <w:pPr>
        <w:spacing w:after="0" w:line="312" w:lineRule="auto"/>
        <w:ind w:firstLine="709"/>
        <w:jc w:val="both"/>
        <w:rPr>
          <w:rFonts w:ascii="Times New Roman" w:eastAsia="Times New Roman" w:hAnsi="Times New Roman" w:cs="Times New Roman"/>
          <w:bCs/>
          <w:color w:val="222222"/>
          <w:sz w:val="28"/>
          <w:szCs w:val="28"/>
          <w:lang w:val="ru-RU" w:eastAsia="ru-RU"/>
        </w:rPr>
      </w:pPr>
      <w:r w:rsidRPr="0021613C">
        <w:rPr>
          <w:rFonts w:ascii="Times New Roman" w:eastAsia="Times New Roman" w:hAnsi="Times New Roman" w:cs="Times New Roman"/>
          <w:bCs/>
          <w:color w:val="222222"/>
          <w:sz w:val="28"/>
          <w:szCs w:val="28"/>
          <w:lang w:eastAsia="ru-RU"/>
        </w:rPr>
        <w:t>Таким чином, завдання вибору методу управління черг</w:t>
      </w:r>
      <w:r>
        <w:rPr>
          <w:rFonts w:ascii="Times New Roman" w:eastAsia="Times New Roman" w:hAnsi="Times New Roman" w:cs="Times New Roman"/>
          <w:bCs/>
          <w:color w:val="222222"/>
          <w:sz w:val="28"/>
          <w:szCs w:val="28"/>
          <w:lang w:eastAsia="ru-RU"/>
        </w:rPr>
        <w:t>ами</w:t>
      </w:r>
      <w:r w:rsidRPr="0021613C">
        <w:rPr>
          <w:rFonts w:ascii="Times New Roman" w:eastAsia="Times New Roman" w:hAnsi="Times New Roman" w:cs="Times New Roman"/>
          <w:bCs/>
          <w:color w:val="222222"/>
          <w:sz w:val="28"/>
          <w:szCs w:val="28"/>
          <w:lang w:eastAsia="ru-RU"/>
        </w:rPr>
        <w:t>, простота та чіткість, достовірність отриманих ним результатів є надзвичайно важливим не лише науковим, а й практичним завданням.</w:t>
      </w:r>
    </w:p>
    <w:p w:rsidR="00603935" w:rsidRPr="00603935" w:rsidRDefault="00603935" w:rsidP="00603935">
      <w:pPr>
        <w:spacing w:after="0" w:line="312" w:lineRule="auto"/>
        <w:ind w:firstLine="709"/>
        <w:jc w:val="both"/>
        <w:rPr>
          <w:rFonts w:ascii="Times New Roman" w:eastAsia="Times New Roman" w:hAnsi="Times New Roman" w:cs="Times New Roman"/>
          <w:color w:val="222222"/>
          <w:sz w:val="28"/>
          <w:szCs w:val="28"/>
          <w:lang w:eastAsia="ru-RU"/>
        </w:rPr>
      </w:pPr>
      <w:r w:rsidRPr="00603935">
        <w:rPr>
          <w:rFonts w:ascii="Times New Roman" w:eastAsia="Times New Roman" w:hAnsi="Times New Roman" w:cs="Times New Roman"/>
          <w:bCs/>
          <w:color w:val="222222"/>
          <w:sz w:val="28"/>
          <w:szCs w:val="28"/>
          <w:lang w:eastAsia="ru-RU"/>
        </w:rPr>
        <w:t>Метою атестаційної роботи є</w:t>
      </w:r>
      <w:r w:rsidRPr="00603935">
        <w:rPr>
          <w:rFonts w:ascii="Times New Roman" w:eastAsia="Times New Roman" w:hAnsi="Times New Roman" w:cs="Times New Roman"/>
          <w:bCs/>
          <w:color w:val="222222"/>
          <w:sz w:val="28"/>
          <w:szCs w:val="28"/>
          <w:lang w:val="ru-RU" w:eastAsia="ru-RU"/>
        </w:rPr>
        <w:t xml:space="preserve"> </w:t>
      </w:r>
      <w:r>
        <w:rPr>
          <w:rFonts w:ascii="Times New Roman" w:eastAsia="Times New Roman" w:hAnsi="Times New Roman" w:cs="Times New Roman"/>
          <w:bCs/>
          <w:color w:val="222222"/>
          <w:sz w:val="28"/>
          <w:szCs w:val="28"/>
          <w:lang w:eastAsia="ru-RU"/>
        </w:rPr>
        <w:t>аналіз</w:t>
      </w:r>
      <w:r w:rsidRPr="00603935">
        <w:rPr>
          <w:rFonts w:ascii="Times New Roman" w:eastAsia="Times New Roman" w:hAnsi="Times New Roman" w:cs="Times New Roman"/>
          <w:bCs/>
          <w:color w:val="222222"/>
          <w:sz w:val="28"/>
          <w:szCs w:val="28"/>
          <w:lang w:eastAsia="ru-RU"/>
        </w:rPr>
        <w:t xml:space="preserve"> </w:t>
      </w:r>
      <w:r w:rsidRPr="00603935">
        <w:rPr>
          <w:rFonts w:ascii="Times New Roman" w:eastAsia="Times New Roman" w:hAnsi="Times New Roman" w:cs="Times New Roman"/>
          <w:sz w:val="28"/>
          <w:szCs w:val="28"/>
          <w:lang w:eastAsia="ru-RU"/>
        </w:rPr>
        <w:t>методу збалансованого управління чергами</w:t>
      </w:r>
      <w:r>
        <w:rPr>
          <w:rFonts w:ascii="Times New Roman" w:eastAsia="Times New Roman" w:hAnsi="Times New Roman" w:cs="Times New Roman"/>
          <w:sz w:val="28"/>
          <w:szCs w:val="28"/>
          <w:lang w:eastAsia="ru-RU"/>
        </w:rPr>
        <w:t xml:space="preserve"> на маршрутизаторах телекомунікаційних мереж</w:t>
      </w:r>
      <w:r w:rsidRPr="00603935">
        <w:rPr>
          <w:rFonts w:ascii="Times New Roman" w:eastAsia="Times New Roman" w:hAnsi="Times New Roman" w:cs="Times New Roman"/>
          <w:bCs/>
          <w:color w:val="222222"/>
          <w:sz w:val="28"/>
          <w:szCs w:val="28"/>
          <w:lang w:eastAsia="ru-RU"/>
        </w:rPr>
        <w:t>.</w:t>
      </w:r>
    </w:p>
    <w:p w:rsidR="00603935" w:rsidRPr="00603935" w:rsidRDefault="00603935" w:rsidP="00603935">
      <w:pPr>
        <w:spacing w:after="0" w:line="312" w:lineRule="auto"/>
        <w:ind w:firstLine="709"/>
        <w:jc w:val="both"/>
        <w:rPr>
          <w:rFonts w:ascii="Times New Roman" w:eastAsia="Times New Roman" w:hAnsi="Times New Roman" w:cs="Times New Roman"/>
          <w:bCs/>
          <w:color w:val="222222"/>
          <w:sz w:val="28"/>
          <w:szCs w:val="28"/>
          <w:lang w:eastAsia="ru-RU"/>
        </w:rPr>
      </w:pPr>
      <w:r w:rsidRPr="00603935">
        <w:rPr>
          <w:rFonts w:ascii="Times New Roman" w:eastAsia="Times New Roman" w:hAnsi="Times New Roman" w:cs="Times New Roman"/>
          <w:bCs/>
          <w:color w:val="222222"/>
          <w:sz w:val="28"/>
          <w:szCs w:val="28"/>
          <w:lang w:eastAsia="ru-RU"/>
        </w:rPr>
        <w:t xml:space="preserve">Для вирішення поставленої задачі, в першому розділі атестаційної роботи проведено аналіз основних </w:t>
      </w:r>
      <w:proofErr w:type="spellStart"/>
      <w:r w:rsidRPr="00603935">
        <w:rPr>
          <w:rFonts w:ascii="Times New Roman" w:eastAsia="Times New Roman" w:hAnsi="Times New Roman" w:cs="Times New Roman"/>
          <w:bCs/>
          <w:color w:val="222222"/>
          <w:sz w:val="28"/>
          <w:szCs w:val="28"/>
          <w:lang w:eastAsia="ru-RU"/>
        </w:rPr>
        <w:t>механизмів</w:t>
      </w:r>
      <w:proofErr w:type="spellEnd"/>
      <w:r w:rsidRPr="00603935">
        <w:rPr>
          <w:rFonts w:ascii="Times New Roman" w:eastAsia="Times New Roman" w:hAnsi="Times New Roman" w:cs="Times New Roman"/>
          <w:bCs/>
          <w:color w:val="222222"/>
          <w:sz w:val="28"/>
          <w:szCs w:val="28"/>
          <w:lang w:eastAsia="ru-RU"/>
        </w:rPr>
        <w:t xml:space="preserve"> управління чергами. Окреслено переваги</w:t>
      </w:r>
      <w:r w:rsidRPr="00603935">
        <w:rPr>
          <w:rFonts w:ascii="Arial" w:eastAsia="Times New Roman" w:hAnsi="Arial" w:cs="Arial"/>
          <w:bCs/>
          <w:color w:val="000000"/>
          <w:sz w:val="26"/>
          <w:szCs w:val="26"/>
          <w:lang w:eastAsia="uk-UA"/>
        </w:rPr>
        <w:t xml:space="preserve"> </w:t>
      </w:r>
      <w:r w:rsidRPr="00603935">
        <w:rPr>
          <w:rFonts w:ascii="Times New Roman" w:eastAsia="Times New Roman" w:hAnsi="Times New Roman" w:cs="Times New Roman"/>
          <w:bCs/>
          <w:color w:val="222222"/>
          <w:sz w:val="28"/>
          <w:szCs w:val="28"/>
          <w:lang w:eastAsia="ru-RU"/>
        </w:rPr>
        <w:t xml:space="preserve">та недоліки кожного </w:t>
      </w:r>
      <w:proofErr w:type="spellStart"/>
      <w:r w:rsidRPr="00603935">
        <w:rPr>
          <w:rFonts w:ascii="Times New Roman" w:eastAsia="Times New Roman" w:hAnsi="Times New Roman" w:cs="Times New Roman"/>
          <w:bCs/>
          <w:color w:val="222222"/>
          <w:sz w:val="28"/>
          <w:szCs w:val="28"/>
          <w:lang w:eastAsia="ru-RU"/>
        </w:rPr>
        <w:t>механізма</w:t>
      </w:r>
      <w:proofErr w:type="spellEnd"/>
      <w:r w:rsidRPr="00603935">
        <w:rPr>
          <w:rFonts w:ascii="Times New Roman" w:eastAsia="Times New Roman" w:hAnsi="Times New Roman" w:cs="Times New Roman"/>
          <w:bCs/>
          <w:color w:val="222222"/>
          <w:sz w:val="28"/>
          <w:szCs w:val="28"/>
          <w:lang w:eastAsia="ru-RU"/>
        </w:rPr>
        <w:t>, надано певні рекомендації щодо їх застосування.</w:t>
      </w:r>
    </w:p>
    <w:p w:rsidR="00603935" w:rsidRPr="00603935" w:rsidRDefault="00603935" w:rsidP="00603935">
      <w:pPr>
        <w:spacing w:after="0" w:line="312" w:lineRule="auto"/>
        <w:ind w:firstLine="709"/>
        <w:jc w:val="both"/>
        <w:rPr>
          <w:rFonts w:ascii="Times New Roman" w:eastAsia="Times New Roman" w:hAnsi="Times New Roman" w:cs="Times New Roman"/>
          <w:bCs/>
          <w:color w:val="222222"/>
          <w:sz w:val="28"/>
          <w:szCs w:val="28"/>
          <w:lang w:eastAsia="ru-RU"/>
        </w:rPr>
      </w:pPr>
      <w:r w:rsidRPr="00603935">
        <w:rPr>
          <w:rFonts w:ascii="Times New Roman" w:eastAsia="Times New Roman" w:hAnsi="Times New Roman" w:cs="Times New Roman"/>
          <w:bCs/>
          <w:color w:val="222222"/>
          <w:sz w:val="28"/>
          <w:szCs w:val="28"/>
          <w:lang w:eastAsia="ru-RU"/>
        </w:rPr>
        <w:t xml:space="preserve">У другому розділі роботи </w:t>
      </w:r>
      <w:r w:rsidR="00CC5490">
        <w:rPr>
          <w:rFonts w:ascii="Times New Roman" w:eastAsia="Times New Roman" w:hAnsi="Times New Roman" w:cs="Times New Roman"/>
          <w:bCs/>
          <w:color w:val="222222"/>
          <w:sz w:val="28"/>
          <w:szCs w:val="28"/>
          <w:lang w:eastAsia="ru-RU"/>
        </w:rPr>
        <w:t>представлено математичний опис</w:t>
      </w:r>
      <w:r w:rsidRPr="00603935">
        <w:rPr>
          <w:rFonts w:ascii="Times New Roman" w:eastAsia="Times New Roman" w:hAnsi="Times New Roman" w:cs="Times New Roman"/>
          <w:bCs/>
          <w:color w:val="222222"/>
          <w:sz w:val="28"/>
          <w:szCs w:val="28"/>
          <w:lang w:eastAsia="ru-RU"/>
        </w:rPr>
        <w:t xml:space="preserve"> </w:t>
      </w:r>
      <w:r w:rsidRPr="00603935">
        <w:rPr>
          <w:rFonts w:ascii="Times New Roman" w:eastAsia="Times New Roman" w:hAnsi="Times New Roman" w:cs="Times New Roman"/>
          <w:sz w:val="28"/>
          <w:szCs w:val="28"/>
          <w:lang w:eastAsia="ru-RU"/>
        </w:rPr>
        <w:t>методу збалансованого управління чергами</w:t>
      </w:r>
      <w:r w:rsidR="00CC5490">
        <w:rPr>
          <w:rFonts w:ascii="Times New Roman" w:eastAsia="Times New Roman" w:hAnsi="Times New Roman" w:cs="Times New Roman"/>
          <w:sz w:val="28"/>
          <w:szCs w:val="28"/>
          <w:lang w:eastAsia="ru-RU"/>
        </w:rPr>
        <w:t xml:space="preserve"> та виконана </w:t>
      </w:r>
      <w:r w:rsidR="00CC5490">
        <w:rPr>
          <w:rFonts w:ascii="Times New Roman" w:eastAsiaTheme="minorEastAsia" w:hAnsi="Times New Roman" w:cs="Times New Roman"/>
          <w:sz w:val="28"/>
          <w:szCs w:val="28"/>
          <w:lang w:eastAsia="ru-RU"/>
        </w:rPr>
        <w:t xml:space="preserve">програмна реалізація методу в середовищі </w:t>
      </w:r>
      <w:proofErr w:type="spellStart"/>
      <w:r w:rsidR="00CC5490">
        <w:rPr>
          <w:rFonts w:ascii="Times New Roman" w:eastAsiaTheme="minorEastAsia" w:hAnsi="Times New Roman" w:cs="Times New Roman"/>
          <w:sz w:val="28"/>
          <w:szCs w:val="28"/>
          <w:lang w:val="en-US" w:eastAsia="ru-RU"/>
        </w:rPr>
        <w:t>MatLab</w:t>
      </w:r>
      <w:proofErr w:type="spellEnd"/>
      <w:r w:rsidR="00CC5490">
        <w:rPr>
          <w:rFonts w:ascii="Times New Roman" w:eastAsiaTheme="minorEastAsia" w:hAnsi="Times New Roman" w:cs="Times New Roman"/>
          <w:sz w:val="28"/>
          <w:szCs w:val="28"/>
          <w:lang w:eastAsia="ru-RU"/>
        </w:rPr>
        <w:t>.</w:t>
      </w:r>
    </w:p>
    <w:p w:rsidR="00603935" w:rsidRDefault="00603935" w:rsidP="00603935">
      <w:pPr>
        <w:spacing w:after="0" w:line="312" w:lineRule="auto"/>
        <w:ind w:firstLine="709"/>
        <w:jc w:val="both"/>
        <w:rPr>
          <w:rFonts w:ascii="Times New Roman" w:eastAsia="Times New Roman" w:hAnsi="Times New Roman" w:cs="Times New Roman"/>
          <w:bCs/>
          <w:color w:val="222222"/>
          <w:sz w:val="28"/>
          <w:szCs w:val="28"/>
          <w:lang w:eastAsia="ru-RU"/>
        </w:rPr>
      </w:pPr>
      <w:r w:rsidRPr="00603935">
        <w:rPr>
          <w:rFonts w:ascii="Times New Roman" w:eastAsia="Times New Roman" w:hAnsi="Times New Roman" w:cs="Times New Roman"/>
          <w:bCs/>
          <w:color w:val="222222"/>
          <w:sz w:val="28"/>
          <w:szCs w:val="28"/>
          <w:lang w:eastAsia="ru-RU"/>
        </w:rPr>
        <w:t xml:space="preserve">У третьому розділі роботи </w:t>
      </w:r>
      <w:r w:rsidR="00CC5490">
        <w:rPr>
          <w:rFonts w:ascii="Times New Roman" w:eastAsia="Times New Roman" w:hAnsi="Times New Roman" w:cs="Times New Roman"/>
          <w:bCs/>
          <w:color w:val="222222"/>
          <w:sz w:val="28"/>
          <w:szCs w:val="28"/>
          <w:lang w:eastAsia="ru-RU"/>
        </w:rPr>
        <w:t xml:space="preserve">метод було досліджено за допомогою </w:t>
      </w:r>
      <w:r w:rsidR="00CF0A73">
        <w:rPr>
          <w:rFonts w:ascii="Times New Roman" w:eastAsia="Times New Roman" w:hAnsi="Times New Roman" w:cs="Times New Roman"/>
          <w:bCs/>
          <w:color w:val="222222"/>
          <w:sz w:val="28"/>
          <w:szCs w:val="28"/>
          <w:lang w:eastAsia="ru-RU"/>
        </w:rPr>
        <w:t xml:space="preserve">програми </w:t>
      </w:r>
      <w:r w:rsidR="00CF0A73">
        <w:rPr>
          <w:rFonts w:ascii="Times New Roman" w:eastAsia="Times New Roman" w:hAnsi="Times New Roman" w:cs="Times New Roman"/>
          <w:bCs/>
          <w:color w:val="222222"/>
          <w:sz w:val="28"/>
          <w:szCs w:val="28"/>
          <w:lang w:val="en-US" w:eastAsia="ru-RU"/>
        </w:rPr>
        <w:t>GNS</w:t>
      </w:r>
      <w:r w:rsidR="00CF0A73" w:rsidRPr="00CF0A73">
        <w:rPr>
          <w:rFonts w:ascii="Times New Roman" w:eastAsia="Times New Roman" w:hAnsi="Times New Roman" w:cs="Times New Roman"/>
          <w:bCs/>
          <w:color w:val="222222"/>
          <w:sz w:val="28"/>
          <w:szCs w:val="28"/>
          <w:lang w:val="ru-RU" w:eastAsia="ru-RU"/>
        </w:rPr>
        <w:t>3</w:t>
      </w:r>
      <w:r w:rsidRPr="00603935">
        <w:rPr>
          <w:rFonts w:ascii="Times New Roman" w:eastAsia="Times New Roman" w:hAnsi="Times New Roman" w:cs="Times New Roman"/>
          <w:bCs/>
          <w:color w:val="222222"/>
          <w:sz w:val="28"/>
          <w:szCs w:val="28"/>
          <w:lang w:eastAsia="ru-RU"/>
        </w:rPr>
        <w:t>.</w:t>
      </w:r>
    </w:p>
    <w:p w:rsidR="00CF0A73" w:rsidRPr="00603935" w:rsidRDefault="00CF0A73" w:rsidP="00CF0A73">
      <w:pPr>
        <w:spacing w:after="0" w:line="312" w:lineRule="auto"/>
        <w:ind w:firstLine="709"/>
        <w:jc w:val="both"/>
        <w:rPr>
          <w:rFonts w:ascii="Times New Roman" w:eastAsia="Times New Roman" w:hAnsi="Times New Roman" w:cs="Times New Roman"/>
          <w:bCs/>
          <w:color w:val="222222"/>
          <w:sz w:val="28"/>
          <w:szCs w:val="28"/>
          <w:lang w:eastAsia="ru-RU"/>
        </w:rPr>
      </w:pPr>
      <w:r w:rsidRPr="00603935">
        <w:rPr>
          <w:rFonts w:ascii="Times New Roman" w:eastAsia="Times New Roman" w:hAnsi="Times New Roman" w:cs="Times New Roman"/>
          <w:bCs/>
          <w:color w:val="222222"/>
          <w:sz w:val="28"/>
          <w:szCs w:val="28"/>
          <w:lang w:eastAsia="ru-RU"/>
        </w:rPr>
        <w:t xml:space="preserve">У </w:t>
      </w:r>
      <w:r>
        <w:rPr>
          <w:rFonts w:ascii="Times New Roman" w:eastAsia="Times New Roman" w:hAnsi="Times New Roman" w:cs="Times New Roman"/>
          <w:bCs/>
          <w:color w:val="222222"/>
          <w:sz w:val="28"/>
          <w:szCs w:val="28"/>
          <w:lang w:eastAsia="ru-RU"/>
        </w:rPr>
        <w:t>четвертому</w:t>
      </w:r>
      <w:r w:rsidRPr="00603935">
        <w:rPr>
          <w:rFonts w:ascii="Times New Roman" w:eastAsia="Times New Roman" w:hAnsi="Times New Roman" w:cs="Times New Roman"/>
          <w:bCs/>
          <w:color w:val="222222"/>
          <w:sz w:val="28"/>
          <w:szCs w:val="28"/>
          <w:lang w:eastAsia="ru-RU"/>
        </w:rPr>
        <w:t xml:space="preserve"> розділі роботи </w:t>
      </w:r>
      <w:r>
        <w:rPr>
          <w:rFonts w:ascii="Times New Roman" w:eastAsia="Times New Roman" w:hAnsi="Times New Roman" w:cs="Times New Roman"/>
          <w:bCs/>
          <w:color w:val="222222"/>
          <w:sz w:val="28"/>
          <w:szCs w:val="28"/>
          <w:lang w:eastAsia="ru-RU"/>
        </w:rPr>
        <w:t xml:space="preserve">метод було досліджено за допомогою мережевого обладнання </w:t>
      </w:r>
      <w:r>
        <w:rPr>
          <w:rFonts w:ascii="Times New Roman" w:eastAsia="Times New Roman" w:hAnsi="Times New Roman" w:cs="Times New Roman"/>
          <w:bCs/>
          <w:color w:val="222222"/>
          <w:sz w:val="28"/>
          <w:szCs w:val="28"/>
          <w:lang w:val="en-US" w:eastAsia="ru-RU"/>
        </w:rPr>
        <w:t>Cisco</w:t>
      </w:r>
      <w:r w:rsidRPr="00603935">
        <w:rPr>
          <w:rFonts w:ascii="Times New Roman" w:eastAsia="Times New Roman" w:hAnsi="Times New Roman" w:cs="Times New Roman"/>
          <w:bCs/>
          <w:color w:val="222222"/>
          <w:sz w:val="28"/>
          <w:szCs w:val="28"/>
          <w:lang w:eastAsia="ru-RU"/>
        </w:rPr>
        <w:t>.</w:t>
      </w:r>
    </w:p>
    <w:p w:rsidR="00CF0A73" w:rsidRPr="00603935" w:rsidRDefault="00CF0A73" w:rsidP="00603935">
      <w:pPr>
        <w:spacing w:after="0" w:line="312" w:lineRule="auto"/>
        <w:ind w:firstLine="709"/>
        <w:jc w:val="both"/>
        <w:rPr>
          <w:rFonts w:ascii="Times New Roman" w:eastAsia="Times New Roman" w:hAnsi="Times New Roman" w:cs="Times New Roman"/>
          <w:bCs/>
          <w:color w:val="222222"/>
          <w:sz w:val="28"/>
          <w:szCs w:val="28"/>
          <w:lang w:eastAsia="ru-RU"/>
        </w:rPr>
      </w:pPr>
    </w:p>
    <w:p w:rsidR="001347CB" w:rsidRPr="00F11298" w:rsidRDefault="001347CB" w:rsidP="001347CB">
      <w:pPr>
        <w:spacing w:after="0" w:line="312" w:lineRule="auto"/>
        <w:ind w:firstLine="709"/>
        <w:jc w:val="both"/>
        <w:rPr>
          <w:rFonts w:ascii="Times New Roman" w:eastAsia="Times New Roman" w:hAnsi="Times New Roman" w:cs="Times New Roman"/>
          <w:color w:val="222222"/>
          <w:sz w:val="28"/>
          <w:szCs w:val="28"/>
          <w:lang w:eastAsia="ru-RU"/>
        </w:rPr>
      </w:pPr>
    </w:p>
    <w:p w:rsidR="001347CB" w:rsidRPr="00A93479" w:rsidRDefault="001347CB" w:rsidP="00A93479">
      <w:pPr>
        <w:spacing w:after="0" w:line="360" w:lineRule="auto"/>
        <w:rPr>
          <w:rFonts w:ascii="Times New Roman" w:hAnsi="Times New Roman" w:cs="Times New Roman"/>
          <w:color w:val="222222"/>
          <w:sz w:val="28"/>
          <w:szCs w:val="28"/>
          <w:lang w:val="ru-RU"/>
        </w:rPr>
      </w:pPr>
    </w:p>
    <w:p w:rsidR="00AC02AA" w:rsidRDefault="00AC02AA" w:rsidP="001E77CC">
      <w:pPr>
        <w:spacing w:after="0" w:line="26" w:lineRule="atLeast"/>
        <w:jc w:val="center"/>
        <w:rPr>
          <w:rFonts w:ascii="Times New Roman" w:eastAsia="Times New Roman" w:hAnsi="Times New Roman" w:cs="Times New Roman"/>
          <w:sz w:val="28"/>
          <w:szCs w:val="28"/>
          <w:lang w:eastAsia="ru-RU"/>
        </w:rPr>
      </w:pPr>
    </w:p>
    <w:p w:rsidR="00AC02AA" w:rsidRDefault="00AC02AA" w:rsidP="001E77CC">
      <w:pPr>
        <w:spacing w:after="0" w:line="26" w:lineRule="atLeast"/>
        <w:jc w:val="center"/>
        <w:rPr>
          <w:rFonts w:ascii="Times New Roman" w:eastAsia="Times New Roman" w:hAnsi="Times New Roman" w:cs="Times New Roman"/>
          <w:sz w:val="28"/>
          <w:szCs w:val="28"/>
          <w:lang w:eastAsia="ru-RU"/>
        </w:rPr>
      </w:pPr>
    </w:p>
    <w:p w:rsidR="00CC5490" w:rsidRPr="006A415A" w:rsidRDefault="00CC5490" w:rsidP="001E77CC">
      <w:pPr>
        <w:spacing w:after="0" w:line="26" w:lineRule="atLeast"/>
        <w:jc w:val="center"/>
        <w:rPr>
          <w:rFonts w:ascii="Times New Roman" w:eastAsia="Times New Roman" w:hAnsi="Times New Roman" w:cs="Times New Roman"/>
          <w:sz w:val="28"/>
          <w:szCs w:val="28"/>
          <w:lang w:val="ru-RU" w:eastAsia="ru-RU"/>
        </w:rPr>
      </w:pPr>
    </w:p>
    <w:p w:rsidR="00CC5490" w:rsidRPr="006A415A" w:rsidRDefault="00CC5490" w:rsidP="001E77CC">
      <w:pPr>
        <w:spacing w:after="0" w:line="26" w:lineRule="atLeast"/>
        <w:jc w:val="center"/>
        <w:rPr>
          <w:rFonts w:ascii="Times New Roman" w:eastAsia="Times New Roman" w:hAnsi="Times New Roman" w:cs="Times New Roman"/>
          <w:sz w:val="28"/>
          <w:szCs w:val="28"/>
          <w:lang w:val="ru-RU" w:eastAsia="ru-RU"/>
        </w:rPr>
      </w:pPr>
    </w:p>
    <w:p w:rsidR="001347CB" w:rsidRPr="00F11298" w:rsidRDefault="001347CB" w:rsidP="001E77CC">
      <w:pPr>
        <w:spacing w:after="0" w:line="26" w:lineRule="atLeast"/>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lastRenderedPageBreak/>
        <w:t>1 АНАЛІЗ ВІДОМИХ РІШЕНЬ В ОБЛАСТІ  УПРАВЛІННЯ ЧЕРГАМИ В ТЕЛЕКОМУНІКАЦІЙНИХ МЕРЕЖАХ</w:t>
      </w:r>
    </w:p>
    <w:p w:rsidR="001347CB" w:rsidRDefault="001347CB" w:rsidP="001347CB">
      <w:pPr>
        <w:spacing w:after="0" w:line="26" w:lineRule="atLeast"/>
        <w:ind w:firstLine="709"/>
        <w:jc w:val="center"/>
        <w:rPr>
          <w:rFonts w:ascii="Times New Roman" w:eastAsia="Times New Roman" w:hAnsi="Times New Roman" w:cs="Times New Roman"/>
          <w:sz w:val="28"/>
          <w:szCs w:val="28"/>
          <w:lang w:val="ru-RU" w:eastAsia="ru-RU"/>
        </w:rPr>
      </w:pPr>
    </w:p>
    <w:p w:rsidR="00E7459D" w:rsidRDefault="00E7459D" w:rsidP="001347CB">
      <w:pPr>
        <w:spacing w:after="0" w:line="26" w:lineRule="atLeast"/>
        <w:ind w:firstLine="709"/>
        <w:jc w:val="center"/>
        <w:rPr>
          <w:rFonts w:ascii="Times New Roman" w:eastAsia="Times New Roman" w:hAnsi="Times New Roman" w:cs="Times New Roman"/>
          <w:sz w:val="28"/>
          <w:szCs w:val="28"/>
          <w:lang w:val="ru-RU" w:eastAsia="ru-RU"/>
        </w:rPr>
      </w:pPr>
      <w:bookmarkStart w:id="0" w:name="_GoBack"/>
      <w:bookmarkEnd w:id="0"/>
    </w:p>
    <w:p w:rsidR="006873A7" w:rsidRDefault="006873A7" w:rsidP="001347CB">
      <w:pPr>
        <w:spacing w:after="0" w:line="26" w:lineRule="atLeast"/>
        <w:ind w:firstLine="709"/>
        <w:jc w:val="center"/>
        <w:rPr>
          <w:rFonts w:ascii="Times New Roman" w:eastAsia="Times New Roman" w:hAnsi="Times New Roman" w:cs="Times New Roman"/>
          <w:sz w:val="28"/>
          <w:szCs w:val="28"/>
          <w:lang w:val="ru-RU" w:eastAsia="ru-RU"/>
        </w:rPr>
      </w:pPr>
    </w:p>
    <w:p w:rsidR="006873A7" w:rsidRDefault="006873A7" w:rsidP="001347CB">
      <w:pPr>
        <w:spacing w:after="0" w:line="26" w:lineRule="atLeast"/>
        <w:ind w:firstLine="709"/>
        <w:jc w:val="center"/>
        <w:rPr>
          <w:rFonts w:ascii="Times New Roman" w:eastAsia="Times New Roman" w:hAnsi="Times New Roman" w:cs="Times New Roman"/>
          <w:sz w:val="28"/>
          <w:szCs w:val="28"/>
          <w:lang w:val="ru-RU" w:eastAsia="ru-RU"/>
        </w:rPr>
      </w:pPr>
    </w:p>
    <w:p w:rsidR="00571546" w:rsidRPr="00571546" w:rsidRDefault="00571546" w:rsidP="00571546">
      <w:pPr>
        <w:spacing w:after="0" w:line="26" w:lineRule="atLeast"/>
        <w:ind w:firstLine="709"/>
        <w:jc w:val="both"/>
        <w:rPr>
          <w:rFonts w:ascii="Times New Roman" w:eastAsia="Times New Roman" w:hAnsi="Times New Roman" w:cs="Times New Roman"/>
          <w:sz w:val="28"/>
          <w:szCs w:val="28"/>
          <w:lang w:val="ru-RU" w:eastAsia="ru-RU"/>
        </w:rPr>
      </w:pPr>
      <w:r w:rsidRPr="00571546">
        <w:rPr>
          <w:rFonts w:ascii="Times New Roman" w:eastAsia="Times New Roman" w:hAnsi="Times New Roman" w:cs="Times New Roman"/>
          <w:sz w:val="28"/>
          <w:szCs w:val="28"/>
          <w:lang w:val="ru-RU" w:eastAsia="ru-RU"/>
        </w:rPr>
        <w:t xml:space="preserve">1.1 </w:t>
      </w:r>
      <w:r w:rsidR="00002EF2">
        <w:rPr>
          <w:rFonts w:ascii="Times New Roman" w:eastAsia="Times New Roman" w:hAnsi="Times New Roman" w:cs="Times New Roman"/>
          <w:sz w:val="28"/>
          <w:szCs w:val="28"/>
          <w:lang w:eastAsia="ru-RU"/>
        </w:rPr>
        <w:t>Аналіз т</w:t>
      </w:r>
      <w:r w:rsidRPr="00571546">
        <w:rPr>
          <w:rFonts w:ascii="Times New Roman" w:eastAsia="Times New Roman" w:hAnsi="Times New Roman" w:cs="Times New Roman"/>
          <w:sz w:val="28"/>
          <w:szCs w:val="28"/>
          <w:lang w:eastAsia="ru-RU"/>
        </w:rPr>
        <w:t>елекомунікаційн</w:t>
      </w:r>
      <w:r w:rsidR="00002EF2">
        <w:rPr>
          <w:rFonts w:ascii="Times New Roman" w:eastAsia="Times New Roman" w:hAnsi="Times New Roman" w:cs="Times New Roman"/>
          <w:sz w:val="28"/>
          <w:szCs w:val="28"/>
          <w:lang w:eastAsia="ru-RU"/>
        </w:rPr>
        <w:t>их мереж</w:t>
      </w:r>
    </w:p>
    <w:p w:rsidR="00571546" w:rsidRPr="00571546" w:rsidRDefault="00571546" w:rsidP="00571546">
      <w:pPr>
        <w:spacing w:after="0" w:line="26" w:lineRule="atLeast"/>
        <w:rPr>
          <w:rFonts w:ascii="Times New Roman" w:eastAsia="Times New Roman" w:hAnsi="Times New Roman" w:cs="Times New Roman"/>
          <w:sz w:val="28"/>
          <w:szCs w:val="28"/>
          <w:lang w:eastAsia="ru-RU"/>
        </w:rPr>
      </w:pPr>
    </w:p>
    <w:p w:rsidR="0021613C" w:rsidRDefault="0021613C" w:rsidP="00571546">
      <w:pPr>
        <w:spacing w:after="0" w:line="312" w:lineRule="auto"/>
        <w:ind w:firstLine="709"/>
        <w:jc w:val="both"/>
        <w:rPr>
          <w:rFonts w:ascii="Times New Roman" w:eastAsia="Times New Roman" w:hAnsi="Times New Roman" w:cs="Times New Roman"/>
          <w:sz w:val="28"/>
          <w:szCs w:val="28"/>
          <w:lang w:eastAsia="ru-RU"/>
        </w:rPr>
      </w:pPr>
      <w:r w:rsidRPr="0021613C">
        <w:rPr>
          <w:rFonts w:ascii="Times New Roman" w:eastAsia="Times New Roman" w:hAnsi="Times New Roman" w:cs="Times New Roman"/>
          <w:sz w:val="28"/>
          <w:szCs w:val="28"/>
          <w:lang w:eastAsia="ru-RU"/>
        </w:rPr>
        <w:t xml:space="preserve">Завдяки різноманітності телекомунікаційних технологій, їх швидкому прогресу, зростаючому попиту на нові послуги, виникають нові виклики щодо якості телекомунікаційних мереж. Сучасний стан розвитку телекомунікацій характеризується процесами конвергенції телекомунікаційних мереж - взаємним проникненням традиційних мереж з комутацією каналів та пакетних мереж, на шляху побудови універсальної мультисервісної, мультимедійної телекомунікаційної мережі. Одне з головних завдань операторів зв'язку - надавати як </w:t>
      </w:r>
      <w:r w:rsidR="001B7EB0">
        <w:rPr>
          <w:rFonts w:ascii="Times New Roman" w:eastAsia="Times New Roman" w:hAnsi="Times New Roman" w:cs="Times New Roman"/>
          <w:sz w:val="28"/>
          <w:szCs w:val="28"/>
          <w:lang w:eastAsia="ru-RU"/>
        </w:rPr>
        <w:t>традиційні</w:t>
      </w:r>
      <w:r w:rsidRPr="0021613C">
        <w:rPr>
          <w:rFonts w:ascii="Times New Roman" w:eastAsia="Times New Roman" w:hAnsi="Times New Roman" w:cs="Times New Roman"/>
          <w:sz w:val="28"/>
          <w:szCs w:val="28"/>
          <w:lang w:eastAsia="ru-RU"/>
        </w:rPr>
        <w:t>, так і нові послуги користувачам на сучасному рівні якості.</w:t>
      </w:r>
    </w:p>
    <w:p w:rsidR="00917C10" w:rsidRPr="00917C10" w:rsidRDefault="00917C10" w:rsidP="00917C10">
      <w:pPr>
        <w:spacing w:after="0" w:line="312" w:lineRule="auto"/>
        <w:ind w:firstLine="709"/>
        <w:jc w:val="both"/>
        <w:rPr>
          <w:rFonts w:ascii="Times New Roman" w:eastAsia="Times New Roman" w:hAnsi="Times New Roman" w:cs="Times New Roman"/>
          <w:sz w:val="28"/>
          <w:szCs w:val="28"/>
          <w:lang w:eastAsia="ru-RU"/>
        </w:rPr>
      </w:pPr>
      <w:r w:rsidRPr="00917C10">
        <w:rPr>
          <w:rFonts w:ascii="Times New Roman" w:eastAsia="Times New Roman" w:hAnsi="Times New Roman" w:cs="Times New Roman"/>
          <w:sz w:val="28"/>
          <w:szCs w:val="28"/>
          <w:lang w:eastAsia="ru-RU"/>
        </w:rPr>
        <w:t>Якість роботи телефонних мереж досліджено, але фактори, що впливають на ці дослідження в умовах конвергенції телекомунікаційних мереж, недостатньо проаналізовані. Існуючий метод обчислення інтенсивності навантаження в телефонній мережі та метод визначення кількості з'єднань між телекомунікаційними системами для забезпечення необхідної пропускної здатності при заданому рівні якості обслуговування базуються на принципах, характерних для традиційної телефонної мережі з технологією комутації каналів та потребують уточнення щодо умов взаємодії телефонної мережі з іншими мережами, особливо мобільною та пакетною мережами. В умовах конвергенції телекомунікаційних мереж потребує вдосконалення методика визначення показників якості телефонної мережі.</w:t>
      </w:r>
    </w:p>
    <w:p w:rsidR="00917C10" w:rsidRPr="00917C10" w:rsidRDefault="00917C10" w:rsidP="00917C10">
      <w:pPr>
        <w:spacing w:after="0" w:line="312" w:lineRule="auto"/>
        <w:ind w:firstLine="709"/>
        <w:jc w:val="both"/>
        <w:rPr>
          <w:rFonts w:ascii="Times New Roman" w:eastAsia="Times New Roman" w:hAnsi="Times New Roman" w:cs="Times New Roman"/>
          <w:sz w:val="28"/>
          <w:szCs w:val="28"/>
          <w:lang w:eastAsia="uk-UA"/>
        </w:rPr>
      </w:pPr>
      <w:r w:rsidRPr="00917C10">
        <w:rPr>
          <w:rFonts w:ascii="Times New Roman" w:eastAsia="Times New Roman" w:hAnsi="Times New Roman" w:cs="Times New Roman"/>
          <w:vanish/>
          <w:sz w:val="28"/>
          <w:szCs w:val="28"/>
          <w:lang w:eastAsia="uk-UA"/>
        </w:rPr>
        <w:t>Корпоративне використання Інтернету для віддаленого доступу до даних, пошуку інформації, електронних повідомлень та інших програм стає все більш актуальною.</w:t>
      </w:r>
      <w:r w:rsidRPr="00917C10">
        <w:rPr>
          <w:rFonts w:ascii="Times New Roman" w:eastAsia="Times New Roman" w:hAnsi="Times New Roman" w:cs="Times New Roman"/>
          <w:sz w:val="28"/>
          <w:szCs w:val="28"/>
          <w:lang w:eastAsia="uk-UA"/>
        </w:rPr>
        <w:t xml:space="preserve">Корпоративне використання Інтернету для віддаленого доступу до даних, пошуку інформації, обміну повідомленнями електронної пошти та інших програм стає все більш актуальною. Постачальники послуг відзначають величезний потенціал Інтернету при роботі з корпоративними клієнтами, який ще не був реалізований. Бажання інтегрувати мережі різного характеру стимулює побудову мультисервісних мереж. Все це призводить до появи нових складних додатків з високими вимогами до пропускної здатності мережі та її інтелекту, тобто здатності гнучко та якісно обробляти різні види трафіку (дані, </w:t>
      </w:r>
      <w:r w:rsidRPr="00917C10">
        <w:rPr>
          <w:rFonts w:ascii="Times New Roman" w:eastAsia="Times New Roman" w:hAnsi="Times New Roman" w:cs="Times New Roman"/>
          <w:sz w:val="28"/>
          <w:szCs w:val="28"/>
          <w:lang w:eastAsia="uk-UA"/>
        </w:rPr>
        <w:lastRenderedPageBreak/>
        <w:t>голос, відео) з метою максимального ефективного використання наявної пропускної здатності та забезпечити необхідну якість обслуговування клієнтам та додатків.</w:t>
      </w:r>
      <w:r w:rsidRPr="00917C10">
        <w:rPr>
          <w:rFonts w:ascii="Times New Roman" w:eastAsia="Times New Roman" w:hAnsi="Times New Roman" w:cs="Times New Roman"/>
          <w:vanish/>
          <w:sz w:val="28"/>
          <w:szCs w:val="28"/>
          <w:lang w:eastAsia="uk-UA"/>
        </w:rPr>
        <w:t>Постачальники послуг відзначають величезний потенціал Інтернету під час роботи з корпоративними клієнтами, який ще не реалізований. Бажання мереж різного характеру стимулює побудову мультисервісних мереж. Все це призводить до появи нових інтегрованих додатків з високими вимогами до пропускна здатність мережі та її інтелект, тобто можливість гнучко та якісно обробляти різні види трафіку (дані, голос, відео) з метою максимального ефективного використання наявної пропускної здатності та забезпечення необхідної якості обслуговування клієнтів та додатків.</w:t>
      </w:r>
    </w:p>
    <w:p w:rsidR="001347CB" w:rsidRPr="006A415A" w:rsidRDefault="001347CB" w:rsidP="00571546">
      <w:pPr>
        <w:spacing w:after="0" w:line="26" w:lineRule="atLeast"/>
        <w:rPr>
          <w:rFonts w:ascii="Times New Roman" w:eastAsia="Times New Roman" w:hAnsi="Times New Roman" w:cs="Times New Roman"/>
          <w:sz w:val="28"/>
          <w:szCs w:val="28"/>
          <w:lang w:eastAsia="ru-RU"/>
        </w:rPr>
      </w:pPr>
    </w:p>
    <w:p w:rsidR="001347CB" w:rsidRDefault="001347CB" w:rsidP="001347CB">
      <w:pPr>
        <w:spacing w:after="0" w:line="312" w:lineRule="auto"/>
        <w:ind w:firstLine="709"/>
        <w:jc w:val="both"/>
        <w:rPr>
          <w:rFonts w:ascii="Times New Roman" w:eastAsia="Times New Roman" w:hAnsi="Times New Roman" w:cs="Times New Roman"/>
          <w:sz w:val="28"/>
          <w:szCs w:val="28"/>
          <w:lang w:val="ru-RU" w:eastAsia="ru-RU"/>
        </w:rPr>
      </w:pPr>
      <w:r w:rsidRPr="00F11298">
        <w:rPr>
          <w:rFonts w:ascii="Times New Roman" w:eastAsia="Times New Roman" w:hAnsi="Times New Roman" w:cs="Times New Roman"/>
          <w:sz w:val="28"/>
          <w:szCs w:val="28"/>
          <w:lang w:eastAsia="ru-RU"/>
        </w:rPr>
        <w:t>1.</w:t>
      </w:r>
      <w:r w:rsidR="00571546">
        <w:rPr>
          <w:rFonts w:ascii="Times New Roman" w:eastAsia="Times New Roman" w:hAnsi="Times New Roman" w:cs="Times New Roman"/>
          <w:sz w:val="28"/>
          <w:szCs w:val="28"/>
          <w:lang w:val="ru-RU" w:eastAsia="ru-RU"/>
        </w:rPr>
        <w:t>2</w:t>
      </w:r>
      <w:r w:rsidRPr="00F11298">
        <w:rPr>
          <w:rFonts w:ascii="Times New Roman" w:eastAsia="Times New Roman" w:hAnsi="Times New Roman" w:cs="Times New Roman"/>
          <w:sz w:val="28"/>
          <w:szCs w:val="28"/>
          <w:lang w:eastAsia="ru-RU"/>
        </w:rPr>
        <w:t xml:space="preserve"> </w:t>
      </w:r>
      <w:r w:rsidR="00A93479" w:rsidRPr="00F11298">
        <w:rPr>
          <w:rFonts w:ascii="Times New Roman" w:eastAsia="Times New Roman" w:hAnsi="Times New Roman" w:cs="Times New Roman"/>
          <w:sz w:val="28"/>
          <w:szCs w:val="28"/>
          <w:lang w:eastAsia="ru-RU"/>
        </w:rPr>
        <w:t>Місце задач управління чергами в архітектурі забезпечення якості обслуговування в телекомунікаційних мережах</w:t>
      </w:r>
    </w:p>
    <w:p w:rsidR="00A93479" w:rsidRPr="00A93479" w:rsidRDefault="00A93479" w:rsidP="001347CB">
      <w:pPr>
        <w:spacing w:after="0" w:line="312" w:lineRule="auto"/>
        <w:ind w:firstLine="709"/>
        <w:jc w:val="both"/>
        <w:rPr>
          <w:rFonts w:ascii="Times New Roman" w:eastAsia="Times New Roman" w:hAnsi="Times New Roman" w:cs="Times New Roman"/>
          <w:sz w:val="28"/>
          <w:szCs w:val="28"/>
          <w:lang w:val="ru-RU" w:eastAsia="ru-RU"/>
        </w:rPr>
      </w:pP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sz w:val="28"/>
          <w:szCs w:val="28"/>
          <w:lang w:eastAsia="uk-UA"/>
        </w:rPr>
        <w:t xml:space="preserve">Розглянемо найпоширеніші проблеми побудови та управління мережею на основі вимог до якості обслуговування (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 І все це однаково стосується корпоративних мереж та Інтернету - незалежно від обраної мережевої технології (</w:t>
      </w:r>
      <w:r w:rsidRPr="004423E2">
        <w:rPr>
          <w:rFonts w:ascii="Times New Roman" w:eastAsia="Times New Roman" w:hAnsi="Times New Roman" w:cs="Times New Roman"/>
          <w:sz w:val="28"/>
          <w:szCs w:val="28"/>
          <w:lang w:eastAsia="ru-RU"/>
        </w:rPr>
        <w:t>ATM</w:t>
      </w:r>
      <w:r w:rsidRPr="004423E2">
        <w:rPr>
          <w:rFonts w:ascii="Times New Roman" w:eastAsia="Times New Roman" w:hAnsi="Times New Roman" w:cs="Times New Roman"/>
          <w:sz w:val="28"/>
          <w:szCs w:val="28"/>
          <w:lang w:eastAsia="uk-UA"/>
        </w:rPr>
        <w:t xml:space="preserve">, </w:t>
      </w:r>
      <w:proofErr w:type="spellStart"/>
      <w:r w:rsidRPr="004423E2">
        <w:rPr>
          <w:rFonts w:ascii="Times New Roman" w:eastAsia="Times New Roman" w:hAnsi="Times New Roman" w:cs="Times New Roman"/>
          <w:sz w:val="28"/>
          <w:szCs w:val="28"/>
          <w:lang w:eastAsia="uk-UA"/>
        </w:rPr>
        <w:t>Frame</w:t>
      </w:r>
      <w:proofErr w:type="spellEnd"/>
      <w:r w:rsidRPr="004423E2">
        <w:rPr>
          <w:rFonts w:ascii="Times New Roman" w:eastAsia="Times New Roman" w:hAnsi="Times New Roman" w:cs="Times New Roman"/>
          <w:sz w:val="28"/>
          <w:szCs w:val="28"/>
          <w:lang w:eastAsia="uk-UA"/>
        </w:rPr>
        <w:t xml:space="preserve"> </w:t>
      </w:r>
      <w:proofErr w:type="spellStart"/>
      <w:r w:rsidRPr="004423E2">
        <w:rPr>
          <w:rFonts w:ascii="Times New Roman" w:eastAsia="Times New Roman" w:hAnsi="Times New Roman" w:cs="Times New Roman"/>
          <w:sz w:val="28"/>
          <w:szCs w:val="28"/>
          <w:lang w:eastAsia="uk-UA"/>
        </w:rPr>
        <w:t>Relay</w:t>
      </w:r>
      <w:proofErr w:type="spellEnd"/>
      <w:r w:rsidRPr="004423E2">
        <w:rPr>
          <w:rFonts w:ascii="Times New Roman" w:eastAsia="Times New Roman" w:hAnsi="Times New Roman" w:cs="Times New Roman"/>
          <w:sz w:val="28"/>
          <w:szCs w:val="28"/>
          <w:lang w:eastAsia="uk-UA"/>
        </w:rPr>
        <w:t xml:space="preserve"> чи SONET).</w:t>
      </w:r>
      <w:r w:rsidRPr="004423E2">
        <w:rPr>
          <w:rFonts w:ascii="Times New Roman" w:eastAsia="Times New Roman" w:hAnsi="Times New Roman" w:cs="Times New Roman"/>
          <w:vanish/>
          <w:sz w:val="28"/>
          <w:szCs w:val="28"/>
          <w:lang w:eastAsia="uk-UA"/>
        </w:rPr>
        <w:t>Ця стаття стосується найпоширеніших питань побудови та управління мережею на основі вимог до якості обслуговування (QoS). І все це однаково стосується корпоративних мереж та Інтернету - незалежно від обраної мережевої технології (банкомат, кадр)</w:t>
      </w:r>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vanish/>
          <w:sz w:val="28"/>
          <w:szCs w:val="28"/>
          <w:lang w:eastAsia="uk-UA"/>
        </w:rPr>
        <w:t>Або СОНЕТ).</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Наприклад, термін QoS часто зловживають навіть люди, які мають досвід роботи в мережі, тобто QoS рекламується як набір функцій, що визначають клас обслуговування (клас</w:t>
      </w:r>
      <w:r w:rsidRPr="004423E2">
        <w:rPr>
          <w:rFonts w:ascii="Times New Roman" w:eastAsia="Times New Roman" w:hAnsi="Times New Roman" w:cs="Times New Roman"/>
          <w:sz w:val="28"/>
          <w:szCs w:val="28"/>
          <w:lang w:eastAsia="uk-UA"/>
        </w:rPr>
        <w:t xml:space="preserve">Термін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часто неправильно використовується навіть людьми, які професійно займаються мережевими технологіями, що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рекламується як набір функцій, що визначають клас обслуговування (</w:t>
      </w:r>
      <w:proofErr w:type="spellStart"/>
      <w:r w:rsidRPr="004423E2">
        <w:rPr>
          <w:rFonts w:ascii="Times New Roman" w:eastAsia="Times New Roman" w:hAnsi="Times New Roman" w:cs="Times New Roman"/>
          <w:sz w:val="28"/>
          <w:szCs w:val="28"/>
          <w:lang w:eastAsia="ru-RU"/>
        </w:rPr>
        <w:t>class</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of</w:t>
      </w:r>
      <w:proofErr w:type="spellStart"/>
      <w:r w:rsidRPr="004423E2">
        <w:rPr>
          <w:rFonts w:ascii="Times New Roman" w:eastAsia="Times New Roman" w:hAnsi="Times New Roman" w:cs="Times New Roman"/>
          <w:sz w:val="28"/>
          <w:szCs w:val="28"/>
          <w:lang w:eastAsia="ru-RU"/>
        </w:rPr>
        <w:t>of</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service,CoS).</w:t>
      </w:r>
      <w:proofErr w:type="spellStart"/>
      <w:r w:rsidRPr="004423E2">
        <w:rPr>
          <w:rFonts w:ascii="Times New Roman" w:eastAsia="Times New Roman" w:hAnsi="Times New Roman" w:cs="Times New Roman"/>
          <w:sz w:val="28"/>
          <w:szCs w:val="28"/>
          <w:lang w:eastAsia="ru-RU"/>
        </w:rPr>
        <w:t>service</w:t>
      </w:r>
      <w:proofErr w:type="spellEnd"/>
      <w:r w:rsidRPr="004423E2">
        <w:rPr>
          <w:rFonts w:ascii="Times New Roman" w:eastAsia="Times New Roman" w:hAnsi="Times New Roman" w:cs="Times New Roman"/>
          <w:sz w:val="28"/>
          <w:szCs w:val="28"/>
          <w:lang w:eastAsia="uk-UA"/>
        </w:rPr>
        <w:t xml:space="preserve">, </w:t>
      </w:r>
      <w:proofErr w:type="spellStart"/>
      <w:r w:rsidRPr="004423E2">
        <w:rPr>
          <w:rFonts w:ascii="Times New Roman" w:eastAsia="Times New Roman" w:hAnsi="Times New Roman" w:cs="Times New Roman"/>
          <w:sz w:val="28"/>
          <w:szCs w:val="28"/>
          <w:lang w:eastAsia="uk-UA"/>
        </w:rPr>
        <w:t>CoS</w:t>
      </w:r>
      <w:proofErr w:type="spellEnd"/>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vanish/>
          <w:sz w:val="28"/>
          <w:szCs w:val="28"/>
          <w:lang w:eastAsia="uk-UA"/>
        </w:rPr>
        <w:t>ofservice, CoS).</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sz w:val="28"/>
          <w:szCs w:val="28"/>
          <w:lang w:eastAsia="ru-RU"/>
        </w:rPr>
        <w:t>Т</w:t>
      </w:r>
      <w:r w:rsidRPr="004423E2">
        <w:rPr>
          <w:rFonts w:ascii="Times New Roman" w:eastAsia="Times New Roman" w:hAnsi="Times New Roman" w:cs="Times New Roman"/>
          <w:vanish/>
          <w:sz w:val="28"/>
          <w:szCs w:val="28"/>
          <w:lang w:eastAsia="ru-RU"/>
        </w:rPr>
        <w:t xml:space="preserve">Попробуем внести некоторую ясность: термин «класс обслуживания» определяет более или менее стандартизованный набор функций, характеризующих определенную службу (service) или набор служб (serviceТТТТТ </w:t>
      </w:r>
      <w:r w:rsidRPr="004423E2">
        <w:rPr>
          <w:rFonts w:ascii="Times New Roman" w:eastAsia="Times New Roman" w:hAnsi="Times New Roman" w:cs="Times New Roman"/>
          <w:sz w:val="28"/>
          <w:szCs w:val="28"/>
          <w:lang w:eastAsia="ru-RU"/>
        </w:rPr>
        <w:t xml:space="preserve">ермін «клас обслуговування» </w:t>
      </w:r>
      <w:r w:rsidRPr="004423E2">
        <w:rPr>
          <w:rFonts w:ascii="Times New Roman" w:eastAsia="Times New Roman" w:hAnsi="Times New Roman" w:cs="Times New Roman"/>
          <w:sz w:val="28"/>
          <w:szCs w:val="28"/>
          <w:lang w:eastAsia="uk-UA"/>
        </w:rPr>
        <w:t>визначає більш-менш стандартизований набір функцій, що характеризують конкретну послугу  або набір послуг (</w:t>
      </w:r>
      <w:proofErr w:type="spellStart"/>
      <w:r w:rsidRPr="004423E2">
        <w:rPr>
          <w:rFonts w:ascii="Times New Roman" w:eastAsia="Times New Roman" w:hAnsi="Times New Roman" w:cs="Times New Roman"/>
          <w:sz w:val="28"/>
          <w:szCs w:val="28"/>
          <w:lang w:eastAsia="ru-RU"/>
        </w:rPr>
        <w:t>service</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package).</w:t>
      </w:r>
      <w:proofErr w:type="spellStart"/>
      <w:r w:rsidRPr="004423E2">
        <w:rPr>
          <w:rFonts w:ascii="Times New Roman" w:eastAsia="Times New Roman" w:hAnsi="Times New Roman" w:cs="Times New Roman"/>
          <w:sz w:val="28"/>
          <w:szCs w:val="28"/>
          <w:lang w:eastAsia="ru-RU"/>
        </w:rPr>
        <w:t>package</w:t>
      </w:r>
      <w:proofErr w:type="spellEnd"/>
      <w:r w:rsidRPr="004423E2">
        <w:rPr>
          <w:rFonts w:ascii="Times New Roman" w:eastAsia="Times New Roman" w:hAnsi="Times New Roman" w:cs="Times New Roman"/>
          <w:sz w:val="28"/>
          <w:szCs w:val="28"/>
          <w:lang w:eastAsia="uk-UA"/>
        </w:rPr>
        <w:t>). «Якість обслуговування» (</w:t>
      </w:r>
      <w:proofErr w:type="spellStart"/>
      <w:r w:rsidRPr="004423E2">
        <w:rPr>
          <w:rFonts w:ascii="Times New Roman" w:eastAsia="Times New Roman" w:hAnsi="Times New Roman" w:cs="Times New Roman"/>
          <w:sz w:val="28"/>
          <w:szCs w:val="28"/>
          <w:lang w:eastAsia="ru-RU"/>
        </w:rPr>
        <w:t>quality</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of</w:t>
      </w:r>
      <w:proofErr w:type="spellStart"/>
      <w:r w:rsidRPr="004423E2">
        <w:rPr>
          <w:rFonts w:ascii="Times New Roman" w:eastAsia="Times New Roman" w:hAnsi="Times New Roman" w:cs="Times New Roman"/>
          <w:sz w:val="28"/>
          <w:szCs w:val="28"/>
          <w:lang w:eastAsia="ru-RU"/>
        </w:rPr>
        <w:t>of</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service,QoS) — более точный термин, в основном используемый для определения набора измеряемых параметров сервиса.</w:t>
      </w:r>
      <w:proofErr w:type="spellStart"/>
      <w:r w:rsidRPr="004423E2">
        <w:rPr>
          <w:rFonts w:ascii="Times New Roman" w:eastAsia="Times New Roman" w:hAnsi="Times New Roman" w:cs="Times New Roman"/>
          <w:sz w:val="28"/>
          <w:szCs w:val="28"/>
          <w:lang w:eastAsia="ru-RU"/>
        </w:rPr>
        <w:t>service</w:t>
      </w:r>
      <w:proofErr w:type="spellEnd"/>
      <w:r w:rsidRPr="004423E2">
        <w:rPr>
          <w:rFonts w:ascii="Times New Roman" w:eastAsia="Times New Roman" w:hAnsi="Times New Roman" w:cs="Times New Roman"/>
          <w:sz w:val="28"/>
          <w:szCs w:val="28"/>
          <w:lang w:eastAsia="uk-UA"/>
        </w:rPr>
        <w:t xml:space="preserve">,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 - більш точний термін використовується в першу чергу для визначення набору вимірюваних параметрів сервісу. У мережі IP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може бути представлений, наприклад, продуктивністю передачі IP-пакетів через одну або кілька мереж.</w:t>
      </w:r>
      <w:r w:rsidRPr="004423E2">
        <w:rPr>
          <w:rFonts w:ascii="Times New Roman" w:eastAsia="Times New Roman" w:hAnsi="Times New Roman" w:cs="Times New Roman"/>
          <w:vanish/>
          <w:sz w:val="28"/>
          <w:szCs w:val="28"/>
          <w:lang w:eastAsia="uk-UA"/>
        </w:rPr>
        <w:t>Спробуємо внести деяку чіткість: термін "клас обслуговування" визначає більш-менш стандартизований набір функцій, що характеризують конкретну послугу (послугу) або набір послуг (пакет послугTTTTT). "Якість обслуговування" (якість служби, QoS): більш точний термін, в основному використовується для визначення набору вимірюваних параметрів сервісу. У мережі IP QoS може бути представлений, наприклад, продуктивністю передачі IP-пакетів по одній або більше мережах.</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Крім підвищення продуктивності та надійності мережі, провайдери мережевих послуг прагнуть забезпечити користувачеві якісну послугу для передачі різних типів даних, включаючи відео, мультимедіа та голос.</w:t>
      </w:r>
      <w:r w:rsidRPr="004423E2">
        <w:rPr>
          <w:rFonts w:ascii="Times New Roman" w:eastAsia="Times New Roman" w:hAnsi="Times New Roman" w:cs="Times New Roman"/>
          <w:sz w:val="28"/>
          <w:szCs w:val="28"/>
          <w:lang w:eastAsia="uk-UA"/>
        </w:rPr>
        <w:t xml:space="preserve">У доповненні до збільшення продуктивності і надійності мереж, провайдери послуг </w:t>
      </w:r>
      <w:r w:rsidRPr="004423E2">
        <w:rPr>
          <w:rFonts w:ascii="Times New Roman" w:eastAsia="Times New Roman" w:hAnsi="Times New Roman" w:cs="Times New Roman"/>
          <w:sz w:val="28"/>
          <w:szCs w:val="28"/>
          <w:lang w:eastAsia="ru-RU"/>
        </w:rPr>
        <w:t>до надання користувачеві «наскрізної» (end-to-end)</w:t>
      </w:r>
      <w:r w:rsidRPr="004423E2">
        <w:rPr>
          <w:rFonts w:ascii="Times New Roman" w:eastAsia="Times New Roman" w:hAnsi="Times New Roman" w:cs="Times New Roman"/>
          <w:sz w:val="28"/>
          <w:szCs w:val="28"/>
          <w:lang w:eastAsia="uk-UA"/>
        </w:rPr>
        <w:t>, якості обслуговування для передачі різних типів даних, включаючи відео, мультимедіа та голос.</w:t>
      </w:r>
    </w:p>
    <w:p w:rsidR="004423E2" w:rsidRPr="004423E2" w:rsidRDefault="004423E2" w:rsidP="004423E2">
      <w:pPr>
        <w:spacing w:after="0" w:line="312" w:lineRule="auto"/>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vanish/>
          <w:sz w:val="28"/>
          <w:szCs w:val="28"/>
          <w:lang w:eastAsia="uk-UA"/>
        </w:rPr>
        <w:t>В якості першого кроку до досягнення цієї мети необхідно визначити невеликий набір вимірюваних параметрів, що характеризують якість обслуговування та можливості мережевих постачальників послуг - постачальників послуг.</w:t>
      </w:r>
      <w:r w:rsidRPr="004423E2">
        <w:rPr>
          <w:rFonts w:ascii="Times New Roman" w:eastAsia="Times New Roman" w:hAnsi="Times New Roman" w:cs="Times New Roman"/>
          <w:sz w:val="28"/>
          <w:szCs w:val="28"/>
          <w:lang w:eastAsia="uk-UA"/>
        </w:rPr>
        <w:t xml:space="preserve">В якості першого кроку до досягнення цієї мети необхідно визначити невеликий набір вимірюваних параметрів, що характеризують якість обслуговування та можливості мережевих постачальників послуг - </w:t>
      </w:r>
      <w:r w:rsidRPr="004423E2">
        <w:rPr>
          <w:rFonts w:ascii="Times New Roman" w:eastAsia="Times New Roman" w:hAnsi="Times New Roman" w:cs="Times New Roman"/>
          <w:sz w:val="28"/>
          <w:szCs w:val="28"/>
          <w:lang w:eastAsia="ru-RU"/>
        </w:rPr>
        <w:t>сервіс-провайдерів</w:t>
      </w:r>
      <w:r w:rsidRPr="004423E2">
        <w:rPr>
          <w:rFonts w:ascii="Times New Roman" w:eastAsia="Times New Roman" w:hAnsi="Times New Roman" w:cs="Times New Roman"/>
          <w:sz w:val="28"/>
          <w:szCs w:val="28"/>
          <w:lang w:eastAsia="uk-UA"/>
        </w:rPr>
        <w:t>. Розглянемо такі варіанти:</w:t>
      </w:r>
      <w:r w:rsidRPr="004423E2">
        <w:rPr>
          <w:rFonts w:ascii="Times New Roman" w:eastAsia="Times New Roman" w:hAnsi="Times New Roman" w:cs="Times New Roman"/>
          <w:vanish/>
          <w:sz w:val="28"/>
          <w:szCs w:val="28"/>
          <w:lang w:eastAsia="uk-UA"/>
        </w:rPr>
        <w:t>Розглянемо ці параметри:</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w:t>
      </w:r>
      <w:r w:rsidRPr="004423E2">
        <w:rPr>
          <w:rFonts w:ascii="Times New Roman" w:eastAsia="Times New Roman" w:hAnsi="Times New Roman" w:cs="Times New Roman"/>
          <w:color w:val="222222"/>
          <w:sz w:val="28"/>
          <w:szCs w:val="28"/>
          <w:lang w:eastAsia="uk-UA"/>
        </w:rPr>
        <w:t xml:space="preserve">- </w:t>
      </w:r>
      <w:r w:rsidRPr="004423E2">
        <w:rPr>
          <w:rFonts w:ascii="Times New Roman" w:eastAsia="Times New Roman" w:hAnsi="Times New Roman" w:cs="Times New Roman"/>
          <w:sz w:val="28"/>
          <w:szCs w:val="28"/>
          <w:lang w:eastAsia="uk-UA"/>
        </w:rPr>
        <w:t>готовність служби (</w:t>
      </w:r>
      <w:proofErr w:type="spellStart"/>
      <w:r w:rsidRPr="004423E2">
        <w:rPr>
          <w:rFonts w:ascii="Times New Roman" w:eastAsia="Times New Roman" w:hAnsi="Times New Roman" w:cs="Times New Roman"/>
          <w:sz w:val="28"/>
          <w:szCs w:val="28"/>
          <w:lang w:eastAsia="ru-RU"/>
        </w:rPr>
        <w:t>service</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availability).</w:t>
      </w:r>
      <w:proofErr w:type="spellStart"/>
      <w:r w:rsidRPr="004423E2">
        <w:rPr>
          <w:rFonts w:ascii="Times New Roman" w:eastAsia="Times New Roman" w:hAnsi="Times New Roman" w:cs="Times New Roman"/>
          <w:sz w:val="28"/>
          <w:szCs w:val="28"/>
          <w:lang w:eastAsia="ru-RU"/>
        </w:rPr>
        <w:t>availability</w:t>
      </w:r>
      <w:proofErr w:type="spellEnd"/>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sz w:val="28"/>
          <w:szCs w:val="28"/>
          <w:lang w:eastAsia="ru-RU"/>
        </w:rPr>
        <w:t>в</w:t>
      </w:r>
      <w:r w:rsidRPr="004423E2">
        <w:rPr>
          <w:rFonts w:ascii="Times New Roman" w:eastAsia="Times New Roman" w:hAnsi="Times New Roman" w:cs="Times New Roman"/>
          <w:vanish/>
          <w:sz w:val="28"/>
          <w:szCs w:val="28"/>
          <w:lang w:eastAsia="ru-RU"/>
        </w:rPr>
        <w:t>Определяет надежность соединений пользователей ссервис-провайдером;вввввв</w:t>
      </w:r>
      <w:r w:rsidRPr="004423E2">
        <w:rPr>
          <w:rFonts w:ascii="Times New Roman" w:eastAsia="Times New Roman" w:hAnsi="Times New Roman" w:cs="Times New Roman"/>
          <w:sz w:val="28"/>
          <w:szCs w:val="28"/>
          <w:lang w:eastAsia="ru-RU"/>
        </w:rPr>
        <w:t>изначає надійність</w:t>
      </w:r>
      <w:r w:rsidRPr="004423E2">
        <w:rPr>
          <w:rFonts w:ascii="Times New Roman" w:eastAsia="Times New Roman" w:hAnsi="Times New Roman" w:cs="Times New Roman"/>
          <w:sz w:val="28"/>
          <w:szCs w:val="28"/>
          <w:lang w:eastAsia="uk-UA"/>
        </w:rPr>
        <w:t xml:space="preserve"> з'єднань користувачів з постачальником послуг;</w:t>
      </w:r>
      <w:r w:rsidRPr="004423E2">
        <w:rPr>
          <w:rFonts w:ascii="Times New Roman" w:eastAsia="Times New Roman" w:hAnsi="Times New Roman" w:cs="Times New Roman"/>
          <w:vanish/>
          <w:sz w:val="28"/>
          <w:szCs w:val="28"/>
          <w:lang w:eastAsia="uk-UA"/>
        </w:rPr>
        <w:t>готовність наданої послуги</w:t>
      </w:r>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vanish/>
          <w:sz w:val="28"/>
          <w:szCs w:val="28"/>
          <w:lang w:eastAsia="uk-UA"/>
        </w:rPr>
        <w:t>наявність). Визначає надійність зв’язків користувачів з постачальником послуг;</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w:t>
      </w:r>
      <w:r w:rsidRPr="004423E2">
        <w:rPr>
          <w:rFonts w:ascii="Times New Roman" w:eastAsia="Times New Roman" w:hAnsi="Times New Roman" w:cs="Times New Roman"/>
          <w:color w:val="222222"/>
          <w:sz w:val="28"/>
          <w:szCs w:val="28"/>
          <w:lang w:eastAsia="uk-UA"/>
        </w:rPr>
        <w:t xml:space="preserve">- </w:t>
      </w:r>
      <w:r w:rsidRPr="004423E2">
        <w:rPr>
          <w:rFonts w:ascii="Times New Roman" w:eastAsia="Times New Roman" w:hAnsi="Times New Roman" w:cs="Times New Roman"/>
          <w:sz w:val="28"/>
          <w:szCs w:val="28"/>
          <w:lang w:eastAsia="uk-UA"/>
        </w:rPr>
        <w:t>затримка (</w:t>
      </w:r>
      <w:proofErr w:type="spellStart"/>
      <w:r w:rsidRPr="004423E2">
        <w:rPr>
          <w:rFonts w:ascii="Times New Roman" w:eastAsia="Times New Roman" w:hAnsi="Times New Roman" w:cs="Times New Roman"/>
          <w:sz w:val="28"/>
          <w:szCs w:val="28"/>
          <w:lang w:eastAsia="ru-RU"/>
        </w:rPr>
        <w:t>delay</w:t>
      </w:r>
      <w:proofErr w:type="spellEnd"/>
      <w:r w:rsidRPr="004423E2">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sz w:val="28"/>
          <w:szCs w:val="28"/>
          <w:lang w:eastAsia="ru-RU"/>
        </w:rPr>
        <w:t>х</w:t>
      </w:r>
      <w:r w:rsidRPr="004423E2">
        <w:rPr>
          <w:rFonts w:ascii="Times New Roman" w:eastAsia="Times New Roman" w:hAnsi="Times New Roman" w:cs="Times New Roman"/>
          <w:vanish/>
          <w:sz w:val="28"/>
          <w:szCs w:val="28"/>
          <w:lang w:eastAsia="ru-RU"/>
        </w:rPr>
        <w:t>Характеризует интервал между приемом и передачей пакетов;чч</w:t>
      </w:r>
      <w:r w:rsidRPr="004423E2">
        <w:rPr>
          <w:rFonts w:ascii="Times New Roman" w:eastAsia="Times New Roman" w:hAnsi="Times New Roman" w:cs="Times New Roman"/>
          <w:sz w:val="28"/>
          <w:szCs w:val="28"/>
          <w:lang w:eastAsia="ru-RU"/>
        </w:rPr>
        <w:t>арактеризує</w:t>
      </w:r>
      <w:r w:rsidRPr="004423E2">
        <w:rPr>
          <w:rFonts w:ascii="Times New Roman" w:eastAsia="Times New Roman" w:hAnsi="Times New Roman" w:cs="Times New Roman"/>
          <w:sz w:val="28"/>
          <w:szCs w:val="28"/>
          <w:lang w:eastAsia="uk-UA"/>
        </w:rPr>
        <w:t xml:space="preserve"> інтервал між прийомом та передачею пакетів;</w:t>
      </w:r>
      <w:r w:rsidRPr="004423E2">
        <w:rPr>
          <w:rFonts w:ascii="Times New Roman" w:eastAsia="Times New Roman" w:hAnsi="Times New Roman" w:cs="Times New Roman"/>
          <w:vanish/>
          <w:sz w:val="28"/>
          <w:szCs w:val="28"/>
          <w:lang w:eastAsia="uk-UA"/>
        </w:rPr>
        <w:t>затримка. Характеризує інтервал між прийманням та передачею пакетів; чч</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w:t>
      </w:r>
      <w:r w:rsidRPr="004423E2">
        <w:rPr>
          <w:rFonts w:ascii="Times New Roman" w:eastAsia="Times New Roman" w:hAnsi="Times New Roman" w:cs="Times New Roman"/>
          <w:color w:val="222222"/>
          <w:sz w:val="28"/>
          <w:szCs w:val="28"/>
          <w:lang w:eastAsia="uk-UA"/>
        </w:rPr>
        <w:t xml:space="preserve">- </w:t>
      </w:r>
      <w:r w:rsidRPr="004423E2">
        <w:rPr>
          <w:rFonts w:ascii="Times New Roman" w:eastAsia="Times New Roman" w:hAnsi="Times New Roman" w:cs="Times New Roman"/>
          <w:sz w:val="28"/>
          <w:szCs w:val="28"/>
          <w:lang w:eastAsia="uk-UA"/>
        </w:rPr>
        <w:t xml:space="preserve">зміна або коливання затримки </w:t>
      </w:r>
      <w:r w:rsidRPr="004423E2">
        <w:rPr>
          <w:rFonts w:ascii="Times New Roman" w:eastAsia="Times New Roman" w:hAnsi="Times New Roman" w:cs="Times New Roman"/>
          <w:sz w:val="28"/>
          <w:szCs w:val="28"/>
          <w:lang w:eastAsia="ru-RU"/>
        </w:rPr>
        <w:t>(</w:t>
      </w:r>
      <w:proofErr w:type="spellStart"/>
      <w:r w:rsidRPr="004423E2">
        <w:rPr>
          <w:rFonts w:ascii="Times New Roman" w:eastAsia="Times New Roman" w:hAnsi="Times New Roman" w:cs="Times New Roman"/>
          <w:sz w:val="28"/>
          <w:szCs w:val="28"/>
          <w:lang w:eastAsia="ru-RU"/>
        </w:rPr>
        <w:t>jitter</w:t>
      </w:r>
      <w:proofErr w:type="spellEnd"/>
      <w:r w:rsidRPr="004423E2">
        <w:rPr>
          <w:rFonts w:ascii="Times New Roman" w:eastAsia="Times New Roman" w:hAnsi="Times New Roman" w:cs="Times New Roman"/>
          <w:sz w:val="28"/>
          <w:szCs w:val="28"/>
          <w:lang w:eastAsia="ru-RU"/>
        </w:rPr>
        <w:t>)</w:t>
      </w:r>
      <w:r w:rsidRPr="004423E2">
        <w:rPr>
          <w:rFonts w:ascii="Times New Roman" w:eastAsia="Times New Roman" w:hAnsi="Times New Roman" w:cs="Times New Roman"/>
          <w:sz w:val="28"/>
          <w:szCs w:val="28"/>
          <w:lang w:eastAsia="uk-UA"/>
        </w:rPr>
        <w:t>, параметр, який описує можливі відхилення від часу затримки при передачі пакету;</w:t>
      </w:r>
      <w:r w:rsidRPr="004423E2">
        <w:rPr>
          <w:rFonts w:ascii="Times New Roman" w:eastAsia="Times New Roman" w:hAnsi="Times New Roman" w:cs="Times New Roman"/>
          <w:vanish/>
          <w:sz w:val="28"/>
          <w:szCs w:val="28"/>
          <w:lang w:eastAsia="uk-UA"/>
        </w:rPr>
        <w:t>зміни або коливання, тремтіння. Параметр, що описує можливі відхилення від часу затримки пакету;</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ru-RU"/>
        </w:rPr>
      </w:pPr>
      <w:r w:rsidRPr="004423E2">
        <w:rPr>
          <w:rFonts w:ascii="Times New Roman" w:eastAsia="Times New Roman" w:hAnsi="Times New Roman" w:cs="Times New Roman"/>
          <w:vanish/>
          <w:sz w:val="28"/>
          <w:szCs w:val="28"/>
          <w:lang w:eastAsia="ru-RU"/>
        </w:rPr>
        <w:lastRenderedPageBreak/>
        <w:t>-</w:t>
      </w:r>
      <w:r w:rsidRPr="004423E2">
        <w:rPr>
          <w:rFonts w:ascii="Times New Roman" w:eastAsia="Times New Roman" w:hAnsi="Times New Roman" w:cs="Times New Roman"/>
          <w:color w:val="222222"/>
          <w:sz w:val="28"/>
          <w:szCs w:val="28"/>
          <w:lang w:eastAsia="ru-RU"/>
        </w:rPr>
        <w:t xml:space="preserve">– </w:t>
      </w:r>
      <w:r w:rsidRPr="004423E2">
        <w:rPr>
          <w:rFonts w:ascii="Times New Roman" w:eastAsia="Times New Roman" w:hAnsi="Times New Roman" w:cs="Times New Roman"/>
          <w:vanish/>
          <w:sz w:val="28"/>
          <w:szCs w:val="28"/>
          <w:lang w:eastAsia="ru-RU"/>
        </w:rPr>
        <w:t>производительность, или пропускная способность (throughput) — скорость передачи пакетов в сети;</w:t>
      </w:r>
      <w:r w:rsidRPr="004423E2">
        <w:rPr>
          <w:rFonts w:ascii="Times New Roman" w:eastAsia="Times New Roman" w:hAnsi="Times New Roman" w:cs="Times New Roman"/>
          <w:sz w:val="28"/>
          <w:szCs w:val="28"/>
          <w:lang w:eastAsia="ru-RU"/>
        </w:rPr>
        <w:t>продуктивність, або пропускна здатність (</w:t>
      </w:r>
      <w:proofErr w:type="spellStart"/>
      <w:r w:rsidRPr="004423E2">
        <w:rPr>
          <w:rFonts w:ascii="Times New Roman" w:eastAsia="Times New Roman" w:hAnsi="Times New Roman" w:cs="Times New Roman"/>
          <w:sz w:val="28"/>
          <w:szCs w:val="28"/>
          <w:lang w:eastAsia="ru-RU"/>
        </w:rPr>
        <w:t>throughput</w:t>
      </w:r>
      <w:proofErr w:type="spellEnd"/>
      <w:r w:rsidRPr="004423E2">
        <w:rPr>
          <w:rFonts w:ascii="Times New Roman" w:eastAsia="Times New Roman" w:hAnsi="Times New Roman" w:cs="Times New Roman"/>
          <w:sz w:val="28"/>
          <w:szCs w:val="28"/>
          <w:lang w:eastAsia="ru-RU"/>
        </w:rPr>
        <w:t xml:space="preserve">) - швидкість передачі пакетів в мережі; </w:t>
      </w:r>
      <w:r w:rsidRPr="004423E2">
        <w:rPr>
          <w:rFonts w:ascii="Times New Roman" w:eastAsia="Times New Roman" w:hAnsi="Times New Roman" w:cs="Times New Roman"/>
          <w:vanish/>
          <w:sz w:val="28"/>
          <w:szCs w:val="28"/>
          <w:lang w:eastAsia="ru-RU"/>
        </w:rPr>
        <w:t>выделяют среднюю (average</w:t>
      </w:r>
      <w:r w:rsidRPr="004423E2">
        <w:rPr>
          <w:rFonts w:ascii="Times New Roman" w:eastAsia="Times New Roman" w:hAnsi="Times New Roman" w:cs="Times New Roman"/>
          <w:sz w:val="28"/>
          <w:szCs w:val="28"/>
          <w:lang w:eastAsia="ru-RU"/>
        </w:rPr>
        <w:t>виділяють середню (</w:t>
      </w:r>
      <w:proofErr w:type="spellStart"/>
      <w:r w:rsidRPr="004423E2">
        <w:rPr>
          <w:rFonts w:ascii="Times New Roman" w:eastAsia="Times New Roman" w:hAnsi="Times New Roman" w:cs="Times New Roman"/>
          <w:sz w:val="28"/>
          <w:szCs w:val="28"/>
          <w:lang w:eastAsia="ru-RU"/>
        </w:rPr>
        <w:t>average</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rate) и пиковую (peak</w:t>
      </w:r>
      <w:proofErr w:type="spellStart"/>
      <w:r w:rsidRPr="004423E2">
        <w:rPr>
          <w:rFonts w:ascii="Times New Roman" w:eastAsia="Times New Roman" w:hAnsi="Times New Roman" w:cs="Times New Roman"/>
          <w:sz w:val="28"/>
          <w:szCs w:val="28"/>
          <w:lang w:eastAsia="ru-RU"/>
        </w:rPr>
        <w:t>rate</w:t>
      </w:r>
      <w:proofErr w:type="spellEnd"/>
      <w:r w:rsidRPr="004423E2">
        <w:rPr>
          <w:rFonts w:ascii="Times New Roman" w:eastAsia="Times New Roman" w:hAnsi="Times New Roman" w:cs="Times New Roman"/>
          <w:sz w:val="28"/>
          <w:szCs w:val="28"/>
          <w:lang w:eastAsia="ru-RU"/>
        </w:rPr>
        <w:t>) і пікову (</w:t>
      </w:r>
      <w:proofErr w:type="spellStart"/>
      <w:r w:rsidRPr="004423E2">
        <w:rPr>
          <w:rFonts w:ascii="Times New Roman" w:eastAsia="Times New Roman" w:hAnsi="Times New Roman" w:cs="Times New Roman"/>
          <w:sz w:val="28"/>
          <w:szCs w:val="28"/>
          <w:lang w:eastAsia="ru-RU"/>
        </w:rPr>
        <w:t>peak</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rate) скорости;</w:t>
      </w:r>
      <w:proofErr w:type="spellStart"/>
      <w:r w:rsidRPr="004423E2">
        <w:rPr>
          <w:rFonts w:ascii="Times New Roman" w:eastAsia="Times New Roman" w:hAnsi="Times New Roman" w:cs="Times New Roman"/>
          <w:sz w:val="28"/>
          <w:szCs w:val="28"/>
          <w:lang w:eastAsia="ru-RU"/>
        </w:rPr>
        <w:t>rate</w:t>
      </w:r>
      <w:proofErr w:type="spellEnd"/>
      <w:r w:rsidRPr="004423E2">
        <w:rPr>
          <w:rFonts w:ascii="Times New Roman" w:eastAsia="Times New Roman" w:hAnsi="Times New Roman" w:cs="Times New Roman"/>
          <w:sz w:val="28"/>
          <w:szCs w:val="28"/>
          <w:lang w:eastAsia="ru-RU"/>
        </w:rPr>
        <w:t xml:space="preserve">) швидкості; </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w:t>
      </w:r>
      <w:r w:rsidRPr="004423E2">
        <w:rPr>
          <w:rFonts w:ascii="Times New Roman" w:eastAsia="Times New Roman" w:hAnsi="Times New Roman" w:cs="Times New Roman"/>
          <w:color w:val="222222"/>
          <w:sz w:val="28"/>
          <w:szCs w:val="28"/>
          <w:lang w:eastAsia="uk-UA"/>
        </w:rPr>
        <w:t xml:space="preserve">- </w:t>
      </w:r>
      <w:r w:rsidRPr="004423E2">
        <w:rPr>
          <w:rFonts w:ascii="Times New Roman" w:eastAsia="Times New Roman" w:hAnsi="Times New Roman" w:cs="Times New Roman"/>
          <w:sz w:val="28"/>
          <w:szCs w:val="28"/>
          <w:lang w:eastAsia="ru-RU"/>
        </w:rPr>
        <w:t>швидкість втрати пакетів (</w:t>
      </w:r>
      <w:proofErr w:type="spellStart"/>
      <w:r w:rsidRPr="004423E2">
        <w:rPr>
          <w:rFonts w:ascii="Times New Roman" w:eastAsia="Times New Roman" w:hAnsi="Times New Roman" w:cs="Times New Roman"/>
          <w:sz w:val="28"/>
          <w:szCs w:val="28"/>
          <w:lang w:eastAsia="ru-RU"/>
        </w:rPr>
        <w:t>packet</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loss</w:t>
      </w:r>
      <w:proofErr w:type="spellStart"/>
      <w:r w:rsidRPr="004423E2">
        <w:rPr>
          <w:rFonts w:ascii="Times New Roman" w:eastAsia="Times New Roman" w:hAnsi="Times New Roman" w:cs="Times New Roman"/>
          <w:sz w:val="28"/>
          <w:szCs w:val="28"/>
          <w:lang w:eastAsia="ru-RU"/>
        </w:rPr>
        <w:t>loss</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vanish/>
          <w:sz w:val="28"/>
          <w:szCs w:val="28"/>
          <w:lang w:eastAsia="ru-RU"/>
        </w:rPr>
        <w:t>rate) — максимальная скорость, на которой пакеты могут быть отвергнуты во время передачи по сети;</w:t>
      </w:r>
      <w:proofErr w:type="spellStart"/>
      <w:r w:rsidRPr="004423E2">
        <w:rPr>
          <w:rFonts w:ascii="Times New Roman" w:eastAsia="Times New Roman" w:hAnsi="Times New Roman" w:cs="Times New Roman"/>
          <w:sz w:val="28"/>
          <w:szCs w:val="28"/>
          <w:lang w:eastAsia="ru-RU"/>
        </w:rPr>
        <w:t>rate</w:t>
      </w:r>
      <w:proofErr w:type="spellEnd"/>
      <w:r w:rsidRPr="004423E2">
        <w:rPr>
          <w:rFonts w:ascii="Times New Roman" w:eastAsia="Times New Roman" w:hAnsi="Times New Roman" w:cs="Times New Roman"/>
          <w:sz w:val="28"/>
          <w:szCs w:val="28"/>
          <w:lang w:eastAsia="ru-RU"/>
        </w:rPr>
        <w:t xml:space="preserve">) </w:t>
      </w:r>
      <w:r w:rsidRPr="004423E2">
        <w:rPr>
          <w:rFonts w:ascii="Times New Roman" w:eastAsia="Times New Roman" w:hAnsi="Times New Roman" w:cs="Times New Roman"/>
          <w:sz w:val="28"/>
          <w:szCs w:val="28"/>
          <w:lang w:eastAsia="uk-UA"/>
        </w:rPr>
        <w:t xml:space="preserve"> - максимальна швидкість, з якою пакети можуть бути відкинуті під час передачі по мережі; втрата пакетів, як правило, через перевантаженість.</w:t>
      </w:r>
      <w:r w:rsidRPr="004423E2">
        <w:rPr>
          <w:rFonts w:ascii="Times New Roman" w:eastAsia="Times New Roman" w:hAnsi="Times New Roman" w:cs="Times New Roman"/>
          <w:vanish/>
          <w:sz w:val="28"/>
          <w:szCs w:val="28"/>
          <w:lang w:eastAsia="uk-UA"/>
        </w:rPr>
        <w:t>швидкість втрати пакетів</w:t>
      </w:r>
      <w:r>
        <w:rPr>
          <w:rFonts w:ascii="Times New Roman" w:eastAsia="Times New Roman" w:hAnsi="Times New Roman" w:cs="Times New Roman"/>
          <w:sz w:val="28"/>
          <w:szCs w:val="28"/>
          <w:lang w:eastAsia="uk-UA"/>
        </w:rPr>
        <w:t xml:space="preserve"> </w:t>
      </w:r>
      <w:r w:rsidRPr="004423E2">
        <w:rPr>
          <w:rFonts w:ascii="Times New Roman" w:eastAsia="Times New Roman" w:hAnsi="Times New Roman" w:cs="Times New Roman"/>
          <w:vanish/>
          <w:sz w:val="28"/>
          <w:szCs w:val="28"/>
          <w:lang w:eastAsia="uk-UA"/>
        </w:rPr>
        <w:t>lossrate) - максимальна швидкість, з якою пакети можуть бути відхилені під час передачі по мережі; втрата пакету зазвичай виникає через перевантаженість.</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Отже, важливою частиною майбутніх мереж повинні стати механізми підвищення якості послуг мережі.</w:t>
      </w:r>
      <w:r w:rsidRPr="004423E2">
        <w:rPr>
          <w:rFonts w:ascii="Times New Roman" w:eastAsia="Times New Roman" w:hAnsi="Times New Roman" w:cs="Times New Roman"/>
          <w:sz w:val="28"/>
          <w:szCs w:val="28"/>
          <w:lang w:eastAsia="uk-UA"/>
        </w:rPr>
        <w:t xml:space="preserve">Тому важливою частиною майбутніх мереж повинні стати механізми підвищення якості послуг мережі. Завдання полягає у забезпеченні по всій мережі незалежно від її масштабу та використовуваних протоколів гарантованої доставки даних у межах певних фіксованих параметрів передачі. Такими параметрами є готовність до служби , затримка, зміна затримки, пропускна здатність та швидкість втрати пакетів (або осередків в разі АТМ-мереж).             </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QoS architectureПодання забезпечених постачальників послуг доставки різноманітних даних можливе лише на основі мереж, які підтримують QoS та мають можливості налаштування, управління та підтримки необхідної роботи мережі.</w:t>
      </w:r>
      <w:r w:rsidRPr="004423E2">
        <w:rPr>
          <w:rFonts w:ascii="Times New Roman" w:eastAsia="Times New Roman" w:hAnsi="Times New Roman" w:cs="Times New Roman"/>
          <w:sz w:val="28"/>
          <w:szCs w:val="28"/>
          <w:lang w:eastAsia="ru-RU"/>
        </w:rPr>
        <w:t xml:space="preserve"> Надання провайдерами гарантованих служб доставки різних даних</w:t>
      </w:r>
      <w:r w:rsidRPr="004423E2">
        <w:rPr>
          <w:rFonts w:ascii="Times New Roman" w:eastAsia="Times New Roman" w:hAnsi="Times New Roman" w:cs="Times New Roman"/>
          <w:sz w:val="28"/>
          <w:szCs w:val="28"/>
          <w:lang w:eastAsia="uk-UA"/>
        </w:rPr>
        <w:t xml:space="preserve"> можливо лише через підтримувані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мережі, які мають можливість налаштувати, керувати та підтримувати необхідну мережеву продуктивність.</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Відомі дві архітектури QoS - на основі інтегрованих служб (Інтегрована)</w:t>
      </w:r>
      <w:r w:rsidRPr="004423E2">
        <w:rPr>
          <w:rFonts w:ascii="Times New Roman" w:eastAsia="Times New Roman" w:hAnsi="Times New Roman" w:cs="Times New Roman"/>
          <w:sz w:val="28"/>
          <w:szCs w:val="28"/>
          <w:lang w:eastAsia="uk-UA"/>
        </w:rPr>
        <w:t xml:space="preserve">Існує дві відомі архітектури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 архітектура інтегрованих сервісів ( Int-Serv) </w:t>
      </w:r>
      <w:r w:rsidRPr="004423E2">
        <w:rPr>
          <w:rFonts w:ascii="Times New Roman" w:eastAsia="Times New Roman" w:hAnsi="Times New Roman" w:cs="Times New Roman"/>
          <w:sz w:val="28"/>
          <w:szCs w:val="28"/>
          <w:lang w:eastAsia="ru-RU"/>
        </w:rPr>
        <w:t xml:space="preserve">і на базі диференційованих служб </w:t>
      </w:r>
      <w:r w:rsidRPr="004423E2">
        <w:rPr>
          <w:rFonts w:ascii="Times New Roman" w:eastAsia="Times New Roman" w:hAnsi="Times New Roman" w:cs="Times New Roman"/>
          <w:sz w:val="28"/>
          <w:szCs w:val="28"/>
          <w:lang w:eastAsia="uk-UA"/>
        </w:rPr>
        <w:t>(Diff-Serv) - на даний момент визначена IETF.</w:t>
      </w:r>
      <w:r w:rsidRPr="004423E2">
        <w:rPr>
          <w:rFonts w:ascii="Times New Roman" w:eastAsia="Times New Roman" w:hAnsi="Times New Roman" w:cs="Times New Roman"/>
          <w:vanish/>
          <w:sz w:val="28"/>
          <w:szCs w:val="28"/>
          <w:lang w:eastAsia="uk-UA"/>
        </w:rPr>
        <w:t>ServicesArchitecture, Int-Serv) та диференційовані ServicesServicesFramework, Diff-Serv), визначені в даний час IETF.</w:t>
      </w:r>
    </w:p>
    <w:p w:rsidR="004423E2" w:rsidRPr="004423E2" w:rsidRDefault="004423E2" w:rsidP="004423E2">
      <w:pPr>
        <w:spacing w:after="0" w:line="312" w:lineRule="auto"/>
        <w:ind w:firstLine="709"/>
        <w:jc w:val="both"/>
        <w:rPr>
          <w:rFonts w:ascii="Times New Roman" w:eastAsia="Times New Roman" w:hAnsi="Times New Roman" w:cs="Times New Roman"/>
          <w:sz w:val="28"/>
          <w:szCs w:val="28"/>
          <w:lang w:eastAsia="uk-UA"/>
        </w:rPr>
      </w:pPr>
      <w:r w:rsidRPr="004423E2">
        <w:rPr>
          <w:rFonts w:ascii="Times New Roman" w:eastAsia="Times New Roman" w:hAnsi="Times New Roman" w:cs="Times New Roman"/>
          <w:vanish/>
          <w:sz w:val="28"/>
          <w:szCs w:val="28"/>
          <w:lang w:eastAsia="uk-UA"/>
        </w:rPr>
        <w:t>Внутрішн. Серв</w:t>
      </w:r>
      <w:r w:rsidRPr="004423E2">
        <w:rPr>
          <w:rFonts w:ascii="Times New Roman" w:eastAsia="Times New Roman" w:hAnsi="Times New Roman" w:cs="Times New Roman"/>
          <w:sz w:val="28"/>
          <w:szCs w:val="28"/>
          <w:lang w:eastAsia="uk-UA"/>
        </w:rPr>
        <w:t xml:space="preserve">Int-Serv орієнтований на обладнання периферійної мережі. Більш масштабований , ніж Int-Serv , Diff-Serv архітектура </w:t>
      </w:r>
      <w:r w:rsidRPr="004423E2">
        <w:rPr>
          <w:rFonts w:ascii="Times New Roman" w:eastAsia="Times New Roman" w:hAnsi="Times New Roman" w:cs="Times New Roman"/>
          <w:sz w:val="28"/>
          <w:szCs w:val="28"/>
          <w:lang w:eastAsia="ru-RU"/>
        </w:rPr>
        <w:t>використовується в магістральній частини глобальних мереж</w:t>
      </w:r>
      <w:r w:rsidRPr="004423E2">
        <w:rPr>
          <w:rFonts w:ascii="Times New Roman" w:eastAsia="Times New Roman" w:hAnsi="Times New Roman" w:cs="Times New Roman"/>
          <w:sz w:val="28"/>
          <w:szCs w:val="28"/>
          <w:lang w:eastAsia="uk-UA"/>
        </w:rPr>
        <w:t xml:space="preserve"> і грає ключову роль в мережах провайдерів послуг. Давайте розглянемо архітектури </w:t>
      </w:r>
      <w:proofErr w:type="spellStart"/>
      <w:r w:rsidRPr="004423E2">
        <w:rPr>
          <w:rFonts w:ascii="Times New Roman" w:eastAsia="Times New Roman" w:hAnsi="Times New Roman" w:cs="Times New Roman"/>
          <w:sz w:val="28"/>
          <w:szCs w:val="28"/>
          <w:lang w:eastAsia="uk-UA"/>
        </w:rPr>
        <w:t>QoS</w:t>
      </w:r>
      <w:proofErr w:type="spellEnd"/>
      <w:r w:rsidRPr="004423E2">
        <w:rPr>
          <w:rFonts w:ascii="Times New Roman" w:eastAsia="Times New Roman" w:hAnsi="Times New Roman" w:cs="Times New Roman"/>
          <w:sz w:val="28"/>
          <w:szCs w:val="28"/>
          <w:lang w:eastAsia="uk-UA"/>
        </w:rPr>
        <w:t xml:space="preserve"> детальніше.</w:t>
      </w:r>
      <w:r w:rsidRPr="004423E2">
        <w:rPr>
          <w:rFonts w:ascii="Times New Roman" w:eastAsia="Times New Roman" w:hAnsi="Times New Roman" w:cs="Times New Roman"/>
          <w:vanish/>
          <w:sz w:val="28"/>
          <w:szCs w:val="28"/>
          <w:lang w:eastAsia="uk-UA"/>
        </w:rPr>
        <w:t>Орієнтоване обладнання периферійної мережі. Більш масштабована, ніж Int-Serv, архітектура Diff-Serv використовується в основі глобальних мереж і відіграє ключову роль у мережах постачальників послуг. Розглянемо архітектури QoS детальніше.</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Модель інтегрованих служб (Int-Serv) була визначена в RFC 1633 спільно з протоколом резервування ресурсів (RSVP) як робочий протокол сигналізації.</w:t>
      </w:r>
      <w:r w:rsidRPr="00A2602D">
        <w:rPr>
          <w:rFonts w:ascii="Times New Roman" w:eastAsia="Times New Roman" w:hAnsi="Times New Roman" w:cs="Times New Roman"/>
          <w:sz w:val="28"/>
          <w:szCs w:val="28"/>
          <w:lang w:eastAsia="uk-UA"/>
        </w:rPr>
        <w:t xml:space="preserve">Модель інтегрованих служб (Int-Serv) була визначена в RFC 1633 спільно з протоколом резервування ресурсів (RSVP) як робочий протокол сигналізації. Цей протокол використовується для резервування ресурсів для кожного потоку, який вимагає певної якості обслуговування в мережевих маршрутизаторах </w:t>
      </w:r>
      <w:r w:rsidRPr="00A2602D">
        <w:rPr>
          <w:rFonts w:ascii="Times New Roman" w:eastAsia="Times New Roman" w:hAnsi="Times New Roman" w:cs="Times New Roman"/>
          <w:sz w:val="28"/>
          <w:szCs w:val="28"/>
          <w:lang w:eastAsia="ru-RU"/>
        </w:rPr>
        <w:t xml:space="preserve">на основі «наскрізних» параметрів сигналізації. </w:t>
      </w:r>
      <w:r w:rsidRPr="00A2602D">
        <w:rPr>
          <w:rFonts w:ascii="Times New Roman" w:eastAsia="Times New Roman" w:hAnsi="Times New Roman" w:cs="Times New Roman"/>
          <w:vanish/>
          <w:sz w:val="28"/>
          <w:szCs w:val="28"/>
          <w:lang w:eastAsia="uk-UA"/>
        </w:rPr>
        <w:t>Цей протокол використовується для резервування ресурсів для кожного потоку, який потребує певної якості обслуговування в маршрутизаторах в мережі на основі параметрів сигналізації "через".</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Універсальність - ключовий аспект внутрішньосервісної архітектури - вимагає визначення параметрів тривоги "через" і підтримувати "м'який" стан потоку (за потоком</w:t>
      </w:r>
      <w:r w:rsidRPr="00A2602D">
        <w:rPr>
          <w:rFonts w:ascii="Times New Roman" w:eastAsia="Times New Roman" w:hAnsi="Times New Roman" w:cs="Times New Roman"/>
          <w:sz w:val="28"/>
          <w:szCs w:val="28"/>
          <w:lang w:eastAsia="uk-UA"/>
        </w:rPr>
        <w:t xml:space="preserve">Універсальність </w:t>
      </w:r>
      <w:r w:rsidRPr="00A2602D">
        <w:rPr>
          <w:rFonts w:ascii="Times New Roman" w:eastAsia="Times New Roman" w:hAnsi="Times New Roman" w:cs="Times New Roman"/>
          <w:color w:val="222222"/>
          <w:sz w:val="28"/>
          <w:szCs w:val="28"/>
          <w:lang w:eastAsia="uk-UA"/>
        </w:rPr>
        <w:t xml:space="preserve">- </w:t>
      </w:r>
      <w:r w:rsidRPr="00A2602D">
        <w:rPr>
          <w:rFonts w:ascii="Times New Roman" w:eastAsia="Times New Roman" w:hAnsi="Times New Roman" w:cs="Times New Roman"/>
          <w:sz w:val="28"/>
          <w:szCs w:val="28"/>
          <w:lang w:eastAsia="uk-UA"/>
        </w:rPr>
        <w:t>ключовий аспект архітектури Int-Serv - вимагає визначення «наскрізних» параметрів сигналізації і підтримки «м'якого» стану потоку (per-</w:t>
      </w:r>
      <w:proofErr w:type="spellStart"/>
      <w:r w:rsidRPr="00A2602D">
        <w:rPr>
          <w:rFonts w:ascii="Times New Roman" w:eastAsia="Times New Roman" w:hAnsi="Times New Roman" w:cs="Times New Roman"/>
          <w:sz w:val="28"/>
          <w:szCs w:val="28"/>
          <w:lang w:eastAsia="uk-UA"/>
        </w:rPr>
        <w:t>flow</w:t>
      </w:r>
      <w:proofErr w:type="spellEnd"/>
      <w:r w:rsidRPr="00A2602D">
        <w:rPr>
          <w:rFonts w:ascii="Times New Roman" w:eastAsia="Times New Roman" w:hAnsi="Times New Roman" w:cs="Times New Roman"/>
          <w:sz w:val="28"/>
          <w:szCs w:val="28"/>
          <w:lang w:eastAsia="uk-UA"/>
        </w:rPr>
        <w:t xml:space="preserve"> </w:t>
      </w:r>
      <w:r w:rsidRPr="00A2602D">
        <w:rPr>
          <w:rFonts w:ascii="Times New Roman" w:eastAsia="Times New Roman" w:hAnsi="Times New Roman" w:cs="Times New Roman"/>
          <w:vanish/>
          <w:sz w:val="28"/>
          <w:szCs w:val="28"/>
          <w:lang w:eastAsia="uk-UA"/>
        </w:rPr>
        <w:t>soft</w:t>
      </w:r>
      <w:proofErr w:type="spellStart"/>
      <w:r w:rsidRPr="00A2602D">
        <w:rPr>
          <w:rFonts w:ascii="Times New Roman" w:eastAsia="Times New Roman" w:hAnsi="Times New Roman" w:cs="Times New Roman"/>
          <w:sz w:val="28"/>
          <w:szCs w:val="28"/>
          <w:lang w:eastAsia="uk-UA"/>
        </w:rPr>
        <w:t>soft</w:t>
      </w:r>
      <w:proofErr w:type="spellEnd"/>
      <w:r w:rsidRPr="00A2602D">
        <w:rPr>
          <w:rFonts w:ascii="Times New Roman" w:eastAsia="Times New Roman" w:hAnsi="Times New Roman" w:cs="Times New Roman"/>
          <w:sz w:val="28"/>
          <w:szCs w:val="28"/>
          <w:lang w:eastAsia="uk-UA"/>
        </w:rPr>
        <w:t xml:space="preserve"> </w:t>
      </w:r>
      <w:r w:rsidRPr="00A2602D">
        <w:rPr>
          <w:rFonts w:ascii="Times New Roman" w:eastAsia="Times New Roman" w:hAnsi="Times New Roman" w:cs="Times New Roman"/>
          <w:vanish/>
          <w:sz w:val="28"/>
          <w:szCs w:val="28"/>
          <w:lang w:eastAsia="uk-UA"/>
        </w:rPr>
        <w:t>state) в каждоммаршрутизаторена всем пути.</w:t>
      </w:r>
      <w:proofErr w:type="spellStart"/>
      <w:r w:rsidRPr="00A2602D">
        <w:rPr>
          <w:rFonts w:ascii="Times New Roman" w:eastAsia="Times New Roman" w:hAnsi="Times New Roman" w:cs="Times New Roman"/>
          <w:sz w:val="28"/>
          <w:szCs w:val="28"/>
          <w:lang w:eastAsia="uk-UA"/>
        </w:rPr>
        <w:t>state</w:t>
      </w:r>
      <w:proofErr w:type="spellEnd"/>
      <w:r w:rsidRPr="00A2602D">
        <w:rPr>
          <w:rFonts w:ascii="Times New Roman" w:eastAsia="Times New Roman" w:hAnsi="Times New Roman" w:cs="Times New Roman"/>
          <w:sz w:val="28"/>
          <w:szCs w:val="28"/>
          <w:lang w:eastAsia="uk-UA"/>
        </w:rPr>
        <w:t xml:space="preserve">) в кожному маршрутизаторі на всьому шляху.  </w:t>
      </w:r>
      <w:r w:rsidRPr="00A2602D">
        <w:rPr>
          <w:rFonts w:ascii="Times New Roman" w:eastAsia="Times New Roman" w:hAnsi="Times New Roman" w:cs="Times New Roman"/>
          <w:sz w:val="28"/>
          <w:szCs w:val="28"/>
          <w:lang w:eastAsia="ru-RU"/>
        </w:rPr>
        <w:t xml:space="preserve">«М'якість» </w:t>
      </w:r>
      <w:r w:rsidRPr="00A2602D">
        <w:rPr>
          <w:rFonts w:ascii="Times New Roman" w:eastAsia="Times New Roman" w:hAnsi="Times New Roman" w:cs="Times New Roman"/>
          <w:sz w:val="28"/>
          <w:szCs w:val="28"/>
          <w:lang w:eastAsia="uk-UA"/>
        </w:rPr>
        <w:t xml:space="preserve">стану визначається тимчасовим характером зарезервованого ресурсу та необхідністю періодичних оновлень за допомогою повідомлень RSVP. Інші аспекти стосуються питання вирішення та керування пріоритетом запитів на </w:t>
      </w:r>
      <w:r w:rsidRPr="00A2602D">
        <w:rPr>
          <w:rFonts w:ascii="Times New Roman" w:eastAsia="Times New Roman" w:hAnsi="Times New Roman" w:cs="Times New Roman"/>
          <w:sz w:val="28"/>
          <w:szCs w:val="28"/>
          <w:lang w:eastAsia="uk-UA"/>
        </w:rPr>
        <w:lastRenderedPageBreak/>
        <w:t>резервування ресурсів, а також вирішення питання надмірності за відсутності підтримки протоколів сигналізації деякими мережевими пристроями.</w:t>
      </w:r>
      <w:r w:rsidRPr="00A2602D">
        <w:rPr>
          <w:rFonts w:ascii="Times New Roman" w:eastAsia="Times New Roman" w:hAnsi="Times New Roman" w:cs="Times New Roman"/>
          <w:vanish/>
          <w:sz w:val="28"/>
          <w:szCs w:val="28"/>
          <w:lang w:eastAsia="uk-UA"/>
        </w:rPr>
        <w:t>softstate) у кожному маршрутизаторі до кінця. "М'якість" стану визначається тимчасовим характером надлишкового ресурсу та необхідністю періодичних оновлень за допомогою повідомлень RSVP. Інші аспекти вирішують питання вирішення та управління пріоритетом резервування ресурсів. запити, а також вирішення питання надмірності при відсутності підтримки протоколів сигналізації деякими мережевими пристроями.</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vanish/>
          <w:sz w:val="28"/>
          <w:szCs w:val="28"/>
          <w:lang w:eastAsia="ru-RU"/>
        </w:rPr>
        <w:t>Модель с интегрированными службами (Int-Serv) для архитектуры IPQoSопределяет три класса обслуживания:</w:t>
      </w:r>
      <w:r w:rsidRPr="00F11298">
        <w:rPr>
          <w:rFonts w:ascii="Times New Roman" w:eastAsia="Times New Roman" w:hAnsi="Times New Roman" w:cs="Times New Roman"/>
          <w:sz w:val="28"/>
          <w:szCs w:val="28"/>
          <w:lang w:eastAsia="ru-RU"/>
        </w:rPr>
        <w:t xml:space="preserve">Модель з інтегрованими службами (Int-Serv) для архітектури IP </w:t>
      </w:r>
      <w:proofErr w:type="spellStart"/>
      <w:r w:rsidRPr="00F11298">
        <w:rPr>
          <w:rFonts w:ascii="Times New Roman" w:eastAsia="Times New Roman" w:hAnsi="Times New Roman" w:cs="Times New Roman"/>
          <w:sz w:val="28"/>
          <w:szCs w:val="28"/>
          <w:lang w:eastAsia="ru-RU"/>
        </w:rPr>
        <w:t>QoS</w:t>
      </w:r>
      <w:proofErr w:type="spellEnd"/>
      <w:r w:rsidRPr="00F11298">
        <w:rPr>
          <w:rFonts w:ascii="Times New Roman" w:eastAsia="Times New Roman" w:hAnsi="Times New Roman" w:cs="Times New Roman"/>
          <w:sz w:val="28"/>
          <w:szCs w:val="28"/>
          <w:lang w:eastAsia="ru-RU"/>
        </w:rPr>
        <w:t xml:space="preserve"> визначає три класи обслуговування: </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vanish/>
          <w:sz w:val="28"/>
          <w:szCs w:val="28"/>
          <w:lang w:eastAsia="ru-RU"/>
        </w:rPr>
        <w:t>Гарантируемое обслуживание (guaranteed</w:t>
      </w:r>
      <w:r w:rsidRPr="00F11298">
        <w:rPr>
          <w:rFonts w:ascii="Times New Roman" w:eastAsia="Times New Roman" w:hAnsi="Times New Roman" w:cs="Times New Roman"/>
          <w:sz w:val="28"/>
          <w:szCs w:val="28"/>
          <w:lang w:eastAsia="ru-RU"/>
        </w:rPr>
        <w:t>Гарантоване обслуговування (</w:t>
      </w:r>
      <w:proofErr w:type="spellStart"/>
      <w:r w:rsidRPr="00F11298">
        <w:rPr>
          <w:rFonts w:ascii="Times New Roman" w:eastAsia="Times New Roman" w:hAnsi="Times New Roman" w:cs="Times New Roman"/>
          <w:sz w:val="28"/>
          <w:szCs w:val="28"/>
          <w:lang w:eastAsia="ru-RU"/>
        </w:rPr>
        <w:t>guaranteed</w:t>
      </w:r>
      <w:proofErr w:type="spellEnd"/>
      <w:r w:rsidRPr="00F11298">
        <w:rPr>
          <w:rFonts w:ascii="Times New Roman" w:eastAsia="Times New Roman" w:hAnsi="Times New Roman" w:cs="Times New Roman"/>
          <w:sz w:val="28"/>
          <w:szCs w:val="28"/>
          <w:lang w:eastAsia="ru-RU"/>
        </w:rPr>
        <w:t xml:space="preserve"> </w:t>
      </w:r>
      <w:r w:rsidRPr="00F11298">
        <w:rPr>
          <w:rFonts w:ascii="Times New Roman" w:eastAsia="Times New Roman" w:hAnsi="Times New Roman" w:cs="Times New Roman"/>
          <w:vanish/>
          <w:sz w:val="28"/>
          <w:szCs w:val="28"/>
          <w:lang w:eastAsia="ru-RU"/>
        </w:rPr>
        <w:t>service) характеризуется гарантированной пропускной способностью и фиксированной задержкой (определено в документе RFC 2212).</w:t>
      </w:r>
      <w:proofErr w:type="spellStart"/>
      <w:r w:rsidRPr="00F11298">
        <w:rPr>
          <w:rFonts w:ascii="Times New Roman" w:eastAsia="Times New Roman" w:hAnsi="Times New Roman" w:cs="Times New Roman"/>
          <w:sz w:val="28"/>
          <w:szCs w:val="28"/>
          <w:lang w:eastAsia="ru-RU"/>
        </w:rPr>
        <w:t>service</w:t>
      </w:r>
      <w:proofErr w:type="spellEnd"/>
      <w:r w:rsidRPr="00F11298">
        <w:rPr>
          <w:rFonts w:ascii="Times New Roman" w:eastAsia="Times New Roman" w:hAnsi="Times New Roman" w:cs="Times New Roman"/>
          <w:sz w:val="28"/>
          <w:szCs w:val="28"/>
          <w:lang w:eastAsia="ru-RU"/>
        </w:rPr>
        <w:t>) характеризується гарантованою пропускною здатністю і фіксованою затримкою (в</w:t>
      </w:r>
      <w:r w:rsidR="00A2602D">
        <w:rPr>
          <w:rFonts w:ascii="Times New Roman" w:eastAsia="Times New Roman" w:hAnsi="Times New Roman" w:cs="Times New Roman"/>
          <w:sz w:val="28"/>
          <w:szCs w:val="28"/>
          <w:lang w:eastAsia="ru-RU"/>
        </w:rPr>
        <w:t xml:space="preserve">изначено в документі RFC 2212). </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Найкращі зусилля - це послуга, яка надає якість обслуговування, порівнянна з тією, що надається в даний час в Інтернеті, при різному ступені завантаження мережі (мала до критичної).</w:t>
      </w:r>
      <w:r w:rsidRPr="00A2602D">
        <w:rPr>
          <w:rFonts w:ascii="Times New Roman" w:eastAsia="Times New Roman" w:hAnsi="Times New Roman" w:cs="Times New Roman"/>
          <w:sz w:val="28"/>
          <w:szCs w:val="28"/>
          <w:lang w:eastAsia="uk-UA"/>
        </w:rPr>
        <w:t xml:space="preserve">Максимальна доступна якість </w:t>
      </w:r>
      <w:r w:rsidRPr="00A2602D">
        <w:rPr>
          <w:rFonts w:ascii="Times New Roman" w:eastAsia="Times New Roman" w:hAnsi="Times New Roman" w:cs="Times New Roman"/>
          <w:sz w:val="28"/>
          <w:szCs w:val="28"/>
          <w:lang w:eastAsia="ru-RU"/>
        </w:rPr>
        <w:t>(best-</w:t>
      </w:r>
      <w:proofErr w:type="spellStart"/>
      <w:r w:rsidRPr="00A2602D">
        <w:rPr>
          <w:rFonts w:ascii="Times New Roman" w:eastAsia="Times New Roman" w:hAnsi="Times New Roman" w:cs="Times New Roman"/>
          <w:sz w:val="28"/>
          <w:szCs w:val="28"/>
          <w:lang w:eastAsia="ru-RU"/>
        </w:rPr>
        <w:t>effort</w:t>
      </w:r>
      <w:proofErr w:type="spellEnd"/>
      <w:r w:rsidRPr="00A2602D">
        <w:rPr>
          <w:rFonts w:ascii="Times New Roman" w:eastAsia="Times New Roman" w:hAnsi="Times New Roman" w:cs="Times New Roman"/>
          <w:sz w:val="28"/>
          <w:szCs w:val="28"/>
          <w:lang w:eastAsia="ru-RU"/>
        </w:rPr>
        <w:t>)</w:t>
      </w:r>
      <w:r w:rsidRPr="00A2602D">
        <w:rPr>
          <w:rFonts w:ascii="Times New Roman" w:eastAsia="Times New Roman" w:hAnsi="Times New Roman" w:cs="Times New Roman"/>
          <w:sz w:val="28"/>
          <w:szCs w:val="28"/>
          <w:lang w:eastAsia="uk-UA"/>
        </w:rPr>
        <w:t>- сервіс, який забезпечує якість обслуговування, порівнянну з поточною, що забезпечує доступ до Інтернету на різних рівнях мережевого трафіку (від малого до критичного).</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Контрольоване завантаження</w:t>
      </w:r>
      <w:r w:rsidRPr="00A2602D">
        <w:rPr>
          <w:rFonts w:ascii="Times New Roman" w:eastAsia="Times New Roman" w:hAnsi="Times New Roman" w:cs="Times New Roman"/>
          <w:sz w:val="28"/>
          <w:szCs w:val="28"/>
          <w:lang w:eastAsia="uk-UA"/>
        </w:rPr>
        <w:t xml:space="preserve">Служба керованого навантаження </w:t>
      </w:r>
      <w:r w:rsidRPr="00A2602D">
        <w:rPr>
          <w:rFonts w:ascii="Times New Roman" w:eastAsia="Times New Roman" w:hAnsi="Times New Roman" w:cs="Times New Roman"/>
          <w:sz w:val="28"/>
          <w:szCs w:val="28"/>
          <w:lang w:eastAsia="ru-RU"/>
        </w:rPr>
        <w:t>(</w:t>
      </w:r>
      <w:proofErr w:type="spellStart"/>
      <w:r w:rsidRPr="00A2602D">
        <w:rPr>
          <w:rFonts w:ascii="Times New Roman" w:eastAsia="Times New Roman" w:hAnsi="Times New Roman" w:cs="Times New Roman"/>
          <w:sz w:val="28"/>
          <w:szCs w:val="28"/>
          <w:lang w:eastAsia="ru-RU"/>
        </w:rPr>
        <w:t>controlled</w:t>
      </w:r>
      <w:proofErr w:type="spellEnd"/>
      <w:r w:rsidRPr="00A2602D">
        <w:rPr>
          <w:rFonts w:ascii="Times New Roman" w:eastAsia="Times New Roman" w:hAnsi="Times New Roman" w:cs="Times New Roman"/>
          <w:sz w:val="28"/>
          <w:szCs w:val="28"/>
          <w:lang w:eastAsia="ru-RU"/>
        </w:rPr>
        <w:t xml:space="preserve"> </w:t>
      </w:r>
      <w:r w:rsidRPr="00A2602D">
        <w:rPr>
          <w:rFonts w:ascii="Times New Roman" w:eastAsia="Times New Roman" w:hAnsi="Times New Roman" w:cs="Times New Roman"/>
          <w:vanish/>
          <w:sz w:val="28"/>
          <w:szCs w:val="28"/>
          <w:lang w:eastAsia="ru-RU"/>
        </w:rPr>
        <w:t>load</w:t>
      </w:r>
      <w:proofErr w:type="spellStart"/>
      <w:r w:rsidRPr="00A2602D">
        <w:rPr>
          <w:rFonts w:ascii="Times New Roman" w:eastAsia="Times New Roman" w:hAnsi="Times New Roman" w:cs="Times New Roman"/>
          <w:sz w:val="28"/>
          <w:szCs w:val="28"/>
          <w:lang w:eastAsia="ru-RU"/>
        </w:rPr>
        <w:t>load</w:t>
      </w:r>
      <w:proofErr w:type="spellEnd"/>
      <w:r w:rsidRPr="00A2602D">
        <w:rPr>
          <w:rFonts w:ascii="Times New Roman" w:eastAsia="Times New Roman" w:hAnsi="Times New Roman" w:cs="Times New Roman"/>
          <w:sz w:val="28"/>
          <w:szCs w:val="28"/>
          <w:lang w:eastAsia="ru-RU"/>
        </w:rPr>
        <w:t xml:space="preserve"> </w:t>
      </w:r>
      <w:r w:rsidRPr="00A2602D">
        <w:rPr>
          <w:rFonts w:ascii="Times New Roman" w:eastAsia="Times New Roman" w:hAnsi="Times New Roman" w:cs="Times New Roman"/>
          <w:vanish/>
          <w:sz w:val="28"/>
          <w:szCs w:val="28"/>
          <w:lang w:eastAsia="ru-RU"/>
        </w:rPr>
        <w:t>service) адаптирует службу с максимально доступным качеством к сетям с небольшой загрузкой (определена в документе RFC 2211).</w:t>
      </w:r>
      <w:proofErr w:type="spellStart"/>
      <w:r w:rsidRPr="00A2602D">
        <w:rPr>
          <w:rFonts w:ascii="Times New Roman" w:eastAsia="Times New Roman" w:hAnsi="Times New Roman" w:cs="Times New Roman"/>
          <w:sz w:val="28"/>
          <w:szCs w:val="28"/>
          <w:lang w:eastAsia="ru-RU"/>
        </w:rPr>
        <w:t>service</w:t>
      </w:r>
      <w:proofErr w:type="spellEnd"/>
      <w:r w:rsidRPr="00A2602D">
        <w:rPr>
          <w:rFonts w:ascii="Times New Roman" w:eastAsia="Times New Roman" w:hAnsi="Times New Roman" w:cs="Times New Roman"/>
          <w:sz w:val="28"/>
          <w:szCs w:val="28"/>
          <w:lang w:eastAsia="ru-RU"/>
        </w:rPr>
        <w:t xml:space="preserve">) </w:t>
      </w:r>
      <w:r w:rsidRPr="00A2602D">
        <w:rPr>
          <w:rFonts w:ascii="Times New Roman" w:eastAsia="Times New Roman" w:hAnsi="Times New Roman" w:cs="Times New Roman"/>
          <w:sz w:val="28"/>
          <w:szCs w:val="28"/>
          <w:lang w:eastAsia="uk-UA"/>
        </w:rPr>
        <w:t>адаптує найвищу доступну якість послуг для мереж з низьким навантаженням (визначених в RFC 2211).</w:t>
      </w:r>
      <w:r w:rsidRPr="00A2602D">
        <w:rPr>
          <w:rFonts w:ascii="Times New Roman" w:eastAsia="Times New Roman" w:hAnsi="Times New Roman" w:cs="Times New Roman"/>
          <w:vanish/>
          <w:sz w:val="28"/>
          <w:szCs w:val="28"/>
          <w:lang w:eastAsia="uk-UA"/>
        </w:rPr>
        <w:t>loadservice) пристосовує послугу найвищої якості до мереж низького навантаження (визначених в RFC 2211).</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Найімовірнішою точкою підтримки моделі Int-Serv стане периферія мережі, де потоками можна керувати на рівні користувача.</w:t>
      </w:r>
      <w:r w:rsidRPr="00A2602D">
        <w:rPr>
          <w:rFonts w:ascii="Times New Roman" w:eastAsia="Times New Roman" w:hAnsi="Times New Roman" w:cs="Times New Roman"/>
          <w:sz w:val="28"/>
          <w:szCs w:val="28"/>
          <w:lang w:eastAsia="uk-UA"/>
        </w:rPr>
        <w:t xml:space="preserve">Найімовірнішим місцем підтримки для моделі Int-Serv буде периферія мережі, де потоками можна керувати на власному рівні. Тут також може бути особливо важливою підтримка протоколу резервування ресурсів Microsoft та можливостей </w:t>
      </w:r>
      <w:proofErr w:type="spellStart"/>
      <w:r w:rsidRPr="00A2602D">
        <w:rPr>
          <w:rFonts w:ascii="Times New Roman" w:eastAsia="Times New Roman" w:hAnsi="Times New Roman" w:cs="Times New Roman"/>
          <w:sz w:val="28"/>
          <w:szCs w:val="28"/>
          <w:lang w:eastAsia="uk-UA"/>
        </w:rPr>
        <w:t>QoS</w:t>
      </w:r>
      <w:proofErr w:type="spellEnd"/>
      <w:r w:rsidRPr="00A2602D">
        <w:rPr>
          <w:rFonts w:ascii="Times New Roman" w:eastAsia="Times New Roman" w:hAnsi="Times New Roman" w:cs="Times New Roman"/>
          <w:sz w:val="28"/>
          <w:szCs w:val="28"/>
          <w:lang w:eastAsia="uk-UA"/>
        </w:rPr>
        <w:t xml:space="preserve"> у Windows 98 та NT 5.0 .</w:t>
      </w:r>
      <w:r w:rsidRPr="00A2602D">
        <w:rPr>
          <w:rFonts w:ascii="Times New Roman" w:eastAsia="Times New Roman" w:hAnsi="Times New Roman" w:cs="Times New Roman"/>
          <w:vanish/>
          <w:sz w:val="28"/>
          <w:szCs w:val="28"/>
          <w:lang w:eastAsia="uk-UA"/>
        </w:rPr>
        <w:t>Тут також може бути особливо важливою підтримка протоколу резервного копіювання ресурсів та можливостей QoS від Microsoft в Windows98 та NT 5.0.</w:t>
      </w:r>
    </w:p>
    <w:p w:rsidR="00A2602D" w:rsidRPr="00A2602D" w:rsidRDefault="00A2602D" w:rsidP="00A2602D">
      <w:pPr>
        <w:spacing w:after="0" w:line="312" w:lineRule="auto"/>
        <w:ind w:firstLine="709"/>
        <w:jc w:val="both"/>
        <w:rPr>
          <w:rFonts w:ascii="Times New Roman" w:eastAsia="Times New Roman" w:hAnsi="Times New Roman" w:cs="Times New Roman"/>
          <w:sz w:val="28"/>
          <w:szCs w:val="28"/>
          <w:lang w:eastAsia="uk-UA"/>
        </w:rPr>
      </w:pPr>
      <w:r w:rsidRPr="00A2602D">
        <w:rPr>
          <w:rFonts w:ascii="Times New Roman" w:eastAsia="Times New Roman" w:hAnsi="Times New Roman" w:cs="Times New Roman"/>
          <w:vanish/>
          <w:sz w:val="28"/>
          <w:szCs w:val="28"/>
          <w:lang w:eastAsia="uk-UA"/>
        </w:rPr>
        <w:t>Diff-Serv є відносно новою робочою групою IETF, яка визначила більш масштабовану архітектуру IPQoS для розгортання через постачальників послуг мережі та магістральних мереж.</w:t>
      </w:r>
      <w:r w:rsidRPr="00A2602D">
        <w:rPr>
          <w:rFonts w:ascii="Times New Roman" w:eastAsia="Times New Roman" w:hAnsi="Times New Roman" w:cs="Times New Roman"/>
          <w:sz w:val="28"/>
          <w:szCs w:val="28"/>
          <w:lang w:eastAsia="uk-UA"/>
        </w:rPr>
        <w:t xml:space="preserve">Diff-Serv </w:t>
      </w:r>
      <w:r w:rsidRPr="00A2602D">
        <w:rPr>
          <w:rFonts w:ascii="Times New Roman" w:eastAsia="Times New Roman" w:hAnsi="Times New Roman" w:cs="Times New Roman"/>
          <w:color w:val="222222"/>
          <w:sz w:val="28"/>
          <w:szCs w:val="28"/>
          <w:lang w:eastAsia="uk-UA"/>
        </w:rPr>
        <w:t xml:space="preserve">- це </w:t>
      </w:r>
      <w:r w:rsidRPr="00A2602D">
        <w:rPr>
          <w:rFonts w:ascii="Times New Roman" w:eastAsia="Times New Roman" w:hAnsi="Times New Roman" w:cs="Times New Roman"/>
          <w:sz w:val="28"/>
          <w:szCs w:val="28"/>
          <w:lang w:eastAsia="uk-UA"/>
        </w:rPr>
        <w:t xml:space="preserve">відносно нова робоча група IETF, яка розгорнула більш масштабовану архітектуру IP </w:t>
      </w:r>
      <w:proofErr w:type="spellStart"/>
      <w:r w:rsidRPr="00A2602D">
        <w:rPr>
          <w:rFonts w:ascii="Times New Roman" w:eastAsia="Times New Roman" w:hAnsi="Times New Roman" w:cs="Times New Roman"/>
          <w:sz w:val="28"/>
          <w:szCs w:val="28"/>
          <w:lang w:eastAsia="uk-UA"/>
        </w:rPr>
        <w:t>QoS</w:t>
      </w:r>
      <w:proofErr w:type="spellEnd"/>
      <w:r w:rsidRPr="00A2602D">
        <w:rPr>
          <w:rFonts w:ascii="Times New Roman" w:eastAsia="Times New Roman" w:hAnsi="Times New Roman" w:cs="Times New Roman"/>
          <w:sz w:val="28"/>
          <w:szCs w:val="28"/>
          <w:lang w:eastAsia="uk-UA"/>
        </w:rPr>
        <w:t xml:space="preserve"> для використання з постачальниками послуг мережі та магістральних мереж. </w:t>
      </w:r>
    </w:p>
    <w:p w:rsidR="008602BD" w:rsidRPr="008602BD" w:rsidRDefault="008602BD" w:rsidP="008602BD">
      <w:pPr>
        <w:spacing w:after="0" w:line="312" w:lineRule="auto"/>
        <w:ind w:firstLine="709"/>
        <w:jc w:val="both"/>
        <w:rPr>
          <w:rFonts w:ascii="Times New Roman" w:eastAsia="Times New Roman" w:hAnsi="Times New Roman" w:cs="Times New Roman"/>
          <w:sz w:val="28"/>
          <w:szCs w:val="28"/>
          <w:lang w:eastAsia="uk-UA"/>
        </w:rPr>
      </w:pPr>
      <w:r w:rsidRPr="008602BD">
        <w:rPr>
          <w:rFonts w:ascii="Times New Roman" w:eastAsia="Times New Roman" w:hAnsi="Times New Roman" w:cs="Times New Roman"/>
          <w:vanish/>
          <w:sz w:val="28"/>
          <w:szCs w:val="28"/>
          <w:lang w:eastAsia="uk-UA"/>
        </w:rPr>
        <w:t>У Diff-Serv, порівняно з архітектурою, розглянутою раніше, акцент робиться не на сигналізації, а на методах обробки потоків у кожній частині мережі на основі певних класів.</w:t>
      </w:r>
      <w:r w:rsidRPr="008602BD">
        <w:rPr>
          <w:rFonts w:ascii="Times New Roman" w:eastAsia="Times New Roman" w:hAnsi="Times New Roman" w:cs="Times New Roman"/>
          <w:sz w:val="28"/>
          <w:szCs w:val="28"/>
          <w:lang w:eastAsia="uk-UA"/>
        </w:rPr>
        <w:t>У Diff-Serv , порівняно з раніше розглянутою архітектурою, акцент робиться не на сигналізації, а на методах обробки потоків у кожному розділі мережі на основі конкретних класів. Потоки за визначеними правилами класифікуються таким чином, що багато потоків додатків об'єднуються в обмежений набір класифікованих потоків.</w:t>
      </w:r>
      <w:r w:rsidRPr="008602BD">
        <w:rPr>
          <w:rFonts w:ascii="Times New Roman" w:eastAsia="Times New Roman" w:hAnsi="Times New Roman" w:cs="Times New Roman"/>
          <w:vanish/>
          <w:sz w:val="28"/>
          <w:szCs w:val="28"/>
          <w:lang w:eastAsia="uk-UA"/>
        </w:rPr>
        <w:t>Нитки за заздалегідь визначеними правилами класифікуються таким чином, що кілька потоків додатків об'єднуються в обмежений набір класифікованих потоків.</w:t>
      </w:r>
    </w:p>
    <w:p w:rsidR="008602BD" w:rsidRPr="008602BD" w:rsidRDefault="008602BD" w:rsidP="008602BD">
      <w:pPr>
        <w:spacing w:after="0" w:line="312" w:lineRule="auto"/>
        <w:ind w:firstLine="709"/>
        <w:jc w:val="both"/>
        <w:rPr>
          <w:rFonts w:ascii="Times New Roman" w:eastAsia="Times New Roman" w:hAnsi="Times New Roman" w:cs="Times New Roman"/>
          <w:sz w:val="28"/>
          <w:szCs w:val="28"/>
          <w:lang w:eastAsia="uk-UA"/>
        </w:rPr>
      </w:pPr>
      <w:r w:rsidRPr="008602BD">
        <w:rPr>
          <w:rFonts w:ascii="Times New Roman" w:eastAsia="Times New Roman" w:hAnsi="Times New Roman" w:cs="Times New Roman"/>
          <w:vanish/>
          <w:sz w:val="28"/>
          <w:szCs w:val="28"/>
          <w:lang w:eastAsia="uk-UA"/>
        </w:rPr>
        <w:t>Трафік, що надходить у мережевий домен через периферійний маршрутизатор (ER), спочатку класифікується, потім передається через транзитні маршрутизатори (TR) мережі, де вони згодом обробляються відповідно до призначеного класу.</w:t>
      </w:r>
      <w:r w:rsidRPr="008602BD">
        <w:rPr>
          <w:rFonts w:ascii="Times New Roman" w:eastAsia="Times New Roman" w:hAnsi="Times New Roman" w:cs="Times New Roman"/>
          <w:sz w:val="28"/>
          <w:szCs w:val="28"/>
          <w:lang w:eastAsia="uk-UA"/>
        </w:rPr>
        <w:t>Трафік, який надходить до мережевого домену через периферійний маршрутизатор (ER), спочатку класифікується, потім передається через транзитні маршрутизатори мережі (TR), де він обробляється по черзі відповідно до призначеного класу.</w:t>
      </w:r>
    </w:p>
    <w:p w:rsidR="008602BD" w:rsidRDefault="008602BD" w:rsidP="008602BD">
      <w:pPr>
        <w:spacing w:after="0" w:line="312" w:lineRule="auto"/>
        <w:ind w:firstLine="709"/>
        <w:jc w:val="both"/>
        <w:rPr>
          <w:rFonts w:ascii="Times New Roman" w:eastAsia="Times New Roman" w:hAnsi="Times New Roman" w:cs="Times New Roman"/>
          <w:color w:val="222222"/>
          <w:sz w:val="28"/>
          <w:szCs w:val="28"/>
          <w:lang w:eastAsia="ru-RU"/>
        </w:rPr>
      </w:pPr>
      <w:r w:rsidRPr="0021613C">
        <w:rPr>
          <w:rFonts w:ascii="Times New Roman" w:eastAsia="Times New Roman" w:hAnsi="Times New Roman" w:cs="Times New Roman"/>
          <w:color w:val="222222"/>
          <w:sz w:val="28"/>
          <w:szCs w:val="28"/>
          <w:lang w:eastAsia="ru-RU"/>
        </w:rPr>
        <w:t>Одним з головних завдань розвитку сучасних телекомунікаційних мереж є підвищення якості обслуговування (</w:t>
      </w:r>
      <w:proofErr w:type="spellStart"/>
      <w:r w:rsidRPr="0021613C">
        <w:rPr>
          <w:rFonts w:ascii="Times New Roman" w:eastAsia="Times New Roman" w:hAnsi="Times New Roman" w:cs="Times New Roman"/>
          <w:color w:val="222222"/>
          <w:sz w:val="28"/>
          <w:szCs w:val="28"/>
          <w:lang w:eastAsia="ru-RU"/>
        </w:rPr>
        <w:t>QoS</w:t>
      </w:r>
      <w:proofErr w:type="spellEnd"/>
      <w:r w:rsidRPr="0021613C">
        <w:rPr>
          <w:rFonts w:ascii="Times New Roman" w:eastAsia="Times New Roman" w:hAnsi="Times New Roman" w:cs="Times New Roman"/>
          <w:color w:val="222222"/>
          <w:sz w:val="28"/>
          <w:szCs w:val="28"/>
          <w:lang w:eastAsia="ru-RU"/>
        </w:rPr>
        <w:t>) зростаючої кількості запитів користувачів. Серед безлічі інструментів підвищення якості обслуговування значне місце займають методи управління черг</w:t>
      </w:r>
      <w:r>
        <w:rPr>
          <w:rFonts w:ascii="Times New Roman" w:eastAsia="Times New Roman" w:hAnsi="Times New Roman" w:cs="Times New Roman"/>
          <w:color w:val="222222"/>
          <w:sz w:val="28"/>
          <w:szCs w:val="28"/>
          <w:lang w:eastAsia="ru-RU"/>
        </w:rPr>
        <w:t>ами</w:t>
      </w:r>
      <w:r w:rsidRPr="0021613C">
        <w:rPr>
          <w:rFonts w:ascii="Times New Roman" w:eastAsia="Times New Roman" w:hAnsi="Times New Roman" w:cs="Times New Roman"/>
          <w:color w:val="222222"/>
          <w:sz w:val="28"/>
          <w:szCs w:val="28"/>
          <w:lang w:eastAsia="ru-RU"/>
        </w:rPr>
        <w:t>, які дозволяють ефективно покращити такі показники, як середн</w:t>
      </w:r>
      <w:r>
        <w:rPr>
          <w:rFonts w:ascii="Times New Roman" w:eastAsia="Times New Roman" w:hAnsi="Times New Roman" w:cs="Times New Roman"/>
          <w:color w:val="222222"/>
          <w:sz w:val="28"/>
          <w:szCs w:val="28"/>
          <w:lang w:eastAsia="ru-RU"/>
        </w:rPr>
        <w:t>я</w:t>
      </w:r>
      <w:r w:rsidRPr="0021613C">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затримка</w:t>
      </w:r>
      <w:r w:rsidRPr="0021613C">
        <w:rPr>
          <w:rFonts w:ascii="Times New Roman" w:eastAsia="Times New Roman" w:hAnsi="Times New Roman" w:cs="Times New Roman"/>
          <w:color w:val="222222"/>
          <w:sz w:val="28"/>
          <w:szCs w:val="28"/>
          <w:lang w:eastAsia="ru-RU"/>
        </w:rPr>
        <w:t xml:space="preserve"> пакетів, </w:t>
      </w:r>
      <w:proofErr w:type="spellStart"/>
      <w:r>
        <w:rPr>
          <w:rFonts w:ascii="Times New Roman" w:eastAsia="Times New Roman" w:hAnsi="Times New Roman" w:cs="Times New Roman"/>
          <w:color w:val="222222"/>
          <w:sz w:val="28"/>
          <w:szCs w:val="28"/>
          <w:lang w:eastAsia="ru-RU"/>
        </w:rPr>
        <w:t>джитер</w:t>
      </w:r>
      <w:proofErr w:type="spellEnd"/>
      <w:r w:rsidRPr="0021613C">
        <w:rPr>
          <w:rFonts w:ascii="Times New Roman" w:eastAsia="Times New Roman" w:hAnsi="Times New Roman" w:cs="Times New Roman"/>
          <w:color w:val="222222"/>
          <w:sz w:val="28"/>
          <w:szCs w:val="28"/>
          <w:lang w:eastAsia="ru-RU"/>
        </w:rPr>
        <w:t xml:space="preserve">, кількість </w:t>
      </w:r>
      <w:r w:rsidRPr="0021613C">
        <w:rPr>
          <w:rFonts w:ascii="Times New Roman" w:eastAsia="Times New Roman" w:hAnsi="Times New Roman" w:cs="Times New Roman"/>
          <w:color w:val="222222"/>
          <w:sz w:val="28"/>
          <w:szCs w:val="28"/>
          <w:lang w:eastAsia="ru-RU"/>
        </w:rPr>
        <w:lastRenderedPageBreak/>
        <w:t>відкинутих пакетів без значних витрат на оновлення існуючої мережевої інфраструктури. У свою чергу, особливості та ефективність технологічних рішень у сфері обслуговування черг залежать від тих математичних моделей та методів, які вбудовані в них.</w:t>
      </w:r>
    </w:p>
    <w:p w:rsidR="00B12B94" w:rsidRPr="008602BD" w:rsidRDefault="00FC044B" w:rsidP="008602BD">
      <w:pPr>
        <w:pStyle w:val="ab"/>
        <w:spacing w:after="0" w:line="312" w:lineRule="auto"/>
        <w:ind w:firstLine="709"/>
        <w:jc w:val="both"/>
        <w:rPr>
          <w:rFonts w:eastAsia="Times New Roman"/>
          <w:sz w:val="28"/>
          <w:szCs w:val="28"/>
          <w:lang w:eastAsia="uk-UA"/>
        </w:rPr>
      </w:pPr>
      <w:r w:rsidRPr="00FC044B">
        <w:rPr>
          <w:rFonts w:eastAsia="Times New Roman"/>
          <w:color w:val="222222"/>
          <w:sz w:val="28"/>
          <w:szCs w:val="28"/>
          <w:lang w:eastAsia="ru-RU"/>
        </w:rPr>
        <w:t xml:space="preserve">Застосовувані разом </w:t>
      </w:r>
      <w:proofErr w:type="spellStart"/>
      <w:r w:rsidRPr="00FC044B">
        <w:rPr>
          <w:rFonts w:eastAsia="Times New Roman"/>
          <w:color w:val="222222"/>
          <w:sz w:val="28"/>
          <w:szCs w:val="28"/>
          <w:lang w:eastAsia="ru-RU"/>
        </w:rPr>
        <w:t>IntServ</w:t>
      </w:r>
      <w:proofErr w:type="spellEnd"/>
      <w:r w:rsidRPr="00FC044B">
        <w:rPr>
          <w:rFonts w:eastAsia="Times New Roman"/>
          <w:color w:val="222222"/>
          <w:sz w:val="28"/>
          <w:szCs w:val="28"/>
          <w:lang w:eastAsia="ru-RU"/>
        </w:rPr>
        <w:t xml:space="preserve"> і </w:t>
      </w:r>
      <w:proofErr w:type="spellStart"/>
      <w:r w:rsidRPr="00FC044B">
        <w:rPr>
          <w:rFonts w:eastAsia="Times New Roman"/>
          <w:color w:val="222222"/>
          <w:sz w:val="28"/>
          <w:szCs w:val="28"/>
          <w:lang w:eastAsia="ru-RU"/>
        </w:rPr>
        <w:t>DiffServ</w:t>
      </w:r>
      <w:proofErr w:type="spellEnd"/>
      <w:r w:rsidRPr="00FC044B">
        <w:rPr>
          <w:rFonts w:eastAsia="Times New Roman"/>
          <w:color w:val="222222"/>
          <w:sz w:val="28"/>
          <w:szCs w:val="28"/>
          <w:lang w:eastAsia="ru-RU"/>
        </w:rPr>
        <w:t xml:space="preserve"> можуть сприяти впровадженню IP-телефонії, відео на вимогу і різних критично важливих для підприємств немультимедійн</w:t>
      </w:r>
      <w:r>
        <w:rPr>
          <w:rFonts w:eastAsia="Times New Roman"/>
          <w:color w:val="222222"/>
          <w:sz w:val="28"/>
          <w:szCs w:val="28"/>
          <w:lang w:eastAsia="ru-RU"/>
        </w:rPr>
        <w:t>их</w:t>
      </w:r>
      <w:r w:rsidRPr="00FC044B">
        <w:rPr>
          <w:rFonts w:eastAsia="Times New Roman"/>
          <w:color w:val="222222"/>
          <w:sz w:val="28"/>
          <w:szCs w:val="28"/>
          <w:lang w:eastAsia="ru-RU"/>
        </w:rPr>
        <w:t xml:space="preserve"> додатків. </w:t>
      </w:r>
      <w:proofErr w:type="spellStart"/>
      <w:r w:rsidR="008602BD" w:rsidRPr="008602BD">
        <w:rPr>
          <w:rFonts w:eastAsia="Times New Roman"/>
          <w:color w:val="222222"/>
          <w:sz w:val="28"/>
          <w:szCs w:val="28"/>
          <w:lang w:eastAsia="uk-UA"/>
        </w:rPr>
        <w:t>IntServ</w:t>
      </w:r>
      <w:proofErr w:type="spellEnd"/>
      <w:r w:rsidR="008602BD" w:rsidRPr="008602BD">
        <w:rPr>
          <w:rFonts w:eastAsia="Times New Roman"/>
          <w:color w:val="222222"/>
          <w:sz w:val="28"/>
          <w:szCs w:val="28"/>
          <w:lang w:eastAsia="uk-UA"/>
        </w:rPr>
        <w:t xml:space="preserve"> дозволяє </w:t>
      </w:r>
      <w:proofErr w:type="spellStart"/>
      <w:r w:rsidR="008602BD" w:rsidRPr="008602BD">
        <w:rPr>
          <w:rFonts w:eastAsia="Times New Roman"/>
          <w:color w:val="222222"/>
          <w:sz w:val="28"/>
          <w:szCs w:val="28"/>
          <w:lang w:eastAsia="uk-UA"/>
        </w:rPr>
        <w:t>хостам</w:t>
      </w:r>
      <w:proofErr w:type="spellEnd"/>
      <w:r w:rsidR="008602BD" w:rsidRPr="008602BD">
        <w:rPr>
          <w:rFonts w:eastAsia="Times New Roman"/>
          <w:color w:val="222222"/>
          <w:sz w:val="28"/>
          <w:szCs w:val="28"/>
          <w:lang w:eastAsia="uk-UA"/>
        </w:rPr>
        <w:t xml:space="preserve"> запитувати певну </w:t>
      </w:r>
      <w:r w:rsidR="008602BD" w:rsidRPr="008602BD">
        <w:rPr>
          <w:rFonts w:eastAsia="Times New Roman"/>
          <w:sz w:val="28"/>
          <w:szCs w:val="28"/>
          <w:lang w:eastAsia="uk-UA"/>
        </w:rPr>
        <w:br/>
      </w:r>
      <w:r w:rsidR="008602BD" w:rsidRPr="008602BD">
        <w:rPr>
          <w:rFonts w:eastAsia="Times New Roman"/>
          <w:color w:val="222222"/>
          <w:sz w:val="28"/>
          <w:szCs w:val="28"/>
          <w:lang w:eastAsia="uk-UA"/>
        </w:rPr>
        <w:t xml:space="preserve">кількість ресурсів для кожного потоку та використовувати зворотній зв'язок, щоб визначити, чи можна робити запити. </w:t>
      </w:r>
      <w:proofErr w:type="spellStart"/>
      <w:r w:rsidR="008602BD" w:rsidRPr="008602BD">
        <w:rPr>
          <w:rFonts w:eastAsia="Times New Roman"/>
          <w:color w:val="222222"/>
          <w:sz w:val="28"/>
          <w:szCs w:val="28"/>
          <w:lang w:eastAsia="uk-UA"/>
        </w:rPr>
        <w:t>DiffServ</w:t>
      </w:r>
      <w:proofErr w:type="spellEnd"/>
      <w:r w:rsidR="008602BD" w:rsidRPr="008602BD">
        <w:rPr>
          <w:rFonts w:eastAsia="Times New Roman"/>
          <w:color w:val="222222"/>
          <w:sz w:val="28"/>
          <w:szCs w:val="28"/>
          <w:lang w:eastAsia="uk-UA"/>
        </w:rPr>
        <w:t xml:space="preserve"> забезпечує масштабованість для великих корпоративних мереж.</w:t>
      </w:r>
    </w:p>
    <w:p w:rsidR="008602BD" w:rsidRPr="008602BD" w:rsidRDefault="008602BD" w:rsidP="008602BD">
      <w:pPr>
        <w:spacing w:after="0" w:line="312" w:lineRule="auto"/>
        <w:ind w:firstLine="709"/>
        <w:jc w:val="both"/>
        <w:rPr>
          <w:rFonts w:ascii="Times New Roman" w:eastAsia="Times New Roman" w:hAnsi="Times New Roman" w:cs="Times New Roman"/>
          <w:sz w:val="28"/>
          <w:szCs w:val="28"/>
          <w:lang w:eastAsia="uk-UA"/>
        </w:rPr>
      </w:pPr>
      <w:r w:rsidRPr="008602BD">
        <w:rPr>
          <w:rFonts w:ascii="Times New Roman" w:eastAsia="Times New Roman" w:hAnsi="Times New Roman" w:cs="Times New Roman"/>
          <w:color w:val="222222"/>
          <w:sz w:val="28"/>
          <w:szCs w:val="28"/>
          <w:lang w:eastAsia="uk-UA"/>
        </w:rPr>
        <w:t xml:space="preserve">В даний час пропонується гібридна структура. Вона передбачає використання моделі, в якій периферійні підмережі підтримують RSVP та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Ці підмережі з'єднані проміжними мережами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 Завдяки масштабованості мереж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ця модель розширює сферу застосування мереж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 Проміжна мережа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шукає мережі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ODN як транзит і зв'язок. </w:t>
      </w:r>
      <w:proofErr w:type="spellStart"/>
      <w:r w:rsidRPr="008602BD">
        <w:rPr>
          <w:rFonts w:ascii="Times New Roman" w:eastAsia="Times New Roman" w:hAnsi="Times New Roman" w:cs="Times New Roman"/>
          <w:color w:val="222222"/>
          <w:sz w:val="28"/>
          <w:szCs w:val="28"/>
          <w:lang w:eastAsia="uk-UA"/>
        </w:rPr>
        <w:t>Хости</w:t>
      </w:r>
      <w:proofErr w:type="spellEnd"/>
      <w:r w:rsidRPr="008602BD">
        <w:rPr>
          <w:rFonts w:ascii="Times New Roman" w:eastAsia="Times New Roman" w:hAnsi="Times New Roman" w:cs="Times New Roman"/>
          <w:color w:val="222222"/>
          <w:sz w:val="28"/>
          <w:szCs w:val="28"/>
          <w:lang w:eastAsia="uk-UA"/>
        </w:rPr>
        <w:t xml:space="preserve">, підключені до периферійних мереж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надсилають запити через мережі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один одному, щоб резервувати ресурси для кожного окремого потоку. </w:t>
      </w:r>
    </w:p>
    <w:p w:rsidR="008602BD" w:rsidRPr="008602BD" w:rsidRDefault="008602BD" w:rsidP="008602BD">
      <w:pPr>
        <w:spacing w:after="0" w:line="312" w:lineRule="auto"/>
        <w:ind w:firstLine="709"/>
        <w:jc w:val="both"/>
        <w:rPr>
          <w:rFonts w:ascii="Times New Roman" w:eastAsia="Times New Roman" w:hAnsi="Times New Roman" w:cs="Times New Roman"/>
          <w:sz w:val="28"/>
          <w:szCs w:val="28"/>
          <w:lang w:eastAsia="uk-UA"/>
        </w:rPr>
      </w:pPr>
      <w:r w:rsidRPr="008602BD">
        <w:rPr>
          <w:rFonts w:ascii="Times New Roman" w:eastAsia="Times New Roman" w:hAnsi="Times New Roman" w:cs="Times New Roman"/>
          <w:color w:val="222222"/>
          <w:sz w:val="28"/>
          <w:szCs w:val="28"/>
          <w:lang w:eastAsia="uk-UA"/>
        </w:rPr>
        <w:t xml:space="preserve">Периферійні пристрої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використовують стандартну обробку протоколу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 а сигналізація RSVP передається по мережах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прозоро. Пристрої на кордоні між </w:t>
      </w:r>
      <w:proofErr w:type="spellStart"/>
      <w:r w:rsidRPr="008602BD">
        <w:rPr>
          <w:rFonts w:ascii="Times New Roman" w:eastAsia="Times New Roman" w:hAnsi="Times New Roman" w:cs="Times New Roman"/>
          <w:color w:val="222222"/>
          <w:sz w:val="28"/>
          <w:szCs w:val="28"/>
          <w:lang w:eastAsia="uk-UA"/>
        </w:rPr>
        <w:t>IntServ</w:t>
      </w:r>
      <w:proofErr w:type="spellEnd"/>
      <w:r w:rsidRPr="008602BD">
        <w:rPr>
          <w:rFonts w:ascii="Times New Roman" w:eastAsia="Times New Roman" w:hAnsi="Times New Roman" w:cs="Times New Roman"/>
          <w:color w:val="222222"/>
          <w:sz w:val="28"/>
          <w:szCs w:val="28"/>
          <w:lang w:eastAsia="uk-UA"/>
        </w:rPr>
        <w:t xml:space="preserve"> / RSVP і мережами і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мережами обробки RSVP повідомлень і забезпечують вхідний контроль на основі наявності ресурсів в рамках </w:t>
      </w:r>
      <w:proofErr w:type="spellStart"/>
      <w:r w:rsidRPr="008602BD">
        <w:rPr>
          <w:rFonts w:ascii="Times New Roman" w:eastAsia="Times New Roman" w:hAnsi="Times New Roman" w:cs="Times New Roman"/>
          <w:color w:val="222222"/>
          <w:sz w:val="28"/>
          <w:szCs w:val="28"/>
          <w:lang w:eastAsia="uk-UA"/>
        </w:rPr>
        <w:t>DiffServ</w:t>
      </w:r>
      <w:proofErr w:type="spellEnd"/>
      <w:r w:rsidRPr="008602BD">
        <w:rPr>
          <w:rFonts w:ascii="Times New Roman" w:eastAsia="Times New Roman" w:hAnsi="Times New Roman" w:cs="Times New Roman"/>
          <w:color w:val="222222"/>
          <w:sz w:val="28"/>
          <w:szCs w:val="28"/>
          <w:lang w:eastAsia="uk-UA"/>
        </w:rPr>
        <w:t xml:space="preserve"> мережі. </w:t>
      </w:r>
    </w:p>
    <w:p w:rsidR="001347CB" w:rsidRDefault="001347CB" w:rsidP="001347CB">
      <w:pPr>
        <w:spacing w:after="0" w:line="312" w:lineRule="auto"/>
        <w:jc w:val="both"/>
        <w:rPr>
          <w:rFonts w:ascii="Times New Roman" w:eastAsia="Times New Roman" w:hAnsi="Times New Roman" w:cs="Times New Roman"/>
          <w:sz w:val="28"/>
          <w:szCs w:val="28"/>
          <w:lang w:eastAsia="ru-RU"/>
        </w:rPr>
      </w:pPr>
    </w:p>
    <w:p w:rsidR="00B12B94" w:rsidRDefault="002B344A" w:rsidP="00B12B94">
      <w:pPr>
        <w:spacing w:after="0" w:line="312"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151077" w:rsidRPr="0015107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3</w:t>
      </w:r>
      <w:r w:rsidR="00151077" w:rsidRPr="00151077">
        <w:rPr>
          <w:rFonts w:ascii="Times New Roman" w:eastAsia="Times New Roman" w:hAnsi="Times New Roman" w:cs="Times New Roman"/>
          <w:sz w:val="28"/>
          <w:szCs w:val="28"/>
          <w:lang w:eastAsia="ru-RU"/>
        </w:rPr>
        <w:t xml:space="preserve"> Класифікація і розмітка пакетів</w:t>
      </w:r>
    </w:p>
    <w:p w:rsidR="003B2283" w:rsidRDefault="003B2283" w:rsidP="00B12B94">
      <w:pPr>
        <w:spacing w:after="0" w:line="312" w:lineRule="auto"/>
        <w:ind w:firstLine="709"/>
        <w:jc w:val="both"/>
        <w:rPr>
          <w:rFonts w:ascii="Times New Roman" w:eastAsia="Times New Roman" w:hAnsi="Times New Roman" w:cs="Times New Roman"/>
          <w:sz w:val="28"/>
          <w:szCs w:val="28"/>
          <w:lang w:eastAsia="ru-RU"/>
        </w:rPr>
      </w:pP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Класифікація пакетів (</w:t>
      </w:r>
      <w:proofErr w:type="spellStart"/>
      <w:r w:rsidRPr="00702E4E">
        <w:rPr>
          <w:rFonts w:ascii="Times New Roman" w:eastAsia="Times New Roman" w:hAnsi="Times New Roman" w:cs="Times New Roman"/>
          <w:sz w:val="28"/>
          <w:szCs w:val="28"/>
          <w:lang w:eastAsia="uk-UA"/>
        </w:rPr>
        <w:t>Packet</w:t>
      </w:r>
      <w:proofErr w:type="spellEnd"/>
      <w:r w:rsidRPr="00702E4E">
        <w:rPr>
          <w:rFonts w:ascii="Times New Roman" w:eastAsia="Times New Roman" w:hAnsi="Times New Roman" w:cs="Times New Roman"/>
          <w:sz w:val="28"/>
          <w:szCs w:val="28"/>
          <w:lang w:eastAsia="uk-UA"/>
        </w:rPr>
        <w:t xml:space="preserve"> </w:t>
      </w:r>
      <w:proofErr w:type="spellStart"/>
      <w:r w:rsidRPr="00702E4E">
        <w:rPr>
          <w:rFonts w:ascii="Times New Roman" w:eastAsia="Times New Roman" w:hAnsi="Times New Roman" w:cs="Times New Roman"/>
          <w:sz w:val="28"/>
          <w:szCs w:val="28"/>
          <w:lang w:eastAsia="uk-UA"/>
        </w:rPr>
        <w:t>Classification</w:t>
      </w:r>
      <w:proofErr w:type="spellEnd"/>
      <w:r w:rsidRPr="00702E4E">
        <w:rPr>
          <w:rFonts w:ascii="Times New Roman" w:eastAsia="Times New Roman" w:hAnsi="Times New Roman" w:cs="Times New Roman"/>
          <w:sz w:val="28"/>
          <w:szCs w:val="28"/>
          <w:lang w:eastAsia="uk-UA"/>
        </w:rPr>
        <w:t xml:space="preserve">) - це механізм відношення пакету до класу трафіку. Іншим не менш важливим завданням в обробці пакетів є маркування пакету - присвоєння відповідного пріоритету (мітки). Залежно від рівня моделі OSI, ці завдання обробляються по-різному. </w:t>
      </w: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 xml:space="preserve">Протокол </w:t>
      </w:r>
      <w:proofErr w:type="spellStart"/>
      <w:r w:rsidRPr="00702E4E">
        <w:rPr>
          <w:rFonts w:ascii="Times New Roman" w:eastAsia="Times New Roman" w:hAnsi="Times New Roman" w:cs="Times New Roman"/>
          <w:sz w:val="28"/>
          <w:szCs w:val="28"/>
          <w:lang w:eastAsia="uk-UA"/>
        </w:rPr>
        <w:t>Ethernet</w:t>
      </w:r>
      <w:proofErr w:type="spellEnd"/>
      <w:r w:rsidRPr="00702E4E">
        <w:rPr>
          <w:rFonts w:ascii="Times New Roman" w:eastAsia="Times New Roman" w:hAnsi="Times New Roman" w:cs="Times New Roman"/>
          <w:sz w:val="28"/>
          <w:szCs w:val="28"/>
          <w:lang w:eastAsia="uk-UA"/>
        </w:rPr>
        <w:t xml:space="preserve"> </w:t>
      </w:r>
      <w:r w:rsidRPr="00702E4E">
        <w:rPr>
          <w:rFonts w:ascii="Times New Roman" w:eastAsia="Times New Roman" w:hAnsi="Times New Roman" w:cs="Times New Roman"/>
          <w:sz w:val="28"/>
          <w:szCs w:val="28"/>
          <w:lang w:eastAsia="ru-RU"/>
        </w:rPr>
        <w:t>в чистому вигляді</w:t>
      </w:r>
      <w:r w:rsidRPr="00702E4E">
        <w:rPr>
          <w:rFonts w:ascii="Times New Roman" w:eastAsia="Times New Roman" w:hAnsi="Times New Roman" w:cs="Times New Roman"/>
          <w:sz w:val="28"/>
          <w:szCs w:val="28"/>
          <w:lang w:eastAsia="uk-UA"/>
        </w:rPr>
        <w:t xml:space="preserve"> не підтримує </w:t>
      </w:r>
      <w:r w:rsidRPr="00702E4E">
        <w:rPr>
          <w:rFonts w:ascii="Times New Roman" w:eastAsia="Times New Roman" w:hAnsi="Times New Roman" w:cs="Times New Roman"/>
          <w:sz w:val="28"/>
          <w:szCs w:val="28"/>
          <w:lang w:eastAsia="ru-RU"/>
        </w:rPr>
        <w:t>поле</w:t>
      </w:r>
      <w:r w:rsidRPr="00702E4E">
        <w:rPr>
          <w:rFonts w:ascii="Times New Roman" w:eastAsia="Times New Roman" w:hAnsi="Times New Roman" w:cs="Times New Roman"/>
          <w:sz w:val="28"/>
          <w:szCs w:val="28"/>
          <w:lang w:eastAsia="uk-UA"/>
        </w:rPr>
        <w:t xml:space="preserve"> пріоритету. Отже, порти </w:t>
      </w:r>
      <w:proofErr w:type="spellStart"/>
      <w:r w:rsidRPr="00702E4E">
        <w:rPr>
          <w:rFonts w:ascii="Times New Roman" w:eastAsia="Times New Roman" w:hAnsi="Times New Roman" w:cs="Times New Roman"/>
          <w:sz w:val="28"/>
          <w:szCs w:val="28"/>
          <w:lang w:eastAsia="uk-UA"/>
        </w:rPr>
        <w:t>Ethernet</w:t>
      </w:r>
      <w:proofErr w:type="spellEnd"/>
      <w:r w:rsidRPr="00702E4E">
        <w:rPr>
          <w:rFonts w:ascii="Times New Roman" w:eastAsia="Times New Roman" w:hAnsi="Times New Roman" w:cs="Times New Roman"/>
          <w:sz w:val="28"/>
          <w:szCs w:val="28"/>
          <w:lang w:eastAsia="uk-UA"/>
        </w:rPr>
        <w:t xml:space="preserve"> </w:t>
      </w:r>
      <w:r w:rsidRPr="00702E4E">
        <w:rPr>
          <w:rFonts w:ascii="Times New Roman" w:eastAsia="Times New Roman" w:hAnsi="Times New Roman" w:cs="Times New Roman"/>
          <w:sz w:val="28"/>
          <w:szCs w:val="28"/>
          <w:lang w:eastAsia="ru-RU"/>
        </w:rPr>
        <w:t xml:space="preserve">(Access </w:t>
      </w:r>
      <w:proofErr w:type="spellStart"/>
      <w:r w:rsidRPr="00702E4E">
        <w:rPr>
          <w:rFonts w:ascii="Times New Roman" w:eastAsia="Times New Roman" w:hAnsi="Times New Roman" w:cs="Times New Roman"/>
          <w:sz w:val="28"/>
          <w:szCs w:val="28"/>
          <w:lang w:eastAsia="ru-RU"/>
        </w:rPr>
        <w:t>Port</w:t>
      </w:r>
      <w:proofErr w:type="spellEnd"/>
      <w:r w:rsidRPr="00702E4E">
        <w:rPr>
          <w:rFonts w:ascii="Times New Roman" w:eastAsia="Times New Roman" w:hAnsi="Times New Roman" w:cs="Times New Roman"/>
          <w:sz w:val="28"/>
          <w:szCs w:val="28"/>
          <w:lang w:eastAsia="ru-RU"/>
        </w:rPr>
        <w:t>)</w:t>
      </w:r>
      <w:r w:rsidRPr="00702E4E">
        <w:rPr>
          <w:rFonts w:ascii="Times New Roman" w:eastAsia="Times New Roman" w:hAnsi="Times New Roman" w:cs="Times New Roman"/>
          <w:sz w:val="28"/>
          <w:szCs w:val="28"/>
          <w:lang w:eastAsia="uk-UA"/>
        </w:rPr>
        <w:t xml:space="preserve"> можуть бути тільки внутрішнім (стосовно комутатора) класифікаційним номером для вхідного порту, і вони можуть бути такими, які позначені.</w:t>
      </w: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lastRenderedPageBreak/>
        <w:t>Більш гнучким рішенням є використання стандарту IEEE 802.1P, розробленого спільно з 802.1Q. Ієрархія відносин така:</w:t>
      </w:r>
    </w:p>
    <w:p w:rsidR="00702E4E" w:rsidRPr="00702E4E" w:rsidRDefault="00702E4E" w:rsidP="00702E4E">
      <w:pPr>
        <w:spacing w:after="0" w:line="312" w:lineRule="auto"/>
        <w:ind w:left="106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color w:val="222222"/>
          <w:sz w:val="28"/>
          <w:szCs w:val="28"/>
          <w:lang w:eastAsia="uk-UA"/>
        </w:rPr>
        <w:t xml:space="preserve">- </w:t>
      </w:r>
      <w:r w:rsidRPr="00702E4E">
        <w:rPr>
          <w:rFonts w:ascii="Times New Roman" w:eastAsia="Times New Roman" w:hAnsi="Times New Roman" w:cs="Times New Roman"/>
          <w:sz w:val="28"/>
          <w:szCs w:val="28"/>
          <w:lang w:eastAsia="uk-UA"/>
        </w:rPr>
        <w:t>802.1D описує технологію мостів і є основою для 802.1Q та 802.1P.</w:t>
      </w:r>
      <w:r w:rsidRPr="00702E4E">
        <w:rPr>
          <w:rFonts w:ascii="Times New Roman" w:eastAsia="Times New Roman" w:hAnsi="Times New Roman" w:cs="Times New Roman"/>
          <w:color w:val="222222"/>
          <w:sz w:val="28"/>
          <w:szCs w:val="28"/>
          <w:lang w:eastAsia="uk-UA"/>
        </w:rPr>
        <w:t xml:space="preserve"> </w:t>
      </w:r>
    </w:p>
    <w:p w:rsidR="00702E4E" w:rsidRPr="00702E4E" w:rsidRDefault="00702E4E" w:rsidP="00702E4E">
      <w:pPr>
        <w:spacing w:after="0" w:line="312" w:lineRule="auto"/>
        <w:ind w:left="106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color w:val="222222"/>
          <w:sz w:val="28"/>
          <w:szCs w:val="28"/>
          <w:lang w:eastAsia="uk-UA"/>
        </w:rPr>
        <w:t xml:space="preserve">- </w:t>
      </w:r>
      <w:r w:rsidRPr="00702E4E">
        <w:rPr>
          <w:rFonts w:ascii="Times New Roman" w:eastAsia="Times New Roman" w:hAnsi="Times New Roman" w:cs="Times New Roman"/>
          <w:sz w:val="28"/>
          <w:szCs w:val="28"/>
          <w:lang w:eastAsia="uk-UA"/>
        </w:rPr>
        <w:t>802.1Q описує технологію віртуальної мережі (VLAN).</w:t>
      </w:r>
      <w:r w:rsidRPr="00702E4E">
        <w:rPr>
          <w:rFonts w:ascii="Times New Roman" w:eastAsia="Times New Roman" w:hAnsi="Times New Roman" w:cs="Times New Roman"/>
          <w:color w:val="222222"/>
          <w:sz w:val="28"/>
          <w:szCs w:val="28"/>
          <w:lang w:eastAsia="uk-UA"/>
        </w:rPr>
        <w:t xml:space="preserve"> </w:t>
      </w:r>
    </w:p>
    <w:p w:rsidR="00702E4E" w:rsidRPr="00702E4E" w:rsidRDefault="00702E4E" w:rsidP="00702E4E">
      <w:pPr>
        <w:spacing w:after="0" w:line="312" w:lineRule="auto"/>
        <w:ind w:left="106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color w:val="222222"/>
          <w:sz w:val="28"/>
          <w:szCs w:val="28"/>
          <w:lang w:eastAsia="uk-UA"/>
        </w:rPr>
        <w:t xml:space="preserve">- </w:t>
      </w:r>
      <w:r w:rsidRPr="00702E4E">
        <w:rPr>
          <w:rFonts w:ascii="Times New Roman" w:eastAsia="Times New Roman" w:hAnsi="Times New Roman" w:cs="Times New Roman"/>
          <w:sz w:val="28"/>
          <w:szCs w:val="28"/>
          <w:lang w:eastAsia="ru-RU"/>
        </w:rPr>
        <w:t xml:space="preserve">802.1P </w:t>
      </w:r>
      <w:r w:rsidRPr="00702E4E">
        <w:rPr>
          <w:rFonts w:ascii="Times New Roman" w:eastAsia="Times New Roman" w:hAnsi="Times New Roman" w:cs="Times New Roman"/>
          <w:sz w:val="28"/>
          <w:szCs w:val="28"/>
          <w:lang w:eastAsia="uk-UA"/>
        </w:rPr>
        <w:t xml:space="preserve">забезпечення якості </w:t>
      </w:r>
      <w:r w:rsidRPr="00702E4E">
        <w:rPr>
          <w:rFonts w:ascii="Times New Roman" w:eastAsia="Times New Roman" w:hAnsi="Times New Roman" w:cs="Times New Roman"/>
          <w:sz w:val="28"/>
          <w:szCs w:val="28"/>
          <w:lang w:eastAsia="ru-RU"/>
        </w:rPr>
        <w:t>обслуговування.</w:t>
      </w:r>
    </w:p>
    <w:p w:rsidR="00B12B94" w:rsidRDefault="00B12B94" w:rsidP="00182D3A">
      <w:pPr>
        <w:spacing w:after="0" w:line="312" w:lineRule="auto"/>
        <w:ind w:firstLine="709"/>
        <w:jc w:val="both"/>
        <w:rPr>
          <w:rFonts w:ascii="Times New Roman" w:eastAsia="Times New Roman" w:hAnsi="Times New Roman" w:cs="Times New Roman"/>
          <w:sz w:val="28"/>
          <w:szCs w:val="28"/>
          <w:lang w:eastAsia="ru-RU"/>
        </w:rPr>
      </w:pPr>
      <w:r w:rsidRPr="00B12B94">
        <w:rPr>
          <w:rFonts w:ascii="Times New Roman" w:eastAsia="Times New Roman" w:hAnsi="Times New Roman" w:cs="Times New Roman"/>
          <w:sz w:val="28"/>
          <w:szCs w:val="28"/>
          <w:lang w:eastAsia="ru-RU"/>
        </w:rPr>
        <w:t xml:space="preserve">В цілому, включення підтримки 802.1Q автоматично дає можливість використання 802.1P. Відповідно до стандарту використовуються 3 біта в заголовку другого рівня, які називаються </w:t>
      </w:r>
      <w:proofErr w:type="spellStart"/>
      <w:r w:rsidRPr="00B12B94">
        <w:rPr>
          <w:rFonts w:ascii="Times New Roman" w:eastAsia="Times New Roman" w:hAnsi="Times New Roman" w:cs="Times New Roman"/>
          <w:sz w:val="28"/>
          <w:szCs w:val="28"/>
          <w:lang w:eastAsia="ru-RU"/>
        </w:rPr>
        <w:t>Class</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of</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Service</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CoS</w:t>
      </w:r>
      <w:proofErr w:type="spellEnd"/>
      <w:r w:rsidRPr="00B12B94">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eastAsia="ru-RU"/>
        </w:rPr>
        <w:t>рис. 1.1</w:t>
      </w:r>
      <w:r w:rsidRPr="00B12B94">
        <w:rPr>
          <w:rFonts w:ascii="Times New Roman" w:eastAsia="Times New Roman" w:hAnsi="Times New Roman" w:cs="Times New Roman"/>
          <w:sz w:val="28"/>
          <w:szCs w:val="28"/>
          <w:lang w:eastAsia="ru-RU"/>
        </w:rPr>
        <w:t xml:space="preserve">). Таким чином, </w:t>
      </w:r>
      <w:proofErr w:type="spellStart"/>
      <w:r w:rsidRPr="00B12B94">
        <w:rPr>
          <w:rFonts w:ascii="Times New Roman" w:eastAsia="Times New Roman" w:hAnsi="Times New Roman" w:cs="Times New Roman"/>
          <w:sz w:val="28"/>
          <w:szCs w:val="28"/>
          <w:lang w:eastAsia="ru-RU"/>
        </w:rPr>
        <w:t>CoS</w:t>
      </w:r>
      <w:proofErr w:type="spellEnd"/>
      <w:r w:rsidRPr="00B12B94">
        <w:rPr>
          <w:rFonts w:ascii="Times New Roman" w:eastAsia="Times New Roman" w:hAnsi="Times New Roman" w:cs="Times New Roman"/>
          <w:sz w:val="28"/>
          <w:szCs w:val="28"/>
          <w:lang w:eastAsia="ru-RU"/>
        </w:rPr>
        <w:t xml:space="preserve"> може приймати значення від 0 до 7.</w:t>
      </w:r>
    </w:p>
    <w:p w:rsidR="00B12B94" w:rsidRDefault="00B12B94" w:rsidP="001347CB">
      <w:pPr>
        <w:spacing w:after="0" w:line="312" w:lineRule="auto"/>
        <w:jc w:val="both"/>
        <w:rPr>
          <w:rFonts w:ascii="Times New Roman" w:eastAsia="Times New Roman" w:hAnsi="Times New Roman" w:cs="Times New Roman"/>
          <w:sz w:val="28"/>
          <w:szCs w:val="28"/>
          <w:lang w:eastAsia="ru-RU"/>
        </w:rPr>
      </w:pPr>
    </w:p>
    <w:p w:rsidR="00B12B94" w:rsidRDefault="00002EF2" w:rsidP="00B12B94">
      <w:pPr>
        <w:spacing w:after="0" w:line="312"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4442460" cy="20015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2460" cy="2001520"/>
                    </a:xfrm>
                    <a:prstGeom prst="rect">
                      <a:avLst/>
                    </a:prstGeom>
                    <a:noFill/>
                    <a:ln>
                      <a:noFill/>
                    </a:ln>
                  </pic:spPr>
                </pic:pic>
              </a:graphicData>
            </a:graphic>
          </wp:inline>
        </w:drawing>
      </w:r>
    </w:p>
    <w:p w:rsidR="00B12B94" w:rsidRDefault="00B12B94" w:rsidP="001347CB">
      <w:pPr>
        <w:spacing w:after="0" w:line="312" w:lineRule="auto"/>
        <w:jc w:val="both"/>
        <w:rPr>
          <w:rFonts w:ascii="Times New Roman" w:eastAsia="Times New Roman" w:hAnsi="Times New Roman" w:cs="Times New Roman"/>
          <w:sz w:val="28"/>
          <w:szCs w:val="28"/>
          <w:lang w:eastAsia="ru-RU"/>
        </w:rPr>
      </w:pPr>
    </w:p>
    <w:p w:rsidR="00B12B94" w:rsidRDefault="00B12B94" w:rsidP="00B12B94">
      <w:pPr>
        <w:spacing w:after="0" w:line="312"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Рисунок 1.1 </w:t>
      </w:r>
      <w:r w:rsidRPr="00F1129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B12B94">
        <w:rPr>
          <w:rFonts w:ascii="Times New Roman" w:eastAsia="Times New Roman" w:hAnsi="Times New Roman" w:cs="Times New Roman"/>
          <w:sz w:val="28"/>
          <w:szCs w:val="28"/>
          <w:lang w:eastAsia="ru-RU"/>
        </w:rPr>
        <w:t xml:space="preserve">Додаткове поле </w:t>
      </w:r>
      <w:proofErr w:type="spellStart"/>
      <w:r w:rsidRPr="00B12B94">
        <w:rPr>
          <w:rFonts w:ascii="Times New Roman" w:eastAsia="Times New Roman" w:hAnsi="Times New Roman" w:cs="Times New Roman"/>
          <w:sz w:val="28"/>
          <w:szCs w:val="28"/>
          <w:lang w:eastAsia="ru-RU"/>
        </w:rPr>
        <w:t>CoS</w:t>
      </w:r>
      <w:proofErr w:type="spellEnd"/>
      <w:r w:rsidRPr="00B12B94">
        <w:rPr>
          <w:rFonts w:ascii="Times New Roman" w:eastAsia="Times New Roman" w:hAnsi="Times New Roman" w:cs="Times New Roman"/>
          <w:sz w:val="28"/>
          <w:szCs w:val="28"/>
          <w:lang w:eastAsia="ru-RU"/>
        </w:rPr>
        <w:t xml:space="preserve"> в заголовку кадру </w:t>
      </w:r>
      <w:proofErr w:type="spellStart"/>
      <w:r w:rsidRPr="00B12B94">
        <w:rPr>
          <w:rFonts w:ascii="Times New Roman" w:eastAsia="Times New Roman" w:hAnsi="Times New Roman" w:cs="Times New Roman"/>
          <w:sz w:val="28"/>
          <w:szCs w:val="28"/>
          <w:lang w:eastAsia="ru-RU"/>
        </w:rPr>
        <w:t>Ethernet</w:t>
      </w:r>
      <w:proofErr w:type="spellEnd"/>
      <w:r w:rsidRPr="00B12B94">
        <w:rPr>
          <w:rFonts w:ascii="Times New Roman" w:eastAsia="Times New Roman" w:hAnsi="Times New Roman" w:cs="Times New Roman"/>
          <w:sz w:val="28"/>
          <w:szCs w:val="28"/>
          <w:lang w:eastAsia="ru-RU"/>
        </w:rPr>
        <w:t>.</w:t>
      </w:r>
    </w:p>
    <w:p w:rsidR="00151077" w:rsidRDefault="00151077" w:rsidP="001347CB">
      <w:pPr>
        <w:spacing w:after="0" w:line="312" w:lineRule="auto"/>
        <w:jc w:val="both"/>
        <w:rPr>
          <w:rFonts w:ascii="Times New Roman" w:eastAsia="Times New Roman" w:hAnsi="Times New Roman" w:cs="Times New Roman"/>
          <w:sz w:val="28"/>
          <w:szCs w:val="28"/>
          <w:lang w:eastAsia="ru-RU"/>
        </w:rPr>
      </w:pPr>
    </w:p>
    <w:p w:rsidR="00B12B94" w:rsidRDefault="00B12B94" w:rsidP="00B12B94">
      <w:pPr>
        <w:spacing w:after="0" w:line="312" w:lineRule="auto"/>
        <w:ind w:firstLine="709"/>
        <w:jc w:val="both"/>
        <w:rPr>
          <w:rFonts w:ascii="Times New Roman" w:eastAsia="Times New Roman" w:hAnsi="Times New Roman" w:cs="Times New Roman"/>
          <w:sz w:val="28"/>
          <w:szCs w:val="28"/>
          <w:lang w:eastAsia="ru-RU"/>
        </w:rPr>
      </w:pPr>
      <w:proofErr w:type="spellStart"/>
      <w:r w:rsidRPr="00B12B94">
        <w:rPr>
          <w:rFonts w:ascii="Times New Roman" w:eastAsia="Times New Roman" w:hAnsi="Times New Roman" w:cs="Times New Roman"/>
          <w:sz w:val="28"/>
          <w:szCs w:val="28"/>
          <w:lang w:eastAsia="ru-RU"/>
        </w:rPr>
        <w:t>Маршрутизуюче</w:t>
      </w:r>
      <w:proofErr w:type="spellEnd"/>
      <w:r w:rsidRPr="00B12B94">
        <w:rPr>
          <w:rFonts w:ascii="Times New Roman" w:eastAsia="Times New Roman" w:hAnsi="Times New Roman" w:cs="Times New Roman"/>
          <w:sz w:val="28"/>
          <w:szCs w:val="28"/>
          <w:lang w:eastAsia="ru-RU"/>
        </w:rPr>
        <w:t xml:space="preserve"> обладнання (</w:t>
      </w:r>
      <w:proofErr w:type="spellStart"/>
      <w:r w:rsidRPr="00B12B94">
        <w:rPr>
          <w:rFonts w:ascii="Times New Roman" w:eastAsia="Times New Roman" w:hAnsi="Times New Roman" w:cs="Times New Roman"/>
          <w:sz w:val="28"/>
          <w:szCs w:val="28"/>
          <w:lang w:eastAsia="ru-RU"/>
        </w:rPr>
        <w:t>Layer</w:t>
      </w:r>
      <w:proofErr w:type="spellEnd"/>
      <w:r w:rsidRPr="00B12B94">
        <w:rPr>
          <w:rFonts w:ascii="Times New Roman" w:eastAsia="Times New Roman" w:hAnsi="Times New Roman" w:cs="Times New Roman"/>
          <w:sz w:val="28"/>
          <w:szCs w:val="28"/>
          <w:lang w:eastAsia="ru-RU"/>
        </w:rPr>
        <w:t xml:space="preserve"> 3) оперує IP пакетами, в яких під цілі маркування передбачено відповідне поле в IP-заголовку - </w:t>
      </w:r>
      <w:proofErr w:type="spellStart"/>
      <w:r w:rsidRPr="00B12B94">
        <w:rPr>
          <w:rFonts w:ascii="Times New Roman" w:eastAsia="Times New Roman" w:hAnsi="Times New Roman" w:cs="Times New Roman"/>
          <w:sz w:val="28"/>
          <w:szCs w:val="28"/>
          <w:lang w:eastAsia="ru-RU"/>
        </w:rPr>
        <w:t>Type</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of</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Service</w:t>
      </w:r>
      <w:proofErr w:type="spellEnd"/>
      <w:r w:rsidRPr="00B12B94">
        <w:rPr>
          <w:rFonts w:ascii="Times New Roman" w:eastAsia="Times New Roman" w:hAnsi="Times New Roman" w:cs="Times New Roman"/>
          <w:sz w:val="28"/>
          <w:szCs w:val="28"/>
          <w:lang w:eastAsia="ru-RU"/>
        </w:rPr>
        <w:t xml:space="preserve"> (</w:t>
      </w:r>
      <w:proofErr w:type="spellStart"/>
      <w:r w:rsidRPr="00B12B94">
        <w:rPr>
          <w:rFonts w:ascii="Times New Roman" w:eastAsia="Times New Roman" w:hAnsi="Times New Roman" w:cs="Times New Roman"/>
          <w:sz w:val="28"/>
          <w:szCs w:val="28"/>
          <w:lang w:eastAsia="ru-RU"/>
        </w:rPr>
        <w:t>ToS</w:t>
      </w:r>
      <w:proofErr w:type="spellEnd"/>
      <w:r w:rsidRPr="00B12B94">
        <w:rPr>
          <w:rFonts w:ascii="Times New Roman" w:eastAsia="Times New Roman" w:hAnsi="Times New Roman" w:cs="Times New Roman"/>
          <w:sz w:val="28"/>
          <w:szCs w:val="28"/>
          <w:lang w:eastAsia="ru-RU"/>
        </w:rPr>
        <w:t xml:space="preserve">) розміром один байт. </w:t>
      </w:r>
      <w:proofErr w:type="spellStart"/>
      <w:r w:rsidRPr="00B12B94">
        <w:rPr>
          <w:rFonts w:ascii="Times New Roman" w:eastAsia="Times New Roman" w:hAnsi="Times New Roman" w:cs="Times New Roman"/>
          <w:sz w:val="28"/>
          <w:szCs w:val="28"/>
          <w:lang w:eastAsia="ru-RU"/>
        </w:rPr>
        <w:t>ToS</w:t>
      </w:r>
      <w:proofErr w:type="spellEnd"/>
      <w:r w:rsidRPr="00B12B94">
        <w:rPr>
          <w:rFonts w:ascii="Times New Roman" w:eastAsia="Times New Roman" w:hAnsi="Times New Roman" w:cs="Times New Roman"/>
          <w:sz w:val="28"/>
          <w:szCs w:val="28"/>
          <w:lang w:eastAsia="ru-RU"/>
        </w:rPr>
        <w:t xml:space="preserve"> може бути заповнений класифікатором IP </w:t>
      </w:r>
      <w:proofErr w:type="spellStart"/>
      <w:r w:rsidRPr="00B12B94">
        <w:rPr>
          <w:rFonts w:ascii="Times New Roman" w:eastAsia="Times New Roman" w:hAnsi="Times New Roman" w:cs="Times New Roman"/>
          <w:sz w:val="28"/>
          <w:szCs w:val="28"/>
          <w:lang w:eastAsia="ru-RU"/>
        </w:rPr>
        <w:t>Precedence</w:t>
      </w:r>
      <w:proofErr w:type="spellEnd"/>
      <w:r w:rsidRPr="00B12B94">
        <w:rPr>
          <w:rFonts w:ascii="Times New Roman" w:eastAsia="Times New Roman" w:hAnsi="Times New Roman" w:cs="Times New Roman"/>
          <w:sz w:val="28"/>
          <w:szCs w:val="28"/>
          <w:lang w:eastAsia="ru-RU"/>
        </w:rPr>
        <w:t xml:space="preserve"> (IPP) або DSCP в залежності від завдання. IPP має розмір 3 біта (приймає значення 0-7). DSCP відноситься до моделі </w:t>
      </w:r>
      <w:proofErr w:type="spellStart"/>
      <w:r w:rsidRPr="00B12B94">
        <w:rPr>
          <w:rFonts w:ascii="Times New Roman" w:eastAsia="Times New Roman" w:hAnsi="Times New Roman" w:cs="Times New Roman"/>
          <w:sz w:val="28"/>
          <w:szCs w:val="28"/>
          <w:lang w:eastAsia="ru-RU"/>
        </w:rPr>
        <w:t>DiffServ</w:t>
      </w:r>
      <w:proofErr w:type="spellEnd"/>
      <w:r w:rsidRPr="00B12B94">
        <w:rPr>
          <w:rFonts w:ascii="Times New Roman" w:eastAsia="Times New Roman" w:hAnsi="Times New Roman" w:cs="Times New Roman"/>
          <w:sz w:val="28"/>
          <w:szCs w:val="28"/>
          <w:lang w:eastAsia="ru-RU"/>
        </w:rPr>
        <w:t xml:space="preserve"> і складається з 6 біт (значення 0-63) (</w:t>
      </w:r>
      <w:r>
        <w:rPr>
          <w:rFonts w:ascii="Times New Roman" w:eastAsia="Times New Roman" w:hAnsi="Times New Roman" w:cs="Times New Roman"/>
          <w:sz w:val="28"/>
          <w:szCs w:val="28"/>
          <w:lang w:eastAsia="ru-RU"/>
        </w:rPr>
        <w:t>рис. 1.2</w:t>
      </w:r>
      <w:r w:rsidRPr="00B12B94">
        <w:rPr>
          <w:rFonts w:ascii="Times New Roman" w:eastAsia="Times New Roman" w:hAnsi="Times New Roman" w:cs="Times New Roman"/>
          <w:sz w:val="28"/>
          <w:szCs w:val="28"/>
          <w:lang w:eastAsia="ru-RU"/>
        </w:rPr>
        <w:t>).</w:t>
      </w:r>
    </w:p>
    <w:p w:rsidR="00702E4E" w:rsidRDefault="00702E4E" w:rsidP="00B12B94">
      <w:pPr>
        <w:spacing w:after="0" w:line="312" w:lineRule="auto"/>
        <w:ind w:firstLine="709"/>
        <w:jc w:val="both"/>
        <w:rPr>
          <w:rFonts w:ascii="Times New Roman" w:eastAsia="Times New Roman" w:hAnsi="Times New Roman" w:cs="Times New Roman"/>
          <w:sz w:val="28"/>
          <w:szCs w:val="28"/>
          <w:lang w:eastAsia="ru-RU"/>
        </w:rPr>
      </w:pPr>
    </w:p>
    <w:p w:rsidR="00B12B94" w:rsidRDefault="00B12B94" w:rsidP="00B12B94">
      <w:pPr>
        <w:spacing w:after="0" w:line="312" w:lineRule="auto"/>
        <w:ind w:firstLine="709"/>
        <w:jc w:val="both"/>
        <w:rPr>
          <w:rFonts w:ascii="Times New Roman" w:eastAsia="Times New Roman" w:hAnsi="Times New Roman" w:cs="Times New Roman"/>
          <w:sz w:val="28"/>
          <w:szCs w:val="28"/>
          <w:lang w:eastAsia="ru-RU"/>
        </w:rPr>
      </w:pPr>
    </w:p>
    <w:p w:rsidR="00B12B94" w:rsidRDefault="00E62D25" w:rsidP="00B12B94">
      <w:pPr>
        <w:spacing w:after="0" w:line="312"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lastRenderedPageBreak/>
        <w:drawing>
          <wp:inline distT="0" distB="0" distL="0" distR="0">
            <wp:extent cx="3898900" cy="1768475"/>
            <wp:effectExtent l="0" t="0" r="635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98900" cy="1768475"/>
                    </a:xfrm>
                    <a:prstGeom prst="rect">
                      <a:avLst/>
                    </a:prstGeom>
                    <a:noFill/>
                    <a:ln>
                      <a:noFill/>
                    </a:ln>
                  </pic:spPr>
                </pic:pic>
              </a:graphicData>
            </a:graphic>
          </wp:inline>
        </w:drawing>
      </w:r>
    </w:p>
    <w:p w:rsidR="00B12B94" w:rsidRDefault="00E62D25" w:rsidP="00B12B94">
      <w:pPr>
        <w:spacing w:after="0" w:line="312"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3916680" cy="1794510"/>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16680" cy="1794510"/>
                    </a:xfrm>
                    <a:prstGeom prst="rect">
                      <a:avLst/>
                    </a:prstGeom>
                    <a:noFill/>
                    <a:ln>
                      <a:noFill/>
                    </a:ln>
                  </pic:spPr>
                </pic:pic>
              </a:graphicData>
            </a:graphic>
          </wp:inline>
        </w:drawing>
      </w:r>
    </w:p>
    <w:p w:rsidR="002B344A" w:rsidRDefault="002B344A" w:rsidP="00B12B94">
      <w:pPr>
        <w:spacing w:after="0" w:line="312" w:lineRule="auto"/>
        <w:ind w:firstLine="709"/>
        <w:jc w:val="center"/>
        <w:rPr>
          <w:rFonts w:ascii="Times New Roman" w:eastAsia="Times New Roman" w:hAnsi="Times New Roman" w:cs="Times New Roman"/>
          <w:sz w:val="28"/>
          <w:szCs w:val="28"/>
          <w:lang w:eastAsia="ru-RU"/>
        </w:rPr>
      </w:pPr>
    </w:p>
    <w:p w:rsidR="002B344A" w:rsidRDefault="002B344A" w:rsidP="002B344A">
      <w:pPr>
        <w:spacing w:after="0" w:line="312"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Рисунок 1.2 </w:t>
      </w:r>
      <w:r w:rsidRPr="00F1129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2B344A">
        <w:rPr>
          <w:rFonts w:ascii="Times New Roman" w:eastAsia="Times New Roman" w:hAnsi="Times New Roman" w:cs="Times New Roman"/>
          <w:sz w:val="28"/>
          <w:szCs w:val="28"/>
          <w:lang w:eastAsia="ru-RU"/>
        </w:rPr>
        <w:t xml:space="preserve">Поле TOS в </w:t>
      </w:r>
      <w:r>
        <w:rPr>
          <w:rFonts w:ascii="Times New Roman" w:eastAsia="Times New Roman" w:hAnsi="Times New Roman" w:cs="Times New Roman"/>
          <w:sz w:val="28"/>
          <w:szCs w:val="28"/>
          <w:lang w:eastAsia="ru-RU"/>
        </w:rPr>
        <w:t>IP-заголовку</w:t>
      </w:r>
      <w:r w:rsidRPr="00B12B94">
        <w:rPr>
          <w:rFonts w:ascii="Times New Roman" w:eastAsia="Times New Roman" w:hAnsi="Times New Roman" w:cs="Times New Roman"/>
          <w:sz w:val="28"/>
          <w:szCs w:val="28"/>
          <w:lang w:eastAsia="ru-RU"/>
        </w:rPr>
        <w:t>.</w:t>
      </w:r>
    </w:p>
    <w:p w:rsidR="002B344A" w:rsidRDefault="002B344A" w:rsidP="00B12B94">
      <w:pPr>
        <w:spacing w:after="0" w:line="312" w:lineRule="auto"/>
        <w:ind w:firstLine="709"/>
        <w:jc w:val="center"/>
        <w:rPr>
          <w:rFonts w:ascii="Times New Roman" w:eastAsia="Times New Roman" w:hAnsi="Times New Roman" w:cs="Times New Roman"/>
          <w:sz w:val="28"/>
          <w:szCs w:val="28"/>
          <w:lang w:eastAsia="ru-RU"/>
        </w:rPr>
      </w:pPr>
    </w:p>
    <w:p w:rsidR="002B344A" w:rsidRDefault="002B344A" w:rsidP="002B344A">
      <w:pPr>
        <w:spacing w:after="0" w:line="312" w:lineRule="auto"/>
        <w:ind w:firstLine="709"/>
        <w:jc w:val="both"/>
        <w:rPr>
          <w:rFonts w:ascii="Times New Roman" w:eastAsia="Times New Roman" w:hAnsi="Times New Roman" w:cs="Times New Roman"/>
          <w:sz w:val="28"/>
          <w:szCs w:val="28"/>
          <w:lang w:eastAsia="ru-RU"/>
        </w:rPr>
      </w:pPr>
      <w:r w:rsidRPr="002B344A">
        <w:rPr>
          <w:rFonts w:ascii="Times New Roman" w:eastAsia="Times New Roman" w:hAnsi="Times New Roman" w:cs="Times New Roman"/>
          <w:sz w:val="28"/>
          <w:szCs w:val="28"/>
          <w:lang w:eastAsia="ru-RU"/>
        </w:rPr>
        <w:t>Крім цифрової форми, значення DSCP можуть бути виражені з використанням спеціальних ключових слів:</w:t>
      </w:r>
    </w:p>
    <w:p w:rsidR="002B344A" w:rsidRPr="006A5EC2" w:rsidRDefault="006A5EC2" w:rsidP="006A5EC2">
      <w:pPr>
        <w:spacing w:after="0" w:line="312" w:lineRule="auto"/>
        <w:ind w:left="106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6A5EC2">
        <w:rPr>
          <w:rFonts w:ascii="Times New Roman" w:eastAsia="Times New Roman" w:hAnsi="Times New Roman" w:cs="Times New Roman"/>
          <w:color w:val="222222"/>
          <w:sz w:val="28"/>
          <w:szCs w:val="28"/>
          <w:lang w:val="ru-RU" w:eastAsia="ru-RU"/>
        </w:rPr>
        <w:t xml:space="preserve"> </w:t>
      </w:r>
      <w:r w:rsidR="002B344A" w:rsidRPr="006A5EC2">
        <w:rPr>
          <w:rFonts w:ascii="Times New Roman" w:eastAsia="Times New Roman" w:hAnsi="Times New Roman" w:cs="Times New Roman"/>
          <w:sz w:val="28"/>
          <w:szCs w:val="28"/>
          <w:lang w:eastAsia="ru-RU"/>
        </w:rPr>
        <w:t>доставка по можливості BE (</w:t>
      </w:r>
      <w:proofErr w:type="spellStart"/>
      <w:r w:rsidR="002B344A" w:rsidRPr="006A5EC2">
        <w:rPr>
          <w:rFonts w:ascii="Times New Roman" w:eastAsia="Times New Roman" w:hAnsi="Times New Roman" w:cs="Times New Roman"/>
          <w:sz w:val="28"/>
          <w:szCs w:val="28"/>
          <w:lang w:eastAsia="ru-RU"/>
        </w:rPr>
        <w:t>Best</w:t>
      </w:r>
      <w:proofErr w:type="spellEnd"/>
      <w:r w:rsidR="002B344A" w:rsidRPr="006A5EC2">
        <w:rPr>
          <w:rFonts w:ascii="Times New Roman" w:eastAsia="Times New Roman" w:hAnsi="Times New Roman" w:cs="Times New Roman"/>
          <w:sz w:val="28"/>
          <w:szCs w:val="28"/>
          <w:lang w:eastAsia="ru-RU"/>
        </w:rPr>
        <w:t xml:space="preserve"> </w:t>
      </w:r>
      <w:proofErr w:type="spellStart"/>
      <w:r w:rsidR="002B344A" w:rsidRPr="006A5EC2">
        <w:rPr>
          <w:rFonts w:ascii="Times New Roman" w:eastAsia="Times New Roman" w:hAnsi="Times New Roman" w:cs="Times New Roman"/>
          <w:sz w:val="28"/>
          <w:szCs w:val="28"/>
          <w:lang w:eastAsia="ru-RU"/>
        </w:rPr>
        <w:t>Effort</w:t>
      </w:r>
      <w:proofErr w:type="spellEnd"/>
      <w:r w:rsidR="002B344A" w:rsidRPr="006A5EC2">
        <w:rPr>
          <w:rFonts w:ascii="Times New Roman" w:eastAsia="Times New Roman" w:hAnsi="Times New Roman" w:cs="Times New Roman"/>
          <w:sz w:val="28"/>
          <w:szCs w:val="28"/>
          <w:lang w:eastAsia="ru-RU"/>
        </w:rPr>
        <w:t>);</w:t>
      </w:r>
    </w:p>
    <w:p w:rsidR="002B344A" w:rsidRPr="006A5EC2" w:rsidRDefault="006A5EC2" w:rsidP="006A5EC2">
      <w:pPr>
        <w:spacing w:after="0" w:line="312" w:lineRule="auto"/>
        <w:ind w:left="106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64473">
        <w:rPr>
          <w:rFonts w:ascii="Times New Roman" w:eastAsia="Times New Roman" w:hAnsi="Times New Roman" w:cs="Times New Roman"/>
          <w:color w:val="222222"/>
          <w:sz w:val="28"/>
          <w:szCs w:val="28"/>
          <w:lang w:eastAsia="ru-RU"/>
        </w:rPr>
        <w:t xml:space="preserve"> </w:t>
      </w:r>
      <w:r w:rsidR="002B344A" w:rsidRPr="006A5EC2">
        <w:rPr>
          <w:rFonts w:ascii="Times New Roman" w:eastAsia="Times New Roman" w:hAnsi="Times New Roman" w:cs="Times New Roman"/>
          <w:sz w:val="28"/>
          <w:szCs w:val="28"/>
          <w:lang w:eastAsia="ru-RU"/>
        </w:rPr>
        <w:t>гарантована доставка AF (</w:t>
      </w:r>
      <w:proofErr w:type="spellStart"/>
      <w:r w:rsidR="002B344A" w:rsidRPr="006A5EC2">
        <w:rPr>
          <w:rFonts w:ascii="Times New Roman" w:eastAsia="Times New Roman" w:hAnsi="Times New Roman" w:cs="Times New Roman"/>
          <w:sz w:val="28"/>
          <w:szCs w:val="28"/>
          <w:lang w:eastAsia="ru-RU"/>
        </w:rPr>
        <w:t>Assured</w:t>
      </w:r>
      <w:proofErr w:type="spellEnd"/>
      <w:r w:rsidR="002B344A" w:rsidRPr="006A5EC2">
        <w:rPr>
          <w:rFonts w:ascii="Times New Roman" w:eastAsia="Times New Roman" w:hAnsi="Times New Roman" w:cs="Times New Roman"/>
          <w:sz w:val="28"/>
          <w:szCs w:val="28"/>
          <w:lang w:eastAsia="ru-RU"/>
        </w:rPr>
        <w:t xml:space="preserve"> </w:t>
      </w:r>
      <w:proofErr w:type="spellStart"/>
      <w:r w:rsidR="002B344A" w:rsidRPr="006A5EC2">
        <w:rPr>
          <w:rFonts w:ascii="Times New Roman" w:eastAsia="Times New Roman" w:hAnsi="Times New Roman" w:cs="Times New Roman"/>
          <w:sz w:val="28"/>
          <w:szCs w:val="28"/>
          <w:lang w:eastAsia="ru-RU"/>
        </w:rPr>
        <w:t>Forwarding</w:t>
      </w:r>
      <w:proofErr w:type="spellEnd"/>
      <w:r w:rsidR="002B344A" w:rsidRPr="006A5EC2">
        <w:rPr>
          <w:rFonts w:ascii="Times New Roman" w:eastAsia="Times New Roman" w:hAnsi="Times New Roman" w:cs="Times New Roman"/>
          <w:sz w:val="28"/>
          <w:szCs w:val="28"/>
          <w:lang w:eastAsia="ru-RU"/>
        </w:rPr>
        <w:t>);</w:t>
      </w:r>
    </w:p>
    <w:p w:rsidR="002B344A" w:rsidRPr="006A5EC2" w:rsidRDefault="006A5EC2" w:rsidP="006A5EC2">
      <w:pPr>
        <w:spacing w:after="0" w:line="312" w:lineRule="auto"/>
        <w:ind w:left="1069"/>
        <w:jc w:val="both"/>
        <w:rPr>
          <w:rFonts w:ascii="Times New Roman" w:eastAsia="Times New Roman" w:hAnsi="Times New Roman" w:cs="Times New Roman"/>
          <w:sz w:val="28"/>
          <w:szCs w:val="28"/>
          <w:lang w:eastAsia="ru-RU"/>
        </w:rPr>
      </w:pPr>
      <w:r w:rsidRPr="006A5EC2">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sz w:val="28"/>
          <w:szCs w:val="28"/>
          <w:lang w:eastAsia="ru-RU"/>
        </w:rPr>
        <w:t xml:space="preserve"> </w:t>
      </w:r>
      <w:r w:rsidR="002B344A" w:rsidRPr="006A5EC2">
        <w:rPr>
          <w:rFonts w:ascii="Times New Roman" w:eastAsia="Times New Roman" w:hAnsi="Times New Roman" w:cs="Times New Roman"/>
          <w:sz w:val="28"/>
          <w:szCs w:val="28"/>
          <w:lang w:eastAsia="ru-RU"/>
        </w:rPr>
        <w:t>термінова доставка EF (</w:t>
      </w:r>
      <w:proofErr w:type="spellStart"/>
      <w:r w:rsidR="002B344A" w:rsidRPr="006A5EC2">
        <w:rPr>
          <w:rFonts w:ascii="Times New Roman" w:eastAsia="Times New Roman" w:hAnsi="Times New Roman" w:cs="Times New Roman"/>
          <w:sz w:val="28"/>
          <w:szCs w:val="28"/>
          <w:lang w:eastAsia="ru-RU"/>
        </w:rPr>
        <w:t>Expedited</w:t>
      </w:r>
      <w:proofErr w:type="spellEnd"/>
      <w:r w:rsidR="002B344A" w:rsidRPr="006A5EC2">
        <w:rPr>
          <w:rFonts w:ascii="Times New Roman" w:eastAsia="Times New Roman" w:hAnsi="Times New Roman" w:cs="Times New Roman"/>
          <w:sz w:val="28"/>
          <w:szCs w:val="28"/>
          <w:lang w:eastAsia="ru-RU"/>
        </w:rPr>
        <w:t xml:space="preserve"> </w:t>
      </w:r>
      <w:proofErr w:type="spellStart"/>
      <w:r w:rsidR="002B344A" w:rsidRPr="006A5EC2">
        <w:rPr>
          <w:rFonts w:ascii="Times New Roman" w:eastAsia="Times New Roman" w:hAnsi="Times New Roman" w:cs="Times New Roman"/>
          <w:sz w:val="28"/>
          <w:szCs w:val="28"/>
          <w:lang w:eastAsia="ru-RU"/>
        </w:rPr>
        <w:t>Forwarding</w:t>
      </w:r>
      <w:proofErr w:type="spellEnd"/>
      <w:r w:rsidR="002B344A" w:rsidRPr="006A5EC2">
        <w:rPr>
          <w:rFonts w:ascii="Times New Roman" w:eastAsia="Times New Roman" w:hAnsi="Times New Roman" w:cs="Times New Roman"/>
          <w:sz w:val="28"/>
          <w:szCs w:val="28"/>
          <w:lang w:eastAsia="ru-RU"/>
        </w:rPr>
        <w:t>).</w:t>
      </w:r>
    </w:p>
    <w:p w:rsidR="002B344A" w:rsidRDefault="002B344A" w:rsidP="002B344A">
      <w:pPr>
        <w:spacing w:after="0" w:line="312" w:lineRule="auto"/>
        <w:ind w:firstLine="709"/>
        <w:jc w:val="both"/>
        <w:rPr>
          <w:rFonts w:ascii="Times New Roman" w:eastAsia="Times New Roman" w:hAnsi="Times New Roman" w:cs="Times New Roman"/>
          <w:sz w:val="28"/>
          <w:szCs w:val="28"/>
          <w:lang w:eastAsia="ru-RU"/>
        </w:rPr>
      </w:pPr>
      <w:r w:rsidRPr="002B344A">
        <w:rPr>
          <w:rFonts w:ascii="Times New Roman" w:eastAsia="Times New Roman" w:hAnsi="Times New Roman" w:cs="Times New Roman"/>
          <w:sz w:val="28"/>
          <w:szCs w:val="28"/>
          <w:lang w:eastAsia="ru-RU"/>
        </w:rPr>
        <w:t>На додаток до цих трьох класів існують коди селектора класів, які додаються до позначення класу і назад сумісні з IPP. Наприклад, значення DSCP рівне 26 можна записати як AF31.</w:t>
      </w:r>
    </w:p>
    <w:p w:rsidR="00B12B94" w:rsidRPr="00F11298" w:rsidRDefault="00B12B94" w:rsidP="00B12B94">
      <w:pPr>
        <w:spacing w:after="0" w:line="312" w:lineRule="auto"/>
        <w:jc w:val="center"/>
        <w:rPr>
          <w:rFonts w:ascii="Times New Roman" w:eastAsia="Times New Roman" w:hAnsi="Times New Roman" w:cs="Times New Roman"/>
          <w:sz w:val="28"/>
          <w:szCs w:val="28"/>
          <w:lang w:eastAsia="ru-RU"/>
        </w:rPr>
      </w:pPr>
    </w:p>
    <w:p w:rsidR="001347CB" w:rsidRPr="00B12B94"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1.</w:t>
      </w:r>
      <w:r w:rsidR="002B344A">
        <w:rPr>
          <w:rFonts w:ascii="Times New Roman" w:eastAsia="Times New Roman" w:hAnsi="Times New Roman" w:cs="Times New Roman"/>
          <w:sz w:val="28"/>
          <w:szCs w:val="28"/>
          <w:lang w:eastAsia="ru-RU"/>
        </w:rPr>
        <w:t>4</w:t>
      </w:r>
      <w:r w:rsidRPr="00F11298">
        <w:rPr>
          <w:rFonts w:ascii="Times New Roman" w:eastAsia="Times New Roman" w:hAnsi="Times New Roman" w:cs="Times New Roman"/>
          <w:sz w:val="28"/>
          <w:szCs w:val="28"/>
          <w:lang w:eastAsia="ru-RU"/>
        </w:rPr>
        <w:t xml:space="preserve"> </w:t>
      </w:r>
      <w:r w:rsidR="00A93479" w:rsidRPr="00F11298">
        <w:rPr>
          <w:rFonts w:ascii="Times New Roman" w:eastAsia="Times New Roman" w:hAnsi="Times New Roman" w:cs="Times New Roman"/>
          <w:sz w:val="28"/>
          <w:szCs w:val="28"/>
          <w:lang w:eastAsia="ru-RU"/>
        </w:rPr>
        <w:t>Огляд основних механізмів управління чергами на маршрутизаторах ТКМ</w:t>
      </w:r>
    </w:p>
    <w:p w:rsidR="00A93479" w:rsidRPr="00B12B94" w:rsidRDefault="00A93479" w:rsidP="001347CB">
      <w:pPr>
        <w:spacing w:after="0" w:line="312" w:lineRule="auto"/>
        <w:ind w:firstLine="709"/>
        <w:jc w:val="both"/>
        <w:rPr>
          <w:rFonts w:ascii="Times New Roman" w:eastAsia="Times New Roman" w:hAnsi="Times New Roman" w:cs="Times New Roman"/>
          <w:sz w:val="28"/>
          <w:szCs w:val="28"/>
          <w:lang w:eastAsia="ru-RU"/>
        </w:rPr>
      </w:pP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 xml:space="preserve">Механізми </w:t>
      </w:r>
      <w:r w:rsidRPr="00702E4E">
        <w:rPr>
          <w:rFonts w:ascii="Times New Roman" w:eastAsia="Times New Roman" w:hAnsi="Times New Roman" w:cs="Times New Roman"/>
          <w:sz w:val="28"/>
          <w:szCs w:val="28"/>
          <w:lang w:eastAsia="ru-RU"/>
        </w:rPr>
        <w:t>обслуговування черг</w:t>
      </w:r>
      <w:r w:rsidRPr="00702E4E">
        <w:rPr>
          <w:rFonts w:ascii="Times New Roman" w:eastAsia="Times New Roman" w:hAnsi="Times New Roman" w:cs="Times New Roman"/>
          <w:sz w:val="28"/>
          <w:szCs w:val="28"/>
          <w:lang w:eastAsia="uk-UA"/>
        </w:rPr>
        <w:t xml:space="preserve"> можна класифікувати за такими ознаками (рис. 1.1): реалізований принцип розподілу ресурсів (відсутність розподілу ресурсів, пріоритетний розподіл із застосуванням тієї ж послуги, пропорційний розподіл за круговою службою черги та рівномірний розподіл шляхом впровадження </w:t>
      </w:r>
      <w:proofErr w:type="spellStart"/>
      <w:r w:rsidRPr="00702E4E">
        <w:rPr>
          <w:rFonts w:ascii="Times New Roman" w:eastAsia="Times New Roman" w:hAnsi="Times New Roman" w:cs="Times New Roman"/>
          <w:sz w:val="28"/>
          <w:szCs w:val="28"/>
          <w:lang w:eastAsia="ru-RU"/>
        </w:rPr>
        <w:t>максимінної</w:t>
      </w:r>
      <w:proofErr w:type="spellEnd"/>
      <w:r w:rsidRPr="00702E4E">
        <w:rPr>
          <w:rFonts w:ascii="Times New Roman" w:eastAsia="Times New Roman" w:hAnsi="Times New Roman" w:cs="Times New Roman"/>
          <w:sz w:val="28"/>
          <w:szCs w:val="28"/>
          <w:lang w:eastAsia="uk-UA"/>
        </w:rPr>
        <w:t xml:space="preserve"> схеми) ; надання гарантій на будь-які </w:t>
      </w:r>
      <w:r w:rsidRPr="00702E4E">
        <w:rPr>
          <w:rFonts w:ascii="Times New Roman" w:eastAsia="Times New Roman" w:hAnsi="Times New Roman" w:cs="Times New Roman"/>
          <w:sz w:val="28"/>
          <w:szCs w:val="28"/>
          <w:lang w:eastAsia="uk-UA"/>
        </w:rPr>
        <w:lastRenderedPageBreak/>
        <w:t>параметри підключення до мережі (з точки зору пропускної здатності або гарантованої затримки); принцип формування черги (формування черги за потоком або за класом); режим виконання.</w:t>
      </w:r>
    </w:p>
    <w:p w:rsidR="001347CB"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6873A7" w:rsidRPr="00F11298" w:rsidRDefault="006873A7" w:rsidP="001347CB">
      <w:pPr>
        <w:spacing w:after="0" w:line="312" w:lineRule="auto"/>
        <w:ind w:firstLine="709"/>
        <w:jc w:val="both"/>
        <w:rPr>
          <w:rFonts w:ascii="Times New Roman" w:eastAsia="Times New Roman" w:hAnsi="Times New Roman" w:cs="Times New Roman"/>
          <w:sz w:val="28"/>
          <w:szCs w:val="28"/>
          <w:lang w:eastAsia="ru-RU"/>
        </w:rPr>
      </w:pPr>
    </w:p>
    <w:p w:rsidR="001347CB" w:rsidRPr="00F11298" w:rsidRDefault="001347CB" w:rsidP="001347CB">
      <w:pPr>
        <w:spacing w:after="0" w:line="26" w:lineRule="atLeast"/>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noProof/>
          <w:sz w:val="28"/>
          <w:szCs w:val="28"/>
          <w:lang w:val="ru-RU" w:eastAsia="ru-RU"/>
        </w:rPr>
        <w:drawing>
          <wp:inline distT="0" distB="0" distL="0" distR="0">
            <wp:extent cx="4819650" cy="38290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9650" cy="3829050"/>
                    </a:xfrm>
                    <a:prstGeom prst="rect">
                      <a:avLst/>
                    </a:prstGeom>
                    <a:noFill/>
                    <a:ln>
                      <a:noFill/>
                    </a:ln>
                  </pic:spPr>
                </pic:pic>
              </a:graphicData>
            </a:graphic>
          </wp:inline>
        </w:drawing>
      </w:r>
    </w:p>
    <w:p w:rsidR="00E87950" w:rsidRDefault="00E87950" w:rsidP="001347CB">
      <w:pPr>
        <w:spacing w:after="0" w:line="312" w:lineRule="auto"/>
        <w:ind w:firstLine="709"/>
        <w:jc w:val="center"/>
        <w:rPr>
          <w:rFonts w:ascii="Times New Roman" w:eastAsia="Times New Roman" w:hAnsi="Times New Roman" w:cs="Times New Roman"/>
          <w:sz w:val="28"/>
          <w:szCs w:val="28"/>
          <w:lang w:eastAsia="ru-RU"/>
        </w:rPr>
      </w:pPr>
    </w:p>
    <w:p w:rsidR="001347CB" w:rsidRPr="00F11298" w:rsidRDefault="001347CB" w:rsidP="001347CB">
      <w:pPr>
        <w:spacing w:after="0" w:line="312" w:lineRule="auto"/>
        <w:ind w:firstLine="709"/>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Рисунок 1.1 – Класифікація механізмів обслуговування черг</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Найчастіше маршрутизатори та комутатори використовують такі алгоритми обробки черги:</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алгоритм FIFO;</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пріоритетне обслуговування (</w:t>
      </w:r>
      <w:proofErr w:type="spellStart"/>
      <w:r w:rsidRPr="00F11298">
        <w:rPr>
          <w:rFonts w:ascii="Times New Roman" w:eastAsia="Times New Roman" w:hAnsi="Times New Roman" w:cs="Times New Roman"/>
          <w:sz w:val="28"/>
          <w:szCs w:val="28"/>
          <w:lang w:eastAsia="ru-RU"/>
        </w:rPr>
        <w:t>Priority</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Queuing</w:t>
      </w:r>
      <w:proofErr w:type="spellEnd"/>
      <w:r w:rsidRPr="00F11298">
        <w:rPr>
          <w:rFonts w:ascii="Times New Roman" w:eastAsia="Times New Roman" w:hAnsi="Times New Roman" w:cs="Times New Roman"/>
          <w:sz w:val="28"/>
          <w:szCs w:val="28"/>
          <w:lang w:eastAsia="ru-RU"/>
        </w:rPr>
        <w:t>, PQ);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справедливе обслуговування (</w:t>
      </w:r>
      <w:proofErr w:type="spellStart"/>
      <w:r w:rsidRPr="00F11298">
        <w:rPr>
          <w:rFonts w:ascii="Times New Roman" w:eastAsia="Times New Roman" w:hAnsi="Times New Roman" w:cs="Times New Roman"/>
          <w:sz w:val="28"/>
          <w:szCs w:val="28"/>
          <w:lang w:eastAsia="ru-RU"/>
        </w:rPr>
        <w:t>Fair</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Queuing</w:t>
      </w:r>
      <w:proofErr w:type="spellEnd"/>
      <w:r w:rsidRPr="00F11298">
        <w:rPr>
          <w:rFonts w:ascii="Times New Roman" w:eastAsia="Times New Roman" w:hAnsi="Times New Roman" w:cs="Times New Roman"/>
          <w:sz w:val="28"/>
          <w:szCs w:val="28"/>
          <w:lang w:eastAsia="ru-RU"/>
        </w:rPr>
        <w:t>, FQ);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обслуговування на основі класу (</w:t>
      </w:r>
      <w:proofErr w:type="spellStart"/>
      <w:r w:rsidRPr="00F11298">
        <w:rPr>
          <w:rFonts w:ascii="Times New Roman" w:eastAsia="Times New Roman" w:hAnsi="Times New Roman" w:cs="Times New Roman"/>
          <w:sz w:val="28"/>
          <w:szCs w:val="28"/>
          <w:lang w:eastAsia="ru-RU"/>
        </w:rPr>
        <w:t>Class</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Based</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Queuing</w:t>
      </w:r>
      <w:proofErr w:type="spellEnd"/>
      <w:r w:rsidRPr="00F11298">
        <w:rPr>
          <w:rFonts w:ascii="Times New Roman" w:eastAsia="Times New Roman" w:hAnsi="Times New Roman" w:cs="Times New Roman"/>
          <w:sz w:val="28"/>
          <w:szCs w:val="28"/>
          <w:lang w:eastAsia="ru-RU"/>
        </w:rPr>
        <w:t>, CBQ);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зважене справедливе обслуговування (</w:t>
      </w:r>
      <w:proofErr w:type="spellStart"/>
      <w:r w:rsidRPr="00F11298">
        <w:rPr>
          <w:rFonts w:ascii="Times New Roman" w:eastAsia="Times New Roman" w:hAnsi="Times New Roman" w:cs="Times New Roman"/>
          <w:sz w:val="28"/>
          <w:szCs w:val="28"/>
          <w:lang w:eastAsia="ru-RU"/>
        </w:rPr>
        <w:t>Weighted</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Fair</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Queuing</w:t>
      </w:r>
      <w:proofErr w:type="spellEnd"/>
      <w:r w:rsidRPr="00F11298">
        <w:rPr>
          <w:rFonts w:ascii="Times New Roman" w:eastAsia="Times New Roman" w:hAnsi="Times New Roman" w:cs="Times New Roman"/>
          <w:sz w:val="28"/>
          <w:szCs w:val="28"/>
          <w:lang w:eastAsia="ru-RU"/>
        </w:rPr>
        <w:t>, WFQ);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зважене справедливе обслуговування на основі класу (</w:t>
      </w:r>
      <w:proofErr w:type="spellStart"/>
      <w:r w:rsidRPr="00F11298">
        <w:rPr>
          <w:rFonts w:ascii="Times New Roman" w:eastAsia="Times New Roman" w:hAnsi="Times New Roman" w:cs="Times New Roman"/>
          <w:sz w:val="28"/>
          <w:szCs w:val="28"/>
          <w:lang w:eastAsia="ru-RU"/>
        </w:rPr>
        <w:t>Class</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Based</w:t>
      </w:r>
      <w:proofErr w:type="spellEnd"/>
      <w:r w:rsidRPr="00F11298">
        <w:rPr>
          <w:rFonts w:ascii="Times New Roman" w:eastAsia="Times New Roman" w:hAnsi="Times New Roman" w:cs="Times New Roman"/>
          <w:sz w:val="28"/>
          <w:szCs w:val="28"/>
          <w:lang w:eastAsia="ru-RU"/>
        </w:rPr>
        <w:t xml:space="preserve"> WFQ, CBWFQ);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обслуговування з малою затримкою (</w:t>
      </w:r>
      <w:proofErr w:type="spellStart"/>
      <w:r w:rsidRPr="00F11298">
        <w:rPr>
          <w:rFonts w:ascii="Times New Roman" w:eastAsia="Times New Roman" w:hAnsi="Times New Roman" w:cs="Times New Roman"/>
          <w:sz w:val="28"/>
          <w:szCs w:val="28"/>
          <w:lang w:eastAsia="ru-RU"/>
        </w:rPr>
        <w:t>Low</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Latency</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Queuing</w:t>
      </w:r>
      <w:proofErr w:type="spellEnd"/>
      <w:r w:rsidRPr="00F11298">
        <w:rPr>
          <w:rFonts w:ascii="Times New Roman" w:eastAsia="Times New Roman" w:hAnsi="Times New Roman" w:cs="Times New Roman"/>
          <w:sz w:val="28"/>
          <w:szCs w:val="28"/>
          <w:lang w:eastAsia="ru-RU"/>
        </w:rPr>
        <w:t>, LLQ);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зважене кругове обслуговування (</w:t>
      </w:r>
      <w:proofErr w:type="spellStart"/>
      <w:r w:rsidRPr="00F11298">
        <w:rPr>
          <w:rFonts w:ascii="Times New Roman" w:eastAsia="Times New Roman" w:hAnsi="Times New Roman" w:cs="Times New Roman"/>
          <w:sz w:val="28"/>
          <w:szCs w:val="28"/>
          <w:lang w:eastAsia="ru-RU"/>
        </w:rPr>
        <w:t>Weighted</w:t>
      </w:r>
      <w:proofErr w:type="spellEnd"/>
      <w:r w:rsidRPr="00F11298">
        <w:rPr>
          <w:rFonts w:ascii="Times New Roman" w:eastAsia="Times New Roman" w:hAnsi="Times New Roman" w:cs="Times New Roman"/>
          <w:sz w:val="28"/>
          <w:szCs w:val="28"/>
          <w:lang w:eastAsia="ru-RU"/>
        </w:rPr>
        <w:t xml:space="preserve"> Round-Robin, WRR) і його модифікації;</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lastRenderedPageBreak/>
        <w:t>–</w:t>
      </w:r>
      <w:r w:rsidRPr="00F11298">
        <w:rPr>
          <w:rFonts w:ascii="Times New Roman" w:eastAsia="Times New Roman" w:hAnsi="Times New Roman" w:cs="Times New Roman"/>
          <w:sz w:val="28"/>
          <w:szCs w:val="28"/>
          <w:lang w:eastAsia="ru-RU"/>
        </w:rPr>
        <w:t xml:space="preserve"> кругове обслуговування з дефіцитом (</w:t>
      </w:r>
      <w:proofErr w:type="spellStart"/>
      <w:r w:rsidRPr="00F11298">
        <w:rPr>
          <w:rFonts w:ascii="Times New Roman" w:eastAsia="Times New Roman" w:hAnsi="Times New Roman" w:cs="Times New Roman"/>
          <w:sz w:val="28"/>
          <w:szCs w:val="28"/>
          <w:lang w:eastAsia="ru-RU"/>
        </w:rPr>
        <w:t>Deficit</w:t>
      </w:r>
      <w:proofErr w:type="spellEnd"/>
      <w:r w:rsidRPr="00F11298">
        <w:rPr>
          <w:rFonts w:ascii="Times New Roman" w:eastAsia="Times New Roman" w:hAnsi="Times New Roman" w:cs="Times New Roman"/>
          <w:sz w:val="28"/>
          <w:szCs w:val="28"/>
          <w:lang w:eastAsia="ru-RU"/>
        </w:rPr>
        <w:t xml:space="preserve"> Round-Robin, DRR) і його модифікації.</w:t>
      </w:r>
    </w:p>
    <w:p w:rsidR="001347CB" w:rsidRPr="00F11298" w:rsidRDefault="001347CB" w:rsidP="001347CB">
      <w:pPr>
        <w:spacing w:after="0" w:line="312" w:lineRule="auto"/>
        <w:ind w:firstLine="709"/>
        <w:jc w:val="both"/>
        <w:rPr>
          <w:rFonts w:ascii="Times New Roman" w:eastAsia="Times New Roman" w:hAnsi="Times New Roman" w:cs="Times New Roman"/>
          <w:vanish/>
          <w:sz w:val="28"/>
          <w:szCs w:val="28"/>
          <w:lang w:eastAsia="ru-RU"/>
        </w:rPr>
      </w:pPr>
    </w:p>
    <w:p w:rsidR="001347CB" w:rsidRPr="00F11298" w:rsidRDefault="001347CB" w:rsidP="001347CB">
      <w:pPr>
        <w:spacing w:after="0" w:line="312" w:lineRule="auto"/>
        <w:ind w:firstLine="709"/>
        <w:jc w:val="both"/>
        <w:rPr>
          <w:rFonts w:ascii="Times New Roman" w:eastAsia="Times New Roman" w:hAnsi="Times New Roman" w:cs="Times New Roman"/>
          <w:vanish/>
          <w:sz w:val="28"/>
          <w:szCs w:val="28"/>
          <w:lang w:eastAsia="ru-RU"/>
        </w:rPr>
      </w:pP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FIFO (</w:t>
      </w:r>
      <w:proofErr w:type="spellStart"/>
      <w:r w:rsidRPr="00702E4E">
        <w:rPr>
          <w:rFonts w:ascii="Times New Roman" w:eastAsia="Times New Roman" w:hAnsi="Times New Roman" w:cs="Times New Roman"/>
          <w:sz w:val="28"/>
          <w:szCs w:val="28"/>
          <w:lang w:eastAsia="uk-UA"/>
        </w:rPr>
        <w:t>First</w:t>
      </w:r>
      <w:proofErr w:type="spellEnd"/>
      <w:r w:rsidRPr="00702E4E">
        <w:rPr>
          <w:rFonts w:ascii="Times New Roman" w:eastAsia="Times New Roman" w:hAnsi="Times New Roman" w:cs="Times New Roman"/>
          <w:sz w:val="28"/>
          <w:szCs w:val="28"/>
          <w:lang w:eastAsia="uk-UA"/>
        </w:rPr>
        <w:t xml:space="preserve"> </w:t>
      </w:r>
      <w:proofErr w:type="spellStart"/>
      <w:r w:rsidRPr="00702E4E">
        <w:rPr>
          <w:rFonts w:ascii="Times New Roman" w:eastAsia="Times New Roman" w:hAnsi="Times New Roman" w:cs="Times New Roman"/>
          <w:sz w:val="28"/>
          <w:szCs w:val="28"/>
          <w:lang w:eastAsia="uk-UA"/>
        </w:rPr>
        <w:t>In</w:t>
      </w:r>
      <w:proofErr w:type="spellEnd"/>
      <w:r w:rsidRPr="00702E4E">
        <w:rPr>
          <w:rFonts w:ascii="Times New Roman" w:eastAsia="Times New Roman" w:hAnsi="Times New Roman" w:cs="Times New Roman"/>
          <w:sz w:val="28"/>
          <w:szCs w:val="28"/>
          <w:lang w:eastAsia="uk-UA"/>
        </w:rPr>
        <w:t xml:space="preserve"> </w:t>
      </w:r>
      <w:proofErr w:type="spellStart"/>
      <w:r w:rsidRPr="00702E4E">
        <w:rPr>
          <w:rFonts w:ascii="Times New Roman" w:eastAsia="Times New Roman" w:hAnsi="Times New Roman" w:cs="Times New Roman"/>
          <w:sz w:val="28"/>
          <w:szCs w:val="28"/>
          <w:lang w:eastAsia="uk-UA"/>
        </w:rPr>
        <w:t>First</w:t>
      </w:r>
      <w:proofErr w:type="spellEnd"/>
      <w:r w:rsidRPr="00702E4E">
        <w:rPr>
          <w:rFonts w:ascii="Times New Roman" w:eastAsia="Times New Roman" w:hAnsi="Times New Roman" w:cs="Times New Roman"/>
          <w:sz w:val="28"/>
          <w:szCs w:val="28"/>
          <w:lang w:eastAsia="uk-UA"/>
        </w:rPr>
        <w:t xml:space="preserve"> </w:t>
      </w:r>
      <w:proofErr w:type="spellStart"/>
      <w:r w:rsidRPr="00702E4E">
        <w:rPr>
          <w:rFonts w:ascii="Times New Roman" w:eastAsia="Times New Roman" w:hAnsi="Times New Roman" w:cs="Times New Roman"/>
          <w:sz w:val="28"/>
          <w:szCs w:val="28"/>
          <w:lang w:eastAsia="uk-UA"/>
        </w:rPr>
        <w:t>Out</w:t>
      </w:r>
      <w:proofErr w:type="spellEnd"/>
      <w:r w:rsidRPr="00702E4E">
        <w:rPr>
          <w:rFonts w:ascii="Times New Roman" w:eastAsia="Times New Roman" w:hAnsi="Times New Roman" w:cs="Times New Roman"/>
          <w:sz w:val="28"/>
          <w:szCs w:val="28"/>
          <w:lang w:eastAsia="uk-UA"/>
        </w:rPr>
        <w:t xml:space="preserve">, «перший прийшов </w:t>
      </w:r>
      <w:r w:rsidRPr="00702E4E">
        <w:rPr>
          <w:rFonts w:ascii="Times New Roman" w:eastAsia="Times New Roman" w:hAnsi="Times New Roman" w:cs="Times New Roman"/>
          <w:color w:val="222222"/>
          <w:sz w:val="28"/>
          <w:szCs w:val="28"/>
          <w:lang w:eastAsia="uk-UA"/>
        </w:rPr>
        <w:t xml:space="preserve">- </w:t>
      </w:r>
      <w:r w:rsidRPr="00702E4E">
        <w:rPr>
          <w:rFonts w:ascii="Times New Roman" w:eastAsia="Times New Roman" w:hAnsi="Times New Roman" w:cs="Times New Roman"/>
          <w:sz w:val="28"/>
          <w:szCs w:val="28"/>
          <w:lang w:eastAsia="uk-UA"/>
        </w:rPr>
        <w:t xml:space="preserve">перший вийшов») - це найпростіший механізм </w:t>
      </w:r>
      <w:r w:rsidRPr="00702E4E">
        <w:rPr>
          <w:rFonts w:ascii="Times New Roman" w:eastAsia="Times New Roman" w:hAnsi="Times New Roman" w:cs="Times New Roman"/>
          <w:sz w:val="28"/>
          <w:szCs w:val="28"/>
          <w:lang w:eastAsia="ru-RU"/>
        </w:rPr>
        <w:t>обслуговування черг</w:t>
      </w:r>
      <w:r w:rsidRPr="00702E4E">
        <w:rPr>
          <w:rFonts w:ascii="Times New Roman" w:eastAsia="Times New Roman" w:hAnsi="Times New Roman" w:cs="Times New Roman"/>
          <w:sz w:val="28"/>
          <w:szCs w:val="28"/>
          <w:lang w:eastAsia="uk-UA"/>
        </w:rPr>
        <w:t>, за допомогою якого пакети передаються на вихід у тому порядку, в якому вони прибули до входу.</w:t>
      </w:r>
    </w:p>
    <w:p w:rsidR="00702E4E" w:rsidRPr="00702E4E" w:rsidRDefault="00702E4E" w:rsidP="00702E4E">
      <w:pPr>
        <w:spacing w:after="0" w:line="312" w:lineRule="auto"/>
        <w:ind w:firstLine="709"/>
        <w:jc w:val="both"/>
        <w:rPr>
          <w:rFonts w:ascii="Times New Roman" w:eastAsia="Times New Roman" w:hAnsi="Times New Roman" w:cs="Times New Roman"/>
          <w:sz w:val="28"/>
          <w:szCs w:val="28"/>
          <w:lang w:eastAsia="uk-UA"/>
        </w:rPr>
      </w:pPr>
      <w:r w:rsidRPr="00702E4E">
        <w:rPr>
          <w:rFonts w:ascii="Times New Roman" w:eastAsia="Times New Roman" w:hAnsi="Times New Roman" w:cs="Times New Roman"/>
          <w:sz w:val="28"/>
          <w:szCs w:val="28"/>
          <w:lang w:eastAsia="uk-UA"/>
        </w:rPr>
        <w:t xml:space="preserve">Маршрутизатори, що підтримують лише </w:t>
      </w:r>
      <w:r w:rsidRPr="00702E4E">
        <w:rPr>
          <w:rFonts w:ascii="Times New Roman" w:eastAsia="Times New Roman" w:hAnsi="Times New Roman" w:cs="Times New Roman"/>
          <w:sz w:val="28"/>
          <w:szCs w:val="28"/>
          <w:lang w:eastAsia="ru-RU"/>
        </w:rPr>
        <w:t>один механізм обслуговування черг</w:t>
      </w:r>
      <w:r w:rsidRPr="00702E4E">
        <w:rPr>
          <w:rFonts w:ascii="Times New Roman" w:eastAsia="Times New Roman" w:hAnsi="Times New Roman" w:cs="Times New Roman"/>
          <w:sz w:val="28"/>
          <w:szCs w:val="28"/>
          <w:lang w:eastAsia="uk-UA"/>
        </w:rPr>
        <w:t xml:space="preserve"> -  </w:t>
      </w:r>
      <w:r w:rsidRPr="00702E4E">
        <w:rPr>
          <w:rFonts w:ascii="Times New Roman" w:eastAsia="Times New Roman" w:hAnsi="Times New Roman" w:cs="Times New Roman"/>
          <w:sz w:val="28"/>
          <w:szCs w:val="28"/>
          <w:lang w:eastAsia="ru-RU"/>
        </w:rPr>
        <w:t xml:space="preserve">"першим прийшов, першим обслужений" (First-In-First-Out </w:t>
      </w:r>
      <w:r w:rsidRPr="00702E4E">
        <w:rPr>
          <w:rFonts w:ascii="Times New Roman" w:eastAsia="Times New Roman" w:hAnsi="Times New Roman" w:cs="Times New Roman"/>
          <w:color w:val="222222"/>
          <w:sz w:val="28"/>
          <w:szCs w:val="28"/>
          <w:lang w:eastAsia="ru-RU"/>
        </w:rPr>
        <w:t>–</w:t>
      </w:r>
      <w:r w:rsidRPr="00702E4E">
        <w:rPr>
          <w:rFonts w:ascii="Times New Roman" w:eastAsia="Times New Roman" w:hAnsi="Times New Roman" w:cs="Times New Roman"/>
          <w:sz w:val="28"/>
          <w:szCs w:val="28"/>
          <w:lang w:eastAsia="ru-RU"/>
        </w:rPr>
        <w:t xml:space="preserve"> FIFO), </w:t>
      </w:r>
      <w:r w:rsidRPr="00702E4E">
        <w:rPr>
          <w:rFonts w:ascii="Times New Roman" w:eastAsia="Times New Roman" w:hAnsi="Times New Roman" w:cs="Times New Roman"/>
          <w:color w:val="222222"/>
          <w:sz w:val="28"/>
          <w:szCs w:val="28"/>
          <w:lang w:eastAsia="ru-RU"/>
        </w:rPr>
        <w:t>–</w:t>
      </w:r>
      <w:r w:rsidRPr="00702E4E">
        <w:rPr>
          <w:rFonts w:ascii="Times New Roman" w:eastAsia="Times New Roman" w:hAnsi="Times New Roman" w:cs="Times New Roman"/>
          <w:color w:val="222222"/>
          <w:sz w:val="28"/>
          <w:szCs w:val="28"/>
          <w:lang w:eastAsia="uk-UA"/>
        </w:rPr>
        <w:t xml:space="preserve"> </w:t>
      </w:r>
      <w:r w:rsidRPr="00702E4E">
        <w:rPr>
          <w:rFonts w:ascii="Times New Roman" w:eastAsia="Times New Roman" w:hAnsi="Times New Roman" w:cs="Times New Roman"/>
          <w:sz w:val="28"/>
          <w:szCs w:val="28"/>
          <w:lang w:eastAsia="uk-UA"/>
        </w:rPr>
        <w:t xml:space="preserve">не в змозі диференціювати потоки трафіку, виходячи з їх пріоритетності на рівні алгоритму планування черги. Більше того, обслуговування черги FIFO спричиняє скидання пакетів і неможливість захисту потоків з передбачуваною поведінкою. У механізмі FIFO пакети </w:t>
      </w:r>
      <w:proofErr w:type="spellStart"/>
      <w:r w:rsidRPr="00702E4E">
        <w:rPr>
          <w:rFonts w:ascii="Times New Roman" w:eastAsia="Times New Roman" w:hAnsi="Times New Roman" w:cs="Times New Roman"/>
          <w:sz w:val="28"/>
          <w:szCs w:val="28"/>
          <w:lang w:eastAsia="uk-UA"/>
        </w:rPr>
        <w:t>трафіку</w:t>
      </w:r>
      <w:proofErr w:type="spellEnd"/>
      <w:r w:rsidRPr="00702E4E">
        <w:rPr>
          <w:rFonts w:ascii="Times New Roman" w:eastAsia="Times New Roman" w:hAnsi="Times New Roman" w:cs="Times New Roman"/>
          <w:sz w:val="28"/>
          <w:szCs w:val="28"/>
          <w:lang w:eastAsia="uk-UA"/>
        </w:rPr>
        <w:t xml:space="preserve"> подаються майже пропорційно їх інтенсивності.</w:t>
      </w:r>
    </w:p>
    <w:p w:rsidR="001347CB" w:rsidRPr="00F11298" w:rsidRDefault="00C93399" w:rsidP="001347CB">
      <w:pPr>
        <w:spacing w:after="0" w:line="312" w:lineRule="auto"/>
        <w:ind w:firstLine="709"/>
        <w:jc w:val="both"/>
        <w:rPr>
          <w:rFonts w:ascii="Times New Roman" w:eastAsia="Times New Roman" w:hAnsi="Times New Roman" w:cs="Times New Roman"/>
          <w:sz w:val="28"/>
          <w:szCs w:val="28"/>
          <w:lang w:eastAsia="ru-RU"/>
        </w:rPr>
      </w:pPr>
      <w:r w:rsidRPr="00C93399">
        <w:rPr>
          <w:rFonts w:ascii="Times New Roman" w:eastAsia="Times New Roman" w:hAnsi="Times New Roman" w:cs="Times New Roman"/>
          <w:sz w:val="28"/>
          <w:szCs w:val="28"/>
          <w:lang w:eastAsia="ru-RU"/>
        </w:rPr>
        <w:t>Цей механізм є алгоритмом обробки черги за замовчуванням для всіх пристроїв з комутацією пакетів. Його незаперечною перевагою є простота реалізації та відсутність необхідності конфігурації. Основним недоліком є неможливість диференційованої обробки пакетів різних потоків. Усі пакети, як правило, мають рівні права -</w:t>
      </w:r>
      <w:r w:rsidR="001347CB" w:rsidRPr="00F11298">
        <w:rPr>
          <w:rFonts w:ascii="Times New Roman" w:eastAsia="Times New Roman" w:hAnsi="Times New Roman" w:cs="Times New Roman"/>
          <w:sz w:val="28"/>
          <w:szCs w:val="28"/>
          <w:lang w:eastAsia="ru-RU"/>
        </w:rPr>
        <w:t xml:space="preserve"> і пакети чуттєвого до затримок мовного </w:t>
      </w:r>
      <w:proofErr w:type="spellStart"/>
      <w:r w:rsidR="001347CB" w:rsidRPr="00F11298">
        <w:rPr>
          <w:rFonts w:ascii="Times New Roman" w:eastAsia="Times New Roman" w:hAnsi="Times New Roman" w:cs="Times New Roman"/>
          <w:sz w:val="28"/>
          <w:szCs w:val="28"/>
          <w:lang w:eastAsia="ru-RU"/>
        </w:rPr>
        <w:t>трафіку</w:t>
      </w:r>
      <w:proofErr w:type="spellEnd"/>
      <w:r w:rsidR="001347CB" w:rsidRPr="00F11298">
        <w:rPr>
          <w:rFonts w:ascii="Times New Roman" w:eastAsia="Times New Roman" w:hAnsi="Times New Roman" w:cs="Times New Roman"/>
          <w:sz w:val="28"/>
          <w:szCs w:val="28"/>
          <w:lang w:eastAsia="ru-RU"/>
        </w:rPr>
        <w:t>, і пакети нечуттєвого до затримок, але дуже інтенсивного трафіку резервного копіювання, тривалі пульсації якого можуть надовго затримати мовний пакет.</w:t>
      </w:r>
    </w:p>
    <w:p w:rsidR="001347CB" w:rsidRPr="00F11298" w:rsidRDefault="00C93399" w:rsidP="001347CB">
      <w:pPr>
        <w:spacing w:after="0" w:line="312" w:lineRule="auto"/>
        <w:ind w:firstLine="709"/>
        <w:jc w:val="both"/>
        <w:rPr>
          <w:rFonts w:ascii="Times New Roman" w:eastAsia="Times New Roman" w:hAnsi="Times New Roman" w:cs="Times New Roman"/>
          <w:sz w:val="28"/>
          <w:szCs w:val="28"/>
          <w:lang w:eastAsia="ru-RU" w:bidi="uk-UA"/>
        </w:rPr>
      </w:pPr>
      <w:r w:rsidRPr="00C93399">
        <w:rPr>
          <w:rFonts w:ascii="Times New Roman" w:eastAsia="Times New Roman" w:hAnsi="Times New Roman" w:cs="Times New Roman"/>
          <w:sz w:val="28"/>
          <w:szCs w:val="28"/>
          <w:lang w:eastAsia="ru-RU" w:bidi="uk-UA"/>
        </w:rPr>
        <w:t>Іншими словами, механізм FIFO не здатний рівномірно обслуговувати потоки руху однакового пріоритету та захищати їх від нерівномірних потоків інтенсивності;</w:t>
      </w:r>
      <w:r>
        <w:rPr>
          <w:rFonts w:ascii="Times New Roman" w:eastAsia="Times New Roman" w:hAnsi="Times New Roman" w:cs="Times New Roman"/>
          <w:sz w:val="28"/>
          <w:szCs w:val="28"/>
          <w:lang w:eastAsia="ru-RU" w:bidi="uk-UA"/>
        </w:rPr>
        <w:t xml:space="preserve"> </w:t>
      </w:r>
      <w:r w:rsidR="001347CB" w:rsidRPr="00F11298">
        <w:rPr>
          <w:rFonts w:ascii="Times New Roman" w:eastAsia="Times New Roman" w:hAnsi="Times New Roman" w:cs="Times New Roman"/>
          <w:sz w:val="28"/>
          <w:szCs w:val="28"/>
          <w:lang w:eastAsia="ru-RU" w:bidi="uk-UA"/>
        </w:rPr>
        <w:t>він допускає перевагу потоків високої інтенсивності над всіма іншими потоками трафіку.</w:t>
      </w:r>
    </w:p>
    <w:p w:rsidR="00C93399" w:rsidRPr="00C93399" w:rsidRDefault="00C93399" w:rsidP="00C93399">
      <w:pPr>
        <w:spacing w:after="0" w:line="312" w:lineRule="auto"/>
        <w:ind w:firstLine="709"/>
        <w:jc w:val="both"/>
        <w:rPr>
          <w:rFonts w:ascii="Times New Roman" w:eastAsia="Times New Roman" w:hAnsi="Times New Roman" w:cs="Times New Roman"/>
          <w:sz w:val="28"/>
          <w:szCs w:val="28"/>
          <w:lang w:eastAsia="ru-RU"/>
        </w:rPr>
      </w:pPr>
      <w:r w:rsidRPr="00C93399">
        <w:rPr>
          <w:rFonts w:ascii="Times New Roman" w:eastAsia="Times New Roman" w:hAnsi="Times New Roman" w:cs="Times New Roman"/>
          <w:sz w:val="28"/>
          <w:szCs w:val="28"/>
          <w:lang w:eastAsia="ru-RU"/>
        </w:rPr>
        <w:t xml:space="preserve">Механізм пріоритетного обслуговування черг (PQ) передбачає існування чотирьох вихідних </w:t>
      </w:r>
      <w:proofErr w:type="spellStart"/>
      <w:r w:rsidRPr="00C93399">
        <w:rPr>
          <w:rFonts w:ascii="Times New Roman" w:eastAsia="Times New Roman" w:hAnsi="Times New Roman" w:cs="Times New Roman"/>
          <w:sz w:val="28"/>
          <w:szCs w:val="28"/>
          <w:lang w:eastAsia="ru-RU"/>
        </w:rPr>
        <w:t>підчерг</w:t>
      </w:r>
      <w:proofErr w:type="spellEnd"/>
      <w:r w:rsidRPr="00C93399">
        <w:rPr>
          <w:rFonts w:ascii="Times New Roman" w:eastAsia="Times New Roman" w:hAnsi="Times New Roman" w:cs="Times New Roman"/>
          <w:sz w:val="28"/>
          <w:szCs w:val="28"/>
          <w:lang w:eastAsia="ru-RU"/>
        </w:rPr>
        <w:t xml:space="preserve"> – </w:t>
      </w:r>
      <w:proofErr w:type="spellStart"/>
      <w:r w:rsidRPr="00C93399">
        <w:rPr>
          <w:rFonts w:ascii="Times New Roman" w:eastAsia="Times New Roman" w:hAnsi="Times New Roman" w:cs="Times New Roman"/>
          <w:sz w:val="28"/>
          <w:szCs w:val="28"/>
          <w:lang w:eastAsia="ru-RU"/>
        </w:rPr>
        <w:t>підчерги</w:t>
      </w:r>
      <w:proofErr w:type="spellEnd"/>
      <w:r w:rsidRPr="00C93399">
        <w:rPr>
          <w:rFonts w:ascii="Times New Roman" w:eastAsia="Times New Roman" w:hAnsi="Times New Roman" w:cs="Times New Roman"/>
          <w:sz w:val="28"/>
          <w:szCs w:val="28"/>
          <w:lang w:eastAsia="ru-RU"/>
        </w:rPr>
        <w:t xml:space="preserve"> з високим, середнім, звичайним і низьким пріоритетом обслуговування. Потік трафіку до кожної з чотирьох черг визначає адміністратор мережі. Пакети, які перебувають у черзі з високим пріоритетом, передаються першими. Коли ця черга порожня, починається передача пакетів наступної за пріоритетом обслуговування черги і т.д. Зауважимо, що передача пакетів черги середнього пріоритету не розпочнеться, поки не будуть подані всі пакети черг з вищим пріоритетом.</w:t>
      </w:r>
    </w:p>
    <w:p w:rsidR="00C93399" w:rsidRPr="00C93399" w:rsidRDefault="00C93399" w:rsidP="00C93399">
      <w:pPr>
        <w:spacing w:after="0" w:line="312" w:lineRule="auto"/>
        <w:ind w:firstLine="709"/>
        <w:jc w:val="both"/>
        <w:rPr>
          <w:rFonts w:ascii="Times New Roman" w:eastAsia="Times New Roman" w:hAnsi="Times New Roman" w:cs="Times New Roman"/>
          <w:sz w:val="28"/>
          <w:szCs w:val="28"/>
          <w:lang w:eastAsia="uk-UA"/>
        </w:rPr>
      </w:pPr>
      <w:r w:rsidRPr="00C93399">
        <w:rPr>
          <w:rFonts w:ascii="Times New Roman" w:eastAsia="Times New Roman" w:hAnsi="Times New Roman" w:cs="Times New Roman"/>
          <w:sz w:val="28"/>
          <w:szCs w:val="28"/>
          <w:lang w:eastAsia="ru-RU"/>
        </w:rPr>
        <w:t>Механізм пріоритетного обслуговування черг PQ</w:t>
      </w:r>
      <w:r w:rsidRPr="00C93399">
        <w:rPr>
          <w:rFonts w:ascii="Times New Roman" w:eastAsia="Times New Roman" w:hAnsi="Times New Roman" w:cs="Times New Roman"/>
          <w:sz w:val="28"/>
          <w:szCs w:val="28"/>
          <w:lang w:eastAsia="uk-UA"/>
        </w:rPr>
        <w:t xml:space="preserve"> підтримує класифікацію пакетів залежно від вхідного інтерфейсу до простого або розширеного списку доступу на основі IP-адрес, розміру пакету та програми, яка генерувала пакет. </w:t>
      </w:r>
      <w:r w:rsidRPr="00C93399">
        <w:rPr>
          <w:rFonts w:ascii="Times New Roman" w:eastAsia="Times New Roman" w:hAnsi="Times New Roman" w:cs="Times New Roman"/>
          <w:sz w:val="28"/>
          <w:szCs w:val="28"/>
          <w:lang w:eastAsia="uk-UA"/>
        </w:rPr>
        <w:lastRenderedPageBreak/>
        <w:t>Слід зазначити, що некласифікований трафік за замовчуванням належить до черги з нормальним пріоритетом обслуговування. У межах черги пакети обробляються відповідно до механізму FIFO. Обмежений розмір буфера мережевого пристрою вимагає, щоб чергові черги пакетів мали деяку порогову довжину. Зазвичай всі черги пріоритету за замовчуванням надаються однаковими буферами, але багато пристроїв дозволяють адміністратору призначити буфер кожній черзі окремо.</w:t>
      </w:r>
    </w:p>
    <w:p w:rsidR="00A810E7" w:rsidRPr="00A810E7" w:rsidRDefault="00A810E7" w:rsidP="00A810E7">
      <w:pPr>
        <w:spacing w:after="0" w:line="312" w:lineRule="auto"/>
        <w:ind w:firstLine="709"/>
        <w:jc w:val="both"/>
        <w:rPr>
          <w:rFonts w:ascii="Times New Roman" w:eastAsia="Times New Roman" w:hAnsi="Times New Roman" w:cs="Times New Roman"/>
          <w:sz w:val="28"/>
          <w:szCs w:val="28"/>
          <w:lang w:eastAsia="uk-UA"/>
        </w:rPr>
      </w:pPr>
      <w:r w:rsidRPr="00A810E7">
        <w:rPr>
          <w:rFonts w:ascii="Times New Roman" w:eastAsia="Times New Roman" w:hAnsi="Times New Roman" w:cs="Times New Roman"/>
          <w:sz w:val="28"/>
          <w:szCs w:val="28"/>
          <w:lang w:eastAsia="ru-RU"/>
        </w:rPr>
        <w:t>Пріоритетне обслуговування черг</w:t>
      </w:r>
      <w:r w:rsidRPr="00A810E7">
        <w:rPr>
          <w:rFonts w:ascii="Times New Roman" w:eastAsia="Times New Roman" w:hAnsi="Times New Roman" w:cs="Times New Roman"/>
          <w:sz w:val="28"/>
          <w:szCs w:val="28"/>
          <w:lang w:eastAsia="uk-UA"/>
        </w:rPr>
        <w:t xml:space="preserve"> забезпечує найвищу якість обслуговування для пакетів з найвищим пріоритетом. Якщо середня інтенсивність їх введення в пристрій не перевищує пропускну здатність вихідного інтерфейсу (та продуктивність внутрішніх блоків самого пристрою), то пакети більш високого пріоритету завжди отримують необхідну пропускну здатність. Рівень затримки пакетів з найвищим пріоритетом також мінімальний. Що стосується інших класів пріоритетів, то якість їх обслуговування буде нижчою, ніж у пакетів з найвищим пріоритетом, а рівень зниження складно передбачити заздалегідь. Це залежить від інтенсивності </w:t>
      </w:r>
      <w:r w:rsidRPr="00A810E7">
        <w:rPr>
          <w:rFonts w:ascii="Times New Roman" w:eastAsia="Times New Roman" w:hAnsi="Times New Roman" w:cs="Times New Roman"/>
          <w:sz w:val="28"/>
          <w:szCs w:val="28"/>
          <w:lang w:eastAsia="ru-RU"/>
        </w:rPr>
        <w:t>трафіка</w:t>
      </w:r>
      <w:r w:rsidRPr="00A810E7">
        <w:rPr>
          <w:rFonts w:ascii="Times New Roman" w:eastAsia="Times New Roman" w:hAnsi="Times New Roman" w:cs="Times New Roman"/>
          <w:sz w:val="28"/>
          <w:szCs w:val="28"/>
          <w:lang w:eastAsia="uk-UA"/>
        </w:rPr>
        <w:t xml:space="preserve"> з найвищим пріоритетом.</w:t>
      </w:r>
    </w:p>
    <w:p w:rsidR="00A810E7" w:rsidRPr="00A810E7" w:rsidRDefault="00A810E7" w:rsidP="00A810E7">
      <w:pPr>
        <w:spacing w:after="0" w:line="312" w:lineRule="auto"/>
        <w:ind w:firstLine="709"/>
        <w:jc w:val="both"/>
        <w:rPr>
          <w:rFonts w:ascii="Times New Roman" w:eastAsia="Times New Roman" w:hAnsi="Times New Roman" w:cs="Times New Roman"/>
          <w:sz w:val="28"/>
          <w:szCs w:val="28"/>
          <w:lang w:eastAsia="uk-UA"/>
        </w:rPr>
      </w:pPr>
      <w:r w:rsidRPr="00A810E7">
        <w:rPr>
          <w:rFonts w:ascii="Times New Roman" w:eastAsia="Times New Roman" w:hAnsi="Times New Roman" w:cs="Times New Roman"/>
          <w:sz w:val="28"/>
          <w:szCs w:val="28"/>
          <w:lang w:eastAsia="ru-RU"/>
        </w:rPr>
        <w:t>Пріоритетне обслуговування пакетів</w:t>
      </w:r>
      <w:r w:rsidRPr="00A810E7">
        <w:rPr>
          <w:rFonts w:ascii="Times New Roman" w:eastAsia="Times New Roman" w:hAnsi="Times New Roman" w:cs="Times New Roman"/>
          <w:sz w:val="28"/>
          <w:szCs w:val="28"/>
          <w:lang w:eastAsia="uk-UA"/>
        </w:rPr>
        <w:t xml:space="preserve"> необхідне в мережах, де передача трафіку, необхідна для вирішення критичних завдань, повинна здійснюватися, навіть якщо трафік найвищого пріоритету повністю переважає при перевантаженості мережі. Тому пріоритетне обслуговування зазвичай використовується, коли в мережі є один клас </w:t>
      </w:r>
      <w:proofErr w:type="spellStart"/>
      <w:r w:rsidRPr="00A810E7">
        <w:rPr>
          <w:rFonts w:ascii="Times New Roman" w:eastAsia="Times New Roman" w:hAnsi="Times New Roman" w:cs="Times New Roman"/>
          <w:sz w:val="28"/>
          <w:szCs w:val="28"/>
          <w:lang w:eastAsia="uk-UA"/>
        </w:rPr>
        <w:t>трафіку</w:t>
      </w:r>
      <w:proofErr w:type="spellEnd"/>
      <w:r w:rsidRPr="00A810E7">
        <w:rPr>
          <w:rFonts w:ascii="Times New Roman" w:eastAsia="Times New Roman" w:hAnsi="Times New Roman" w:cs="Times New Roman"/>
          <w:sz w:val="28"/>
          <w:szCs w:val="28"/>
          <w:lang w:eastAsia="uk-UA"/>
        </w:rPr>
        <w:t xml:space="preserve">, наприклад, мовний </w:t>
      </w:r>
      <w:proofErr w:type="spellStart"/>
      <w:r w:rsidRPr="00A810E7">
        <w:rPr>
          <w:rFonts w:ascii="Times New Roman" w:eastAsia="Times New Roman" w:hAnsi="Times New Roman" w:cs="Times New Roman"/>
          <w:sz w:val="28"/>
          <w:szCs w:val="28"/>
          <w:lang w:eastAsia="uk-UA"/>
        </w:rPr>
        <w:t>трафік</w:t>
      </w:r>
      <w:proofErr w:type="spellEnd"/>
      <w:r w:rsidRPr="00A810E7">
        <w:rPr>
          <w:rFonts w:ascii="Times New Roman" w:eastAsia="Times New Roman" w:hAnsi="Times New Roman" w:cs="Times New Roman"/>
          <w:sz w:val="28"/>
          <w:szCs w:val="28"/>
          <w:lang w:eastAsia="uk-UA"/>
        </w:rPr>
        <w:t>, який чутливий до затримок, але його інтенсивність низька, так що його послуга не знижує якість передачі пакетів іншого трафіку. Тому головною перевагою пріоритетного обслуговування є відносна простота реалізації та висока якість трафіку з найвищим пріоритетом. Основними недоліками є:</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необхідність ретельного контролю трафіка на етапі доступу в мережу з метою належного надання пріоритету;</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11298">
        <w:rPr>
          <w:rFonts w:ascii="Times New Roman" w:eastAsia="Times New Roman" w:hAnsi="Times New Roman" w:cs="Times New Roman"/>
          <w:sz w:val="28"/>
          <w:szCs w:val="28"/>
          <w:lang w:eastAsia="ru-RU"/>
        </w:rPr>
        <w:t xml:space="preserve"> відсутність верхньої межі для кожного з рівнів пріоритету;</w:t>
      </w:r>
    </w:p>
    <w:p w:rsidR="001347CB" w:rsidRPr="00F11298" w:rsidRDefault="001347CB" w:rsidP="001347CB">
      <w:pPr>
        <w:spacing w:after="0" w:line="312" w:lineRule="auto"/>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 xml:space="preserve">          –</w:t>
      </w:r>
      <w:r w:rsidR="00A810E7">
        <w:rPr>
          <w:rFonts w:ascii="Times New Roman" w:eastAsia="Times New Roman" w:hAnsi="Times New Roman" w:cs="Times New Roman"/>
          <w:color w:val="222222"/>
          <w:sz w:val="28"/>
          <w:szCs w:val="28"/>
          <w:lang w:eastAsia="ru-RU"/>
        </w:rPr>
        <w:t xml:space="preserve"> </w:t>
      </w:r>
      <w:r w:rsidRPr="00F11298">
        <w:rPr>
          <w:rFonts w:ascii="Times New Roman" w:eastAsia="Times New Roman" w:hAnsi="Times New Roman" w:cs="Times New Roman"/>
          <w:sz w:val="28"/>
          <w:szCs w:val="28"/>
          <w:lang w:eastAsia="ru-RU"/>
        </w:rPr>
        <w:t xml:space="preserve">високий ризик </w:t>
      </w:r>
      <w:proofErr w:type="spellStart"/>
      <w:r w:rsidRPr="00F11298">
        <w:rPr>
          <w:rFonts w:ascii="Times New Roman" w:eastAsia="Times New Roman" w:hAnsi="Times New Roman" w:cs="Times New Roman"/>
          <w:sz w:val="28"/>
          <w:szCs w:val="28"/>
          <w:lang w:eastAsia="ru-RU"/>
        </w:rPr>
        <w:t>подавлення</w:t>
      </w:r>
      <w:proofErr w:type="spellEnd"/>
      <w:r w:rsidRPr="00F11298">
        <w:rPr>
          <w:rFonts w:ascii="Times New Roman" w:eastAsia="Times New Roman" w:hAnsi="Times New Roman" w:cs="Times New Roman"/>
          <w:sz w:val="28"/>
          <w:szCs w:val="28"/>
          <w:lang w:eastAsia="ru-RU"/>
        </w:rPr>
        <w:t xml:space="preserve"> </w:t>
      </w:r>
      <w:proofErr w:type="spellStart"/>
      <w:r w:rsidRPr="00F11298">
        <w:rPr>
          <w:rFonts w:ascii="Times New Roman" w:eastAsia="Times New Roman" w:hAnsi="Times New Roman" w:cs="Times New Roman"/>
          <w:sz w:val="28"/>
          <w:szCs w:val="28"/>
          <w:lang w:eastAsia="ru-RU"/>
        </w:rPr>
        <w:t>низькопріорит</w:t>
      </w:r>
      <w:r w:rsidR="009F28D9">
        <w:rPr>
          <w:rFonts w:ascii="Times New Roman" w:eastAsia="Times New Roman" w:hAnsi="Times New Roman" w:cs="Times New Roman"/>
          <w:sz w:val="28"/>
          <w:szCs w:val="28"/>
          <w:lang w:eastAsia="ru-RU"/>
        </w:rPr>
        <w:t>ет</w:t>
      </w:r>
      <w:r w:rsidRPr="00F11298">
        <w:rPr>
          <w:rFonts w:ascii="Times New Roman" w:eastAsia="Times New Roman" w:hAnsi="Times New Roman" w:cs="Times New Roman"/>
          <w:sz w:val="28"/>
          <w:szCs w:val="28"/>
          <w:lang w:eastAsia="ru-RU"/>
        </w:rPr>
        <w:t>них</w:t>
      </w:r>
      <w:proofErr w:type="spellEnd"/>
      <w:r w:rsidRPr="00F11298">
        <w:rPr>
          <w:rFonts w:ascii="Times New Roman" w:eastAsia="Times New Roman" w:hAnsi="Times New Roman" w:cs="Times New Roman"/>
          <w:sz w:val="28"/>
          <w:szCs w:val="28"/>
          <w:lang w:eastAsia="ru-RU"/>
        </w:rPr>
        <w:t xml:space="preserve"> потоків потоками з найвищим пріоритетом.</w:t>
      </w:r>
    </w:p>
    <w:p w:rsidR="00A810E7" w:rsidRPr="00A810E7" w:rsidRDefault="00A810E7" w:rsidP="00A810E7">
      <w:pPr>
        <w:spacing w:after="0" w:line="312" w:lineRule="auto"/>
        <w:ind w:firstLine="709"/>
        <w:jc w:val="both"/>
        <w:rPr>
          <w:rFonts w:ascii="Times New Roman" w:eastAsia="Times New Roman" w:hAnsi="Times New Roman" w:cs="Times New Roman"/>
          <w:sz w:val="28"/>
          <w:szCs w:val="28"/>
          <w:lang w:eastAsia="uk-UA"/>
        </w:rPr>
      </w:pPr>
      <w:r w:rsidRPr="00A810E7">
        <w:rPr>
          <w:rFonts w:ascii="Times New Roman" w:eastAsia="Times New Roman" w:hAnsi="Times New Roman" w:cs="Times New Roman"/>
          <w:sz w:val="28"/>
          <w:szCs w:val="28"/>
          <w:lang w:eastAsia="ru-RU"/>
        </w:rPr>
        <w:t>Механізм CQ (</w:t>
      </w:r>
      <w:proofErr w:type="spellStart"/>
      <w:r w:rsidRPr="00A810E7">
        <w:rPr>
          <w:rFonts w:ascii="Times New Roman" w:eastAsia="Times New Roman" w:hAnsi="Times New Roman" w:cs="Times New Roman"/>
          <w:sz w:val="28"/>
          <w:szCs w:val="28"/>
          <w:lang w:eastAsia="ru-RU"/>
        </w:rPr>
        <w:t>Custom</w:t>
      </w:r>
      <w:proofErr w:type="spellEnd"/>
      <w:r w:rsidRPr="00A810E7">
        <w:rPr>
          <w:rFonts w:ascii="Times New Roman" w:eastAsia="Times New Roman" w:hAnsi="Times New Roman" w:cs="Times New Roman"/>
          <w:sz w:val="28"/>
          <w:szCs w:val="28"/>
          <w:lang w:eastAsia="ru-RU"/>
        </w:rPr>
        <w:t xml:space="preserve"> </w:t>
      </w:r>
      <w:proofErr w:type="spellStart"/>
      <w:r w:rsidRPr="00A810E7">
        <w:rPr>
          <w:rFonts w:ascii="Times New Roman" w:eastAsia="Times New Roman" w:hAnsi="Times New Roman" w:cs="Times New Roman"/>
          <w:sz w:val="28"/>
          <w:szCs w:val="28"/>
          <w:lang w:eastAsia="ru-RU"/>
        </w:rPr>
        <w:t>Queuing</w:t>
      </w:r>
      <w:proofErr w:type="spellEnd"/>
      <w:r w:rsidRPr="00A810E7">
        <w:rPr>
          <w:rFonts w:ascii="Times New Roman" w:eastAsia="Times New Roman" w:hAnsi="Times New Roman" w:cs="Times New Roman"/>
          <w:sz w:val="28"/>
          <w:szCs w:val="28"/>
          <w:lang w:eastAsia="ru-RU"/>
        </w:rPr>
        <w:t xml:space="preserve">, CQ, "черга, що настроюється" або "звичайна черга") </w:t>
      </w:r>
      <w:r w:rsidRPr="00A810E7">
        <w:rPr>
          <w:rFonts w:ascii="Times New Roman" w:eastAsia="Times New Roman" w:hAnsi="Times New Roman" w:cs="Times New Roman"/>
          <w:sz w:val="28"/>
          <w:szCs w:val="28"/>
          <w:lang w:eastAsia="uk-UA"/>
        </w:rPr>
        <w:t xml:space="preserve">дозволяє адміністратору вручну встановити розподіл ресурсів, тобто розподілити пропускну здатність. CQ іноді називають замовним </w:t>
      </w:r>
      <w:r w:rsidRPr="00A810E7">
        <w:rPr>
          <w:rFonts w:ascii="Times New Roman" w:eastAsia="Times New Roman" w:hAnsi="Times New Roman" w:cs="Times New Roman"/>
          <w:sz w:val="28"/>
          <w:szCs w:val="28"/>
          <w:lang w:eastAsia="uk-UA"/>
        </w:rPr>
        <w:lastRenderedPageBreak/>
        <w:t xml:space="preserve">механізмом резервування ресурсів. </w:t>
      </w:r>
      <w:r w:rsidRPr="00A810E7">
        <w:rPr>
          <w:rFonts w:ascii="Times New Roman" w:eastAsia="Times New Roman" w:hAnsi="Times New Roman" w:cs="Times New Roman"/>
          <w:sz w:val="28"/>
          <w:szCs w:val="28"/>
          <w:lang w:eastAsia="ru-RU"/>
        </w:rPr>
        <w:t>Механізм CQ обробляє кожну непорожню чергу в режимі кругового обслуговування (</w:t>
      </w:r>
      <w:proofErr w:type="spellStart"/>
      <w:r w:rsidRPr="00A810E7">
        <w:rPr>
          <w:rFonts w:ascii="Times New Roman" w:eastAsia="Times New Roman" w:hAnsi="Times New Roman" w:cs="Times New Roman"/>
          <w:sz w:val="28"/>
          <w:szCs w:val="28"/>
          <w:lang w:eastAsia="ru-RU"/>
        </w:rPr>
        <w:t>Round</w:t>
      </w:r>
      <w:proofErr w:type="spellEnd"/>
      <w:r w:rsidRPr="00A810E7">
        <w:rPr>
          <w:rFonts w:ascii="Times New Roman" w:eastAsia="Times New Roman" w:hAnsi="Times New Roman" w:cs="Times New Roman"/>
          <w:sz w:val="28"/>
          <w:szCs w:val="28"/>
          <w:lang w:eastAsia="ru-RU"/>
        </w:rPr>
        <w:t xml:space="preserve"> </w:t>
      </w:r>
      <w:proofErr w:type="spellStart"/>
      <w:r w:rsidRPr="00A810E7">
        <w:rPr>
          <w:rFonts w:ascii="Times New Roman" w:eastAsia="Times New Roman" w:hAnsi="Times New Roman" w:cs="Times New Roman"/>
          <w:sz w:val="28"/>
          <w:szCs w:val="28"/>
          <w:lang w:eastAsia="ru-RU"/>
        </w:rPr>
        <w:t>Robin</w:t>
      </w:r>
      <w:proofErr w:type="spellEnd"/>
      <w:r w:rsidRPr="00A810E7">
        <w:rPr>
          <w:rFonts w:ascii="Times New Roman" w:eastAsia="Times New Roman" w:hAnsi="Times New Roman" w:cs="Times New Roman"/>
          <w:sz w:val="28"/>
          <w:szCs w:val="28"/>
          <w:lang w:eastAsia="ru-RU"/>
        </w:rPr>
        <w:t>),</w:t>
      </w:r>
      <w:r w:rsidRPr="00A810E7">
        <w:rPr>
          <w:rFonts w:ascii="Times New Roman" w:eastAsia="Times New Roman" w:hAnsi="Times New Roman" w:cs="Times New Roman"/>
          <w:sz w:val="28"/>
          <w:szCs w:val="28"/>
          <w:lang w:eastAsia="uk-UA"/>
        </w:rPr>
        <w:t xml:space="preserve"> щоразу передаючи певну кількість </w:t>
      </w:r>
      <w:proofErr w:type="spellStart"/>
      <w:r w:rsidRPr="00A810E7">
        <w:rPr>
          <w:rFonts w:ascii="Times New Roman" w:eastAsia="Times New Roman" w:hAnsi="Times New Roman" w:cs="Times New Roman"/>
          <w:sz w:val="28"/>
          <w:szCs w:val="28"/>
          <w:lang w:eastAsia="uk-UA"/>
        </w:rPr>
        <w:t>настроюваних</w:t>
      </w:r>
      <w:proofErr w:type="spellEnd"/>
      <w:r w:rsidRPr="00A810E7">
        <w:rPr>
          <w:rFonts w:ascii="Times New Roman" w:eastAsia="Times New Roman" w:hAnsi="Times New Roman" w:cs="Times New Roman"/>
          <w:sz w:val="28"/>
          <w:szCs w:val="28"/>
          <w:lang w:eastAsia="uk-UA"/>
        </w:rPr>
        <w:t xml:space="preserve"> пакетів з цієї черги. </w:t>
      </w:r>
      <w:r w:rsidRPr="00A810E7">
        <w:rPr>
          <w:rFonts w:ascii="Times New Roman" w:eastAsia="Times New Roman" w:hAnsi="Times New Roman" w:cs="Times New Roman"/>
          <w:sz w:val="28"/>
          <w:szCs w:val="28"/>
          <w:lang w:eastAsia="ru-RU"/>
        </w:rPr>
        <w:t>Замовлене обслуговування черг</w:t>
      </w:r>
      <w:r w:rsidRPr="00A810E7">
        <w:rPr>
          <w:rFonts w:ascii="Times New Roman" w:eastAsia="Times New Roman" w:hAnsi="Times New Roman" w:cs="Times New Roman"/>
          <w:sz w:val="28"/>
          <w:szCs w:val="28"/>
          <w:lang w:eastAsia="uk-UA"/>
        </w:rPr>
        <w:t xml:space="preserve"> забезпечує те, що ви можете надати частину пропускної здатності, необхідної для виконання критичних завдань, не забуваючи при цьому про інший мережевий трафік. </w:t>
      </w:r>
      <w:r w:rsidRPr="00A810E7">
        <w:rPr>
          <w:rFonts w:ascii="Times New Roman" w:eastAsia="Times New Roman" w:hAnsi="Times New Roman" w:cs="Times New Roman"/>
          <w:sz w:val="28"/>
          <w:szCs w:val="28"/>
          <w:lang w:eastAsia="ru-RU"/>
        </w:rPr>
        <w:t>Механізм замовленого обслуговування черг CQ</w:t>
      </w:r>
      <w:r w:rsidRPr="00A810E7">
        <w:rPr>
          <w:rFonts w:ascii="Times New Roman" w:eastAsia="Times New Roman" w:hAnsi="Times New Roman" w:cs="Times New Roman"/>
          <w:sz w:val="28"/>
          <w:szCs w:val="28"/>
          <w:lang w:eastAsia="uk-UA"/>
        </w:rPr>
        <w:t xml:space="preserve"> підтримує класифікацію пакетів залежно від вхідного інтерфейсу до простого або розширеного списку доступу на основі IP-адрес, розміру пакету та програми, яка генерувала пакет. Відповідно до механізму CQ, трафік можна розділити на 16 черг (рис. 1.2). Крім того, існує додаткова нульова системна черга , призначена виключно для обробки пакетів з високим пріоритетом, таких як пакети підтримки з’єднань та пакети управління. Ця черга є пріоритетною, і її пакети передаються першими. Неможливо обробити трафік користувача в системній черзі.</w:t>
      </w:r>
    </w:p>
    <w:p w:rsidR="001347CB" w:rsidRDefault="001347CB" w:rsidP="001347CB">
      <w:pPr>
        <w:spacing w:after="0" w:line="26" w:lineRule="atLeast"/>
        <w:ind w:firstLine="709"/>
        <w:jc w:val="both"/>
        <w:rPr>
          <w:rFonts w:ascii="Times New Roman" w:eastAsia="Times New Roman" w:hAnsi="Times New Roman" w:cs="Times New Roman"/>
          <w:sz w:val="28"/>
          <w:szCs w:val="28"/>
          <w:lang w:eastAsia="ru-RU"/>
        </w:rPr>
      </w:pPr>
    </w:p>
    <w:p w:rsidR="006873A7" w:rsidRPr="00F11298" w:rsidRDefault="006873A7" w:rsidP="001347CB">
      <w:pPr>
        <w:spacing w:after="0" w:line="26" w:lineRule="atLeast"/>
        <w:ind w:firstLine="709"/>
        <w:jc w:val="both"/>
        <w:rPr>
          <w:rFonts w:ascii="Times New Roman" w:eastAsia="Times New Roman" w:hAnsi="Times New Roman" w:cs="Times New Roman"/>
          <w:sz w:val="28"/>
          <w:szCs w:val="28"/>
          <w:lang w:eastAsia="ru-RU"/>
        </w:rPr>
      </w:pPr>
    </w:p>
    <w:p w:rsidR="001347CB" w:rsidRPr="00F11298" w:rsidRDefault="001347CB" w:rsidP="001347CB">
      <w:pPr>
        <w:spacing w:after="0" w:line="26" w:lineRule="atLeast"/>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noProof/>
          <w:sz w:val="28"/>
          <w:szCs w:val="28"/>
          <w:lang w:val="ru-RU" w:eastAsia="ru-RU"/>
        </w:rPr>
        <w:drawing>
          <wp:inline distT="0" distB="0" distL="0" distR="0">
            <wp:extent cx="4924425" cy="20669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24425" cy="2066925"/>
                    </a:xfrm>
                    <a:prstGeom prst="rect">
                      <a:avLst/>
                    </a:prstGeom>
                    <a:noFill/>
                    <a:ln>
                      <a:noFill/>
                    </a:ln>
                  </pic:spPr>
                </pic:pic>
              </a:graphicData>
            </a:graphic>
          </wp:inline>
        </w:drawing>
      </w:r>
    </w:p>
    <w:p w:rsidR="001F5BFB" w:rsidRDefault="001F5BFB" w:rsidP="001347CB">
      <w:pPr>
        <w:spacing w:after="0" w:line="312" w:lineRule="auto"/>
        <w:ind w:firstLine="709"/>
        <w:jc w:val="center"/>
        <w:rPr>
          <w:rFonts w:ascii="Times New Roman" w:eastAsia="Times New Roman" w:hAnsi="Times New Roman" w:cs="Times New Roman"/>
          <w:sz w:val="28"/>
          <w:szCs w:val="28"/>
          <w:lang w:val="ru-RU" w:eastAsia="ru-RU"/>
        </w:rPr>
      </w:pPr>
    </w:p>
    <w:p w:rsidR="001347CB" w:rsidRDefault="001347CB" w:rsidP="001347CB">
      <w:pPr>
        <w:spacing w:after="0" w:line="312" w:lineRule="auto"/>
        <w:ind w:firstLine="709"/>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Рисунок 1.2 – Механізм замовленого обслуговування черг CQ</w:t>
      </w:r>
    </w:p>
    <w:p w:rsidR="001E77CC" w:rsidRPr="00F11298" w:rsidRDefault="001E77CC" w:rsidP="001347CB">
      <w:pPr>
        <w:spacing w:after="0" w:line="312" w:lineRule="auto"/>
        <w:ind w:firstLine="709"/>
        <w:jc w:val="center"/>
        <w:rPr>
          <w:rFonts w:ascii="Times New Roman" w:eastAsia="Times New Roman" w:hAnsi="Times New Roman" w:cs="Times New Roman"/>
          <w:sz w:val="28"/>
          <w:szCs w:val="28"/>
          <w:lang w:eastAsia="ru-RU"/>
        </w:rPr>
      </w:pPr>
    </w:p>
    <w:p w:rsidR="00A810E7" w:rsidRPr="00A810E7" w:rsidRDefault="00A810E7" w:rsidP="00A810E7">
      <w:pPr>
        <w:spacing w:after="0" w:line="312" w:lineRule="auto"/>
        <w:ind w:firstLine="709"/>
        <w:jc w:val="both"/>
        <w:rPr>
          <w:rFonts w:ascii="Times New Roman" w:eastAsia="Times New Roman" w:hAnsi="Times New Roman" w:cs="Times New Roman"/>
          <w:sz w:val="28"/>
          <w:szCs w:val="28"/>
          <w:lang w:eastAsia="uk-UA"/>
        </w:rPr>
      </w:pPr>
      <w:r w:rsidRPr="00A810E7">
        <w:rPr>
          <w:rFonts w:ascii="Times New Roman" w:eastAsia="Times New Roman" w:hAnsi="Times New Roman" w:cs="Times New Roman"/>
          <w:sz w:val="28"/>
          <w:szCs w:val="28"/>
          <w:lang w:eastAsia="uk-UA"/>
        </w:rPr>
        <w:t xml:space="preserve">У CQ черги 1-16 обслуговуються циркулярно, починаючи з першої. З кожним ходом підключається лічильник байт </w:t>
      </w:r>
      <w:r w:rsidRPr="00A810E7">
        <w:rPr>
          <w:rFonts w:ascii="Times New Roman" w:eastAsia="Times New Roman" w:hAnsi="Times New Roman" w:cs="Times New Roman"/>
          <w:sz w:val="28"/>
          <w:szCs w:val="28"/>
          <w:lang w:eastAsia="ru-RU"/>
        </w:rPr>
        <w:t>(</w:t>
      </w:r>
      <w:proofErr w:type="spellStart"/>
      <w:r w:rsidRPr="00A810E7">
        <w:rPr>
          <w:rFonts w:ascii="Times New Roman" w:eastAsia="Times New Roman" w:hAnsi="Times New Roman" w:cs="Times New Roman"/>
          <w:sz w:val="28"/>
          <w:szCs w:val="28"/>
          <w:lang w:eastAsia="ru-RU"/>
        </w:rPr>
        <w:t>Byte</w:t>
      </w:r>
      <w:proofErr w:type="spellEnd"/>
      <w:r w:rsidRPr="00A810E7">
        <w:rPr>
          <w:rFonts w:ascii="Times New Roman" w:eastAsia="Times New Roman" w:hAnsi="Times New Roman" w:cs="Times New Roman"/>
          <w:sz w:val="28"/>
          <w:szCs w:val="28"/>
          <w:lang w:eastAsia="ru-RU"/>
        </w:rPr>
        <w:t xml:space="preserve"> </w:t>
      </w:r>
      <w:proofErr w:type="spellStart"/>
      <w:r w:rsidRPr="00A810E7">
        <w:rPr>
          <w:rFonts w:ascii="Times New Roman" w:eastAsia="Times New Roman" w:hAnsi="Times New Roman" w:cs="Times New Roman"/>
          <w:sz w:val="28"/>
          <w:szCs w:val="28"/>
          <w:lang w:eastAsia="ru-RU"/>
        </w:rPr>
        <w:t>Count</w:t>
      </w:r>
      <w:proofErr w:type="spellEnd"/>
      <w:r w:rsidRPr="00A810E7">
        <w:rPr>
          <w:rFonts w:ascii="Times New Roman" w:eastAsia="Times New Roman" w:hAnsi="Times New Roman" w:cs="Times New Roman"/>
          <w:sz w:val="28"/>
          <w:szCs w:val="28"/>
          <w:lang w:eastAsia="ru-RU"/>
        </w:rPr>
        <w:t xml:space="preserve">, BC), </w:t>
      </w:r>
      <w:r w:rsidRPr="00A810E7">
        <w:rPr>
          <w:rFonts w:ascii="Times New Roman" w:eastAsia="Times New Roman" w:hAnsi="Times New Roman" w:cs="Times New Roman"/>
          <w:sz w:val="28"/>
          <w:szCs w:val="28"/>
          <w:lang w:eastAsia="uk-UA"/>
        </w:rPr>
        <w:t xml:space="preserve"> який визначає кількість байтів, які потрібно перенести з черги, перш ніж переходити до наступної. Пакети в черзі передаються до тих пір, поки </w:t>
      </w:r>
      <w:proofErr w:type="spellStart"/>
      <w:r w:rsidRPr="00A810E7">
        <w:rPr>
          <w:rFonts w:ascii="Times New Roman" w:eastAsia="Times New Roman" w:hAnsi="Times New Roman" w:cs="Times New Roman"/>
          <w:sz w:val="28"/>
          <w:szCs w:val="28"/>
          <w:lang w:eastAsia="uk-UA"/>
        </w:rPr>
        <w:t>байтове</w:t>
      </w:r>
      <w:proofErr w:type="spellEnd"/>
      <w:r w:rsidRPr="00A810E7">
        <w:rPr>
          <w:rFonts w:ascii="Times New Roman" w:eastAsia="Times New Roman" w:hAnsi="Times New Roman" w:cs="Times New Roman"/>
          <w:sz w:val="28"/>
          <w:szCs w:val="28"/>
          <w:lang w:eastAsia="uk-UA"/>
        </w:rPr>
        <w:t xml:space="preserve"> значення не буде перевищено або черга не буде порожньою. Потім система переходить до наступної не порожньої черги. Зауважте, що якщо значення лічильника байтів було перевищено, пакет, переданий у поточний час, передається повністю.</w:t>
      </w:r>
    </w:p>
    <w:p w:rsidR="00A810E7" w:rsidRPr="00A810E7" w:rsidRDefault="00A810E7" w:rsidP="00A810E7">
      <w:pPr>
        <w:spacing w:after="0" w:line="312" w:lineRule="auto"/>
        <w:ind w:firstLine="709"/>
        <w:jc w:val="both"/>
        <w:rPr>
          <w:rFonts w:ascii="Times New Roman" w:eastAsia="Times New Roman" w:hAnsi="Times New Roman" w:cs="Times New Roman"/>
          <w:sz w:val="28"/>
          <w:szCs w:val="28"/>
          <w:lang w:eastAsia="uk-UA"/>
        </w:rPr>
      </w:pPr>
      <w:r w:rsidRPr="00A810E7">
        <w:rPr>
          <w:rFonts w:ascii="Times New Roman" w:eastAsia="Times New Roman" w:hAnsi="Times New Roman" w:cs="Times New Roman"/>
          <w:sz w:val="28"/>
          <w:szCs w:val="28"/>
          <w:lang w:eastAsia="uk-UA"/>
        </w:rPr>
        <w:lastRenderedPageBreak/>
        <w:t xml:space="preserve">Алгоритм CBQ (Class-Based </w:t>
      </w:r>
      <w:proofErr w:type="spellStart"/>
      <w:r w:rsidRPr="00A810E7">
        <w:rPr>
          <w:rFonts w:ascii="Times New Roman" w:eastAsia="Times New Roman" w:hAnsi="Times New Roman" w:cs="Times New Roman"/>
          <w:sz w:val="28"/>
          <w:szCs w:val="28"/>
          <w:lang w:eastAsia="uk-UA"/>
        </w:rPr>
        <w:t>Queuing</w:t>
      </w:r>
      <w:proofErr w:type="spellEnd"/>
      <w:r w:rsidRPr="00A810E7">
        <w:rPr>
          <w:rFonts w:ascii="Times New Roman" w:eastAsia="Times New Roman" w:hAnsi="Times New Roman" w:cs="Times New Roman"/>
          <w:sz w:val="28"/>
          <w:szCs w:val="28"/>
          <w:lang w:eastAsia="uk-UA"/>
        </w:rPr>
        <w:t>) забезпечує ієрархічний розподіл ресурсів і є цікавим ієрархічним підходом в організації черг.</w:t>
      </w: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 xml:space="preserve">У межах CBQ смуга пропускання каналу ділиться між декількома класами трафіку за заздалегідь визначеними співвідношеннями, при цьому кожному класу гарантується певна частка загальної смуги за період перевантаження. За відсутності перевантаженості пропускна здатність, виділена одному класу трафіку і не повністю використана ним, може бути поділена на інші класи, інтенсивність яких перевищує виділену пропускну здатність. У межах CBQ використовуються два планувальники: </w:t>
      </w:r>
      <w:r w:rsidRPr="00385389">
        <w:rPr>
          <w:rFonts w:ascii="Times New Roman" w:eastAsia="Times New Roman" w:hAnsi="Times New Roman" w:cs="Times New Roman"/>
          <w:sz w:val="28"/>
          <w:szCs w:val="28"/>
          <w:lang w:eastAsia="ru-RU"/>
        </w:rPr>
        <w:t>загальний планувальник (</w:t>
      </w:r>
      <w:proofErr w:type="spellStart"/>
      <w:r w:rsidRPr="00385389">
        <w:rPr>
          <w:rFonts w:ascii="Times New Roman" w:eastAsia="Times New Roman" w:hAnsi="Times New Roman" w:cs="Times New Roman"/>
          <w:sz w:val="28"/>
          <w:szCs w:val="28"/>
          <w:lang w:eastAsia="ru-RU"/>
        </w:rPr>
        <w:t>general</w:t>
      </w:r>
      <w:proofErr w:type="spellEnd"/>
      <w:r w:rsidRPr="00385389">
        <w:rPr>
          <w:rFonts w:ascii="Times New Roman" w:eastAsia="Times New Roman" w:hAnsi="Times New Roman" w:cs="Times New Roman"/>
          <w:sz w:val="28"/>
          <w:szCs w:val="28"/>
          <w:lang w:eastAsia="ru-RU"/>
        </w:rPr>
        <w:t xml:space="preserve"> </w:t>
      </w:r>
      <w:proofErr w:type="spellStart"/>
      <w:r w:rsidRPr="00385389">
        <w:rPr>
          <w:rFonts w:ascii="Times New Roman" w:eastAsia="Times New Roman" w:hAnsi="Times New Roman" w:cs="Times New Roman"/>
          <w:sz w:val="28"/>
          <w:szCs w:val="28"/>
          <w:lang w:eastAsia="ru-RU"/>
        </w:rPr>
        <w:t>scheduler</w:t>
      </w:r>
      <w:proofErr w:type="spellEnd"/>
      <w:r w:rsidRPr="00385389">
        <w:rPr>
          <w:rFonts w:ascii="Times New Roman" w:eastAsia="Times New Roman" w:hAnsi="Times New Roman" w:cs="Times New Roman"/>
          <w:sz w:val="28"/>
          <w:szCs w:val="28"/>
          <w:lang w:eastAsia="ru-RU"/>
        </w:rPr>
        <w:t>) і планувальник розподілу ресурсів (link-</w:t>
      </w:r>
      <w:proofErr w:type="spellStart"/>
      <w:r w:rsidRPr="00385389">
        <w:rPr>
          <w:rFonts w:ascii="Times New Roman" w:eastAsia="Times New Roman" w:hAnsi="Times New Roman" w:cs="Times New Roman"/>
          <w:sz w:val="28"/>
          <w:szCs w:val="28"/>
          <w:lang w:eastAsia="ru-RU"/>
        </w:rPr>
        <w:t>sharing</w:t>
      </w:r>
      <w:proofErr w:type="spellEnd"/>
      <w:r w:rsidRPr="00385389">
        <w:rPr>
          <w:rFonts w:ascii="Times New Roman" w:eastAsia="Times New Roman" w:hAnsi="Times New Roman" w:cs="Times New Roman"/>
          <w:sz w:val="28"/>
          <w:szCs w:val="28"/>
          <w:lang w:eastAsia="ru-RU"/>
        </w:rPr>
        <w:t xml:space="preserve"> </w:t>
      </w:r>
      <w:proofErr w:type="spellStart"/>
      <w:r w:rsidRPr="00385389">
        <w:rPr>
          <w:rFonts w:ascii="Times New Roman" w:eastAsia="Times New Roman" w:hAnsi="Times New Roman" w:cs="Times New Roman"/>
          <w:sz w:val="28"/>
          <w:szCs w:val="28"/>
          <w:lang w:eastAsia="ru-RU"/>
        </w:rPr>
        <w:t>scheduler</w:t>
      </w:r>
      <w:proofErr w:type="spellEnd"/>
      <w:r w:rsidRPr="00385389">
        <w:rPr>
          <w:rFonts w:ascii="Times New Roman" w:eastAsia="Times New Roman" w:hAnsi="Times New Roman" w:cs="Times New Roman"/>
          <w:sz w:val="28"/>
          <w:szCs w:val="28"/>
          <w:lang w:eastAsia="ru-RU"/>
        </w:rPr>
        <w:t>),</w:t>
      </w:r>
      <w:r w:rsidRPr="00385389">
        <w:rPr>
          <w:rFonts w:ascii="Times New Roman" w:eastAsia="Times New Roman" w:hAnsi="Times New Roman" w:cs="Times New Roman"/>
          <w:sz w:val="28"/>
          <w:szCs w:val="28"/>
          <w:lang w:eastAsia="uk-UA"/>
        </w:rPr>
        <w:t xml:space="preserve"> між якими робиться чітке розмежування (рис. 1.3). Вхідний трафік класифікується і поділяється на кілька черг за попередньо визначеними правилами фільтрації. Загальний планувальник (зазвичай WRR) визначає, з якої черги подаватиметься наступний пакет.</w:t>
      </w:r>
    </w:p>
    <w:p w:rsidR="001347CB" w:rsidRDefault="001347CB" w:rsidP="001347CB">
      <w:pPr>
        <w:spacing w:after="0" w:line="26" w:lineRule="atLeast"/>
        <w:ind w:firstLine="709"/>
        <w:jc w:val="both"/>
        <w:rPr>
          <w:rFonts w:ascii="Times New Roman" w:eastAsia="Times New Roman" w:hAnsi="Times New Roman" w:cs="Times New Roman"/>
          <w:sz w:val="28"/>
          <w:szCs w:val="28"/>
          <w:lang w:eastAsia="ru-RU"/>
        </w:rPr>
      </w:pPr>
    </w:p>
    <w:p w:rsidR="006873A7" w:rsidRPr="00F11298" w:rsidRDefault="006873A7" w:rsidP="001347CB">
      <w:pPr>
        <w:spacing w:after="0" w:line="26" w:lineRule="atLeast"/>
        <w:ind w:firstLine="709"/>
        <w:jc w:val="both"/>
        <w:rPr>
          <w:rFonts w:ascii="Times New Roman" w:eastAsia="Times New Roman" w:hAnsi="Times New Roman" w:cs="Times New Roman"/>
          <w:sz w:val="28"/>
          <w:szCs w:val="28"/>
          <w:lang w:eastAsia="ru-RU"/>
        </w:rPr>
      </w:pPr>
    </w:p>
    <w:p w:rsidR="001347CB" w:rsidRPr="00F11298" w:rsidRDefault="001347CB" w:rsidP="001347CB">
      <w:pPr>
        <w:spacing w:after="0" w:line="26" w:lineRule="atLeast"/>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noProof/>
          <w:sz w:val="28"/>
          <w:szCs w:val="28"/>
          <w:lang w:val="ru-RU" w:eastAsia="ru-RU"/>
        </w:rPr>
        <w:drawing>
          <wp:inline distT="0" distB="0" distL="0" distR="0">
            <wp:extent cx="4619625" cy="18192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19625" cy="1819275"/>
                    </a:xfrm>
                    <a:prstGeom prst="rect">
                      <a:avLst/>
                    </a:prstGeom>
                    <a:noFill/>
                    <a:ln>
                      <a:noFill/>
                    </a:ln>
                  </pic:spPr>
                </pic:pic>
              </a:graphicData>
            </a:graphic>
          </wp:inline>
        </w:drawing>
      </w:r>
    </w:p>
    <w:p w:rsidR="001F5BFB" w:rsidRDefault="001F5BFB" w:rsidP="001347CB">
      <w:pPr>
        <w:spacing w:after="0" w:line="312" w:lineRule="auto"/>
        <w:ind w:firstLine="709"/>
        <w:jc w:val="center"/>
        <w:rPr>
          <w:rFonts w:ascii="Times New Roman" w:eastAsia="Times New Roman" w:hAnsi="Times New Roman" w:cs="Times New Roman"/>
          <w:sz w:val="28"/>
          <w:szCs w:val="28"/>
          <w:lang w:val="ru-RU" w:eastAsia="ru-RU"/>
        </w:rPr>
      </w:pPr>
    </w:p>
    <w:p w:rsidR="001347CB" w:rsidRPr="00F11298" w:rsidRDefault="001347CB" w:rsidP="001347CB">
      <w:pPr>
        <w:spacing w:after="0" w:line="312" w:lineRule="auto"/>
        <w:ind w:firstLine="709"/>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Рисунок 1.3 – Механізм CBQ</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Черга вибирається на основі гарантування кожному класу трафіку принаймні заданої пропорції загальної пропускної здатності каналу (гарантована пропускна здатність). Механізм FIFO використовується в межах окремих черг.</w:t>
      </w: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 xml:space="preserve">Вихідний трафік контролюється шляхом визначення часу між сусідніми пакетами того ж класу трафіку. На основі цієї інформації трафік класифікується як </w:t>
      </w:r>
      <w:r w:rsidRPr="00385389">
        <w:rPr>
          <w:rFonts w:ascii="Times New Roman" w:eastAsia="Times New Roman" w:hAnsi="Times New Roman" w:cs="Times New Roman"/>
          <w:sz w:val="28"/>
          <w:szCs w:val="28"/>
          <w:lang w:eastAsia="ru-RU"/>
        </w:rPr>
        <w:t>такий, що перевищує ліміт (over-</w:t>
      </w:r>
      <w:proofErr w:type="spellStart"/>
      <w:r w:rsidRPr="00385389">
        <w:rPr>
          <w:rFonts w:ascii="Times New Roman" w:eastAsia="Times New Roman" w:hAnsi="Times New Roman" w:cs="Times New Roman"/>
          <w:sz w:val="28"/>
          <w:szCs w:val="28"/>
          <w:lang w:eastAsia="ru-RU"/>
        </w:rPr>
        <w:t>limit</w:t>
      </w:r>
      <w:proofErr w:type="spellEnd"/>
      <w:r w:rsidRPr="00385389">
        <w:rPr>
          <w:rFonts w:ascii="Times New Roman" w:eastAsia="Times New Roman" w:hAnsi="Times New Roman" w:cs="Times New Roman"/>
          <w:sz w:val="28"/>
          <w:szCs w:val="28"/>
          <w:lang w:eastAsia="ru-RU"/>
        </w:rPr>
        <w:t>),</w:t>
      </w:r>
      <w:r w:rsidRPr="00385389">
        <w:rPr>
          <w:rFonts w:ascii="Times New Roman" w:eastAsia="Times New Roman" w:hAnsi="Times New Roman" w:cs="Times New Roman"/>
          <w:sz w:val="28"/>
          <w:szCs w:val="28"/>
          <w:lang w:eastAsia="uk-UA"/>
        </w:rPr>
        <w:t xml:space="preserve"> як такий, що знаходиться в межах ліміту </w:t>
      </w:r>
      <w:r w:rsidRPr="00385389">
        <w:rPr>
          <w:rFonts w:ascii="Times New Roman" w:eastAsia="Times New Roman" w:hAnsi="Times New Roman" w:cs="Times New Roman"/>
          <w:sz w:val="28"/>
          <w:szCs w:val="28"/>
          <w:lang w:eastAsia="ru-RU"/>
        </w:rPr>
        <w:t>(under-</w:t>
      </w:r>
      <w:proofErr w:type="spellStart"/>
      <w:r w:rsidRPr="00385389">
        <w:rPr>
          <w:rFonts w:ascii="Times New Roman" w:eastAsia="Times New Roman" w:hAnsi="Times New Roman" w:cs="Times New Roman"/>
          <w:sz w:val="28"/>
          <w:szCs w:val="28"/>
          <w:lang w:eastAsia="ru-RU"/>
        </w:rPr>
        <w:t>limit</w:t>
      </w:r>
      <w:proofErr w:type="spellEnd"/>
      <w:r w:rsidRPr="00385389">
        <w:rPr>
          <w:rFonts w:ascii="Times New Roman" w:eastAsia="Times New Roman" w:hAnsi="Times New Roman" w:cs="Times New Roman"/>
          <w:sz w:val="28"/>
          <w:szCs w:val="28"/>
          <w:lang w:eastAsia="ru-RU"/>
        </w:rPr>
        <w:t>)</w:t>
      </w:r>
      <w:r w:rsidRPr="00385389">
        <w:rPr>
          <w:rFonts w:ascii="Times New Roman" w:eastAsia="Times New Roman" w:hAnsi="Times New Roman" w:cs="Times New Roman"/>
          <w:sz w:val="28"/>
          <w:szCs w:val="28"/>
          <w:lang w:eastAsia="uk-UA"/>
        </w:rPr>
        <w:t xml:space="preserve">, або як залишився </w:t>
      </w:r>
      <w:r w:rsidRPr="00385389">
        <w:rPr>
          <w:rFonts w:ascii="Times New Roman" w:eastAsia="Times New Roman" w:hAnsi="Times New Roman" w:cs="Times New Roman"/>
          <w:sz w:val="28"/>
          <w:szCs w:val="28"/>
          <w:lang w:eastAsia="ru-RU"/>
        </w:rPr>
        <w:t>(at-</w:t>
      </w:r>
      <w:proofErr w:type="spellStart"/>
      <w:r w:rsidRPr="00385389">
        <w:rPr>
          <w:rFonts w:ascii="Times New Roman" w:eastAsia="Times New Roman" w:hAnsi="Times New Roman" w:cs="Times New Roman"/>
          <w:sz w:val="28"/>
          <w:szCs w:val="28"/>
          <w:lang w:eastAsia="ru-RU"/>
        </w:rPr>
        <w:t>limit</w:t>
      </w:r>
      <w:proofErr w:type="spellEnd"/>
      <w:r w:rsidRPr="00385389">
        <w:rPr>
          <w:rFonts w:ascii="Times New Roman" w:eastAsia="Times New Roman" w:hAnsi="Times New Roman" w:cs="Times New Roman"/>
          <w:sz w:val="28"/>
          <w:szCs w:val="28"/>
          <w:lang w:eastAsia="ru-RU"/>
        </w:rPr>
        <w:t>)</w:t>
      </w:r>
      <w:r w:rsidRPr="00385389">
        <w:rPr>
          <w:rFonts w:ascii="Times New Roman" w:eastAsia="Times New Roman" w:hAnsi="Times New Roman" w:cs="Times New Roman"/>
          <w:sz w:val="28"/>
          <w:szCs w:val="28"/>
          <w:lang w:eastAsia="uk-UA"/>
        </w:rPr>
        <w:t xml:space="preserve">. Трафік вважається перевищенням ліміту, якщо діапазон, який він використовує, більший, ніж </w:t>
      </w:r>
      <w:r w:rsidRPr="00385389">
        <w:rPr>
          <w:rFonts w:ascii="Times New Roman" w:eastAsia="Times New Roman" w:hAnsi="Times New Roman" w:cs="Times New Roman"/>
          <w:sz w:val="28"/>
          <w:szCs w:val="28"/>
          <w:lang w:eastAsia="uk-UA"/>
        </w:rPr>
        <w:lastRenderedPageBreak/>
        <w:t>гарантований, відповідно трафік знаходиться в межах ліміту, якщо він використовує смугу менше, ніж гарантується.</w:t>
      </w: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Якщо черга будь-якого класу трафіку виявиться порожньою, планувальник розподілу ресурсів розділить пропускну здатність, гарантовану цим класом, між іншими класами. У разі перевантаження планувальник розподілу ресурсів переносить перевищений лімітний клас до пасивного класу, а загальний планувальник тимчасово не обслуговує пакети з цієї черги.</w:t>
      </w:r>
    </w:p>
    <w:p w:rsidR="001347CB" w:rsidRPr="00F11298"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ru-RU"/>
        </w:rPr>
        <w:t>Як уже відзначалося вище, у CBQ застосовується ієрархічний підхід до розподілу ресурсів (</w:t>
      </w:r>
      <w:proofErr w:type="spellStart"/>
      <w:r w:rsidRPr="00385389">
        <w:rPr>
          <w:rFonts w:ascii="Times New Roman" w:eastAsia="Times New Roman" w:hAnsi="Times New Roman" w:cs="Times New Roman"/>
          <w:sz w:val="28"/>
          <w:szCs w:val="28"/>
          <w:lang w:eastAsia="ru-RU"/>
        </w:rPr>
        <w:t>hierarchical</w:t>
      </w:r>
      <w:proofErr w:type="spellEnd"/>
      <w:r w:rsidRPr="00385389">
        <w:rPr>
          <w:rFonts w:ascii="Times New Roman" w:eastAsia="Times New Roman" w:hAnsi="Times New Roman" w:cs="Times New Roman"/>
          <w:sz w:val="28"/>
          <w:szCs w:val="28"/>
          <w:lang w:eastAsia="ru-RU"/>
        </w:rPr>
        <w:t xml:space="preserve"> link-</w:t>
      </w:r>
      <w:proofErr w:type="spellStart"/>
      <w:r w:rsidRPr="00385389">
        <w:rPr>
          <w:rFonts w:ascii="Times New Roman" w:eastAsia="Times New Roman" w:hAnsi="Times New Roman" w:cs="Times New Roman"/>
          <w:sz w:val="28"/>
          <w:szCs w:val="28"/>
          <w:lang w:eastAsia="ru-RU"/>
        </w:rPr>
        <w:t>sharing</w:t>
      </w:r>
      <w:proofErr w:type="spellEnd"/>
      <w:r w:rsidRPr="00385389">
        <w:rPr>
          <w:rFonts w:ascii="Times New Roman" w:eastAsia="Times New Roman" w:hAnsi="Times New Roman" w:cs="Times New Roman"/>
          <w:sz w:val="28"/>
          <w:szCs w:val="28"/>
          <w:lang w:eastAsia="ru-RU"/>
        </w:rPr>
        <w:t>).</w:t>
      </w:r>
      <w:r w:rsidRPr="00385389">
        <w:rPr>
          <w:rFonts w:ascii="Times New Roman" w:eastAsia="Times New Roman" w:hAnsi="Times New Roman" w:cs="Times New Roman"/>
          <w:sz w:val="28"/>
          <w:szCs w:val="28"/>
          <w:lang w:eastAsia="uk-UA"/>
        </w:rPr>
        <w:t xml:space="preserve"> У CBQ створюється окрема черга трафіку, і існують різні варіанти побудови критеріїв класифікації , наприклад, класифікація може базуватися на додатку, який генерував пакет, або адресах відправника та одержувача. Приклади відповідних схем обміну ресурсами наведені на рис. 1.4. На рис. 1.4. для кожного класу трафіку вказується частка загальної пропускної здатності, гарантована цьому класу в умовах перевантаженості. Розподіл класів 0% означає, що не гарантується передача протягом періоду перевантаження.</w:t>
      </w:r>
    </w:p>
    <w:p w:rsidR="001347CB"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Приклад ієрархічного розподілу ресурсів наведений на рис. 1.5.</w:t>
      </w:r>
    </w:p>
    <w:p w:rsidR="006873A7" w:rsidRPr="00F11298" w:rsidRDefault="006873A7" w:rsidP="001347CB">
      <w:pPr>
        <w:spacing w:after="0" w:line="312" w:lineRule="auto"/>
        <w:ind w:firstLine="709"/>
        <w:jc w:val="both"/>
        <w:rPr>
          <w:rFonts w:ascii="Times New Roman" w:eastAsia="Times New Roman" w:hAnsi="Times New Roman" w:cs="Times New Roman"/>
          <w:sz w:val="28"/>
          <w:szCs w:val="28"/>
          <w:lang w:eastAsia="ru-RU"/>
        </w:rPr>
      </w:pP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1347CB" w:rsidRPr="00F11298" w:rsidRDefault="00182D3A" w:rsidP="001347CB">
      <w:pPr>
        <w:spacing w:after="0" w:line="312"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4572000" cy="1561465"/>
            <wp:effectExtent l="0" t="0" r="0"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000" cy="1561465"/>
                    </a:xfrm>
                    <a:prstGeom prst="rect">
                      <a:avLst/>
                    </a:prstGeom>
                    <a:noFill/>
                    <a:ln>
                      <a:noFill/>
                    </a:ln>
                  </pic:spPr>
                </pic:pic>
              </a:graphicData>
            </a:graphic>
          </wp:inline>
        </w:drawing>
      </w:r>
    </w:p>
    <w:p w:rsidR="001F5BFB" w:rsidRDefault="001F5BFB" w:rsidP="001347CB">
      <w:pPr>
        <w:spacing w:after="0" w:line="312" w:lineRule="auto"/>
        <w:ind w:firstLine="709"/>
        <w:jc w:val="center"/>
        <w:rPr>
          <w:rFonts w:ascii="Times New Roman" w:eastAsia="Times New Roman" w:hAnsi="Times New Roman" w:cs="Times New Roman"/>
          <w:sz w:val="28"/>
          <w:szCs w:val="28"/>
          <w:lang w:val="ru-RU" w:eastAsia="ru-RU"/>
        </w:rPr>
      </w:pPr>
    </w:p>
    <w:p w:rsidR="001347CB" w:rsidRPr="00F11298" w:rsidRDefault="001347CB" w:rsidP="001347CB">
      <w:pPr>
        <w:spacing w:after="0" w:line="312" w:lineRule="auto"/>
        <w:ind w:firstLine="709"/>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Рисунок 1.4 – Приклад</w:t>
      </w:r>
      <w:r w:rsidR="00D476EB">
        <w:rPr>
          <w:rFonts w:ascii="Times New Roman" w:eastAsia="Times New Roman" w:hAnsi="Times New Roman" w:cs="Times New Roman"/>
          <w:sz w:val="28"/>
          <w:szCs w:val="28"/>
          <w:lang w:eastAsia="ru-RU"/>
        </w:rPr>
        <w:t>и</w:t>
      </w:r>
      <w:r w:rsidRPr="00F11298">
        <w:rPr>
          <w:rFonts w:ascii="Times New Roman" w:eastAsia="Times New Roman" w:hAnsi="Times New Roman" w:cs="Times New Roman"/>
          <w:sz w:val="28"/>
          <w:szCs w:val="28"/>
          <w:lang w:eastAsia="ru-RU"/>
        </w:rPr>
        <w:t xml:space="preserve"> розподілу ресурсів з</w:t>
      </w:r>
      <w:r w:rsidR="00182D3A">
        <w:rPr>
          <w:rFonts w:ascii="Times New Roman" w:eastAsia="Times New Roman" w:hAnsi="Times New Roman" w:cs="Times New Roman"/>
          <w:sz w:val="28"/>
          <w:szCs w:val="28"/>
          <w:lang w:eastAsia="ru-RU"/>
        </w:rPr>
        <w:t xml:space="preserve"> класифікацією базованій на аплікації, яка згенерувала пакет (а), або </w:t>
      </w:r>
      <w:r w:rsidR="00D476EB" w:rsidRPr="00F11298">
        <w:rPr>
          <w:rFonts w:ascii="Times New Roman" w:eastAsia="Times New Roman" w:hAnsi="Times New Roman" w:cs="Times New Roman"/>
          <w:sz w:val="28"/>
          <w:szCs w:val="28"/>
          <w:lang w:eastAsia="ru-RU"/>
        </w:rPr>
        <w:t>на адресах відправника й одержувача</w:t>
      </w:r>
      <w:r w:rsidR="00D476EB">
        <w:rPr>
          <w:rFonts w:ascii="Times New Roman" w:eastAsia="Times New Roman" w:hAnsi="Times New Roman" w:cs="Times New Roman"/>
          <w:sz w:val="28"/>
          <w:szCs w:val="28"/>
          <w:lang w:eastAsia="ru-RU"/>
        </w:rPr>
        <w:t xml:space="preserve"> (б)</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6873A7" w:rsidRDefault="006873A7" w:rsidP="001347CB">
      <w:pPr>
        <w:spacing w:after="0" w:line="312" w:lineRule="auto"/>
        <w:ind w:firstLine="709"/>
        <w:jc w:val="both"/>
        <w:rPr>
          <w:rFonts w:ascii="Times New Roman" w:eastAsia="Times New Roman" w:hAnsi="Times New Roman" w:cs="Times New Roman"/>
          <w:sz w:val="28"/>
          <w:szCs w:val="28"/>
          <w:lang w:eastAsia="ru-RU"/>
        </w:rPr>
      </w:pPr>
    </w:p>
    <w:p w:rsidR="006873A7" w:rsidRDefault="006873A7" w:rsidP="001347CB">
      <w:pPr>
        <w:spacing w:after="0" w:line="312" w:lineRule="auto"/>
        <w:ind w:firstLine="709"/>
        <w:jc w:val="both"/>
        <w:rPr>
          <w:rFonts w:ascii="Times New Roman" w:eastAsia="Times New Roman" w:hAnsi="Times New Roman" w:cs="Times New Roman"/>
          <w:sz w:val="28"/>
          <w:szCs w:val="28"/>
          <w:lang w:eastAsia="ru-RU"/>
        </w:rPr>
      </w:pPr>
    </w:p>
    <w:p w:rsidR="006873A7" w:rsidRDefault="006873A7" w:rsidP="001347CB">
      <w:pPr>
        <w:spacing w:after="0" w:line="312" w:lineRule="auto"/>
        <w:ind w:firstLine="709"/>
        <w:jc w:val="both"/>
        <w:rPr>
          <w:rFonts w:ascii="Times New Roman" w:eastAsia="Times New Roman" w:hAnsi="Times New Roman" w:cs="Times New Roman"/>
          <w:sz w:val="28"/>
          <w:szCs w:val="28"/>
          <w:lang w:eastAsia="ru-RU"/>
        </w:rPr>
      </w:pP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noProof/>
          <w:sz w:val="28"/>
          <w:szCs w:val="28"/>
          <w:lang w:val="ru-RU" w:eastAsia="ru-RU"/>
        </w:rPr>
        <w:lastRenderedPageBreak/>
        <w:drawing>
          <wp:inline distT="0" distB="0" distL="0" distR="0">
            <wp:extent cx="4972050" cy="26289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2050" cy="2628900"/>
                    </a:xfrm>
                    <a:prstGeom prst="rect">
                      <a:avLst/>
                    </a:prstGeom>
                    <a:noFill/>
                    <a:ln>
                      <a:noFill/>
                    </a:ln>
                  </pic:spPr>
                </pic:pic>
              </a:graphicData>
            </a:graphic>
          </wp:inline>
        </w:drawing>
      </w:r>
    </w:p>
    <w:p w:rsidR="001F5BFB" w:rsidRDefault="001F5BFB" w:rsidP="001347CB">
      <w:pPr>
        <w:spacing w:after="0" w:line="312" w:lineRule="auto"/>
        <w:ind w:firstLine="709"/>
        <w:jc w:val="center"/>
        <w:rPr>
          <w:rFonts w:ascii="Times New Roman" w:eastAsia="Times New Roman" w:hAnsi="Times New Roman" w:cs="Times New Roman"/>
          <w:sz w:val="28"/>
          <w:szCs w:val="28"/>
          <w:lang w:val="ru-RU" w:eastAsia="ru-RU"/>
        </w:rPr>
      </w:pPr>
    </w:p>
    <w:p w:rsidR="001347CB" w:rsidRPr="00F11298" w:rsidRDefault="001347CB" w:rsidP="001347CB">
      <w:pPr>
        <w:spacing w:after="0" w:line="312" w:lineRule="auto"/>
        <w:ind w:firstLine="709"/>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Рисунок 1.5 – Приклад ієрархічного розподілу ресурсів</w:t>
      </w:r>
    </w:p>
    <w:p w:rsidR="001347CB" w:rsidRPr="00F11298" w:rsidRDefault="001347CB" w:rsidP="001347CB">
      <w:pPr>
        <w:spacing w:after="0" w:line="312" w:lineRule="auto"/>
        <w:ind w:firstLine="709"/>
        <w:jc w:val="both"/>
        <w:rPr>
          <w:rFonts w:ascii="Times New Roman" w:eastAsia="Times New Roman" w:hAnsi="Times New Roman" w:cs="Times New Roman"/>
          <w:sz w:val="28"/>
          <w:szCs w:val="28"/>
          <w:lang w:eastAsia="ru-RU"/>
        </w:rPr>
      </w:pP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 xml:space="preserve">Механізм обслуговування CBQ дуже поширений, він реалізований в </w:t>
      </w:r>
      <w:proofErr w:type="spellStart"/>
      <w:r w:rsidRPr="00385389">
        <w:rPr>
          <w:rFonts w:ascii="Times New Roman" w:eastAsia="Times New Roman" w:hAnsi="Times New Roman" w:cs="Times New Roman"/>
          <w:sz w:val="28"/>
          <w:szCs w:val="28"/>
          <w:lang w:eastAsia="uk-UA"/>
        </w:rPr>
        <w:t>Packet</w:t>
      </w:r>
      <w:proofErr w:type="spellEnd"/>
      <w:r w:rsidRPr="00385389">
        <w:rPr>
          <w:rFonts w:ascii="Times New Roman" w:eastAsia="Times New Roman" w:hAnsi="Times New Roman" w:cs="Times New Roman"/>
          <w:sz w:val="28"/>
          <w:szCs w:val="28"/>
          <w:lang w:eastAsia="uk-UA"/>
        </w:rPr>
        <w:t xml:space="preserve"> </w:t>
      </w:r>
      <w:proofErr w:type="spellStart"/>
      <w:r w:rsidRPr="00385389">
        <w:rPr>
          <w:rFonts w:ascii="Times New Roman" w:eastAsia="Times New Roman" w:hAnsi="Times New Roman" w:cs="Times New Roman"/>
          <w:sz w:val="28"/>
          <w:szCs w:val="28"/>
          <w:lang w:eastAsia="uk-UA"/>
        </w:rPr>
        <w:t>Filter</w:t>
      </w:r>
      <w:proofErr w:type="spellEnd"/>
      <w:r w:rsidRPr="00385389">
        <w:rPr>
          <w:rFonts w:ascii="Times New Roman" w:eastAsia="Times New Roman" w:hAnsi="Times New Roman" w:cs="Times New Roman"/>
          <w:sz w:val="28"/>
          <w:szCs w:val="28"/>
          <w:lang w:eastAsia="uk-UA"/>
        </w:rPr>
        <w:t xml:space="preserve"> (</w:t>
      </w:r>
      <w:proofErr w:type="spellStart"/>
      <w:r w:rsidRPr="00385389">
        <w:rPr>
          <w:rFonts w:ascii="Times New Roman" w:eastAsia="Times New Roman" w:hAnsi="Times New Roman" w:cs="Times New Roman"/>
          <w:sz w:val="28"/>
          <w:szCs w:val="28"/>
          <w:lang w:eastAsia="uk-UA"/>
        </w:rPr>
        <w:t>pf</w:t>
      </w:r>
      <w:proofErr w:type="spellEnd"/>
      <w:r w:rsidRPr="00385389">
        <w:rPr>
          <w:rFonts w:ascii="Times New Roman" w:eastAsia="Times New Roman" w:hAnsi="Times New Roman" w:cs="Times New Roman"/>
          <w:sz w:val="28"/>
          <w:szCs w:val="28"/>
          <w:lang w:eastAsia="uk-UA"/>
        </w:rPr>
        <w:t xml:space="preserve"> ) в сімействі операційних систем BSD.</w:t>
      </w: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Механізм зваженої черги (</w:t>
      </w:r>
      <w:proofErr w:type="spellStart"/>
      <w:r w:rsidRPr="00385389">
        <w:rPr>
          <w:rFonts w:ascii="Times New Roman" w:eastAsia="Times New Roman" w:hAnsi="Times New Roman" w:cs="Times New Roman"/>
          <w:sz w:val="28"/>
          <w:szCs w:val="28"/>
          <w:lang w:eastAsia="uk-UA"/>
        </w:rPr>
        <w:t>Weighted</w:t>
      </w:r>
      <w:proofErr w:type="spellEnd"/>
      <w:r w:rsidRPr="00385389">
        <w:rPr>
          <w:rFonts w:ascii="Times New Roman" w:eastAsia="Times New Roman" w:hAnsi="Times New Roman" w:cs="Times New Roman"/>
          <w:sz w:val="28"/>
          <w:szCs w:val="28"/>
          <w:lang w:eastAsia="uk-UA"/>
        </w:rPr>
        <w:t xml:space="preserve"> </w:t>
      </w:r>
      <w:proofErr w:type="spellStart"/>
      <w:r w:rsidRPr="00385389">
        <w:rPr>
          <w:rFonts w:ascii="Times New Roman" w:eastAsia="Times New Roman" w:hAnsi="Times New Roman" w:cs="Times New Roman"/>
          <w:sz w:val="28"/>
          <w:szCs w:val="28"/>
          <w:lang w:eastAsia="uk-UA"/>
        </w:rPr>
        <w:t>Fair</w:t>
      </w:r>
      <w:proofErr w:type="spellEnd"/>
      <w:r w:rsidRPr="00385389">
        <w:rPr>
          <w:rFonts w:ascii="Times New Roman" w:eastAsia="Times New Roman" w:hAnsi="Times New Roman" w:cs="Times New Roman"/>
          <w:sz w:val="28"/>
          <w:szCs w:val="28"/>
          <w:lang w:eastAsia="uk-UA"/>
        </w:rPr>
        <w:t xml:space="preserve"> </w:t>
      </w:r>
      <w:proofErr w:type="spellStart"/>
      <w:r w:rsidRPr="00385389">
        <w:rPr>
          <w:rFonts w:ascii="Times New Roman" w:eastAsia="Times New Roman" w:hAnsi="Times New Roman" w:cs="Times New Roman"/>
          <w:sz w:val="28"/>
          <w:szCs w:val="28"/>
          <w:lang w:eastAsia="uk-UA"/>
        </w:rPr>
        <w:t>Queuing</w:t>
      </w:r>
      <w:proofErr w:type="spellEnd"/>
      <w:r w:rsidRPr="00385389">
        <w:rPr>
          <w:rFonts w:ascii="Times New Roman" w:eastAsia="Times New Roman" w:hAnsi="Times New Roman" w:cs="Times New Roman"/>
          <w:sz w:val="28"/>
          <w:szCs w:val="28"/>
          <w:lang w:eastAsia="uk-UA"/>
        </w:rPr>
        <w:t xml:space="preserve">, WFQ) призначений для забезпечення можливостей для всіх класів потоків трафіку певних вимог щодо мінімальної пропускної здатності або для гарантування певних затримок. </w:t>
      </w:r>
      <w:r w:rsidRPr="00385389">
        <w:rPr>
          <w:rFonts w:ascii="Times New Roman" w:eastAsia="Times New Roman" w:hAnsi="Times New Roman" w:cs="Times New Roman"/>
          <w:sz w:val="28"/>
          <w:szCs w:val="28"/>
          <w:lang w:eastAsia="ru-RU"/>
        </w:rPr>
        <w:t>Стратегія зважених справедливих черг WFQ</w:t>
      </w:r>
      <w:r w:rsidRPr="00385389">
        <w:rPr>
          <w:rFonts w:ascii="Times New Roman" w:eastAsia="Times New Roman" w:hAnsi="Times New Roman" w:cs="Times New Roman"/>
          <w:sz w:val="28"/>
          <w:szCs w:val="28"/>
          <w:lang w:eastAsia="uk-UA"/>
        </w:rPr>
        <w:t xml:space="preserve"> - це за замовчуванням інтерфейси з низькою пропускною здатністю, які обов'язково перевантажують.</w:t>
      </w:r>
    </w:p>
    <w:p w:rsidR="00385389" w:rsidRPr="00385389" w:rsidRDefault="00385389" w:rsidP="00385389">
      <w:pPr>
        <w:spacing w:after="0" w:line="312" w:lineRule="auto"/>
        <w:ind w:firstLine="709"/>
        <w:jc w:val="both"/>
        <w:rPr>
          <w:rFonts w:ascii="Times New Roman" w:eastAsia="Times New Roman" w:hAnsi="Times New Roman" w:cs="Times New Roman"/>
          <w:sz w:val="28"/>
          <w:szCs w:val="28"/>
          <w:lang w:eastAsia="uk-UA"/>
        </w:rPr>
      </w:pPr>
      <w:r w:rsidRPr="00385389">
        <w:rPr>
          <w:rFonts w:ascii="Times New Roman" w:eastAsia="Times New Roman" w:hAnsi="Times New Roman" w:cs="Times New Roman"/>
          <w:sz w:val="28"/>
          <w:szCs w:val="28"/>
          <w:lang w:eastAsia="uk-UA"/>
        </w:rPr>
        <w:t xml:space="preserve">Щодо черг, розмір та пріоритет пакетів, що складають потік, враховуються в механізмі WFQ. Невеликі пакетні потоки обслуговуються швидше, ніж великі пакетні потоки, через те, що короткі пакети обмінюються мультимедійними програмами, які вимагають високої якості обслуговування. У той час як довгі пакети передають трафік даних, менш чутливий до швидкості та затримок передачі. Механізм WFQ також враховує пріоритет пакетів, що складають потік, пакети з більшим пріоритетом подаються швидше. </w:t>
      </w:r>
      <w:r w:rsidRPr="00385389">
        <w:rPr>
          <w:rFonts w:ascii="Times New Roman" w:eastAsia="Times New Roman" w:hAnsi="Times New Roman" w:cs="Times New Roman"/>
          <w:sz w:val="28"/>
          <w:szCs w:val="28"/>
          <w:lang w:eastAsia="ru-RU"/>
        </w:rPr>
        <w:t>В залежності від пріоритету пакета розраховується його вага.</w:t>
      </w:r>
      <w:r w:rsidRPr="00385389">
        <w:rPr>
          <w:rFonts w:ascii="Times New Roman" w:eastAsia="Times New Roman" w:hAnsi="Times New Roman" w:cs="Times New Roman"/>
          <w:sz w:val="28"/>
          <w:szCs w:val="28"/>
          <w:lang w:eastAsia="uk-UA"/>
        </w:rPr>
        <w:t xml:space="preserve"> Коли використовуються біти </w:t>
      </w:r>
      <w:proofErr w:type="spellStart"/>
      <w:r w:rsidRPr="00385389">
        <w:rPr>
          <w:rFonts w:ascii="Times New Roman" w:eastAsia="Times New Roman" w:hAnsi="Times New Roman" w:cs="Times New Roman"/>
          <w:sz w:val="28"/>
          <w:szCs w:val="28"/>
          <w:lang w:eastAsia="uk-UA"/>
        </w:rPr>
        <w:t>ToS</w:t>
      </w:r>
      <w:proofErr w:type="spellEnd"/>
      <w:r w:rsidRPr="00385389">
        <w:rPr>
          <w:rFonts w:ascii="Times New Roman" w:eastAsia="Times New Roman" w:hAnsi="Times New Roman" w:cs="Times New Roman"/>
          <w:sz w:val="28"/>
          <w:szCs w:val="28"/>
          <w:lang w:eastAsia="uk-UA"/>
        </w:rPr>
        <w:t xml:space="preserve"> , WFQ реалізує сервіс пріоритетних пакетів відповідно до значень цього коду. Вага пакету обернено пропорційна значенню IP-пріоритету, тобто чим вище пріоритет, тим менша вага. </w:t>
      </w:r>
    </w:p>
    <w:p w:rsidR="00F70004" w:rsidRPr="00F70004" w:rsidRDefault="00F70004" w:rsidP="00F70004">
      <w:pPr>
        <w:spacing w:after="0" w:line="312" w:lineRule="auto"/>
        <w:ind w:firstLine="709"/>
        <w:jc w:val="both"/>
        <w:rPr>
          <w:rFonts w:ascii="Times New Roman" w:eastAsia="Times New Roman" w:hAnsi="Times New Roman" w:cs="Times New Roman"/>
          <w:sz w:val="28"/>
          <w:szCs w:val="28"/>
          <w:lang w:eastAsia="uk-UA"/>
        </w:rPr>
      </w:pPr>
      <w:r w:rsidRPr="00F70004">
        <w:rPr>
          <w:rFonts w:ascii="Times New Roman" w:eastAsia="Times New Roman" w:hAnsi="Times New Roman" w:cs="Times New Roman"/>
          <w:sz w:val="28"/>
          <w:szCs w:val="28"/>
          <w:lang w:eastAsia="uk-UA"/>
        </w:rPr>
        <w:t>Механізм WFQ автоматично (за замовчуванням) організовує 256 черг, кожен потік обслуговується по черзі. Якщо більше потоку, ви можете налаштувати більше черг, або деякі потоки (</w:t>
      </w:r>
      <w:proofErr w:type="spellStart"/>
      <w:r w:rsidRPr="00F70004">
        <w:rPr>
          <w:rFonts w:ascii="Times New Roman" w:eastAsia="Times New Roman" w:hAnsi="Times New Roman" w:cs="Times New Roman"/>
          <w:sz w:val="28"/>
          <w:szCs w:val="28"/>
          <w:lang w:eastAsia="ru-RU"/>
        </w:rPr>
        <w:t>flows</w:t>
      </w:r>
      <w:proofErr w:type="spellEnd"/>
      <w:r w:rsidRPr="00F70004">
        <w:rPr>
          <w:rFonts w:ascii="Times New Roman" w:eastAsia="Times New Roman" w:hAnsi="Times New Roman" w:cs="Times New Roman"/>
          <w:sz w:val="28"/>
          <w:szCs w:val="28"/>
          <w:lang w:eastAsia="uk-UA"/>
        </w:rPr>
        <w:t xml:space="preserve">) обслуговуватимуться одною </w:t>
      </w:r>
      <w:r w:rsidRPr="00F70004">
        <w:rPr>
          <w:rFonts w:ascii="Times New Roman" w:eastAsia="Times New Roman" w:hAnsi="Times New Roman" w:cs="Times New Roman"/>
          <w:sz w:val="28"/>
          <w:szCs w:val="28"/>
          <w:lang w:eastAsia="uk-UA"/>
        </w:rPr>
        <w:lastRenderedPageBreak/>
        <w:t xml:space="preserve">чергою. Слід пам’ятати, що WFQ не підтримується під час </w:t>
      </w:r>
      <w:proofErr w:type="spellStart"/>
      <w:r w:rsidRPr="00F70004">
        <w:rPr>
          <w:rFonts w:ascii="Times New Roman" w:eastAsia="Times New Roman" w:hAnsi="Times New Roman" w:cs="Times New Roman"/>
          <w:sz w:val="28"/>
          <w:szCs w:val="28"/>
          <w:lang w:eastAsia="uk-UA"/>
        </w:rPr>
        <w:t>тунелювання</w:t>
      </w:r>
      <w:proofErr w:type="spellEnd"/>
      <w:r w:rsidRPr="00F70004">
        <w:rPr>
          <w:rFonts w:ascii="Times New Roman" w:eastAsia="Times New Roman" w:hAnsi="Times New Roman" w:cs="Times New Roman"/>
          <w:sz w:val="28"/>
          <w:szCs w:val="28"/>
          <w:lang w:eastAsia="uk-UA"/>
        </w:rPr>
        <w:t xml:space="preserve"> чи шифрування даних. WFQ також не реалізований у мережах АТМ.</w:t>
      </w:r>
    </w:p>
    <w:p w:rsidR="00F70004" w:rsidRPr="00F70004" w:rsidRDefault="00F70004" w:rsidP="00F70004">
      <w:pPr>
        <w:spacing w:after="0" w:line="312" w:lineRule="auto"/>
        <w:ind w:firstLine="709"/>
        <w:jc w:val="both"/>
        <w:rPr>
          <w:rFonts w:ascii="Times New Roman" w:eastAsia="Times New Roman" w:hAnsi="Times New Roman" w:cs="Times New Roman"/>
          <w:sz w:val="28"/>
          <w:szCs w:val="28"/>
          <w:lang w:eastAsia="ru-RU"/>
        </w:rPr>
      </w:pPr>
      <w:r w:rsidRPr="00F70004">
        <w:rPr>
          <w:rFonts w:ascii="Times New Roman" w:eastAsia="Times New Roman" w:hAnsi="Times New Roman" w:cs="Times New Roman"/>
          <w:sz w:val="28"/>
          <w:szCs w:val="28"/>
          <w:lang w:eastAsia="ru-RU"/>
        </w:rPr>
        <w:t xml:space="preserve">Class-Based </w:t>
      </w:r>
      <w:proofErr w:type="spellStart"/>
      <w:r w:rsidRPr="00F70004">
        <w:rPr>
          <w:rFonts w:ascii="Times New Roman" w:eastAsia="Times New Roman" w:hAnsi="Times New Roman" w:cs="Times New Roman"/>
          <w:sz w:val="28"/>
          <w:szCs w:val="28"/>
          <w:lang w:eastAsia="ru-RU"/>
        </w:rPr>
        <w:t>Weighted</w:t>
      </w:r>
      <w:proofErr w:type="spellEnd"/>
      <w:r w:rsidRPr="00F70004">
        <w:rPr>
          <w:rFonts w:ascii="Times New Roman" w:eastAsia="Times New Roman" w:hAnsi="Times New Roman" w:cs="Times New Roman"/>
          <w:sz w:val="28"/>
          <w:szCs w:val="28"/>
          <w:lang w:eastAsia="ru-RU"/>
        </w:rPr>
        <w:t xml:space="preserve"> </w:t>
      </w:r>
      <w:proofErr w:type="spellStart"/>
      <w:r w:rsidRPr="00F70004">
        <w:rPr>
          <w:rFonts w:ascii="Times New Roman" w:eastAsia="Times New Roman" w:hAnsi="Times New Roman" w:cs="Times New Roman"/>
          <w:sz w:val="28"/>
          <w:szCs w:val="28"/>
          <w:lang w:eastAsia="ru-RU"/>
        </w:rPr>
        <w:t>Fair</w:t>
      </w:r>
      <w:proofErr w:type="spellEnd"/>
      <w:r w:rsidRPr="00F70004">
        <w:rPr>
          <w:rFonts w:ascii="Times New Roman" w:eastAsia="Times New Roman" w:hAnsi="Times New Roman" w:cs="Times New Roman"/>
          <w:sz w:val="28"/>
          <w:szCs w:val="28"/>
          <w:lang w:eastAsia="ru-RU"/>
        </w:rPr>
        <w:t xml:space="preserve"> </w:t>
      </w:r>
      <w:proofErr w:type="spellStart"/>
      <w:r w:rsidRPr="00F70004">
        <w:rPr>
          <w:rFonts w:ascii="Times New Roman" w:eastAsia="Times New Roman" w:hAnsi="Times New Roman" w:cs="Times New Roman"/>
          <w:sz w:val="28"/>
          <w:szCs w:val="28"/>
          <w:lang w:eastAsia="ru-RU"/>
        </w:rPr>
        <w:t>Queuing</w:t>
      </w:r>
      <w:proofErr w:type="spellEnd"/>
      <w:r w:rsidRPr="00F70004">
        <w:rPr>
          <w:rFonts w:ascii="Times New Roman" w:eastAsia="Times New Roman" w:hAnsi="Times New Roman" w:cs="Times New Roman"/>
          <w:sz w:val="28"/>
          <w:szCs w:val="28"/>
          <w:lang w:eastAsia="ru-RU"/>
        </w:rPr>
        <w:t xml:space="preserve"> (CBWFQ) - це розширення стандартного механізму справедливого обслуговування WFQ та забезпечує підтримку класів трафіку, створених адміністратором. У CBWFQ можна визначити класи трафіку на основі відповідності встановленим критеріям: пакетний протокол, списки контролю доступу (ACL) та на основі вхідних інтерфейсів. Пакети, які відповідають критеріям відбору, подаються у чергу, зарезервовану для кожного класу. Для кожної черги (класу) є можливість явно встановити пропускну здатність інтерфейсу, який їй призначений, у </w:t>
      </w:r>
      <w:proofErr w:type="spellStart"/>
      <w:r w:rsidRPr="00F70004">
        <w:rPr>
          <w:rFonts w:ascii="Times New Roman" w:eastAsia="Times New Roman" w:hAnsi="Times New Roman" w:cs="Times New Roman"/>
          <w:sz w:val="28"/>
          <w:szCs w:val="28"/>
          <w:lang w:eastAsia="ru-RU"/>
        </w:rPr>
        <w:t>Кбіт</w:t>
      </w:r>
      <w:proofErr w:type="spellEnd"/>
      <w:r w:rsidRPr="00F70004">
        <w:rPr>
          <w:rFonts w:ascii="Times New Roman" w:eastAsia="Times New Roman" w:hAnsi="Times New Roman" w:cs="Times New Roman"/>
          <w:sz w:val="28"/>
          <w:szCs w:val="28"/>
          <w:lang w:eastAsia="ru-RU"/>
        </w:rPr>
        <w:t xml:space="preserve"> / с або у відсотках.</w:t>
      </w:r>
      <w:r>
        <w:rPr>
          <w:rFonts w:ascii="Times New Roman" w:eastAsia="Times New Roman" w:hAnsi="Times New Roman" w:cs="Times New Roman"/>
          <w:sz w:val="28"/>
          <w:szCs w:val="28"/>
          <w:lang w:eastAsia="ru-RU"/>
        </w:rPr>
        <w:t xml:space="preserve"> </w:t>
      </w:r>
    </w:p>
    <w:p w:rsidR="001347CB" w:rsidRPr="00F70004" w:rsidRDefault="00F70004" w:rsidP="00F70004">
      <w:pPr>
        <w:spacing w:after="0" w:line="312" w:lineRule="auto"/>
        <w:ind w:firstLine="709"/>
        <w:jc w:val="both"/>
        <w:rPr>
          <w:rFonts w:ascii="Times New Roman" w:eastAsia="Times New Roman" w:hAnsi="Times New Roman" w:cs="Times New Roman"/>
          <w:sz w:val="28"/>
          <w:szCs w:val="28"/>
          <w:lang w:eastAsia="uk-UA"/>
        </w:rPr>
      </w:pPr>
      <w:r w:rsidRPr="00F70004">
        <w:rPr>
          <w:rFonts w:ascii="Times New Roman" w:eastAsia="Times New Roman" w:hAnsi="Times New Roman" w:cs="Times New Roman"/>
          <w:sz w:val="28"/>
          <w:szCs w:val="28"/>
          <w:lang w:eastAsia="ru-RU"/>
        </w:rPr>
        <w:t xml:space="preserve">Для пакетів з некласифікованих потоків виділяється окрема черга – </w:t>
      </w:r>
      <w:r w:rsidRPr="00F70004">
        <w:rPr>
          <w:rFonts w:ascii="Times New Roman" w:eastAsia="Times New Roman" w:hAnsi="Times New Roman" w:cs="Times New Roman"/>
          <w:sz w:val="28"/>
          <w:szCs w:val="28"/>
          <w:lang w:eastAsia="uk-UA"/>
        </w:rPr>
        <w:t xml:space="preserve">черга за замовчуванням. </w:t>
      </w:r>
      <w:r w:rsidRPr="00F70004">
        <w:rPr>
          <w:rFonts w:ascii="Times New Roman" w:eastAsia="Times New Roman" w:hAnsi="Times New Roman" w:cs="Times New Roman"/>
          <w:sz w:val="28"/>
          <w:szCs w:val="28"/>
          <w:lang w:eastAsia="ru-RU"/>
        </w:rPr>
        <w:t>Для неї автоматично виділяється 25% від пропускної здатності інтерфейсу.</w:t>
      </w:r>
      <w:r w:rsidRPr="00F70004">
        <w:rPr>
          <w:rFonts w:ascii="Times New Roman" w:eastAsia="Times New Roman" w:hAnsi="Times New Roman" w:cs="Times New Roman"/>
          <w:sz w:val="28"/>
          <w:szCs w:val="28"/>
          <w:lang w:eastAsia="uk-UA"/>
        </w:rPr>
        <w:t xml:space="preserve"> Якщо клас за замовчуванням визначений командою fair-</w:t>
      </w:r>
      <w:proofErr w:type="spellStart"/>
      <w:r w:rsidRPr="00F70004">
        <w:rPr>
          <w:rFonts w:ascii="Times New Roman" w:eastAsia="Times New Roman" w:hAnsi="Times New Roman" w:cs="Times New Roman"/>
          <w:sz w:val="28"/>
          <w:szCs w:val="28"/>
          <w:lang w:eastAsia="uk-UA"/>
        </w:rPr>
        <w:t>queue</w:t>
      </w:r>
      <w:proofErr w:type="spellEnd"/>
      <w:r w:rsidRPr="00F70004">
        <w:rPr>
          <w:rFonts w:ascii="Times New Roman" w:eastAsia="Times New Roman" w:hAnsi="Times New Roman" w:cs="Times New Roman"/>
          <w:sz w:val="28"/>
          <w:szCs w:val="28"/>
          <w:lang w:eastAsia="uk-UA"/>
        </w:rPr>
        <w:t xml:space="preserve"> , то весь некласифікований трафік обслуговується механізмом FQ. Якщо та чи інша черга порожня, то виділена їй смуга пропускання рівномірно розподіляється по всіх інших чергах. </w:t>
      </w:r>
    </w:p>
    <w:p w:rsidR="000E3839" w:rsidRDefault="000100AA" w:rsidP="001347CB">
      <w:pPr>
        <w:spacing w:after="0" w:line="312"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Pr="000100AA">
        <w:rPr>
          <w:rFonts w:ascii="Times New Roman" w:eastAsia="Times New Roman" w:hAnsi="Times New Roman" w:cs="Times New Roman"/>
          <w:sz w:val="28"/>
          <w:szCs w:val="28"/>
          <w:lang w:eastAsia="ru-RU"/>
        </w:rPr>
        <w:t xml:space="preserve">і WFQ, ні CBWFQ не можуть забезпечити гарантовану пропускну </w:t>
      </w:r>
      <w:r>
        <w:rPr>
          <w:rFonts w:ascii="Times New Roman" w:eastAsia="Times New Roman" w:hAnsi="Times New Roman" w:cs="Times New Roman"/>
          <w:sz w:val="28"/>
          <w:szCs w:val="28"/>
          <w:lang w:eastAsia="ru-RU"/>
        </w:rPr>
        <w:t>здатність</w:t>
      </w:r>
      <w:r w:rsidRPr="000100AA">
        <w:rPr>
          <w:rFonts w:ascii="Times New Roman" w:eastAsia="Times New Roman" w:hAnsi="Times New Roman" w:cs="Times New Roman"/>
          <w:sz w:val="28"/>
          <w:szCs w:val="28"/>
          <w:lang w:eastAsia="ru-RU"/>
        </w:rPr>
        <w:t xml:space="preserve"> та гарантію низької затримки для вибраних програм, таких як </w:t>
      </w:r>
      <w:proofErr w:type="spellStart"/>
      <w:r w:rsidRPr="000100AA">
        <w:rPr>
          <w:rFonts w:ascii="Times New Roman" w:eastAsia="Times New Roman" w:hAnsi="Times New Roman" w:cs="Times New Roman"/>
          <w:sz w:val="28"/>
          <w:szCs w:val="28"/>
          <w:lang w:eastAsia="ru-RU"/>
        </w:rPr>
        <w:t>VoIP</w:t>
      </w:r>
      <w:proofErr w:type="spellEnd"/>
      <w:r w:rsidRPr="000100AA">
        <w:rPr>
          <w:rFonts w:ascii="Times New Roman" w:eastAsia="Times New Roman" w:hAnsi="Times New Roman" w:cs="Times New Roman"/>
          <w:sz w:val="28"/>
          <w:szCs w:val="28"/>
          <w:lang w:eastAsia="ru-RU"/>
        </w:rPr>
        <w:t xml:space="preserve">; це тому, що ці </w:t>
      </w:r>
      <w:r>
        <w:rPr>
          <w:rFonts w:ascii="Times New Roman" w:eastAsia="Times New Roman" w:hAnsi="Times New Roman" w:cs="Times New Roman"/>
          <w:sz w:val="28"/>
          <w:szCs w:val="28"/>
          <w:lang w:eastAsia="ru-RU"/>
        </w:rPr>
        <w:t>механізми</w:t>
      </w:r>
      <w:r w:rsidRPr="000100AA">
        <w:rPr>
          <w:rFonts w:ascii="Times New Roman" w:eastAsia="Times New Roman" w:hAnsi="Times New Roman" w:cs="Times New Roman"/>
          <w:sz w:val="28"/>
          <w:szCs w:val="28"/>
          <w:lang w:eastAsia="ru-RU"/>
        </w:rPr>
        <w:t xml:space="preserve"> не мають черги пріоритету. Деякі програми, такі як </w:t>
      </w:r>
      <w:proofErr w:type="spellStart"/>
      <w:r w:rsidRPr="000100AA">
        <w:rPr>
          <w:rFonts w:ascii="Times New Roman" w:eastAsia="Times New Roman" w:hAnsi="Times New Roman" w:cs="Times New Roman"/>
          <w:sz w:val="28"/>
          <w:szCs w:val="28"/>
          <w:lang w:eastAsia="ru-RU"/>
        </w:rPr>
        <w:t>VoIP</w:t>
      </w:r>
      <w:proofErr w:type="spellEnd"/>
      <w:r w:rsidRPr="000100AA">
        <w:rPr>
          <w:rFonts w:ascii="Times New Roman" w:eastAsia="Times New Roman" w:hAnsi="Times New Roman" w:cs="Times New Roman"/>
          <w:sz w:val="28"/>
          <w:szCs w:val="28"/>
          <w:lang w:eastAsia="ru-RU"/>
        </w:rPr>
        <w:t xml:space="preserve">, мають </w:t>
      </w:r>
      <w:r w:rsidR="00811EFC">
        <w:rPr>
          <w:rFonts w:ascii="Times New Roman" w:eastAsia="Times New Roman" w:hAnsi="Times New Roman" w:cs="Times New Roman"/>
          <w:sz w:val="28"/>
          <w:szCs w:val="28"/>
          <w:lang w:eastAsia="ru-RU"/>
        </w:rPr>
        <w:t>малу</w:t>
      </w:r>
      <w:r w:rsidRPr="000100AA">
        <w:rPr>
          <w:rFonts w:ascii="Times New Roman" w:eastAsia="Times New Roman" w:hAnsi="Times New Roman" w:cs="Times New Roman"/>
          <w:sz w:val="28"/>
          <w:szCs w:val="28"/>
          <w:lang w:eastAsia="ru-RU"/>
        </w:rPr>
        <w:t xml:space="preserve"> затримк</w:t>
      </w:r>
      <w:r w:rsidR="00811EFC">
        <w:rPr>
          <w:rFonts w:ascii="Times New Roman" w:eastAsia="Times New Roman" w:hAnsi="Times New Roman" w:cs="Times New Roman"/>
          <w:sz w:val="28"/>
          <w:szCs w:val="28"/>
          <w:lang w:eastAsia="ru-RU"/>
        </w:rPr>
        <w:t>у</w:t>
      </w:r>
      <w:r w:rsidRPr="000100AA">
        <w:rPr>
          <w:rFonts w:ascii="Times New Roman" w:eastAsia="Times New Roman" w:hAnsi="Times New Roman" w:cs="Times New Roman"/>
          <w:sz w:val="28"/>
          <w:szCs w:val="28"/>
          <w:lang w:eastAsia="ru-RU"/>
        </w:rPr>
        <w:t xml:space="preserve"> від кінця до кінця і </w:t>
      </w:r>
      <w:r w:rsidR="00811EFC">
        <w:rPr>
          <w:rFonts w:ascii="Times New Roman" w:eastAsia="Times New Roman" w:hAnsi="Times New Roman" w:cs="Times New Roman"/>
          <w:sz w:val="28"/>
          <w:szCs w:val="28"/>
          <w:lang w:eastAsia="ru-RU"/>
        </w:rPr>
        <w:t xml:space="preserve">малий </w:t>
      </w:r>
      <w:proofErr w:type="spellStart"/>
      <w:r w:rsidR="00811EFC">
        <w:rPr>
          <w:rFonts w:ascii="Times New Roman" w:eastAsia="Times New Roman" w:hAnsi="Times New Roman" w:cs="Times New Roman"/>
          <w:sz w:val="28"/>
          <w:szCs w:val="28"/>
          <w:lang w:eastAsia="ru-RU"/>
        </w:rPr>
        <w:t>джитер</w:t>
      </w:r>
      <w:proofErr w:type="spellEnd"/>
      <w:r w:rsidRPr="000100AA">
        <w:rPr>
          <w:rFonts w:ascii="Times New Roman" w:eastAsia="Times New Roman" w:hAnsi="Times New Roman" w:cs="Times New Roman"/>
          <w:sz w:val="28"/>
          <w:szCs w:val="28"/>
          <w:lang w:eastAsia="ru-RU"/>
        </w:rPr>
        <w:t>.</w:t>
      </w:r>
      <w:r w:rsidRPr="000100AA">
        <w:rPr>
          <w:rFonts w:ascii="Times New Roman" w:eastAsia="Times New Roman" w:hAnsi="Times New Roman" w:cs="Times New Roman"/>
          <w:sz w:val="28"/>
          <w:szCs w:val="28"/>
          <w:lang w:eastAsia="ru-RU"/>
        </w:rPr>
        <w:br/>
        <w:t xml:space="preserve">LLQ включає в себе чергу з чітким пріоритетом, якій надається пріоритет порівняно з іншими чергами, що робить її ідеальною для додатків із затримкою та </w:t>
      </w:r>
      <w:proofErr w:type="spellStart"/>
      <w:r w:rsidR="00811EFC">
        <w:rPr>
          <w:rFonts w:ascii="Times New Roman" w:eastAsia="Times New Roman" w:hAnsi="Times New Roman" w:cs="Times New Roman"/>
          <w:sz w:val="28"/>
          <w:szCs w:val="28"/>
          <w:lang w:eastAsia="ru-RU"/>
        </w:rPr>
        <w:t>джитером</w:t>
      </w:r>
      <w:proofErr w:type="spellEnd"/>
      <w:r w:rsidRPr="000100AA">
        <w:rPr>
          <w:rFonts w:ascii="Times New Roman" w:eastAsia="Times New Roman" w:hAnsi="Times New Roman" w:cs="Times New Roman"/>
          <w:sz w:val="28"/>
          <w:szCs w:val="28"/>
          <w:lang w:eastAsia="ru-RU"/>
        </w:rPr>
        <w:t xml:space="preserve">. </w:t>
      </w:r>
    </w:p>
    <w:p w:rsidR="000E3839" w:rsidRDefault="000100AA" w:rsidP="001347CB">
      <w:pPr>
        <w:spacing w:after="0" w:line="312" w:lineRule="auto"/>
        <w:ind w:firstLine="709"/>
        <w:jc w:val="both"/>
        <w:rPr>
          <w:rFonts w:ascii="Times New Roman" w:eastAsia="Times New Roman" w:hAnsi="Times New Roman" w:cs="Times New Roman"/>
          <w:sz w:val="28"/>
          <w:szCs w:val="28"/>
          <w:lang w:eastAsia="ru-RU"/>
        </w:rPr>
      </w:pPr>
      <w:r w:rsidRPr="000100AA">
        <w:rPr>
          <w:rFonts w:ascii="Times New Roman" w:eastAsia="Times New Roman" w:hAnsi="Times New Roman" w:cs="Times New Roman"/>
          <w:sz w:val="28"/>
          <w:szCs w:val="28"/>
          <w:lang w:eastAsia="ru-RU"/>
        </w:rPr>
        <w:t xml:space="preserve">На відміну від звичайного старого PQ, коли черги з вищим пріоритетом можуть не давати шансів чергам з нижчим пріоритетом і ефективно їх </w:t>
      </w:r>
      <w:r w:rsidR="00811EFC">
        <w:rPr>
          <w:rFonts w:ascii="Times New Roman" w:eastAsia="Times New Roman" w:hAnsi="Times New Roman" w:cs="Times New Roman"/>
          <w:sz w:val="28"/>
          <w:szCs w:val="28"/>
          <w:lang w:eastAsia="ru-RU"/>
        </w:rPr>
        <w:t>контролювати</w:t>
      </w:r>
      <w:r w:rsidRPr="000100AA">
        <w:rPr>
          <w:rFonts w:ascii="Times New Roman" w:eastAsia="Times New Roman" w:hAnsi="Times New Roman" w:cs="Times New Roman"/>
          <w:sz w:val="28"/>
          <w:szCs w:val="28"/>
          <w:lang w:eastAsia="ru-RU"/>
        </w:rPr>
        <w:t xml:space="preserve">, черга з чітким пріоритетом LLQ контролюється. </w:t>
      </w:r>
    </w:p>
    <w:p w:rsidR="000100AA" w:rsidRDefault="000100AA" w:rsidP="000E3839">
      <w:pPr>
        <w:spacing w:after="0" w:line="312" w:lineRule="auto"/>
        <w:jc w:val="both"/>
        <w:rPr>
          <w:rFonts w:ascii="Times New Roman" w:eastAsia="Times New Roman" w:hAnsi="Times New Roman" w:cs="Times New Roman"/>
          <w:sz w:val="28"/>
          <w:szCs w:val="28"/>
          <w:lang w:eastAsia="ru-RU"/>
        </w:rPr>
      </w:pPr>
      <w:r w:rsidRPr="000100AA">
        <w:rPr>
          <w:rFonts w:ascii="Times New Roman" w:eastAsia="Times New Roman" w:hAnsi="Times New Roman" w:cs="Times New Roman"/>
          <w:sz w:val="28"/>
          <w:szCs w:val="28"/>
          <w:lang w:eastAsia="ru-RU"/>
        </w:rPr>
        <w:t xml:space="preserve">Це означає, що черга з чітким пріоритетом LLQ є чергою пріоритету з мінімальною гарантією пропускної здатності, але під час перевантаженості вона не може передавати більше даних, ніж дозволяє пропускна здатність. Якщо надходить більше трафіку, ніж може передати черга з чітким пріоритетом (у зв'язку із суворим обмеженням пропускної здатності), він знижується. Отже, у періоди </w:t>
      </w:r>
      <w:r w:rsidR="000E3839">
        <w:rPr>
          <w:rFonts w:ascii="Times New Roman" w:eastAsia="Times New Roman" w:hAnsi="Times New Roman" w:cs="Times New Roman"/>
          <w:sz w:val="28"/>
          <w:szCs w:val="28"/>
          <w:lang w:eastAsia="ru-RU"/>
        </w:rPr>
        <w:t>затримок</w:t>
      </w:r>
      <w:r w:rsidRPr="000100AA">
        <w:rPr>
          <w:rFonts w:ascii="Times New Roman" w:eastAsia="Times New Roman" w:hAnsi="Times New Roman" w:cs="Times New Roman"/>
          <w:sz w:val="28"/>
          <w:szCs w:val="28"/>
          <w:lang w:eastAsia="ru-RU"/>
        </w:rPr>
        <w:t xml:space="preserve"> інші черги отримують свою частку пропускної здатності інтерфейсу для передачі свого трафіку.</w:t>
      </w:r>
    </w:p>
    <w:p w:rsidR="000E3839" w:rsidRDefault="000E3839" w:rsidP="001347CB">
      <w:pPr>
        <w:spacing w:after="0" w:line="312" w:lineRule="auto"/>
        <w:ind w:firstLine="709"/>
        <w:jc w:val="both"/>
        <w:rPr>
          <w:rFonts w:ascii="Times New Roman" w:eastAsia="Times New Roman" w:hAnsi="Times New Roman" w:cs="Times New Roman"/>
          <w:sz w:val="28"/>
          <w:szCs w:val="28"/>
          <w:lang w:eastAsia="ru-RU"/>
        </w:rPr>
      </w:pPr>
      <w:r w:rsidRPr="000E3839">
        <w:rPr>
          <w:rFonts w:ascii="Times New Roman" w:eastAsia="Times New Roman" w:hAnsi="Times New Roman" w:cs="Times New Roman"/>
          <w:sz w:val="28"/>
          <w:szCs w:val="28"/>
          <w:lang w:eastAsia="ru-RU"/>
        </w:rPr>
        <w:lastRenderedPageBreak/>
        <w:t xml:space="preserve">LLQ пропонує всі переваги CBWFQ, включаючи можливість користувача визначати класи та гарантувати кожному класу відповідну кількість пропускної здатності та застосовувати WRED до кожного з класів (за винятком черги з чітким пріоритетом), якщо це необхідно. У випадку LLQ та CBWFQ трафік, який не є чітко класифікованим, вважається належним до класу за замовчуванням. </w:t>
      </w:r>
      <w:r>
        <w:rPr>
          <w:rFonts w:ascii="Times New Roman" w:eastAsia="Times New Roman" w:hAnsi="Times New Roman" w:cs="Times New Roman"/>
          <w:sz w:val="28"/>
          <w:szCs w:val="28"/>
          <w:lang w:eastAsia="ru-RU"/>
        </w:rPr>
        <w:t>М</w:t>
      </w:r>
      <w:r w:rsidRPr="000E3839">
        <w:rPr>
          <w:rFonts w:ascii="Times New Roman" w:eastAsia="Times New Roman" w:hAnsi="Times New Roman" w:cs="Times New Roman"/>
          <w:sz w:val="28"/>
          <w:szCs w:val="28"/>
          <w:lang w:eastAsia="ru-RU"/>
        </w:rPr>
        <w:t>ож</w:t>
      </w:r>
      <w:r>
        <w:rPr>
          <w:rFonts w:ascii="Times New Roman" w:eastAsia="Times New Roman" w:hAnsi="Times New Roman" w:cs="Times New Roman"/>
          <w:sz w:val="28"/>
          <w:szCs w:val="28"/>
          <w:lang w:eastAsia="ru-RU"/>
        </w:rPr>
        <w:t>на</w:t>
      </w:r>
      <w:r w:rsidRPr="000E3839">
        <w:rPr>
          <w:rFonts w:ascii="Times New Roman" w:eastAsia="Times New Roman" w:hAnsi="Times New Roman" w:cs="Times New Roman"/>
          <w:sz w:val="28"/>
          <w:szCs w:val="28"/>
          <w:lang w:eastAsia="ru-RU"/>
        </w:rPr>
        <w:t xml:space="preserve"> зробити чергу, яка обслуговує клас за замовчуванням для класу WFQ замість FIFO, і, якщо потрібно, мож</w:t>
      </w:r>
      <w:r>
        <w:rPr>
          <w:rFonts w:ascii="Times New Roman" w:eastAsia="Times New Roman" w:hAnsi="Times New Roman" w:cs="Times New Roman"/>
          <w:sz w:val="28"/>
          <w:szCs w:val="28"/>
          <w:lang w:eastAsia="ru-RU"/>
        </w:rPr>
        <w:t>на</w:t>
      </w:r>
      <w:r w:rsidRPr="000E3839">
        <w:rPr>
          <w:rFonts w:ascii="Times New Roman" w:eastAsia="Times New Roman" w:hAnsi="Times New Roman" w:cs="Times New Roman"/>
          <w:sz w:val="28"/>
          <w:szCs w:val="28"/>
          <w:lang w:eastAsia="ru-RU"/>
        </w:rPr>
        <w:t xml:space="preserve"> застосувати до нього WRED.</w:t>
      </w:r>
    </w:p>
    <w:p w:rsidR="000E3839" w:rsidRDefault="000E3839" w:rsidP="001347CB">
      <w:pPr>
        <w:spacing w:after="0" w:line="312" w:lineRule="auto"/>
        <w:ind w:firstLine="709"/>
        <w:jc w:val="both"/>
        <w:rPr>
          <w:rFonts w:ascii="Times New Roman" w:eastAsia="Times New Roman" w:hAnsi="Times New Roman" w:cs="Times New Roman"/>
          <w:sz w:val="28"/>
          <w:szCs w:val="28"/>
          <w:lang w:eastAsia="ru-RU"/>
        </w:rPr>
      </w:pPr>
      <w:r w:rsidRPr="000E3839">
        <w:rPr>
          <w:rFonts w:ascii="Times New Roman" w:eastAsia="Times New Roman" w:hAnsi="Times New Roman" w:cs="Times New Roman"/>
          <w:sz w:val="28"/>
          <w:szCs w:val="28"/>
          <w:lang w:eastAsia="ru-RU"/>
        </w:rPr>
        <w:t xml:space="preserve">Перевага LLQ над CBWFQ полягає в наявності однієї або декількох черг із строгим пріоритетом </w:t>
      </w:r>
      <w:r>
        <w:rPr>
          <w:rFonts w:ascii="Times New Roman" w:eastAsia="Times New Roman" w:hAnsi="Times New Roman" w:cs="Times New Roman"/>
          <w:sz w:val="28"/>
          <w:szCs w:val="28"/>
          <w:lang w:eastAsia="ru-RU"/>
        </w:rPr>
        <w:t>та</w:t>
      </w:r>
      <w:r w:rsidRPr="000E3839">
        <w:rPr>
          <w:rFonts w:ascii="Times New Roman" w:eastAsia="Times New Roman" w:hAnsi="Times New Roman" w:cs="Times New Roman"/>
          <w:sz w:val="28"/>
          <w:szCs w:val="28"/>
          <w:lang w:eastAsia="ru-RU"/>
        </w:rPr>
        <w:t xml:space="preserve"> гарантією пропускної здатності для </w:t>
      </w:r>
      <w:proofErr w:type="spellStart"/>
      <w:r w:rsidRPr="000E3839">
        <w:rPr>
          <w:rFonts w:ascii="Times New Roman" w:eastAsia="Times New Roman" w:hAnsi="Times New Roman" w:cs="Times New Roman"/>
          <w:sz w:val="28"/>
          <w:szCs w:val="28"/>
          <w:lang w:eastAsia="ru-RU"/>
        </w:rPr>
        <w:t>трафіку</w:t>
      </w:r>
      <w:proofErr w:type="spellEnd"/>
      <w:r w:rsidRPr="000E3839">
        <w:rPr>
          <w:rFonts w:ascii="Times New Roman" w:eastAsia="Times New Roman" w:hAnsi="Times New Roman" w:cs="Times New Roman"/>
          <w:sz w:val="28"/>
          <w:szCs w:val="28"/>
          <w:lang w:eastAsia="ru-RU"/>
        </w:rPr>
        <w:t xml:space="preserve">, чутливого до </w:t>
      </w:r>
      <w:proofErr w:type="spellStart"/>
      <w:r>
        <w:rPr>
          <w:rFonts w:ascii="Times New Roman" w:eastAsia="Times New Roman" w:hAnsi="Times New Roman" w:cs="Times New Roman"/>
          <w:sz w:val="28"/>
          <w:szCs w:val="28"/>
          <w:lang w:eastAsia="ru-RU"/>
        </w:rPr>
        <w:t>джитера</w:t>
      </w:r>
      <w:proofErr w:type="spellEnd"/>
      <w:r w:rsidRPr="000E3839">
        <w:rPr>
          <w:rFonts w:ascii="Times New Roman" w:eastAsia="Times New Roman" w:hAnsi="Times New Roman" w:cs="Times New Roman"/>
          <w:sz w:val="28"/>
          <w:szCs w:val="28"/>
          <w:lang w:eastAsia="ru-RU"/>
        </w:rPr>
        <w:t xml:space="preserve">. </w:t>
      </w:r>
    </w:p>
    <w:p w:rsidR="000E3839" w:rsidRPr="000100AA" w:rsidRDefault="000E3839" w:rsidP="001347CB">
      <w:pPr>
        <w:spacing w:after="0" w:line="312" w:lineRule="auto"/>
        <w:ind w:firstLine="709"/>
        <w:jc w:val="both"/>
        <w:rPr>
          <w:rFonts w:ascii="Times New Roman" w:eastAsia="Times New Roman" w:hAnsi="Times New Roman" w:cs="Times New Roman"/>
          <w:sz w:val="28"/>
          <w:szCs w:val="28"/>
          <w:lang w:val="ru-RU" w:eastAsia="ru-RU"/>
        </w:rPr>
      </w:pPr>
      <w:r w:rsidRPr="000E3839">
        <w:rPr>
          <w:rFonts w:ascii="Times New Roman" w:eastAsia="Times New Roman" w:hAnsi="Times New Roman" w:cs="Times New Roman"/>
          <w:sz w:val="28"/>
          <w:szCs w:val="28"/>
          <w:lang w:eastAsia="ru-RU"/>
        </w:rPr>
        <w:t xml:space="preserve">Перевага LLQ перед традиційною PQ полягає в тому, що черга з чітким пріоритетом LLQ відстежується. Це виключає ймовірність </w:t>
      </w:r>
      <w:r>
        <w:rPr>
          <w:rFonts w:ascii="Times New Roman" w:eastAsia="Times New Roman" w:hAnsi="Times New Roman" w:cs="Times New Roman"/>
          <w:sz w:val="28"/>
          <w:szCs w:val="28"/>
          <w:lang w:eastAsia="ru-RU"/>
        </w:rPr>
        <w:t>«</w:t>
      </w:r>
      <w:r w:rsidRPr="000E3839">
        <w:rPr>
          <w:rFonts w:ascii="Times New Roman" w:eastAsia="Times New Roman" w:hAnsi="Times New Roman" w:cs="Times New Roman"/>
          <w:sz w:val="28"/>
          <w:szCs w:val="28"/>
          <w:lang w:eastAsia="ru-RU"/>
        </w:rPr>
        <w:t>голодування</w:t>
      </w:r>
      <w:r>
        <w:rPr>
          <w:rFonts w:ascii="Times New Roman" w:eastAsia="Times New Roman" w:hAnsi="Times New Roman" w:cs="Times New Roman"/>
          <w:sz w:val="28"/>
          <w:szCs w:val="28"/>
          <w:lang w:eastAsia="ru-RU"/>
        </w:rPr>
        <w:t>»</w:t>
      </w:r>
      <w:r w:rsidRPr="000E3839">
        <w:rPr>
          <w:rFonts w:ascii="Times New Roman" w:eastAsia="Times New Roman" w:hAnsi="Times New Roman" w:cs="Times New Roman"/>
          <w:sz w:val="28"/>
          <w:szCs w:val="28"/>
          <w:lang w:eastAsia="ru-RU"/>
        </w:rPr>
        <w:t xml:space="preserve"> інших черг, що може статися, якщо використовується PQ. На відміну від старої черги пріоритетів RTP, суворий пріоритет LLQ не обмежується лише прийняттям RTP-трафіку. Ви можете вирішити та призначити будь-який потрібний трафік черзі LLQ суворої якості, використовуючи спеціальні ключові слова IOS, використовуючи списки доступу або використовуючи параметри розпізнавання застосованих мережевих програм (NBAR). Нарешті, як і багато інших механізмів черги, LLQ не обмежується певними платформами або типами медіа.</w:t>
      </w:r>
    </w:p>
    <w:p w:rsidR="004C7448" w:rsidRDefault="004C7448" w:rsidP="004C7448">
      <w:pPr>
        <w:spacing w:after="0" w:line="312" w:lineRule="auto"/>
        <w:ind w:firstLine="709"/>
        <w:jc w:val="both"/>
        <w:rPr>
          <w:rFonts w:ascii="Times New Roman" w:eastAsia="Times New Roman" w:hAnsi="Times New Roman" w:cs="Times New Roman"/>
          <w:sz w:val="28"/>
          <w:szCs w:val="28"/>
          <w:lang w:val="ru-RU" w:eastAsia="ru-RU"/>
        </w:rPr>
      </w:pPr>
    </w:p>
    <w:p w:rsidR="004C7448" w:rsidRPr="004C7448" w:rsidRDefault="004C7448" w:rsidP="004C7448">
      <w:pPr>
        <w:spacing w:after="0" w:line="312" w:lineRule="auto"/>
        <w:ind w:firstLine="709"/>
        <w:jc w:val="both"/>
        <w:rPr>
          <w:rFonts w:ascii="Times New Roman" w:eastAsia="Times New Roman" w:hAnsi="Times New Roman" w:cs="Times New Roman"/>
          <w:sz w:val="28"/>
          <w:szCs w:val="28"/>
          <w:lang w:eastAsia="ru-RU"/>
        </w:rPr>
      </w:pPr>
      <w:r w:rsidRPr="004C7448">
        <w:rPr>
          <w:rFonts w:ascii="Times New Roman" w:eastAsia="Times New Roman" w:hAnsi="Times New Roman" w:cs="Times New Roman"/>
          <w:sz w:val="28"/>
          <w:szCs w:val="28"/>
          <w:lang w:eastAsia="ru-RU"/>
        </w:rPr>
        <w:t>1.</w:t>
      </w:r>
      <w:r w:rsidR="002B344A">
        <w:rPr>
          <w:rFonts w:ascii="Times New Roman" w:eastAsia="Times New Roman" w:hAnsi="Times New Roman" w:cs="Times New Roman"/>
          <w:sz w:val="28"/>
          <w:szCs w:val="28"/>
          <w:lang w:eastAsia="ru-RU"/>
        </w:rPr>
        <w:t>5</w:t>
      </w:r>
      <w:r w:rsidRPr="004C7448">
        <w:rPr>
          <w:rFonts w:ascii="Times New Roman" w:eastAsia="Times New Roman" w:hAnsi="Times New Roman" w:cs="Times New Roman"/>
          <w:sz w:val="28"/>
          <w:szCs w:val="28"/>
          <w:lang w:eastAsia="ru-RU"/>
        </w:rPr>
        <w:t xml:space="preserve"> Висновки до першого розділу</w:t>
      </w:r>
    </w:p>
    <w:p w:rsidR="004C7448" w:rsidRPr="004C7448" w:rsidRDefault="004C7448" w:rsidP="004C7448">
      <w:pPr>
        <w:spacing w:after="0" w:line="312" w:lineRule="auto"/>
        <w:ind w:firstLine="709"/>
        <w:jc w:val="both"/>
        <w:rPr>
          <w:rFonts w:ascii="Times New Roman" w:eastAsia="Times New Roman" w:hAnsi="Times New Roman" w:cs="Times New Roman"/>
          <w:sz w:val="28"/>
          <w:szCs w:val="28"/>
          <w:lang w:eastAsia="ru-RU"/>
        </w:rPr>
      </w:pPr>
    </w:p>
    <w:p w:rsidR="00F70004" w:rsidRPr="00F70004" w:rsidRDefault="00F70004" w:rsidP="00F70004">
      <w:pPr>
        <w:spacing w:after="0" w:line="312" w:lineRule="auto"/>
        <w:ind w:firstLine="709"/>
        <w:jc w:val="both"/>
        <w:rPr>
          <w:rFonts w:ascii="Times New Roman" w:eastAsia="Times New Roman" w:hAnsi="Times New Roman" w:cs="Times New Roman"/>
          <w:sz w:val="28"/>
          <w:szCs w:val="28"/>
          <w:lang w:eastAsia="uk-UA"/>
        </w:rPr>
      </w:pPr>
      <w:r w:rsidRPr="00F70004">
        <w:rPr>
          <w:rFonts w:ascii="Times New Roman" w:eastAsia="Times New Roman" w:hAnsi="Times New Roman" w:cs="Times New Roman"/>
          <w:color w:val="222222"/>
          <w:sz w:val="28"/>
          <w:szCs w:val="28"/>
          <w:lang w:eastAsia="ru-RU"/>
        </w:rPr>
        <w:t>Застосовувані сьогодні механізми обслуговування черг (</w:t>
      </w:r>
      <w:r w:rsidRPr="00F70004">
        <w:rPr>
          <w:rFonts w:ascii="Times New Roman" w:eastAsia="Times New Roman" w:hAnsi="Times New Roman" w:cs="Times New Roman"/>
          <w:color w:val="222222"/>
          <w:sz w:val="28"/>
          <w:szCs w:val="28"/>
          <w:lang w:val="ru-RU" w:eastAsia="ru-RU"/>
        </w:rPr>
        <w:t>FIFO</w:t>
      </w:r>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Queueing</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First</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In</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First</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Out</w:t>
      </w:r>
      <w:proofErr w:type="spellEnd"/>
      <w:r w:rsidRPr="00F70004">
        <w:rPr>
          <w:rFonts w:ascii="Times New Roman" w:eastAsia="Times New Roman" w:hAnsi="Times New Roman" w:cs="Times New Roman"/>
          <w:color w:val="222222"/>
          <w:sz w:val="28"/>
          <w:szCs w:val="28"/>
          <w:lang w:eastAsia="ru-RU"/>
        </w:rPr>
        <w:t>), пріоритетні черги (</w:t>
      </w:r>
      <w:proofErr w:type="spellStart"/>
      <w:r w:rsidRPr="00F70004">
        <w:rPr>
          <w:rFonts w:ascii="Times New Roman" w:eastAsia="Times New Roman" w:hAnsi="Times New Roman" w:cs="Times New Roman"/>
          <w:color w:val="222222"/>
          <w:sz w:val="28"/>
          <w:szCs w:val="28"/>
          <w:lang w:val="ru-RU" w:eastAsia="ru-RU"/>
        </w:rPr>
        <w:t>Priority</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Queuing</w:t>
      </w:r>
      <w:proofErr w:type="spellEnd"/>
      <w:r w:rsidRPr="00F70004">
        <w:rPr>
          <w:rFonts w:ascii="Times New Roman" w:eastAsia="Times New Roman" w:hAnsi="Times New Roman" w:cs="Times New Roman"/>
          <w:color w:val="222222"/>
          <w:sz w:val="28"/>
          <w:szCs w:val="28"/>
          <w:lang w:eastAsia="ru-RU"/>
        </w:rPr>
        <w:t xml:space="preserve">, </w:t>
      </w:r>
      <w:r w:rsidRPr="00F70004">
        <w:rPr>
          <w:rFonts w:ascii="Times New Roman" w:eastAsia="Times New Roman" w:hAnsi="Times New Roman" w:cs="Times New Roman"/>
          <w:color w:val="222222"/>
          <w:sz w:val="28"/>
          <w:szCs w:val="28"/>
          <w:lang w:val="ru-RU" w:eastAsia="ru-RU"/>
        </w:rPr>
        <w:t>PQ</w:t>
      </w:r>
      <w:r w:rsidRPr="00F70004">
        <w:rPr>
          <w:rFonts w:ascii="Times New Roman" w:eastAsia="Times New Roman" w:hAnsi="Times New Roman" w:cs="Times New Roman"/>
          <w:color w:val="222222"/>
          <w:sz w:val="28"/>
          <w:szCs w:val="28"/>
          <w:lang w:eastAsia="ru-RU"/>
        </w:rPr>
        <w:t>), замовні черги (</w:t>
      </w:r>
      <w:proofErr w:type="spellStart"/>
      <w:r w:rsidRPr="00F70004">
        <w:rPr>
          <w:rFonts w:ascii="Times New Roman" w:eastAsia="Times New Roman" w:hAnsi="Times New Roman" w:cs="Times New Roman"/>
          <w:color w:val="222222"/>
          <w:sz w:val="28"/>
          <w:szCs w:val="28"/>
          <w:lang w:val="ru-RU" w:eastAsia="ru-RU"/>
        </w:rPr>
        <w:t>Custom</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Queuing</w:t>
      </w:r>
      <w:proofErr w:type="spellEnd"/>
      <w:r w:rsidRPr="00F70004">
        <w:rPr>
          <w:rFonts w:ascii="Times New Roman" w:eastAsia="Times New Roman" w:hAnsi="Times New Roman" w:cs="Times New Roman"/>
          <w:color w:val="222222"/>
          <w:sz w:val="28"/>
          <w:szCs w:val="28"/>
          <w:lang w:eastAsia="ru-RU"/>
        </w:rPr>
        <w:t xml:space="preserve">, </w:t>
      </w:r>
      <w:r w:rsidRPr="00F70004">
        <w:rPr>
          <w:rFonts w:ascii="Times New Roman" w:eastAsia="Times New Roman" w:hAnsi="Times New Roman" w:cs="Times New Roman"/>
          <w:color w:val="222222"/>
          <w:sz w:val="28"/>
          <w:szCs w:val="28"/>
          <w:lang w:val="ru-RU" w:eastAsia="ru-RU"/>
        </w:rPr>
        <w:t>CQ</w:t>
      </w:r>
      <w:r w:rsidRPr="00F70004">
        <w:rPr>
          <w:rFonts w:ascii="Times New Roman" w:eastAsia="Times New Roman" w:hAnsi="Times New Roman" w:cs="Times New Roman"/>
          <w:color w:val="222222"/>
          <w:sz w:val="28"/>
          <w:szCs w:val="28"/>
          <w:lang w:eastAsia="ru-RU"/>
        </w:rPr>
        <w:t>), зважене справедливе обслуговування (</w:t>
      </w:r>
      <w:proofErr w:type="spellStart"/>
      <w:r w:rsidRPr="00F70004">
        <w:rPr>
          <w:rFonts w:ascii="Times New Roman" w:eastAsia="Times New Roman" w:hAnsi="Times New Roman" w:cs="Times New Roman"/>
          <w:color w:val="222222"/>
          <w:sz w:val="28"/>
          <w:szCs w:val="28"/>
          <w:lang w:val="ru-RU" w:eastAsia="ru-RU"/>
        </w:rPr>
        <w:t>Weighted</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Fair</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Queuing</w:t>
      </w:r>
      <w:proofErr w:type="spellEnd"/>
      <w:r w:rsidRPr="00F70004">
        <w:rPr>
          <w:rFonts w:ascii="Times New Roman" w:eastAsia="Times New Roman" w:hAnsi="Times New Roman" w:cs="Times New Roman"/>
          <w:color w:val="222222"/>
          <w:sz w:val="28"/>
          <w:szCs w:val="28"/>
          <w:lang w:eastAsia="ru-RU"/>
        </w:rPr>
        <w:t xml:space="preserve">, </w:t>
      </w:r>
      <w:r w:rsidRPr="00F70004">
        <w:rPr>
          <w:rFonts w:ascii="Times New Roman" w:eastAsia="Times New Roman" w:hAnsi="Times New Roman" w:cs="Times New Roman"/>
          <w:color w:val="222222"/>
          <w:sz w:val="28"/>
          <w:szCs w:val="28"/>
          <w:lang w:val="ru-RU" w:eastAsia="ru-RU"/>
        </w:rPr>
        <w:t>WFQ</w:t>
      </w:r>
      <w:r w:rsidRPr="00F70004">
        <w:rPr>
          <w:rFonts w:ascii="Times New Roman" w:eastAsia="Times New Roman" w:hAnsi="Times New Roman" w:cs="Times New Roman"/>
          <w:color w:val="222222"/>
          <w:sz w:val="28"/>
          <w:szCs w:val="28"/>
          <w:lang w:eastAsia="ru-RU"/>
        </w:rPr>
        <w:t>), зважені справедливі черги, засновані на класах (</w:t>
      </w:r>
      <w:proofErr w:type="spellStart"/>
      <w:r w:rsidRPr="00F70004">
        <w:rPr>
          <w:rFonts w:ascii="Times New Roman" w:eastAsia="Times New Roman" w:hAnsi="Times New Roman" w:cs="Times New Roman"/>
          <w:color w:val="222222"/>
          <w:sz w:val="28"/>
          <w:szCs w:val="28"/>
          <w:lang w:val="ru-RU" w:eastAsia="ru-RU"/>
        </w:rPr>
        <w:t>Class</w:t>
      </w:r>
      <w:proofErr w:type="spellEnd"/>
      <w:r w:rsidRPr="00F70004">
        <w:rPr>
          <w:rFonts w:ascii="Times New Roman" w:eastAsia="Times New Roman" w:hAnsi="Times New Roman" w:cs="Times New Roman"/>
          <w:color w:val="222222"/>
          <w:sz w:val="28"/>
          <w:szCs w:val="28"/>
          <w:lang w:eastAsia="ru-RU"/>
        </w:rPr>
        <w:t>-</w:t>
      </w:r>
      <w:proofErr w:type="spellStart"/>
      <w:r w:rsidRPr="00F70004">
        <w:rPr>
          <w:rFonts w:ascii="Times New Roman" w:eastAsia="Times New Roman" w:hAnsi="Times New Roman" w:cs="Times New Roman"/>
          <w:color w:val="222222"/>
          <w:sz w:val="28"/>
          <w:szCs w:val="28"/>
          <w:lang w:val="ru-RU" w:eastAsia="ru-RU"/>
        </w:rPr>
        <w:t>based</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Weighted</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Fair</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Queueing</w:t>
      </w:r>
      <w:proofErr w:type="spellEnd"/>
      <w:r w:rsidRPr="00F70004">
        <w:rPr>
          <w:rFonts w:ascii="Times New Roman" w:eastAsia="Times New Roman" w:hAnsi="Times New Roman" w:cs="Times New Roman"/>
          <w:color w:val="222222"/>
          <w:sz w:val="28"/>
          <w:szCs w:val="28"/>
          <w:lang w:eastAsia="ru-RU"/>
        </w:rPr>
        <w:t xml:space="preserve">, </w:t>
      </w:r>
      <w:r w:rsidRPr="00F70004">
        <w:rPr>
          <w:rFonts w:ascii="Times New Roman" w:eastAsia="Times New Roman" w:hAnsi="Times New Roman" w:cs="Times New Roman"/>
          <w:color w:val="222222"/>
          <w:sz w:val="28"/>
          <w:szCs w:val="28"/>
          <w:lang w:val="ru-RU" w:eastAsia="ru-RU"/>
        </w:rPr>
        <w:t>CBWFQ</w:t>
      </w:r>
      <w:r w:rsidRPr="00F70004">
        <w:rPr>
          <w:rFonts w:ascii="Times New Roman" w:eastAsia="Times New Roman" w:hAnsi="Times New Roman" w:cs="Times New Roman"/>
          <w:color w:val="222222"/>
          <w:sz w:val="28"/>
          <w:szCs w:val="28"/>
          <w:lang w:eastAsia="ru-RU"/>
        </w:rPr>
        <w:t>), черги з малою затримкою (</w:t>
      </w:r>
      <w:proofErr w:type="spellStart"/>
      <w:r w:rsidRPr="00F70004">
        <w:rPr>
          <w:rFonts w:ascii="Times New Roman" w:eastAsia="Times New Roman" w:hAnsi="Times New Roman" w:cs="Times New Roman"/>
          <w:color w:val="222222"/>
          <w:sz w:val="28"/>
          <w:szCs w:val="28"/>
          <w:lang w:val="ru-RU" w:eastAsia="ru-RU"/>
        </w:rPr>
        <w:t>Low</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Latency</w:t>
      </w:r>
      <w:proofErr w:type="spellEnd"/>
      <w:r w:rsidRPr="00F70004">
        <w:rPr>
          <w:rFonts w:ascii="Times New Roman" w:eastAsia="Times New Roman" w:hAnsi="Times New Roman" w:cs="Times New Roman"/>
          <w:color w:val="222222"/>
          <w:sz w:val="28"/>
          <w:szCs w:val="28"/>
          <w:lang w:eastAsia="ru-RU"/>
        </w:rPr>
        <w:t xml:space="preserve"> </w:t>
      </w:r>
      <w:proofErr w:type="spellStart"/>
      <w:r w:rsidRPr="00F70004">
        <w:rPr>
          <w:rFonts w:ascii="Times New Roman" w:eastAsia="Times New Roman" w:hAnsi="Times New Roman" w:cs="Times New Roman"/>
          <w:color w:val="222222"/>
          <w:sz w:val="28"/>
          <w:szCs w:val="28"/>
          <w:lang w:val="ru-RU" w:eastAsia="ru-RU"/>
        </w:rPr>
        <w:t>Queuing</w:t>
      </w:r>
      <w:proofErr w:type="spellEnd"/>
      <w:r w:rsidRPr="00F70004">
        <w:rPr>
          <w:rFonts w:ascii="Times New Roman" w:eastAsia="Times New Roman" w:hAnsi="Times New Roman" w:cs="Times New Roman"/>
          <w:color w:val="222222"/>
          <w:sz w:val="28"/>
          <w:szCs w:val="28"/>
          <w:lang w:eastAsia="ru-RU"/>
        </w:rPr>
        <w:t xml:space="preserve">, </w:t>
      </w:r>
      <w:r w:rsidRPr="00F70004">
        <w:rPr>
          <w:rFonts w:ascii="Times New Roman" w:eastAsia="Times New Roman" w:hAnsi="Times New Roman" w:cs="Times New Roman"/>
          <w:color w:val="222222"/>
          <w:sz w:val="28"/>
          <w:szCs w:val="28"/>
          <w:lang w:val="ru-RU" w:eastAsia="ru-RU"/>
        </w:rPr>
        <w:t>LLQ</w:t>
      </w:r>
      <w:r w:rsidRPr="00F70004">
        <w:rPr>
          <w:rFonts w:ascii="Times New Roman" w:eastAsia="Times New Roman" w:hAnsi="Times New Roman" w:cs="Times New Roman"/>
          <w:color w:val="222222"/>
          <w:sz w:val="28"/>
          <w:szCs w:val="28"/>
          <w:lang w:eastAsia="ru-RU"/>
        </w:rPr>
        <w:t>))</w:t>
      </w:r>
      <w:r w:rsidRPr="00F70004">
        <w:rPr>
          <w:rFonts w:ascii="Times New Roman" w:eastAsia="Times New Roman" w:hAnsi="Times New Roman" w:cs="Times New Roman"/>
          <w:color w:val="222222"/>
          <w:sz w:val="28"/>
          <w:szCs w:val="28"/>
          <w:lang w:eastAsia="uk-UA"/>
        </w:rPr>
        <w:t xml:space="preserve"> потребують втручання адміністратора в налаштуванні, </w:t>
      </w:r>
      <w:r w:rsidRPr="00F70004">
        <w:rPr>
          <w:rFonts w:ascii="Times New Roman" w:eastAsia="Times New Roman" w:hAnsi="Times New Roman" w:cs="Times New Roman"/>
          <w:color w:val="222222"/>
          <w:sz w:val="28"/>
          <w:szCs w:val="28"/>
          <w:lang w:eastAsia="ru-RU"/>
        </w:rPr>
        <w:t>не здатні до адаптації</w:t>
      </w:r>
      <w:r w:rsidRPr="00F70004">
        <w:rPr>
          <w:rFonts w:ascii="Times New Roman" w:eastAsia="Times New Roman" w:hAnsi="Times New Roman" w:cs="Times New Roman"/>
          <w:color w:val="222222"/>
          <w:sz w:val="28"/>
          <w:szCs w:val="28"/>
          <w:lang w:eastAsia="uk-UA"/>
        </w:rPr>
        <w:t xml:space="preserve"> і, таким чином, не в змозі задовольнити зростаючу потребу в якості обслуговування в новому інформаційному суспільстві. Вивчення нових підходів до обслуговування черги на вузлах як дротової, так і бездротової телекомунікаційної мережі є актуальною метою. </w:t>
      </w:r>
    </w:p>
    <w:p w:rsidR="004C7448" w:rsidRPr="004C7448" w:rsidRDefault="004C7448" w:rsidP="004C7448">
      <w:pPr>
        <w:spacing w:after="0" w:line="312" w:lineRule="auto"/>
        <w:ind w:firstLine="709"/>
        <w:jc w:val="both"/>
        <w:rPr>
          <w:rFonts w:ascii="Times New Roman" w:eastAsia="Times New Roman" w:hAnsi="Times New Roman" w:cs="Times New Roman"/>
          <w:sz w:val="28"/>
          <w:szCs w:val="28"/>
          <w:lang w:val="ru-RU" w:eastAsia="ru-RU"/>
        </w:rPr>
      </w:pPr>
      <w:r w:rsidRPr="004C7448">
        <w:rPr>
          <w:rFonts w:ascii="Times New Roman" w:eastAsia="Times New Roman" w:hAnsi="Times New Roman" w:cs="Times New Roman"/>
          <w:color w:val="222222"/>
          <w:sz w:val="28"/>
          <w:szCs w:val="28"/>
          <w:lang w:val="ru-RU" w:eastAsia="ru-RU"/>
        </w:rPr>
        <w:lastRenderedPageBreak/>
        <w:t xml:space="preserve">В </w:t>
      </w:r>
      <w:proofErr w:type="spellStart"/>
      <w:r w:rsidRPr="004C7448">
        <w:rPr>
          <w:rFonts w:ascii="Times New Roman" w:eastAsia="Times New Roman" w:hAnsi="Times New Roman" w:cs="Times New Roman"/>
          <w:color w:val="222222"/>
          <w:sz w:val="28"/>
          <w:szCs w:val="28"/>
          <w:lang w:val="ru-RU" w:eastAsia="ru-RU"/>
        </w:rPr>
        <w:t>результаті</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проведеного</w:t>
      </w:r>
      <w:proofErr w:type="spellEnd"/>
      <w:r w:rsidRPr="004C7448">
        <w:rPr>
          <w:rFonts w:ascii="Times New Roman" w:eastAsia="Times New Roman" w:hAnsi="Times New Roman" w:cs="Times New Roman"/>
          <w:color w:val="222222"/>
          <w:sz w:val="28"/>
          <w:szCs w:val="28"/>
          <w:lang w:val="ru-RU" w:eastAsia="ru-RU"/>
        </w:rPr>
        <w:t xml:space="preserve"> в </w:t>
      </w:r>
      <w:proofErr w:type="spellStart"/>
      <w:r w:rsidRPr="004C7448">
        <w:rPr>
          <w:rFonts w:ascii="Times New Roman" w:eastAsia="Times New Roman" w:hAnsi="Times New Roman" w:cs="Times New Roman"/>
          <w:color w:val="222222"/>
          <w:sz w:val="28"/>
          <w:szCs w:val="28"/>
          <w:lang w:val="ru-RU" w:eastAsia="ru-RU"/>
        </w:rPr>
        <w:t>роботі</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аналізу</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особливостей</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існуючих</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механізмів</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управління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чергами</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встановлено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що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їм</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властивий</w:t>
      </w:r>
      <w:proofErr w:type="spellEnd"/>
      <w:r w:rsidRPr="004C7448">
        <w:rPr>
          <w:rFonts w:ascii="Times New Roman" w:eastAsia="Times New Roman" w:hAnsi="Times New Roman" w:cs="Times New Roman"/>
          <w:color w:val="222222"/>
          <w:sz w:val="28"/>
          <w:szCs w:val="28"/>
          <w:lang w:val="ru-RU" w:eastAsia="ru-RU"/>
        </w:rPr>
        <w:t xml:space="preserve"> ряд </w:t>
      </w:r>
      <w:proofErr w:type="spellStart"/>
      <w:r w:rsidRPr="004C7448">
        <w:rPr>
          <w:rFonts w:ascii="Times New Roman" w:eastAsia="Times New Roman" w:hAnsi="Times New Roman" w:cs="Times New Roman"/>
          <w:color w:val="222222"/>
          <w:sz w:val="28"/>
          <w:szCs w:val="28"/>
          <w:lang w:val="ru-RU" w:eastAsia="ru-RU"/>
        </w:rPr>
        <w:t>недоліків</w:t>
      </w:r>
      <w:proofErr w:type="spellEnd"/>
      <w:r w:rsidRPr="004C7448">
        <w:rPr>
          <w:rFonts w:ascii="Times New Roman" w:eastAsia="Times New Roman" w:hAnsi="Times New Roman" w:cs="Times New Roman"/>
          <w:color w:val="222222"/>
          <w:sz w:val="28"/>
          <w:szCs w:val="28"/>
          <w:lang w:val="ru-RU" w:eastAsia="ru-RU"/>
        </w:rPr>
        <w:t xml:space="preserve">. До </w:t>
      </w:r>
      <w:proofErr w:type="spellStart"/>
      <w:r w:rsidRPr="004C7448">
        <w:rPr>
          <w:rFonts w:ascii="Times New Roman" w:eastAsia="Times New Roman" w:hAnsi="Times New Roman" w:cs="Times New Roman"/>
          <w:color w:val="222222"/>
          <w:sz w:val="28"/>
          <w:szCs w:val="28"/>
          <w:lang w:val="ru-RU" w:eastAsia="ru-RU"/>
        </w:rPr>
        <w:t>основних</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з</w:t>
      </w:r>
      <w:proofErr w:type="spellEnd"/>
      <w:r w:rsidRPr="004C7448">
        <w:rPr>
          <w:rFonts w:ascii="Times New Roman" w:eastAsia="Times New Roman" w:hAnsi="Times New Roman" w:cs="Times New Roman"/>
          <w:color w:val="222222"/>
          <w:sz w:val="28"/>
          <w:szCs w:val="28"/>
          <w:lang w:val="ru-RU" w:eastAsia="ru-RU"/>
        </w:rPr>
        <w:t xml:space="preserve"> них </w:t>
      </w:r>
      <w:proofErr w:type="spellStart"/>
      <w:r w:rsidRPr="004C7448">
        <w:rPr>
          <w:rFonts w:ascii="Times New Roman" w:eastAsia="Times New Roman" w:hAnsi="Times New Roman" w:cs="Times New Roman"/>
          <w:color w:val="222222"/>
          <w:sz w:val="28"/>
          <w:szCs w:val="28"/>
          <w:lang w:val="ru-RU" w:eastAsia="ru-RU"/>
        </w:rPr>
        <w:t>відносять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по-перше</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статичність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налаштування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необхідність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втручання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адміністратора</w:t>
      </w:r>
      <w:proofErr w:type="spellEnd"/>
      <w:r w:rsidRPr="004C7448">
        <w:rPr>
          <w:rFonts w:ascii="Times New Roman" w:eastAsia="Times New Roman" w:hAnsi="Times New Roman" w:cs="Times New Roman"/>
          <w:color w:val="222222"/>
          <w:sz w:val="28"/>
          <w:szCs w:val="28"/>
          <w:lang w:val="ru-RU" w:eastAsia="ru-RU"/>
        </w:rPr>
        <w:t xml:space="preserve"> для </w:t>
      </w:r>
      <w:proofErr w:type="spellStart"/>
      <w:r w:rsidRPr="004C7448">
        <w:rPr>
          <w:rFonts w:ascii="Times New Roman" w:eastAsia="Times New Roman" w:hAnsi="Times New Roman" w:cs="Times New Roman"/>
          <w:color w:val="222222"/>
          <w:sz w:val="28"/>
          <w:szCs w:val="28"/>
          <w:lang w:val="ru-RU" w:eastAsia="ru-RU"/>
        </w:rPr>
        <w:t>конфігурування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по-друге</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відсутність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узгодженості</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proofErr w:type="gramStart"/>
      <w:r w:rsidRPr="004C7448">
        <w:rPr>
          <w:rFonts w:ascii="Times New Roman" w:eastAsia="Times New Roman" w:hAnsi="Times New Roman" w:cs="Times New Roman"/>
          <w:color w:val="222222"/>
          <w:sz w:val="28"/>
          <w:szCs w:val="28"/>
          <w:lang w:val="ru-RU" w:eastAsia="ru-RU"/>
        </w:rPr>
        <w:t>р</w:t>
      </w:r>
      <w:proofErr w:type="gramEnd"/>
      <w:r w:rsidRPr="004C7448">
        <w:rPr>
          <w:rFonts w:ascii="Times New Roman" w:eastAsia="Times New Roman" w:hAnsi="Times New Roman" w:cs="Times New Roman"/>
          <w:color w:val="222222"/>
          <w:sz w:val="28"/>
          <w:szCs w:val="28"/>
          <w:lang w:val="ru-RU" w:eastAsia="ru-RU"/>
        </w:rPr>
        <w:t>ішень</w:t>
      </w:r>
      <w:proofErr w:type="spellEnd"/>
      <w:r w:rsidRPr="004C7448">
        <w:rPr>
          <w:rFonts w:ascii="Times New Roman" w:eastAsia="Times New Roman" w:hAnsi="Times New Roman" w:cs="Times New Roman"/>
          <w:color w:val="222222"/>
          <w:sz w:val="28"/>
          <w:szCs w:val="28"/>
          <w:lang w:val="ru-RU" w:eastAsia="ru-RU"/>
        </w:rPr>
        <w:t xml:space="preserve"> задач </w:t>
      </w:r>
      <w:proofErr w:type="spellStart"/>
      <w:r w:rsidRPr="004C7448">
        <w:rPr>
          <w:rFonts w:ascii="Times New Roman" w:eastAsia="Times New Roman" w:hAnsi="Times New Roman" w:cs="Times New Roman"/>
          <w:color w:val="222222"/>
          <w:sz w:val="28"/>
          <w:szCs w:val="28"/>
          <w:lang w:val="ru-RU" w:eastAsia="ru-RU"/>
        </w:rPr>
        <w:t>щодо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управління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Congestion</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Management</w:t>
      </w:r>
      <w:proofErr w:type="spellEnd"/>
      <w:r w:rsidRPr="004C7448">
        <w:rPr>
          <w:rFonts w:ascii="Times New Roman" w:eastAsia="Times New Roman" w:hAnsi="Times New Roman" w:cs="Times New Roman"/>
          <w:color w:val="222222"/>
          <w:sz w:val="28"/>
          <w:szCs w:val="28"/>
          <w:lang w:val="ru-RU" w:eastAsia="ru-RU"/>
        </w:rPr>
        <w:t xml:space="preserve">) та </w:t>
      </w:r>
      <w:proofErr w:type="spellStart"/>
      <w:r w:rsidRPr="004C7448">
        <w:rPr>
          <w:rFonts w:ascii="Times New Roman" w:eastAsia="Times New Roman" w:hAnsi="Times New Roman" w:cs="Times New Roman"/>
          <w:color w:val="222222"/>
          <w:sz w:val="28"/>
          <w:szCs w:val="28"/>
          <w:lang w:val="ru-RU" w:eastAsia="ru-RU"/>
        </w:rPr>
        <w:t>запобігання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перевантаження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proofErr w:type="gramStart"/>
      <w:r w:rsidRPr="004C7448">
        <w:rPr>
          <w:rFonts w:ascii="Times New Roman" w:eastAsia="Times New Roman" w:hAnsi="Times New Roman" w:cs="Times New Roman"/>
          <w:color w:val="222222"/>
          <w:sz w:val="28"/>
          <w:szCs w:val="28"/>
          <w:lang w:val="ru-RU" w:eastAsia="ru-RU"/>
        </w:rPr>
        <w:t>Congestion</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Avoidance</w:t>
      </w:r>
      <w:proofErr w:type="spellEnd"/>
      <w:r w:rsidRPr="004C7448">
        <w:rPr>
          <w:rFonts w:ascii="Times New Roman" w:eastAsia="Times New Roman" w:hAnsi="Times New Roman" w:cs="Times New Roman"/>
          <w:color w:val="222222"/>
          <w:sz w:val="28"/>
          <w:szCs w:val="28"/>
          <w:lang w:val="ru-RU" w:eastAsia="ru-RU"/>
        </w:rPr>
        <w:t>).</w:t>
      </w:r>
      <w:proofErr w:type="gram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Крім</w:t>
      </w:r>
      <w:proofErr w:type="spellEnd"/>
      <w:r w:rsidRPr="004C7448">
        <w:rPr>
          <w:rFonts w:ascii="Times New Roman" w:eastAsia="Times New Roman" w:hAnsi="Times New Roman" w:cs="Times New Roman"/>
          <w:color w:val="222222"/>
          <w:sz w:val="28"/>
          <w:szCs w:val="28"/>
          <w:lang w:val="ru-RU" w:eastAsia="ru-RU"/>
        </w:rPr>
        <w:t xml:space="preserve"> того </w:t>
      </w:r>
      <w:proofErr w:type="spellStart"/>
      <w:r w:rsidRPr="004C7448">
        <w:rPr>
          <w:rFonts w:ascii="Times New Roman" w:eastAsia="Times New Roman" w:hAnsi="Times New Roman" w:cs="Times New Roman"/>
          <w:color w:val="222222"/>
          <w:sz w:val="28"/>
          <w:szCs w:val="28"/>
          <w:lang w:val="ru-RU" w:eastAsia="ru-RU"/>
        </w:rPr>
        <w:t>більшість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алгоритмів</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управління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чергами</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що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закладені</w:t>
      </w:r>
      <w:proofErr w:type="spellEnd"/>
      <w:r w:rsidRPr="004C7448">
        <w:rPr>
          <w:rFonts w:ascii="Times New Roman" w:eastAsia="Times New Roman" w:hAnsi="Times New Roman" w:cs="Times New Roman"/>
          <w:color w:val="222222"/>
          <w:sz w:val="28"/>
          <w:szCs w:val="28"/>
          <w:lang w:val="ru-RU" w:eastAsia="ru-RU"/>
        </w:rPr>
        <w:t xml:space="preserve"> у </w:t>
      </w:r>
      <w:proofErr w:type="spellStart"/>
      <w:r w:rsidRPr="004C7448">
        <w:rPr>
          <w:rFonts w:ascii="Times New Roman" w:eastAsia="Times New Roman" w:hAnsi="Times New Roman" w:cs="Times New Roman"/>
          <w:color w:val="222222"/>
          <w:sz w:val="28"/>
          <w:szCs w:val="28"/>
          <w:lang w:val="ru-RU" w:eastAsia="ru-RU"/>
        </w:rPr>
        <w:t>відповідні</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керуючі</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механізми</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досить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обмежено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враховують</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розподілений</w:t>
      </w:r>
      <w:proofErr w:type="spellEnd"/>
      <w:r w:rsidRPr="004C7448">
        <w:rPr>
          <w:rFonts w:ascii="Times New Roman" w:eastAsia="Times New Roman" w:hAnsi="Times New Roman" w:cs="Times New Roman"/>
          <w:color w:val="222222"/>
          <w:sz w:val="28"/>
          <w:szCs w:val="28"/>
          <w:lang w:val="ru-RU" w:eastAsia="ru-RU"/>
        </w:rPr>
        <w:t xml:space="preserve"> характер </w:t>
      </w:r>
      <w:proofErr w:type="spellStart"/>
      <w:r w:rsidRPr="004C7448">
        <w:rPr>
          <w:rFonts w:ascii="Times New Roman" w:eastAsia="Times New Roman" w:hAnsi="Times New Roman" w:cs="Times New Roman"/>
          <w:color w:val="222222"/>
          <w:sz w:val="28"/>
          <w:szCs w:val="28"/>
          <w:lang w:val="ru-RU" w:eastAsia="ru-RU"/>
        </w:rPr>
        <w:t>побудови</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сучасного</w:t>
      </w:r>
      <w:proofErr w:type="spellEnd"/>
      <w:r w:rsidRPr="004C7448">
        <w:rPr>
          <w:rFonts w:ascii="Times New Roman" w:eastAsia="Times New Roman" w:hAnsi="Times New Roman" w:cs="Times New Roman"/>
          <w:color w:val="222222"/>
          <w:sz w:val="28"/>
          <w:szCs w:val="28"/>
          <w:lang w:val="ru-RU" w:eastAsia="ru-RU"/>
        </w:rPr>
        <w:t xml:space="preserve"> мережного </w:t>
      </w:r>
      <w:proofErr w:type="spellStart"/>
      <w:r w:rsidRPr="004C7448">
        <w:rPr>
          <w:rFonts w:ascii="Times New Roman" w:eastAsia="Times New Roman" w:hAnsi="Times New Roman" w:cs="Times New Roman"/>
          <w:color w:val="222222"/>
          <w:sz w:val="28"/>
          <w:szCs w:val="28"/>
          <w:lang w:val="ru-RU" w:eastAsia="ru-RU"/>
        </w:rPr>
        <w:t>обладнання</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тобто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його</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багатоядерну</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r w:rsidRPr="004C7448">
        <w:rPr>
          <w:rFonts w:ascii="Times New Roman" w:eastAsia="Times New Roman" w:hAnsi="Times New Roman" w:cs="Times New Roman"/>
          <w:color w:val="222222"/>
          <w:sz w:val="28"/>
          <w:szCs w:val="28"/>
          <w:lang w:val="ru-RU" w:eastAsia="ru-RU"/>
        </w:rPr>
        <w:t>багатопроцесорну</w:t>
      </w:r>
      <w:proofErr w:type="spellEnd"/>
      <w:r w:rsidRPr="004C7448">
        <w:rPr>
          <w:rFonts w:ascii="Times New Roman" w:eastAsia="Times New Roman" w:hAnsi="Times New Roman" w:cs="Times New Roman"/>
          <w:color w:val="222222"/>
          <w:sz w:val="28"/>
          <w:szCs w:val="28"/>
          <w:lang w:val="ru-RU" w:eastAsia="ru-RU"/>
        </w:rPr>
        <w:t xml:space="preserve"> </w:t>
      </w:r>
      <w:proofErr w:type="spellStart"/>
      <w:proofErr w:type="gramStart"/>
      <w:r w:rsidRPr="004C7448">
        <w:rPr>
          <w:rFonts w:ascii="Times New Roman" w:eastAsia="Times New Roman" w:hAnsi="Times New Roman" w:cs="Times New Roman"/>
          <w:color w:val="222222"/>
          <w:sz w:val="28"/>
          <w:szCs w:val="28"/>
          <w:lang w:val="ru-RU" w:eastAsia="ru-RU"/>
        </w:rPr>
        <w:t>арх</w:t>
      </w:r>
      <w:proofErr w:type="gramEnd"/>
      <w:r w:rsidRPr="004C7448">
        <w:rPr>
          <w:rFonts w:ascii="Times New Roman" w:eastAsia="Times New Roman" w:hAnsi="Times New Roman" w:cs="Times New Roman"/>
          <w:color w:val="222222"/>
          <w:sz w:val="28"/>
          <w:szCs w:val="28"/>
          <w:lang w:val="ru-RU" w:eastAsia="ru-RU"/>
        </w:rPr>
        <w:t>ітектуру</w:t>
      </w:r>
      <w:proofErr w:type="spellEnd"/>
      <w:r w:rsidRPr="004C7448">
        <w:rPr>
          <w:rFonts w:ascii="Times New Roman" w:eastAsia="Times New Roman" w:hAnsi="Times New Roman" w:cs="Times New Roman"/>
          <w:color w:val="222222"/>
          <w:sz w:val="28"/>
          <w:szCs w:val="28"/>
          <w:lang w:val="ru-RU" w:eastAsia="ru-RU"/>
        </w:rPr>
        <w:t>.</w:t>
      </w: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4C7448" w:rsidRDefault="004C7448" w:rsidP="00A44106">
      <w:pPr>
        <w:spacing w:after="0" w:line="360" w:lineRule="auto"/>
        <w:ind w:firstLine="720"/>
        <w:jc w:val="center"/>
        <w:rPr>
          <w:rFonts w:ascii="Times New Roman" w:eastAsia="Times New Roman" w:hAnsi="Times New Roman" w:cs="Times New Roman"/>
          <w:sz w:val="28"/>
          <w:szCs w:val="28"/>
          <w:lang w:val="ru-RU"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182D3A" w:rsidRDefault="00182D3A" w:rsidP="00C0559D">
      <w:pPr>
        <w:spacing w:after="0" w:line="360" w:lineRule="auto"/>
        <w:ind w:firstLine="720"/>
        <w:jc w:val="center"/>
        <w:rPr>
          <w:rFonts w:ascii="Times New Roman" w:eastAsia="Times New Roman" w:hAnsi="Times New Roman" w:cs="Times New Roman"/>
          <w:sz w:val="28"/>
          <w:szCs w:val="28"/>
          <w:lang w:eastAsia="ru-RU"/>
        </w:rPr>
      </w:pPr>
    </w:p>
    <w:p w:rsidR="00D94BA1" w:rsidRDefault="00D94BA1" w:rsidP="00C0559D">
      <w:pPr>
        <w:spacing w:after="0" w:line="360" w:lineRule="auto"/>
        <w:ind w:firstLine="720"/>
        <w:jc w:val="center"/>
        <w:rPr>
          <w:rFonts w:ascii="Times New Roman" w:eastAsia="Times New Roman" w:hAnsi="Times New Roman" w:cs="Times New Roman"/>
          <w:sz w:val="28"/>
          <w:szCs w:val="28"/>
          <w:lang w:eastAsia="ru-RU"/>
        </w:rPr>
      </w:pPr>
    </w:p>
    <w:p w:rsidR="00D94BA1" w:rsidRDefault="00D94BA1" w:rsidP="00C0559D">
      <w:pPr>
        <w:spacing w:after="0" w:line="360" w:lineRule="auto"/>
        <w:ind w:firstLine="720"/>
        <w:jc w:val="center"/>
        <w:rPr>
          <w:rFonts w:ascii="Times New Roman" w:eastAsia="Times New Roman" w:hAnsi="Times New Roman" w:cs="Times New Roman"/>
          <w:sz w:val="28"/>
          <w:szCs w:val="28"/>
          <w:lang w:eastAsia="ru-RU"/>
        </w:rPr>
      </w:pPr>
    </w:p>
    <w:p w:rsidR="00D94BA1" w:rsidRPr="00BE187E" w:rsidRDefault="00D94BA1" w:rsidP="00717A5B">
      <w:pPr>
        <w:spacing w:after="0" w:line="360" w:lineRule="auto"/>
        <w:rPr>
          <w:rFonts w:ascii="Times New Roman" w:eastAsia="Times New Roman" w:hAnsi="Times New Roman" w:cs="Times New Roman"/>
          <w:sz w:val="28"/>
          <w:szCs w:val="28"/>
          <w:lang w:val="ru-RU" w:eastAsia="ru-RU"/>
        </w:rPr>
      </w:pPr>
    </w:p>
    <w:p w:rsidR="00F70004" w:rsidRDefault="00F70004" w:rsidP="00D94BA1">
      <w:pPr>
        <w:spacing w:after="0" w:line="360" w:lineRule="auto"/>
        <w:jc w:val="center"/>
        <w:rPr>
          <w:rFonts w:ascii="Times New Roman" w:eastAsia="Times New Roman" w:hAnsi="Times New Roman" w:cs="Times New Roman"/>
          <w:sz w:val="28"/>
          <w:szCs w:val="28"/>
          <w:lang w:eastAsia="ru-RU"/>
        </w:rPr>
      </w:pPr>
    </w:p>
    <w:p w:rsidR="00A44106" w:rsidRPr="00F11298" w:rsidRDefault="00A44106" w:rsidP="00D94BA1">
      <w:pPr>
        <w:spacing w:after="0" w:line="360" w:lineRule="auto"/>
        <w:jc w:val="center"/>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lastRenderedPageBreak/>
        <w:t xml:space="preserve">2 </w:t>
      </w:r>
      <w:r w:rsidR="002B5D21" w:rsidRPr="00F11298">
        <w:rPr>
          <w:rFonts w:ascii="Times New Roman" w:eastAsia="Times New Roman" w:hAnsi="Times New Roman" w:cs="Times New Roman"/>
          <w:sz w:val="28"/>
          <w:szCs w:val="28"/>
          <w:lang w:eastAsia="ru-RU"/>
        </w:rPr>
        <w:t>ХАРАКТЕРИСТИКА</w:t>
      </w:r>
      <w:r w:rsidR="00C0559D">
        <w:rPr>
          <w:rFonts w:ascii="Times New Roman" w:eastAsia="Times New Roman" w:hAnsi="Times New Roman" w:cs="Times New Roman"/>
          <w:sz w:val="28"/>
          <w:szCs w:val="28"/>
          <w:lang w:val="ru-RU" w:eastAsia="ru-RU"/>
        </w:rPr>
        <w:t xml:space="preserve"> </w:t>
      </w:r>
      <w:r w:rsidR="00C0559D">
        <w:rPr>
          <w:rFonts w:ascii="Times New Roman" w:eastAsia="Times New Roman" w:hAnsi="Times New Roman" w:cs="Times New Roman"/>
          <w:sz w:val="28"/>
          <w:szCs w:val="28"/>
          <w:lang w:eastAsia="ru-RU"/>
        </w:rPr>
        <w:t>ТА ДОСЛІДЖЕННЯ</w:t>
      </w:r>
      <w:r w:rsidR="002B5D21" w:rsidRPr="00F11298">
        <w:rPr>
          <w:rFonts w:ascii="Times New Roman" w:eastAsia="Times New Roman" w:hAnsi="Times New Roman" w:cs="Times New Roman"/>
          <w:sz w:val="28"/>
          <w:szCs w:val="28"/>
          <w:lang w:eastAsia="ru-RU"/>
        </w:rPr>
        <w:t xml:space="preserve"> МЕТОДУ ЗБАЛАНСОВАНОГО УПРАВЛІННЯ ЧЕРГАМИ</w:t>
      </w:r>
    </w:p>
    <w:p w:rsidR="00B86609" w:rsidRDefault="00B86609" w:rsidP="00D94BA1">
      <w:pPr>
        <w:spacing w:after="0" w:line="360" w:lineRule="auto"/>
        <w:jc w:val="center"/>
        <w:rPr>
          <w:rFonts w:ascii="Times New Roman" w:eastAsia="Times New Roman" w:hAnsi="Times New Roman" w:cs="Times New Roman"/>
          <w:sz w:val="28"/>
          <w:szCs w:val="28"/>
          <w:lang w:eastAsia="ru-RU"/>
        </w:rPr>
      </w:pPr>
    </w:p>
    <w:p w:rsidR="00C625E6" w:rsidRDefault="00C625E6" w:rsidP="00E638C8">
      <w:pPr>
        <w:spacing w:after="0" w:line="360" w:lineRule="auto"/>
        <w:ind w:firstLine="720"/>
        <w:jc w:val="both"/>
        <w:rPr>
          <w:rFonts w:ascii="Times New Roman" w:eastAsia="Times New Roman" w:hAnsi="Times New Roman" w:cs="Times New Roman"/>
          <w:sz w:val="28"/>
          <w:szCs w:val="28"/>
          <w:lang w:eastAsia="ru-RU"/>
        </w:rPr>
      </w:pPr>
    </w:p>
    <w:p w:rsidR="00A44106" w:rsidRDefault="00B86609" w:rsidP="00E638C8">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 Аналіз відомих рішень</w:t>
      </w:r>
      <w:r w:rsidR="00D94BA1">
        <w:rPr>
          <w:rFonts w:ascii="Times New Roman" w:eastAsia="Times New Roman" w:hAnsi="Times New Roman" w:cs="Times New Roman"/>
          <w:sz w:val="28"/>
          <w:szCs w:val="28"/>
          <w:lang w:eastAsia="ru-RU"/>
        </w:rPr>
        <w:t xml:space="preserve"> управління чергами</w:t>
      </w:r>
    </w:p>
    <w:p w:rsidR="006A415A" w:rsidRDefault="006A415A" w:rsidP="00E638C8">
      <w:pPr>
        <w:spacing w:after="0" w:line="360" w:lineRule="auto"/>
        <w:ind w:firstLine="720"/>
        <w:jc w:val="both"/>
        <w:rPr>
          <w:rFonts w:ascii="Times New Roman" w:eastAsia="Times New Roman" w:hAnsi="Times New Roman" w:cs="Times New Roman"/>
          <w:sz w:val="28"/>
          <w:szCs w:val="28"/>
          <w:lang w:eastAsia="ru-RU"/>
        </w:rPr>
      </w:pPr>
    </w:p>
    <w:p w:rsidR="006A415A" w:rsidRDefault="00C625E6" w:rsidP="00E638C8">
      <w:pPr>
        <w:spacing w:after="0" w:line="360" w:lineRule="auto"/>
        <w:ind w:firstLine="720"/>
        <w:jc w:val="both"/>
        <w:rPr>
          <w:rFonts w:ascii="Times New Roman" w:eastAsia="Times New Roman" w:hAnsi="Times New Roman" w:cs="Times New Roman"/>
          <w:sz w:val="28"/>
          <w:szCs w:val="28"/>
          <w:lang w:eastAsia="ru-RU"/>
        </w:rPr>
      </w:pPr>
      <w:r w:rsidRPr="00C625E6">
        <w:rPr>
          <w:rFonts w:ascii="Times New Roman" w:eastAsia="Times New Roman" w:hAnsi="Times New Roman" w:cs="Times New Roman"/>
          <w:sz w:val="28"/>
          <w:szCs w:val="28"/>
          <w:lang w:eastAsia="ru-RU"/>
        </w:rPr>
        <w:t xml:space="preserve">Відомо, що на сьогоднішній день все ширше застосовуються телекомунікаційні мережі (ТКМ), що функціонують на основі технології </w:t>
      </w:r>
      <w:proofErr w:type="spellStart"/>
      <w:r w:rsidRPr="00C625E6">
        <w:rPr>
          <w:rFonts w:ascii="Times New Roman" w:eastAsia="Times New Roman" w:hAnsi="Times New Roman" w:cs="Times New Roman"/>
          <w:sz w:val="28"/>
          <w:szCs w:val="28"/>
          <w:lang w:eastAsia="ru-RU"/>
        </w:rPr>
        <w:t>мультипротокольної</w:t>
      </w:r>
      <w:proofErr w:type="spellEnd"/>
      <w:r w:rsidRPr="00C625E6">
        <w:rPr>
          <w:rFonts w:ascii="Times New Roman" w:eastAsia="Times New Roman" w:hAnsi="Times New Roman" w:cs="Times New Roman"/>
          <w:sz w:val="28"/>
          <w:szCs w:val="28"/>
          <w:lang w:eastAsia="ru-RU"/>
        </w:rPr>
        <w:t xml:space="preserve"> комутації за мітками – MPLS (</w:t>
      </w:r>
      <w:proofErr w:type="spellStart"/>
      <w:r w:rsidRPr="00C625E6">
        <w:rPr>
          <w:rFonts w:ascii="Times New Roman" w:eastAsia="Times New Roman" w:hAnsi="Times New Roman" w:cs="Times New Roman"/>
          <w:sz w:val="28"/>
          <w:szCs w:val="28"/>
          <w:lang w:eastAsia="ru-RU"/>
        </w:rPr>
        <w:t>MultiProtocol</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Label</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Switching</w:t>
      </w:r>
      <w:proofErr w:type="spellEnd"/>
      <w:r w:rsidRPr="00C625E6">
        <w:rPr>
          <w:rFonts w:ascii="Times New Roman" w:eastAsia="Times New Roman" w:hAnsi="Times New Roman" w:cs="Times New Roman"/>
          <w:sz w:val="28"/>
          <w:szCs w:val="28"/>
          <w:lang w:eastAsia="ru-RU"/>
        </w:rPr>
        <w:t>. При цьому важливу роль при оптимізації задач управління трафіком в MPLS-мере</w:t>
      </w:r>
      <w:r>
        <w:rPr>
          <w:rFonts w:ascii="Times New Roman" w:eastAsia="Times New Roman" w:hAnsi="Times New Roman" w:cs="Times New Roman"/>
          <w:sz w:val="28"/>
          <w:szCs w:val="28"/>
          <w:lang w:eastAsia="ru-RU"/>
        </w:rPr>
        <w:t>жах відіграє концепція техноло</w:t>
      </w:r>
      <w:r w:rsidRPr="00C625E6">
        <w:rPr>
          <w:rFonts w:ascii="Times New Roman" w:eastAsia="Times New Roman" w:hAnsi="Times New Roman" w:cs="Times New Roman"/>
          <w:sz w:val="28"/>
          <w:szCs w:val="28"/>
          <w:lang w:eastAsia="ru-RU"/>
        </w:rPr>
        <w:t xml:space="preserve">гії інжинірингу </w:t>
      </w:r>
      <w:proofErr w:type="spellStart"/>
      <w:r w:rsidRPr="00C625E6">
        <w:rPr>
          <w:rFonts w:ascii="Times New Roman" w:eastAsia="Times New Roman" w:hAnsi="Times New Roman" w:cs="Times New Roman"/>
          <w:sz w:val="28"/>
          <w:szCs w:val="28"/>
          <w:lang w:eastAsia="ru-RU"/>
        </w:rPr>
        <w:t>трафіка</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Traffic</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Engineering</w:t>
      </w:r>
      <w:proofErr w:type="spellEnd"/>
      <w:r w:rsidRPr="00C625E6">
        <w:rPr>
          <w:rFonts w:ascii="Times New Roman" w:eastAsia="Times New Roman" w:hAnsi="Times New Roman" w:cs="Times New Roman"/>
          <w:sz w:val="28"/>
          <w:szCs w:val="28"/>
          <w:lang w:eastAsia="ru-RU"/>
        </w:rPr>
        <w:t>), основною ідеєю якої є забезпечення збалансованого використання різнорідних мережних ресурсів – інформаційних (трафік), буферних (черги) та канальних (пропускна здатність). У зв’язку з цим актуальною науково-прикладною задачею вбачаєть</w:t>
      </w:r>
      <w:r>
        <w:rPr>
          <w:rFonts w:ascii="Times New Roman" w:eastAsia="Times New Roman" w:hAnsi="Times New Roman" w:cs="Times New Roman"/>
          <w:sz w:val="28"/>
          <w:szCs w:val="28"/>
          <w:lang w:eastAsia="ru-RU"/>
        </w:rPr>
        <w:t>ся задача, що полягає в оптимі</w:t>
      </w:r>
      <w:r w:rsidRPr="00C625E6">
        <w:rPr>
          <w:rFonts w:ascii="Times New Roman" w:eastAsia="Times New Roman" w:hAnsi="Times New Roman" w:cs="Times New Roman"/>
          <w:sz w:val="28"/>
          <w:szCs w:val="28"/>
          <w:lang w:eastAsia="ru-RU"/>
        </w:rPr>
        <w:t xml:space="preserve">зації процесів управління трафіком з урахуванням вимог концепції </w:t>
      </w:r>
      <w:proofErr w:type="spellStart"/>
      <w:r w:rsidRPr="00C625E6">
        <w:rPr>
          <w:rFonts w:ascii="Times New Roman" w:eastAsia="Times New Roman" w:hAnsi="Times New Roman" w:cs="Times New Roman"/>
          <w:sz w:val="28"/>
          <w:szCs w:val="28"/>
          <w:lang w:eastAsia="ru-RU"/>
        </w:rPr>
        <w:t>Traffic</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Engineering</w:t>
      </w:r>
      <w:proofErr w:type="spellEnd"/>
      <w:r w:rsidRPr="00C625E6">
        <w:rPr>
          <w:rFonts w:ascii="Times New Roman" w:eastAsia="Times New Roman" w:hAnsi="Times New Roman" w:cs="Times New Roman"/>
          <w:sz w:val="28"/>
          <w:szCs w:val="28"/>
          <w:lang w:eastAsia="ru-RU"/>
        </w:rPr>
        <w:t>.</w:t>
      </w:r>
    </w:p>
    <w:p w:rsidR="00C625E6" w:rsidRPr="00C625E6" w:rsidRDefault="00C625E6" w:rsidP="002C0A2D">
      <w:pPr>
        <w:spacing w:after="0" w:line="360" w:lineRule="auto"/>
        <w:ind w:firstLine="720"/>
        <w:jc w:val="both"/>
        <w:rPr>
          <w:rFonts w:ascii="Times New Roman" w:eastAsia="Times New Roman" w:hAnsi="Times New Roman" w:cs="Times New Roman"/>
          <w:sz w:val="28"/>
          <w:szCs w:val="28"/>
          <w:lang w:eastAsia="ru-RU"/>
        </w:rPr>
      </w:pPr>
      <w:r w:rsidRPr="00C625E6">
        <w:rPr>
          <w:rFonts w:ascii="Times New Roman" w:eastAsia="Times New Roman" w:hAnsi="Times New Roman" w:cs="Times New Roman"/>
          <w:sz w:val="28"/>
          <w:szCs w:val="28"/>
          <w:lang w:eastAsia="ru-RU"/>
        </w:rPr>
        <w:t>В роботі</w:t>
      </w:r>
      <w:r>
        <w:rPr>
          <w:rFonts w:ascii="Times New Roman" w:eastAsia="Times New Roman" w:hAnsi="Times New Roman" w:cs="Times New Roman"/>
          <w:sz w:val="28"/>
          <w:szCs w:val="28"/>
          <w:lang w:eastAsia="ru-RU"/>
        </w:rPr>
        <w:t xml:space="preserve"> </w:t>
      </w:r>
      <w:r w:rsidRPr="00C625E6">
        <w:rPr>
          <w:rFonts w:ascii="Times New Roman" w:eastAsia="Times New Roman" w:hAnsi="Times New Roman" w:cs="Times New Roman"/>
          <w:sz w:val="28"/>
          <w:szCs w:val="28"/>
          <w:lang w:val="ru-RU" w:eastAsia="ru-RU"/>
        </w:rPr>
        <w:t>[</w:t>
      </w:r>
      <w:r w:rsidR="008255D9">
        <w:rPr>
          <w:rFonts w:ascii="Times New Roman" w:eastAsia="Times New Roman" w:hAnsi="Times New Roman" w:cs="Times New Roman"/>
          <w:sz w:val="28"/>
          <w:szCs w:val="28"/>
          <w:lang w:val="ru-RU" w:eastAsia="ru-RU"/>
        </w:rPr>
        <w:t>24</w:t>
      </w:r>
      <w:r w:rsidRPr="00C625E6">
        <w:rPr>
          <w:rFonts w:ascii="Times New Roman" w:eastAsia="Times New Roman" w:hAnsi="Times New Roman" w:cs="Times New Roman"/>
          <w:sz w:val="28"/>
          <w:szCs w:val="28"/>
          <w:lang w:val="ru-RU" w:eastAsia="ru-RU"/>
        </w:rPr>
        <w:t>]</w:t>
      </w:r>
      <w:r w:rsidRPr="00C625E6">
        <w:rPr>
          <w:rFonts w:ascii="Times New Roman" w:eastAsia="Times New Roman" w:hAnsi="Times New Roman" w:cs="Times New Roman"/>
          <w:sz w:val="28"/>
          <w:szCs w:val="28"/>
          <w:lang w:eastAsia="ru-RU"/>
        </w:rPr>
        <w:t xml:space="preserve"> запропоновано вдосконалення метод</w:t>
      </w:r>
      <w:r>
        <w:rPr>
          <w:rFonts w:ascii="Times New Roman" w:eastAsia="Times New Roman" w:hAnsi="Times New Roman" w:cs="Times New Roman"/>
          <w:sz w:val="28"/>
          <w:szCs w:val="28"/>
          <w:lang w:eastAsia="ru-RU"/>
        </w:rPr>
        <w:t>у збалансованого управління чер</w:t>
      </w:r>
      <w:r w:rsidRPr="00C625E6">
        <w:rPr>
          <w:rFonts w:ascii="Times New Roman" w:eastAsia="Times New Roman" w:hAnsi="Times New Roman" w:cs="Times New Roman"/>
          <w:sz w:val="28"/>
          <w:szCs w:val="28"/>
          <w:lang w:eastAsia="ru-RU"/>
        </w:rPr>
        <w:t>гами на інтерфейсі маршрутизатора телекомуні</w:t>
      </w:r>
      <w:r>
        <w:rPr>
          <w:rFonts w:ascii="Times New Roman" w:eastAsia="Times New Roman" w:hAnsi="Times New Roman" w:cs="Times New Roman"/>
          <w:sz w:val="28"/>
          <w:szCs w:val="28"/>
          <w:lang w:eastAsia="ru-RU"/>
        </w:rPr>
        <w:t>каційної мережі. Новизною пропо</w:t>
      </w:r>
      <w:r w:rsidRPr="00C625E6">
        <w:rPr>
          <w:rFonts w:ascii="Times New Roman" w:eastAsia="Times New Roman" w:hAnsi="Times New Roman" w:cs="Times New Roman"/>
          <w:sz w:val="28"/>
          <w:szCs w:val="28"/>
          <w:lang w:eastAsia="ru-RU"/>
        </w:rPr>
        <w:t xml:space="preserve">нованого методу є забезпечення узгодженого вирішення задач агрегування та розподілу потоків пакетів за чергами (задачі </w:t>
      </w:r>
      <w:proofErr w:type="spellStart"/>
      <w:r w:rsidRPr="00C625E6">
        <w:rPr>
          <w:rFonts w:ascii="Times New Roman" w:eastAsia="Times New Roman" w:hAnsi="Times New Roman" w:cs="Times New Roman"/>
          <w:sz w:val="28"/>
          <w:szCs w:val="28"/>
          <w:lang w:eastAsia="ru-RU"/>
        </w:rPr>
        <w:t>Congestion</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M</w:t>
      </w:r>
      <w:r>
        <w:rPr>
          <w:rFonts w:ascii="Times New Roman" w:eastAsia="Times New Roman" w:hAnsi="Times New Roman" w:cs="Times New Roman"/>
          <w:sz w:val="28"/>
          <w:szCs w:val="28"/>
          <w:lang w:eastAsia="ru-RU"/>
        </w:rPr>
        <w:t>anagement</w:t>
      </w:r>
      <w:proofErr w:type="spellEnd"/>
      <w:r>
        <w:rPr>
          <w:rFonts w:ascii="Times New Roman" w:eastAsia="Times New Roman" w:hAnsi="Times New Roman" w:cs="Times New Roman"/>
          <w:sz w:val="28"/>
          <w:szCs w:val="28"/>
          <w:lang w:eastAsia="ru-RU"/>
        </w:rPr>
        <w:t>), а також задач збала</w:t>
      </w:r>
      <w:r w:rsidRPr="00C625E6">
        <w:rPr>
          <w:rFonts w:ascii="Times New Roman" w:eastAsia="Times New Roman" w:hAnsi="Times New Roman" w:cs="Times New Roman"/>
          <w:sz w:val="28"/>
          <w:szCs w:val="28"/>
          <w:lang w:eastAsia="ru-RU"/>
        </w:rPr>
        <w:t>нсованого розподілу пропускної здатності інтерфе</w:t>
      </w:r>
      <w:r>
        <w:rPr>
          <w:rFonts w:ascii="Times New Roman" w:eastAsia="Times New Roman" w:hAnsi="Times New Roman" w:cs="Times New Roman"/>
          <w:sz w:val="28"/>
          <w:szCs w:val="28"/>
          <w:lang w:eastAsia="ru-RU"/>
        </w:rPr>
        <w:t>йсу між класовими чергами (зада</w:t>
      </w:r>
      <w:r w:rsidRPr="00C625E6">
        <w:rPr>
          <w:rFonts w:ascii="Times New Roman" w:eastAsia="Times New Roman" w:hAnsi="Times New Roman" w:cs="Times New Roman"/>
          <w:sz w:val="28"/>
          <w:szCs w:val="28"/>
          <w:lang w:eastAsia="ru-RU"/>
        </w:rPr>
        <w:t xml:space="preserve">чі </w:t>
      </w:r>
      <w:proofErr w:type="spellStart"/>
      <w:r w:rsidRPr="00C625E6">
        <w:rPr>
          <w:rFonts w:ascii="Times New Roman" w:eastAsia="Times New Roman" w:hAnsi="Times New Roman" w:cs="Times New Roman"/>
          <w:sz w:val="28"/>
          <w:szCs w:val="28"/>
          <w:lang w:eastAsia="ru-RU"/>
        </w:rPr>
        <w:t>Resource</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Allocation</w:t>
      </w:r>
      <w:proofErr w:type="spellEnd"/>
      <w:r w:rsidRPr="00C625E6">
        <w:rPr>
          <w:rFonts w:ascii="Times New Roman" w:eastAsia="Times New Roman" w:hAnsi="Times New Roman" w:cs="Times New Roman"/>
          <w:sz w:val="28"/>
          <w:szCs w:val="28"/>
          <w:lang w:eastAsia="ru-RU"/>
        </w:rPr>
        <w:t xml:space="preserve">) відповідно до принципів концепції </w:t>
      </w:r>
      <w:proofErr w:type="spellStart"/>
      <w:r w:rsidRPr="00C625E6">
        <w:rPr>
          <w:rFonts w:ascii="Times New Roman" w:eastAsia="Times New Roman" w:hAnsi="Times New Roman" w:cs="Times New Roman"/>
          <w:sz w:val="28"/>
          <w:szCs w:val="28"/>
          <w:lang w:eastAsia="ru-RU"/>
        </w:rPr>
        <w:t>Traffic</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Engineering</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Queues</w:t>
      </w:r>
      <w:proofErr w:type="spellEnd"/>
      <w:r w:rsidRPr="00C625E6">
        <w:rPr>
          <w:rFonts w:ascii="Times New Roman" w:eastAsia="Times New Roman" w:hAnsi="Times New Roman" w:cs="Times New Roman"/>
          <w:sz w:val="28"/>
          <w:szCs w:val="28"/>
          <w:lang w:eastAsia="ru-RU"/>
        </w:rPr>
        <w:t xml:space="preserve">. </w:t>
      </w:r>
      <w:r w:rsidR="002C0A2D">
        <w:rPr>
          <w:rFonts w:ascii="Times New Roman" w:eastAsia="Times New Roman" w:hAnsi="Times New Roman" w:cs="Times New Roman"/>
          <w:sz w:val="28"/>
          <w:szCs w:val="28"/>
          <w:lang w:eastAsia="ru-RU"/>
        </w:rPr>
        <w:t>З</w:t>
      </w:r>
      <w:r w:rsidRPr="00C625E6">
        <w:rPr>
          <w:rFonts w:ascii="Times New Roman" w:eastAsia="Times New Roman" w:hAnsi="Times New Roman" w:cs="Times New Roman"/>
          <w:sz w:val="28"/>
          <w:szCs w:val="28"/>
          <w:lang w:eastAsia="ru-RU"/>
        </w:rPr>
        <w:t xml:space="preserve">апропоноване рішення позитивно впливає на обчислювальну складність розрахунків, що пов’язано, перш за все, зі зниженням розміру оптимізаційних задач та їх лінійним характером. Це було обумовлено тим, що погодженість процесів </w:t>
      </w:r>
      <w:proofErr w:type="spellStart"/>
      <w:r w:rsidRPr="00C625E6">
        <w:rPr>
          <w:rFonts w:ascii="Times New Roman" w:eastAsia="Times New Roman" w:hAnsi="Times New Roman" w:cs="Times New Roman"/>
          <w:sz w:val="28"/>
          <w:szCs w:val="28"/>
          <w:lang w:eastAsia="ru-RU"/>
        </w:rPr>
        <w:t>Congestion</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Management</w:t>
      </w:r>
      <w:proofErr w:type="spellEnd"/>
      <w:r w:rsidRPr="00C625E6">
        <w:rPr>
          <w:rFonts w:ascii="Times New Roman" w:eastAsia="Times New Roman" w:hAnsi="Times New Roman" w:cs="Times New Roman"/>
          <w:sz w:val="28"/>
          <w:szCs w:val="28"/>
          <w:lang w:eastAsia="ru-RU"/>
        </w:rPr>
        <w:t xml:space="preserve"> і </w:t>
      </w:r>
      <w:proofErr w:type="spellStart"/>
      <w:r w:rsidRPr="00C625E6">
        <w:rPr>
          <w:rFonts w:ascii="Times New Roman" w:eastAsia="Times New Roman" w:hAnsi="Times New Roman" w:cs="Times New Roman"/>
          <w:sz w:val="28"/>
          <w:szCs w:val="28"/>
          <w:lang w:eastAsia="ru-RU"/>
        </w:rPr>
        <w:t>Resource</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Allocation</w:t>
      </w:r>
      <w:proofErr w:type="spellEnd"/>
      <w:r w:rsidRPr="00C625E6">
        <w:rPr>
          <w:rFonts w:ascii="Times New Roman" w:eastAsia="Times New Roman" w:hAnsi="Times New Roman" w:cs="Times New Roman"/>
          <w:sz w:val="28"/>
          <w:szCs w:val="28"/>
          <w:lang w:eastAsia="ru-RU"/>
        </w:rPr>
        <w:t xml:space="preserve"> забезпечувалась на підставі їх послідовного розв’язання, оскільки рішення щодо агрегування та розподілу потоків за чергами ніяк не було пов’язане з результатами рішень задачі </w:t>
      </w:r>
      <w:proofErr w:type="spellStart"/>
      <w:r w:rsidRPr="00C625E6">
        <w:rPr>
          <w:rFonts w:ascii="Times New Roman" w:eastAsia="Times New Roman" w:hAnsi="Times New Roman" w:cs="Times New Roman"/>
          <w:sz w:val="28"/>
          <w:szCs w:val="28"/>
          <w:lang w:eastAsia="ru-RU"/>
        </w:rPr>
        <w:t>Resource</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Allocation</w:t>
      </w:r>
      <w:proofErr w:type="spellEnd"/>
      <w:r w:rsidRPr="00C625E6">
        <w:rPr>
          <w:rFonts w:ascii="Times New Roman" w:eastAsia="Times New Roman" w:hAnsi="Times New Roman" w:cs="Times New Roman"/>
          <w:sz w:val="28"/>
          <w:szCs w:val="28"/>
          <w:lang w:eastAsia="ru-RU"/>
        </w:rPr>
        <w:t xml:space="preserve">. </w:t>
      </w:r>
    </w:p>
    <w:p w:rsidR="00C625E6" w:rsidRPr="00C625E6" w:rsidRDefault="00C625E6" w:rsidP="00C625E6">
      <w:pPr>
        <w:spacing w:after="0" w:line="360" w:lineRule="auto"/>
        <w:ind w:firstLine="720"/>
        <w:jc w:val="both"/>
        <w:rPr>
          <w:rFonts w:ascii="Times New Roman" w:eastAsia="Times New Roman" w:hAnsi="Times New Roman" w:cs="Times New Roman"/>
          <w:sz w:val="28"/>
          <w:szCs w:val="28"/>
          <w:lang w:eastAsia="ru-RU"/>
        </w:rPr>
      </w:pPr>
      <w:r w:rsidRPr="00C625E6">
        <w:rPr>
          <w:rFonts w:ascii="Times New Roman" w:eastAsia="Times New Roman" w:hAnsi="Times New Roman" w:cs="Times New Roman"/>
          <w:sz w:val="28"/>
          <w:szCs w:val="28"/>
          <w:lang w:eastAsia="ru-RU"/>
        </w:rPr>
        <w:lastRenderedPageBreak/>
        <w:t xml:space="preserve">Дослідження процесів </w:t>
      </w:r>
      <w:proofErr w:type="spellStart"/>
      <w:r w:rsidRPr="00C625E6">
        <w:rPr>
          <w:rFonts w:ascii="Times New Roman" w:eastAsia="Times New Roman" w:hAnsi="Times New Roman" w:cs="Times New Roman"/>
          <w:sz w:val="28"/>
          <w:szCs w:val="28"/>
          <w:lang w:eastAsia="ru-RU"/>
        </w:rPr>
        <w:t>Congestion</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Management</w:t>
      </w:r>
      <w:proofErr w:type="spellEnd"/>
      <w:r w:rsidRPr="00C625E6">
        <w:rPr>
          <w:rFonts w:ascii="Times New Roman" w:eastAsia="Times New Roman" w:hAnsi="Times New Roman" w:cs="Times New Roman"/>
          <w:sz w:val="28"/>
          <w:szCs w:val="28"/>
          <w:lang w:eastAsia="ru-RU"/>
        </w:rPr>
        <w:t xml:space="preserve"> </w:t>
      </w:r>
      <w:r w:rsidR="002C0A2D">
        <w:rPr>
          <w:rFonts w:ascii="Times New Roman" w:eastAsia="Times New Roman" w:hAnsi="Times New Roman" w:cs="Times New Roman"/>
          <w:sz w:val="28"/>
          <w:szCs w:val="28"/>
          <w:lang w:eastAsia="ru-RU"/>
        </w:rPr>
        <w:t xml:space="preserve">і </w:t>
      </w:r>
      <w:proofErr w:type="spellStart"/>
      <w:r w:rsidR="002C0A2D">
        <w:rPr>
          <w:rFonts w:ascii="Times New Roman" w:eastAsia="Times New Roman" w:hAnsi="Times New Roman" w:cs="Times New Roman"/>
          <w:sz w:val="28"/>
          <w:szCs w:val="28"/>
          <w:lang w:eastAsia="ru-RU"/>
        </w:rPr>
        <w:t>Resource</w:t>
      </w:r>
      <w:proofErr w:type="spellEnd"/>
      <w:r w:rsidR="002C0A2D">
        <w:rPr>
          <w:rFonts w:ascii="Times New Roman" w:eastAsia="Times New Roman" w:hAnsi="Times New Roman" w:cs="Times New Roman"/>
          <w:sz w:val="28"/>
          <w:szCs w:val="28"/>
          <w:lang w:eastAsia="ru-RU"/>
        </w:rPr>
        <w:t xml:space="preserve"> </w:t>
      </w:r>
      <w:proofErr w:type="spellStart"/>
      <w:r w:rsidR="002C0A2D">
        <w:rPr>
          <w:rFonts w:ascii="Times New Roman" w:eastAsia="Times New Roman" w:hAnsi="Times New Roman" w:cs="Times New Roman"/>
          <w:sz w:val="28"/>
          <w:szCs w:val="28"/>
          <w:lang w:eastAsia="ru-RU"/>
        </w:rPr>
        <w:t>Allocation</w:t>
      </w:r>
      <w:proofErr w:type="spellEnd"/>
      <w:r w:rsidR="002C0A2D">
        <w:rPr>
          <w:rFonts w:ascii="Times New Roman" w:eastAsia="Times New Roman" w:hAnsi="Times New Roman" w:cs="Times New Roman"/>
          <w:sz w:val="28"/>
          <w:szCs w:val="28"/>
          <w:lang w:eastAsia="ru-RU"/>
        </w:rPr>
        <w:t xml:space="preserve"> за допомо</w:t>
      </w:r>
      <w:r w:rsidRPr="00C625E6">
        <w:rPr>
          <w:rFonts w:ascii="Times New Roman" w:eastAsia="Times New Roman" w:hAnsi="Times New Roman" w:cs="Times New Roman"/>
          <w:sz w:val="28"/>
          <w:szCs w:val="28"/>
          <w:lang w:eastAsia="ru-RU"/>
        </w:rPr>
        <w:t>гою запропонованого методу підтвердили його ефе</w:t>
      </w:r>
      <w:r w:rsidR="002C0A2D">
        <w:rPr>
          <w:rFonts w:ascii="Times New Roman" w:eastAsia="Times New Roman" w:hAnsi="Times New Roman" w:cs="Times New Roman"/>
          <w:sz w:val="28"/>
          <w:szCs w:val="28"/>
          <w:lang w:eastAsia="ru-RU"/>
        </w:rPr>
        <w:t>ктивність і адекватність отриму</w:t>
      </w:r>
      <w:r w:rsidRPr="00C625E6">
        <w:rPr>
          <w:rFonts w:ascii="Times New Roman" w:eastAsia="Times New Roman" w:hAnsi="Times New Roman" w:cs="Times New Roman"/>
          <w:sz w:val="28"/>
          <w:szCs w:val="28"/>
          <w:lang w:eastAsia="ru-RU"/>
        </w:rPr>
        <w:t xml:space="preserve">ваних за його допомогою рішень: </w:t>
      </w:r>
    </w:p>
    <w:p w:rsidR="00C625E6" w:rsidRPr="00C625E6" w:rsidRDefault="00C625E6" w:rsidP="00C625E6">
      <w:pPr>
        <w:spacing w:after="0" w:line="360" w:lineRule="auto"/>
        <w:ind w:firstLine="720"/>
        <w:jc w:val="both"/>
        <w:rPr>
          <w:rFonts w:ascii="Times New Roman" w:eastAsia="Times New Roman" w:hAnsi="Times New Roman" w:cs="Times New Roman"/>
          <w:sz w:val="28"/>
          <w:szCs w:val="28"/>
          <w:lang w:eastAsia="ru-RU"/>
        </w:rPr>
      </w:pPr>
      <w:r w:rsidRPr="00C625E6">
        <w:rPr>
          <w:rFonts w:ascii="Times New Roman" w:eastAsia="Times New Roman" w:hAnsi="Times New Roman" w:cs="Times New Roman"/>
          <w:sz w:val="28"/>
          <w:szCs w:val="28"/>
          <w:lang w:eastAsia="ru-RU"/>
        </w:rPr>
        <w:t xml:space="preserve">- агрегування та розподіл потоків пакетів за відповідними чергами відбувалось відповідно до значень їх класів; </w:t>
      </w:r>
    </w:p>
    <w:p w:rsidR="00C625E6" w:rsidRDefault="00C625E6" w:rsidP="00C625E6">
      <w:pPr>
        <w:spacing w:after="0" w:line="360" w:lineRule="auto"/>
        <w:ind w:firstLine="720"/>
        <w:jc w:val="both"/>
        <w:rPr>
          <w:rFonts w:ascii="Times New Roman" w:eastAsia="Times New Roman" w:hAnsi="Times New Roman" w:cs="Times New Roman"/>
          <w:sz w:val="28"/>
          <w:szCs w:val="28"/>
          <w:lang w:eastAsia="ru-RU"/>
        </w:rPr>
      </w:pPr>
      <w:r w:rsidRPr="00C625E6">
        <w:rPr>
          <w:rFonts w:ascii="Times New Roman" w:eastAsia="Times New Roman" w:hAnsi="Times New Roman" w:cs="Times New Roman"/>
          <w:sz w:val="28"/>
          <w:szCs w:val="28"/>
          <w:lang w:eastAsia="ru-RU"/>
        </w:rPr>
        <w:t xml:space="preserve">- оптимальний збалансований розподіл пропускної здатності інтерфейсу між сформованими класовими чергами здійснювався відповідно до принципів концепції </w:t>
      </w:r>
      <w:proofErr w:type="spellStart"/>
      <w:r w:rsidRPr="00C625E6">
        <w:rPr>
          <w:rFonts w:ascii="Times New Roman" w:eastAsia="Times New Roman" w:hAnsi="Times New Roman" w:cs="Times New Roman"/>
          <w:sz w:val="28"/>
          <w:szCs w:val="28"/>
          <w:lang w:eastAsia="ru-RU"/>
        </w:rPr>
        <w:t>Traffic</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Engineering</w:t>
      </w:r>
      <w:proofErr w:type="spellEnd"/>
      <w:r w:rsidRPr="00C625E6">
        <w:rPr>
          <w:rFonts w:ascii="Times New Roman" w:eastAsia="Times New Roman" w:hAnsi="Times New Roman" w:cs="Times New Roman"/>
          <w:sz w:val="28"/>
          <w:szCs w:val="28"/>
          <w:lang w:eastAsia="ru-RU"/>
        </w:rPr>
        <w:t xml:space="preserve"> </w:t>
      </w:r>
      <w:proofErr w:type="spellStart"/>
      <w:r w:rsidRPr="00C625E6">
        <w:rPr>
          <w:rFonts w:ascii="Times New Roman" w:eastAsia="Times New Roman" w:hAnsi="Times New Roman" w:cs="Times New Roman"/>
          <w:sz w:val="28"/>
          <w:szCs w:val="28"/>
          <w:lang w:eastAsia="ru-RU"/>
        </w:rPr>
        <w:t>Queues</w:t>
      </w:r>
      <w:proofErr w:type="spellEnd"/>
      <w:r w:rsidRPr="00C625E6">
        <w:rPr>
          <w:rFonts w:ascii="Times New Roman" w:eastAsia="Times New Roman" w:hAnsi="Times New Roman" w:cs="Times New Roman"/>
          <w:sz w:val="28"/>
          <w:szCs w:val="28"/>
          <w:lang w:eastAsia="ru-RU"/>
        </w:rPr>
        <w:t xml:space="preserve"> – черга з вищим значен</w:t>
      </w:r>
      <w:r w:rsidR="002C0A2D">
        <w:rPr>
          <w:rFonts w:ascii="Times New Roman" w:eastAsia="Times New Roman" w:hAnsi="Times New Roman" w:cs="Times New Roman"/>
          <w:sz w:val="28"/>
          <w:szCs w:val="28"/>
          <w:lang w:eastAsia="ru-RU"/>
        </w:rPr>
        <w:t>ням класу мала менший коефіці</w:t>
      </w:r>
      <w:r w:rsidRPr="00C625E6">
        <w:rPr>
          <w:rFonts w:ascii="Times New Roman" w:eastAsia="Times New Roman" w:hAnsi="Times New Roman" w:cs="Times New Roman"/>
          <w:sz w:val="28"/>
          <w:szCs w:val="28"/>
          <w:lang w:eastAsia="ru-RU"/>
        </w:rPr>
        <w:t>єнт завантаженості.</w:t>
      </w:r>
    </w:p>
    <w:p w:rsidR="002C0A2D" w:rsidRDefault="002C0A2D" w:rsidP="00C625E6">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роботі </w:t>
      </w:r>
      <w:r w:rsidRPr="002C0A2D">
        <w:rPr>
          <w:rFonts w:ascii="Times New Roman" w:eastAsia="Times New Roman" w:hAnsi="Times New Roman" w:cs="Times New Roman"/>
          <w:sz w:val="28"/>
          <w:szCs w:val="28"/>
          <w:lang w:val="ru-RU" w:eastAsia="ru-RU"/>
        </w:rPr>
        <w:t>[</w:t>
      </w:r>
      <w:r w:rsidR="008255D9">
        <w:rPr>
          <w:rFonts w:ascii="Times New Roman" w:eastAsia="Times New Roman" w:hAnsi="Times New Roman" w:cs="Times New Roman"/>
          <w:sz w:val="28"/>
          <w:szCs w:val="28"/>
          <w:lang w:val="ru-RU" w:eastAsia="ru-RU"/>
        </w:rPr>
        <w:t>25</w:t>
      </w:r>
      <w:r w:rsidRPr="002C0A2D">
        <w:rPr>
          <w:rFonts w:ascii="Times New Roman" w:eastAsia="Times New Roman" w:hAnsi="Times New Roman" w:cs="Times New Roman"/>
          <w:sz w:val="28"/>
          <w:szCs w:val="28"/>
          <w:lang w:val="ru-RU" w:eastAsia="ru-RU"/>
        </w:rPr>
        <w:t xml:space="preserve">] </w:t>
      </w:r>
      <w:r w:rsidRPr="002C0A2D">
        <w:rPr>
          <w:rFonts w:ascii="Times New Roman" w:eastAsia="Times New Roman" w:hAnsi="Times New Roman" w:cs="Times New Roman"/>
          <w:sz w:val="28"/>
          <w:szCs w:val="28"/>
          <w:lang w:eastAsia="ru-RU"/>
        </w:rPr>
        <w:t>отримала подальший розвиток потокова модель управління чергами на маршрутизаторах ТКС на основі оптимального</w:t>
      </w:r>
      <w:r>
        <w:rPr>
          <w:rFonts w:ascii="Times New Roman" w:eastAsia="Times New Roman" w:hAnsi="Times New Roman" w:cs="Times New Roman"/>
          <w:sz w:val="28"/>
          <w:szCs w:val="28"/>
          <w:lang w:eastAsia="ru-RU"/>
        </w:rPr>
        <w:t xml:space="preserve"> агрегування потокі</w:t>
      </w:r>
      <w:r w:rsidRPr="002C0A2D">
        <w:rPr>
          <w:rFonts w:ascii="Times New Roman" w:eastAsia="Times New Roman" w:hAnsi="Times New Roman" w:cs="Times New Roman"/>
          <w:sz w:val="28"/>
          <w:szCs w:val="28"/>
          <w:lang w:eastAsia="ru-RU"/>
        </w:rPr>
        <w:t xml:space="preserve">в і розподілу пакетів по чергах. Новизна моделі полягає в тому, що при розподілі потоків по чергах здійснюється їх агрегування на основі порівняння класів потоків і черг під час </w:t>
      </w:r>
      <w:r>
        <w:rPr>
          <w:rFonts w:ascii="Times New Roman" w:eastAsia="Times New Roman" w:hAnsi="Times New Roman" w:cs="Times New Roman"/>
          <w:sz w:val="28"/>
          <w:szCs w:val="28"/>
          <w:lang w:eastAsia="ru-RU"/>
        </w:rPr>
        <w:t>аналізу безлічі класифікаційних</w:t>
      </w:r>
      <w:r w:rsidRPr="002C0A2D">
        <w:rPr>
          <w:rFonts w:ascii="Times New Roman" w:eastAsia="Times New Roman" w:hAnsi="Times New Roman" w:cs="Times New Roman"/>
          <w:sz w:val="28"/>
          <w:szCs w:val="28"/>
          <w:lang w:eastAsia="ru-RU"/>
        </w:rPr>
        <w:t xml:space="preserve"> ознак. Крім того, в моделі збереже</w:t>
      </w:r>
      <w:r>
        <w:rPr>
          <w:rFonts w:ascii="Times New Roman" w:eastAsia="Times New Roman" w:hAnsi="Times New Roman" w:cs="Times New Roman"/>
          <w:sz w:val="28"/>
          <w:szCs w:val="28"/>
          <w:lang w:eastAsia="ru-RU"/>
        </w:rPr>
        <w:t>но важлива властивість щодо реа</w:t>
      </w:r>
      <w:r w:rsidRPr="002C0A2D">
        <w:rPr>
          <w:rFonts w:ascii="Times New Roman" w:eastAsia="Times New Roman" w:hAnsi="Times New Roman" w:cs="Times New Roman"/>
          <w:sz w:val="28"/>
          <w:szCs w:val="28"/>
          <w:lang w:eastAsia="ru-RU"/>
        </w:rPr>
        <w:t xml:space="preserve">лізації вимог концепції </w:t>
      </w:r>
      <w:proofErr w:type="spellStart"/>
      <w:r w:rsidRPr="002C0A2D">
        <w:rPr>
          <w:rFonts w:ascii="Times New Roman" w:eastAsia="Times New Roman" w:hAnsi="Times New Roman" w:cs="Times New Roman"/>
          <w:sz w:val="28"/>
          <w:szCs w:val="28"/>
          <w:lang w:eastAsia="ru-RU"/>
        </w:rPr>
        <w:t>Traffic</w:t>
      </w:r>
      <w:proofErr w:type="spellEnd"/>
      <w:r w:rsidRPr="002C0A2D">
        <w:rPr>
          <w:rFonts w:ascii="Times New Roman" w:eastAsia="Times New Roman" w:hAnsi="Times New Roman" w:cs="Times New Roman"/>
          <w:sz w:val="28"/>
          <w:szCs w:val="28"/>
          <w:lang w:eastAsia="ru-RU"/>
        </w:rPr>
        <w:t xml:space="preserve"> </w:t>
      </w:r>
      <w:proofErr w:type="spellStart"/>
      <w:r w:rsidRPr="002C0A2D">
        <w:rPr>
          <w:rFonts w:ascii="Times New Roman" w:eastAsia="Times New Roman" w:hAnsi="Times New Roman" w:cs="Times New Roman"/>
          <w:sz w:val="28"/>
          <w:szCs w:val="28"/>
          <w:lang w:eastAsia="ru-RU"/>
        </w:rPr>
        <w:t>Engineering</w:t>
      </w:r>
      <w:proofErr w:type="spellEnd"/>
      <w:r w:rsidRPr="002C0A2D">
        <w:rPr>
          <w:rFonts w:ascii="Times New Roman" w:eastAsia="Times New Roman" w:hAnsi="Times New Roman" w:cs="Times New Roman"/>
          <w:sz w:val="28"/>
          <w:szCs w:val="28"/>
          <w:lang w:eastAsia="ru-RU"/>
        </w:rPr>
        <w:t xml:space="preserve"> </w:t>
      </w:r>
      <w:proofErr w:type="spellStart"/>
      <w:r w:rsidRPr="002C0A2D">
        <w:rPr>
          <w:rFonts w:ascii="Times New Roman" w:eastAsia="Times New Roman" w:hAnsi="Times New Roman" w:cs="Times New Roman"/>
          <w:sz w:val="28"/>
          <w:szCs w:val="28"/>
          <w:lang w:eastAsia="ru-RU"/>
        </w:rPr>
        <w:t>Queues</w:t>
      </w:r>
      <w:proofErr w:type="spellEnd"/>
      <w:r w:rsidRPr="002C0A2D">
        <w:rPr>
          <w:rFonts w:ascii="Times New Roman" w:eastAsia="Times New Roman" w:hAnsi="Times New Roman" w:cs="Times New Roman"/>
          <w:sz w:val="28"/>
          <w:szCs w:val="28"/>
          <w:lang w:eastAsia="ru-RU"/>
        </w:rPr>
        <w:t xml:space="preserve"> і пов'язане із забезпеченням збалансованої завантаженістю черг по їх довжині.</w:t>
      </w:r>
    </w:p>
    <w:p w:rsidR="002C0A2D" w:rsidRDefault="002C0A2D" w:rsidP="00E638C8">
      <w:pPr>
        <w:spacing w:after="0" w:line="360" w:lineRule="auto"/>
        <w:ind w:firstLine="720"/>
        <w:jc w:val="both"/>
        <w:rPr>
          <w:rFonts w:ascii="Times New Roman" w:eastAsia="Times New Roman" w:hAnsi="Times New Roman" w:cs="Times New Roman"/>
          <w:sz w:val="28"/>
          <w:szCs w:val="28"/>
          <w:lang w:eastAsia="ru-RU"/>
        </w:rPr>
      </w:pPr>
      <w:r w:rsidRPr="002C0A2D">
        <w:rPr>
          <w:rFonts w:ascii="Times New Roman" w:eastAsia="Times New Roman" w:hAnsi="Times New Roman" w:cs="Times New Roman"/>
          <w:sz w:val="28"/>
          <w:szCs w:val="28"/>
          <w:lang w:eastAsia="ru-RU"/>
        </w:rPr>
        <w:t>Використання моделі дозволяє оптимізувати процес агрегування потоків, розподілу пакетів по окремим черг і виділення черг пропускної здатності інтерфейсу, надавши вирішення цих завдань високий рівень узгодженості. Результати досліджень підтвердили працездатність запропонованої моделі, а також її ефективність з точки коректного вирішення завдань з управління чергами. Оптимізація процесу агрегування потоків дозволяє в залежності від співвідношення числа потоків і черг, а також їх класів скоротити кількість підтримуваних черг від 15-18% до 25-33% без зниження рівня диференціації якості обслуговування потоків користувачів,</w:t>
      </w:r>
      <w:r>
        <w:rPr>
          <w:rFonts w:ascii="Times New Roman" w:eastAsia="Times New Roman" w:hAnsi="Times New Roman" w:cs="Times New Roman"/>
          <w:sz w:val="28"/>
          <w:szCs w:val="28"/>
          <w:lang w:eastAsia="ru-RU"/>
        </w:rPr>
        <w:t xml:space="preserve"> </w:t>
      </w:r>
      <w:r w:rsidRPr="002C0A2D">
        <w:rPr>
          <w:rFonts w:ascii="Times New Roman" w:eastAsia="Times New Roman" w:hAnsi="Times New Roman" w:cs="Times New Roman"/>
          <w:sz w:val="28"/>
          <w:szCs w:val="28"/>
          <w:lang w:eastAsia="ru-RU"/>
        </w:rPr>
        <w:t xml:space="preserve">що сприяє скороченню часу на обробку пакетів на інтерфейсі і мінімізації </w:t>
      </w:r>
      <w:proofErr w:type="spellStart"/>
      <w:r>
        <w:rPr>
          <w:rFonts w:ascii="Times New Roman" w:eastAsia="Times New Roman" w:hAnsi="Times New Roman" w:cs="Times New Roman"/>
          <w:sz w:val="28"/>
          <w:szCs w:val="28"/>
          <w:lang w:eastAsia="ru-RU"/>
        </w:rPr>
        <w:t>міжкінцевої</w:t>
      </w:r>
      <w:proofErr w:type="spellEnd"/>
      <w:r w:rsidRPr="002C0A2D">
        <w:rPr>
          <w:rFonts w:ascii="Times New Roman" w:eastAsia="Times New Roman" w:hAnsi="Times New Roman" w:cs="Times New Roman"/>
          <w:sz w:val="28"/>
          <w:szCs w:val="28"/>
          <w:lang w:eastAsia="ru-RU"/>
        </w:rPr>
        <w:t xml:space="preserve"> затримки пакетів в мережі в цілому.</w:t>
      </w:r>
    </w:p>
    <w:p w:rsidR="006A5EC2" w:rsidRPr="006A5EC2" w:rsidRDefault="006A5EC2" w:rsidP="006A5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роботі </w:t>
      </w:r>
      <w:r w:rsidRPr="006A5EC2">
        <w:rPr>
          <w:rFonts w:ascii="Times New Roman" w:eastAsia="Times New Roman" w:hAnsi="Times New Roman" w:cs="Times New Roman"/>
          <w:sz w:val="28"/>
          <w:szCs w:val="28"/>
          <w:lang w:eastAsia="ru-RU"/>
        </w:rPr>
        <w:t>[</w:t>
      </w:r>
      <w:r w:rsidR="008255D9">
        <w:rPr>
          <w:rFonts w:ascii="Times New Roman" w:eastAsia="Times New Roman" w:hAnsi="Times New Roman" w:cs="Times New Roman"/>
          <w:sz w:val="28"/>
          <w:szCs w:val="28"/>
          <w:lang w:val="ru-RU" w:eastAsia="ru-RU"/>
        </w:rPr>
        <w:t>26</w:t>
      </w:r>
      <w:r w:rsidRPr="006A5EC2">
        <w:rPr>
          <w:rFonts w:ascii="Times New Roman" w:eastAsia="Times New Roman" w:hAnsi="Times New Roman" w:cs="Times New Roman"/>
          <w:sz w:val="28"/>
          <w:szCs w:val="28"/>
          <w:lang w:eastAsia="ru-RU"/>
        </w:rPr>
        <w:t>] отримала удосконалення лінійна модель оптимального</w:t>
      </w:r>
      <w:r w:rsidRPr="006A5EC2">
        <w:rPr>
          <w:rFonts w:ascii="Times New Roman" w:eastAsia="Times New Roman" w:hAnsi="Times New Roman" w:cs="Times New Roman"/>
          <w:sz w:val="28"/>
          <w:szCs w:val="28"/>
          <w:lang w:eastAsia="ru-RU"/>
        </w:rPr>
        <w:br/>
        <w:t xml:space="preserve">управління чергами на інтерфейсі маршрутизатора телекомунікаційної мережі. </w:t>
      </w:r>
      <w:r w:rsidRPr="006A5EC2">
        <w:rPr>
          <w:rFonts w:ascii="Times New Roman" w:eastAsia="Times New Roman" w:hAnsi="Times New Roman" w:cs="Times New Roman"/>
          <w:sz w:val="28"/>
          <w:szCs w:val="28"/>
          <w:lang w:eastAsia="ru-RU"/>
        </w:rPr>
        <w:lastRenderedPageBreak/>
        <w:t xml:space="preserve">Новизна моделі полягає в оптимізації процесу управління чергами з можливістю об'єднання і узгодженого рішення наступних завдань: </w:t>
      </w:r>
    </w:p>
    <w:p w:rsidR="006A5EC2" w:rsidRPr="006A5EC2" w:rsidRDefault="006A5EC2" w:rsidP="006A5EC2">
      <w:pPr>
        <w:spacing w:after="0" w:line="360" w:lineRule="auto"/>
        <w:ind w:firstLine="720"/>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6A5EC2">
        <w:rPr>
          <w:rFonts w:ascii="Times New Roman" w:eastAsia="Times New Roman" w:hAnsi="Times New Roman" w:cs="Times New Roman"/>
          <w:color w:val="222222"/>
          <w:sz w:val="28"/>
          <w:szCs w:val="28"/>
          <w:lang w:eastAsia="ru-RU"/>
        </w:rPr>
        <w:t xml:space="preserve"> </w:t>
      </w:r>
      <w:r w:rsidRPr="006A5EC2">
        <w:rPr>
          <w:rFonts w:ascii="Times New Roman" w:eastAsia="Times New Roman" w:hAnsi="Times New Roman" w:cs="Times New Roman"/>
          <w:sz w:val="28"/>
          <w:szCs w:val="28"/>
          <w:lang w:eastAsia="ru-RU"/>
        </w:rPr>
        <w:t>завдання розподілу всіх потоків мережевого трафіку між окремими</w:t>
      </w:r>
      <w:r w:rsidRPr="006A5EC2">
        <w:rPr>
          <w:rFonts w:ascii="Times New Roman" w:eastAsia="Times New Roman" w:hAnsi="Times New Roman" w:cs="Times New Roman"/>
          <w:sz w:val="28"/>
          <w:szCs w:val="28"/>
          <w:lang w:eastAsia="ru-RU"/>
        </w:rPr>
        <w:br/>
        <w:t xml:space="preserve">сформованими чергами на підставі сумірності їх класів (рішення завдання управління перевантаженням, </w:t>
      </w:r>
      <w:proofErr w:type="spellStart"/>
      <w:r w:rsidRPr="006A5EC2">
        <w:rPr>
          <w:rFonts w:ascii="Times New Roman" w:eastAsia="Times New Roman" w:hAnsi="Times New Roman" w:cs="Times New Roman"/>
          <w:sz w:val="28"/>
          <w:szCs w:val="28"/>
          <w:lang w:eastAsia="ru-RU"/>
        </w:rPr>
        <w:t>Congestion</w:t>
      </w:r>
      <w:proofErr w:type="spellEnd"/>
      <w:r w:rsidRPr="006A5EC2">
        <w:rPr>
          <w:rFonts w:ascii="Times New Roman" w:eastAsia="Times New Roman" w:hAnsi="Times New Roman" w:cs="Times New Roman"/>
          <w:sz w:val="28"/>
          <w:szCs w:val="28"/>
          <w:lang w:eastAsia="ru-RU"/>
        </w:rPr>
        <w:t xml:space="preserve"> </w:t>
      </w:r>
      <w:proofErr w:type="spellStart"/>
      <w:r w:rsidRPr="006A5EC2">
        <w:rPr>
          <w:rFonts w:ascii="Times New Roman" w:eastAsia="Times New Roman" w:hAnsi="Times New Roman" w:cs="Times New Roman"/>
          <w:sz w:val="28"/>
          <w:szCs w:val="28"/>
          <w:lang w:eastAsia="ru-RU"/>
        </w:rPr>
        <w:t>Management</w:t>
      </w:r>
      <w:proofErr w:type="spellEnd"/>
      <w:r w:rsidRPr="006A5EC2">
        <w:rPr>
          <w:rFonts w:ascii="Times New Roman" w:eastAsia="Times New Roman" w:hAnsi="Times New Roman" w:cs="Times New Roman"/>
          <w:sz w:val="28"/>
          <w:szCs w:val="28"/>
          <w:lang w:eastAsia="ru-RU"/>
        </w:rPr>
        <w:t>);</w:t>
      </w:r>
    </w:p>
    <w:p w:rsidR="006A5EC2" w:rsidRPr="00F64473" w:rsidRDefault="006A5EC2" w:rsidP="006A5EC2">
      <w:pPr>
        <w:spacing w:after="0" w:line="360" w:lineRule="auto"/>
        <w:ind w:firstLine="720"/>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6A5EC2">
        <w:rPr>
          <w:rFonts w:ascii="Times New Roman" w:eastAsia="Times New Roman" w:hAnsi="Times New Roman" w:cs="Times New Roman"/>
          <w:color w:val="222222"/>
          <w:sz w:val="28"/>
          <w:szCs w:val="28"/>
          <w:lang w:eastAsia="ru-RU"/>
        </w:rPr>
        <w:t xml:space="preserve"> </w:t>
      </w:r>
      <w:r w:rsidRPr="006A5EC2">
        <w:rPr>
          <w:rFonts w:ascii="Times New Roman" w:eastAsia="Times New Roman" w:hAnsi="Times New Roman" w:cs="Times New Roman"/>
          <w:sz w:val="28"/>
          <w:szCs w:val="28"/>
          <w:lang w:eastAsia="ru-RU"/>
        </w:rPr>
        <w:t xml:space="preserve">завдання виділення і закріплення за кожною окремою чергою оптимальної частки пропускної здатності інтерфейсу (рішення задачі розподілу ресурсів, </w:t>
      </w:r>
      <w:proofErr w:type="spellStart"/>
      <w:r w:rsidRPr="006A5EC2">
        <w:rPr>
          <w:rFonts w:ascii="Times New Roman" w:eastAsia="Times New Roman" w:hAnsi="Times New Roman" w:cs="Times New Roman"/>
          <w:sz w:val="28"/>
          <w:szCs w:val="28"/>
          <w:lang w:eastAsia="ru-RU"/>
        </w:rPr>
        <w:t>Resource</w:t>
      </w:r>
      <w:proofErr w:type="spellEnd"/>
      <w:r w:rsidRPr="006A5EC2">
        <w:rPr>
          <w:rFonts w:ascii="Times New Roman" w:eastAsia="Times New Roman" w:hAnsi="Times New Roman" w:cs="Times New Roman"/>
          <w:sz w:val="28"/>
          <w:szCs w:val="28"/>
          <w:lang w:eastAsia="ru-RU"/>
        </w:rPr>
        <w:t xml:space="preserve"> </w:t>
      </w:r>
      <w:proofErr w:type="spellStart"/>
      <w:r w:rsidRPr="006A5EC2">
        <w:rPr>
          <w:rFonts w:ascii="Times New Roman" w:eastAsia="Times New Roman" w:hAnsi="Times New Roman" w:cs="Times New Roman"/>
          <w:sz w:val="28"/>
          <w:szCs w:val="28"/>
          <w:lang w:eastAsia="ru-RU"/>
        </w:rPr>
        <w:t>Allocation</w:t>
      </w:r>
      <w:proofErr w:type="spellEnd"/>
      <w:r w:rsidRPr="006A5EC2">
        <w:rPr>
          <w:rFonts w:ascii="Times New Roman" w:eastAsia="Times New Roman" w:hAnsi="Times New Roman" w:cs="Times New Roman"/>
          <w:sz w:val="28"/>
          <w:szCs w:val="28"/>
          <w:lang w:eastAsia="ru-RU"/>
        </w:rPr>
        <w:t>);</w:t>
      </w:r>
    </w:p>
    <w:p w:rsidR="006A5EC2" w:rsidRPr="00F64473" w:rsidRDefault="006A5EC2" w:rsidP="006A5EC2">
      <w:pPr>
        <w:spacing w:after="0" w:line="360" w:lineRule="auto"/>
        <w:ind w:firstLine="720"/>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color w:val="222222"/>
          <w:sz w:val="28"/>
          <w:szCs w:val="28"/>
          <w:lang w:eastAsia="ru-RU"/>
        </w:rPr>
        <w:t>–</w:t>
      </w:r>
      <w:r w:rsidRPr="00F64473">
        <w:rPr>
          <w:rFonts w:ascii="Times New Roman" w:eastAsia="Times New Roman" w:hAnsi="Times New Roman" w:cs="Times New Roman"/>
          <w:color w:val="222222"/>
          <w:sz w:val="28"/>
          <w:szCs w:val="28"/>
          <w:lang w:eastAsia="ru-RU"/>
        </w:rPr>
        <w:t xml:space="preserve"> </w:t>
      </w:r>
      <w:r w:rsidRPr="006A5EC2">
        <w:rPr>
          <w:rFonts w:ascii="Times New Roman" w:eastAsia="Times New Roman" w:hAnsi="Times New Roman" w:cs="Times New Roman"/>
          <w:sz w:val="28"/>
          <w:szCs w:val="28"/>
          <w:lang w:eastAsia="ru-RU"/>
        </w:rPr>
        <w:t>завдання мінімізації кількості відки</w:t>
      </w:r>
      <w:r>
        <w:rPr>
          <w:rFonts w:ascii="Times New Roman" w:eastAsia="Times New Roman" w:hAnsi="Times New Roman" w:cs="Times New Roman"/>
          <w:sz w:val="28"/>
          <w:szCs w:val="28"/>
          <w:lang w:eastAsia="ru-RU"/>
        </w:rPr>
        <w:t>нутих</w:t>
      </w:r>
      <w:r w:rsidRPr="006A5EC2">
        <w:rPr>
          <w:rFonts w:ascii="Times New Roman" w:eastAsia="Times New Roman" w:hAnsi="Times New Roman" w:cs="Times New Roman"/>
          <w:sz w:val="28"/>
          <w:szCs w:val="28"/>
          <w:lang w:eastAsia="ru-RU"/>
        </w:rPr>
        <w:t xml:space="preserve"> пакетів, шляхом обмеження інтенсивності мережевого трафіку, що надходить на інтерфейс</w:t>
      </w:r>
      <w:r>
        <w:rPr>
          <w:rFonts w:ascii="Times New Roman" w:eastAsia="Times New Roman" w:hAnsi="Times New Roman" w:cs="Times New Roman"/>
          <w:sz w:val="28"/>
          <w:szCs w:val="28"/>
          <w:lang w:eastAsia="ru-RU"/>
        </w:rPr>
        <w:t>і</w:t>
      </w:r>
      <w:r w:rsidRPr="006A5EC2">
        <w:rPr>
          <w:rFonts w:ascii="Times New Roman" w:eastAsia="Times New Roman" w:hAnsi="Times New Roman" w:cs="Times New Roman"/>
          <w:sz w:val="28"/>
          <w:szCs w:val="28"/>
          <w:lang w:eastAsia="ru-RU"/>
        </w:rPr>
        <w:t xml:space="preserve"> маршрутизатора при виникненні його перевантаження (рішення задачі запобігання перевантаження </w:t>
      </w:r>
      <w:proofErr w:type="spellStart"/>
      <w:r w:rsidRPr="006A5EC2">
        <w:rPr>
          <w:rFonts w:ascii="Times New Roman" w:eastAsia="Times New Roman" w:hAnsi="Times New Roman" w:cs="Times New Roman"/>
          <w:sz w:val="28"/>
          <w:szCs w:val="28"/>
          <w:lang w:eastAsia="ru-RU"/>
        </w:rPr>
        <w:t>Congestion</w:t>
      </w:r>
      <w:proofErr w:type="spellEnd"/>
      <w:r w:rsidRPr="006A5EC2">
        <w:rPr>
          <w:rFonts w:ascii="Times New Roman" w:eastAsia="Times New Roman" w:hAnsi="Times New Roman" w:cs="Times New Roman"/>
          <w:sz w:val="28"/>
          <w:szCs w:val="28"/>
          <w:lang w:eastAsia="ru-RU"/>
        </w:rPr>
        <w:t xml:space="preserve"> </w:t>
      </w:r>
      <w:proofErr w:type="spellStart"/>
      <w:r w:rsidRPr="006A5EC2">
        <w:rPr>
          <w:rFonts w:ascii="Times New Roman" w:eastAsia="Times New Roman" w:hAnsi="Times New Roman" w:cs="Times New Roman"/>
          <w:sz w:val="28"/>
          <w:szCs w:val="28"/>
          <w:lang w:eastAsia="ru-RU"/>
        </w:rPr>
        <w:t>Avoidance</w:t>
      </w:r>
      <w:proofErr w:type="spellEnd"/>
      <w:r w:rsidRPr="006A5EC2">
        <w:rPr>
          <w:rFonts w:ascii="Times New Roman" w:eastAsia="Times New Roman" w:hAnsi="Times New Roman" w:cs="Times New Roman"/>
          <w:sz w:val="28"/>
          <w:szCs w:val="28"/>
          <w:lang w:eastAsia="ru-RU"/>
        </w:rPr>
        <w:t xml:space="preserve">). </w:t>
      </w:r>
    </w:p>
    <w:p w:rsidR="006A5EC2" w:rsidRPr="006A5EC2" w:rsidRDefault="006A5EC2" w:rsidP="006A5EC2">
      <w:pPr>
        <w:spacing w:after="0" w:line="360" w:lineRule="auto"/>
        <w:ind w:firstLine="720"/>
        <w:jc w:val="both"/>
        <w:rPr>
          <w:rFonts w:ascii="Times New Roman" w:eastAsia="Times New Roman" w:hAnsi="Times New Roman" w:cs="Times New Roman"/>
          <w:sz w:val="28"/>
          <w:szCs w:val="28"/>
          <w:lang w:eastAsia="ru-RU"/>
        </w:rPr>
      </w:pPr>
      <w:r w:rsidRPr="006A5EC2">
        <w:rPr>
          <w:rFonts w:ascii="Times New Roman" w:eastAsia="Times New Roman" w:hAnsi="Times New Roman" w:cs="Times New Roman"/>
          <w:sz w:val="28"/>
          <w:szCs w:val="28"/>
          <w:lang w:eastAsia="ru-RU"/>
        </w:rPr>
        <w:t>Диференціація якості обслуговування забезпечувалася за рахунок того, що потоки з різними вимогами до якості обслуговування - класами, оброблялися в різних чергах, з різними закріпленими за ними частками пропускної здатності інтерфейсу. Цільова функції була представлена ​​лінійною формою, достоїнством якої є її відносно невисока обчислювальна складність і хороша наочність.</w:t>
      </w:r>
    </w:p>
    <w:p w:rsidR="002C0A2D" w:rsidRDefault="002C0A2D" w:rsidP="00E638C8">
      <w:pPr>
        <w:spacing w:after="0" w:line="360" w:lineRule="auto"/>
        <w:ind w:firstLine="720"/>
        <w:jc w:val="both"/>
        <w:rPr>
          <w:rFonts w:ascii="Times New Roman" w:eastAsia="Times New Roman" w:hAnsi="Times New Roman" w:cs="Times New Roman"/>
          <w:sz w:val="28"/>
          <w:szCs w:val="28"/>
          <w:lang w:eastAsia="ru-RU"/>
        </w:rPr>
      </w:pPr>
    </w:p>
    <w:p w:rsidR="00C0559D" w:rsidRPr="00F11298" w:rsidRDefault="00C0559D" w:rsidP="00E638C8">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B86609">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xml:space="preserve"> Математичний опис методу</w:t>
      </w:r>
      <w:r w:rsidR="00D94BA1">
        <w:rPr>
          <w:rFonts w:ascii="Times New Roman" w:eastAsia="Times New Roman" w:hAnsi="Times New Roman" w:cs="Times New Roman"/>
          <w:sz w:val="28"/>
          <w:szCs w:val="28"/>
          <w:lang w:eastAsia="ru-RU"/>
        </w:rPr>
        <w:t xml:space="preserve"> </w:t>
      </w:r>
      <w:r w:rsidR="00D94BA1" w:rsidRPr="00F11298">
        <w:rPr>
          <w:rFonts w:ascii="Times New Roman" w:eastAsia="Times New Roman" w:hAnsi="Times New Roman" w:cs="Times New Roman"/>
          <w:sz w:val="28"/>
          <w:szCs w:val="28"/>
          <w:lang w:eastAsia="ru-RU"/>
        </w:rPr>
        <w:t>збалансованого управління чергами</w:t>
      </w:r>
    </w:p>
    <w:p w:rsidR="00A44106" w:rsidRPr="002C0A2D" w:rsidRDefault="00A44106" w:rsidP="00E638C8">
      <w:pPr>
        <w:spacing w:after="0" w:line="360" w:lineRule="auto"/>
        <w:ind w:firstLine="720"/>
        <w:jc w:val="both"/>
        <w:rPr>
          <w:rFonts w:ascii="Times New Roman" w:eastAsia="Times New Roman" w:hAnsi="Times New Roman" w:cs="Times New Roman"/>
          <w:sz w:val="28"/>
          <w:szCs w:val="28"/>
          <w:lang w:eastAsia="ru-RU"/>
        </w:rPr>
      </w:pPr>
    </w:p>
    <w:p w:rsidR="00E638C8" w:rsidRPr="00F11298" w:rsidRDefault="00E638C8" w:rsidP="009759C5">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sz w:val="28"/>
          <w:szCs w:val="28"/>
          <w:lang w:eastAsia="ru-RU"/>
        </w:rPr>
        <w:t xml:space="preserve">В рамках моделі </w:t>
      </w:r>
      <w:r w:rsidRPr="00F11298">
        <w:rPr>
          <w:rFonts w:ascii="Times New Roman" w:eastAsia="Times New Roman" w:hAnsi="Times New Roman" w:cs="Times New Roman"/>
          <w:bCs/>
          <w:color w:val="000000"/>
          <w:sz w:val="28"/>
          <w:szCs w:val="28"/>
          <w:lang w:eastAsia="ru-RU"/>
        </w:rPr>
        <w:t>вхідні потоки опису</w:t>
      </w:r>
      <w:r w:rsidR="005F658D" w:rsidRPr="00F11298">
        <w:rPr>
          <w:rFonts w:ascii="Times New Roman" w:eastAsia="Times New Roman" w:hAnsi="Times New Roman" w:cs="Times New Roman"/>
          <w:bCs/>
          <w:color w:val="000000"/>
          <w:sz w:val="28"/>
          <w:szCs w:val="28"/>
          <w:lang w:eastAsia="ru-RU"/>
        </w:rPr>
        <w:t>ються</w:t>
      </w:r>
      <w:r w:rsidRPr="00F11298">
        <w:rPr>
          <w:rFonts w:ascii="Times New Roman" w:eastAsia="Times New Roman" w:hAnsi="Times New Roman" w:cs="Times New Roman"/>
          <w:bCs/>
          <w:color w:val="000000"/>
          <w:sz w:val="28"/>
          <w:szCs w:val="28"/>
          <w:lang w:eastAsia="ru-RU"/>
        </w:rPr>
        <w:t xml:space="preserve"> наступними характеристиками: </w:t>
      </w:r>
      <w:r w:rsidRPr="00F11298">
        <w:rPr>
          <w:rFonts w:ascii="Times New Roman" w:eastAsia="Times New Roman" w:hAnsi="Times New Roman" w:cs="Times New Roman"/>
          <w:bCs/>
          <w:color w:val="000000"/>
          <w:position w:val="-12"/>
          <w:sz w:val="28"/>
          <w:szCs w:val="28"/>
          <w:lang w:eastAsia="ru-RU"/>
        </w:rPr>
        <w:object w:dxaOrig="27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pt;height:19pt" o:ole="">
            <v:imagedata r:id="rId19" o:title=""/>
          </v:shape>
          <o:OLEObject Type="Embed" ProgID="Equation.3" ShapeID="_x0000_i1025" DrawAspect="Content" ObjectID="_1639996678" r:id="rId20"/>
        </w:object>
      </w:r>
      <w:r w:rsidRPr="00F11298">
        <w:rPr>
          <w:rFonts w:ascii="Times New Roman" w:eastAsia="Times New Roman" w:hAnsi="Times New Roman" w:cs="Times New Roman"/>
          <w:bCs/>
          <w:color w:val="000000"/>
          <w:sz w:val="28"/>
          <w:szCs w:val="28"/>
          <w:lang w:eastAsia="ru-RU"/>
        </w:rPr>
        <w:t xml:space="preserve"> – інтенсивність </w:t>
      </w:r>
      <w:r w:rsidRPr="00F11298">
        <w:rPr>
          <w:rFonts w:ascii="Times New Roman" w:eastAsia="Times New Roman" w:hAnsi="Times New Roman" w:cs="Times New Roman"/>
          <w:bCs/>
          <w:color w:val="000000"/>
          <w:position w:val="-6"/>
          <w:sz w:val="28"/>
          <w:szCs w:val="28"/>
          <w:lang w:eastAsia="ru-RU"/>
        </w:rPr>
        <w:object w:dxaOrig="160" w:dyaOrig="279">
          <v:shape id="_x0000_i1026" type="#_x0000_t75" style="width:7pt;height:14pt" o:ole="">
            <v:imagedata r:id="rId21" o:title=""/>
          </v:shape>
          <o:OLEObject Type="Embed" ProgID="Equation.3" ShapeID="_x0000_i1026" DrawAspect="Content" ObjectID="_1639996679" r:id="rId22"/>
        </w:object>
      </w:r>
      <w:r w:rsidRPr="00F11298">
        <w:rPr>
          <w:rFonts w:ascii="Times New Roman" w:eastAsia="Times New Roman" w:hAnsi="Times New Roman" w:cs="Times New Roman"/>
          <w:bCs/>
          <w:color w:val="000000"/>
          <w:sz w:val="28"/>
          <w:szCs w:val="28"/>
          <w:lang w:eastAsia="ru-RU"/>
        </w:rPr>
        <w:t>-го (</w:t>
      </w:r>
      <w:r w:rsidRPr="00F11298">
        <w:rPr>
          <w:rFonts w:ascii="Times New Roman" w:eastAsia="Times New Roman" w:hAnsi="Times New Roman" w:cs="Times New Roman"/>
          <w:bCs/>
          <w:color w:val="000000"/>
          <w:position w:val="-10"/>
          <w:sz w:val="28"/>
          <w:szCs w:val="28"/>
          <w:lang w:eastAsia="ru-RU"/>
        </w:rPr>
        <w:object w:dxaOrig="740" w:dyaOrig="380">
          <v:shape id="_x0000_i1027" type="#_x0000_t75" style="width:37pt;height:19pt" o:ole="">
            <v:imagedata r:id="rId23" o:title=""/>
          </v:shape>
          <o:OLEObject Type="Embed" ProgID="Equation.3" ShapeID="_x0000_i1027" DrawAspect="Content" ObjectID="_1639996680" r:id="rId24"/>
        </w:object>
      </w:r>
      <w:r w:rsidRPr="00F11298">
        <w:rPr>
          <w:rFonts w:ascii="Times New Roman" w:eastAsia="Times New Roman" w:hAnsi="Times New Roman" w:cs="Times New Roman"/>
          <w:bCs/>
          <w:color w:val="000000"/>
          <w:sz w:val="28"/>
          <w:szCs w:val="28"/>
          <w:lang w:eastAsia="ru-RU"/>
        </w:rPr>
        <w:t xml:space="preserve">) потоку, що вимірювалась в пакетах за секунду (1/с); </w:t>
      </w:r>
      <w:r w:rsidR="003E4011" w:rsidRPr="00F11298">
        <w:rPr>
          <w:rFonts w:ascii="Times New Roman" w:eastAsia="Times New Roman" w:hAnsi="Times New Roman" w:cs="Times New Roman"/>
          <w:bCs/>
          <w:color w:val="000000"/>
          <w:position w:val="-12"/>
          <w:sz w:val="28"/>
          <w:szCs w:val="28"/>
          <w:lang w:eastAsia="ru-RU"/>
        </w:rPr>
        <w:object w:dxaOrig="360" w:dyaOrig="360">
          <v:shape id="_x0000_i1028" type="#_x0000_t75" style="width:18pt;height:18pt" o:ole="">
            <v:imagedata r:id="rId25" o:title=""/>
          </v:shape>
          <o:OLEObject Type="Embed" ProgID="Equation.3" ShapeID="_x0000_i1028" DrawAspect="Content" ObjectID="_1639996681" r:id="rId26"/>
        </w:object>
      </w:r>
      <w:r w:rsidRPr="00F11298">
        <w:rPr>
          <w:rFonts w:ascii="Times New Roman" w:eastAsia="Times New Roman" w:hAnsi="Times New Roman" w:cs="Times New Roman"/>
          <w:bCs/>
          <w:color w:val="000000"/>
          <w:sz w:val="28"/>
          <w:szCs w:val="28"/>
          <w:lang w:eastAsia="ru-RU"/>
        </w:rPr>
        <w:t xml:space="preserve"> – пріоритет пакетів </w:t>
      </w:r>
      <w:r w:rsidRPr="00F11298">
        <w:rPr>
          <w:rFonts w:ascii="Times New Roman" w:eastAsia="Times New Roman" w:hAnsi="Times New Roman" w:cs="Times New Roman"/>
          <w:bCs/>
          <w:color w:val="000000"/>
          <w:position w:val="-6"/>
          <w:sz w:val="28"/>
          <w:szCs w:val="28"/>
          <w:lang w:eastAsia="ru-RU"/>
        </w:rPr>
        <w:object w:dxaOrig="160" w:dyaOrig="279">
          <v:shape id="_x0000_i1029" type="#_x0000_t75" style="width:7pt;height:14pt" o:ole="">
            <v:imagedata r:id="rId27" o:title=""/>
          </v:shape>
          <o:OLEObject Type="Embed" ProgID="Equation.3" ShapeID="_x0000_i1029" DrawAspect="Content" ObjectID="_1639996682" r:id="rId28"/>
        </w:object>
      </w:r>
      <w:r w:rsidRPr="00F11298">
        <w:rPr>
          <w:rFonts w:ascii="Times New Roman" w:eastAsia="Times New Roman" w:hAnsi="Times New Roman" w:cs="Times New Roman"/>
          <w:bCs/>
          <w:color w:val="000000"/>
          <w:sz w:val="28"/>
          <w:szCs w:val="28"/>
          <w:lang w:eastAsia="ru-RU"/>
        </w:rPr>
        <w:t xml:space="preserve">-го потоку у відповідності до значення коду </w:t>
      </w:r>
      <w:proofErr w:type="spellStart"/>
      <w:r w:rsidRPr="00F11298">
        <w:rPr>
          <w:rFonts w:ascii="Times New Roman" w:eastAsia="Times New Roman" w:hAnsi="Times New Roman" w:cs="Times New Roman"/>
          <w:bCs/>
          <w:color w:val="000000"/>
          <w:sz w:val="28"/>
          <w:szCs w:val="28"/>
          <w:lang w:eastAsia="ru-RU"/>
        </w:rPr>
        <w:t>Differentiated</w:t>
      </w:r>
      <w:proofErr w:type="spellEnd"/>
      <w:r w:rsidRPr="00F11298">
        <w:rPr>
          <w:rFonts w:ascii="Times New Roman" w:eastAsia="Times New Roman" w:hAnsi="Times New Roman" w:cs="Times New Roman"/>
          <w:bCs/>
          <w:color w:val="000000"/>
          <w:sz w:val="28"/>
          <w:szCs w:val="28"/>
          <w:lang w:eastAsia="ru-RU"/>
        </w:rPr>
        <w:t xml:space="preserve"> </w:t>
      </w:r>
      <w:proofErr w:type="spellStart"/>
      <w:r w:rsidRPr="00F11298">
        <w:rPr>
          <w:rFonts w:ascii="Times New Roman" w:eastAsia="Times New Roman" w:hAnsi="Times New Roman" w:cs="Times New Roman"/>
          <w:bCs/>
          <w:color w:val="000000"/>
          <w:sz w:val="28"/>
          <w:szCs w:val="28"/>
          <w:lang w:eastAsia="ru-RU"/>
        </w:rPr>
        <w:t>Services</w:t>
      </w:r>
      <w:proofErr w:type="spellEnd"/>
      <w:r w:rsidRPr="00F11298">
        <w:rPr>
          <w:rFonts w:ascii="Times New Roman" w:eastAsia="Times New Roman" w:hAnsi="Times New Roman" w:cs="Times New Roman"/>
          <w:bCs/>
          <w:color w:val="000000"/>
          <w:sz w:val="28"/>
          <w:szCs w:val="28"/>
          <w:lang w:eastAsia="ru-RU"/>
        </w:rPr>
        <w:t xml:space="preserve"> </w:t>
      </w:r>
      <w:proofErr w:type="spellStart"/>
      <w:r w:rsidRPr="00F11298">
        <w:rPr>
          <w:rFonts w:ascii="Times New Roman" w:eastAsia="Times New Roman" w:hAnsi="Times New Roman" w:cs="Times New Roman"/>
          <w:bCs/>
          <w:color w:val="000000"/>
          <w:sz w:val="28"/>
          <w:szCs w:val="28"/>
          <w:lang w:eastAsia="ru-RU"/>
        </w:rPr>
        <w:t>Code</w:t>
      </w:r>
      <w:proofErr w:type="spellEnd"/>
      <w:r w:rsidRPr="00F11298">
        <w:rPr>
          <w:rFonts w:ascii="Times New Roman" w:eastAsia="Times New Roman" w:hAnsi="Times New Roman" w:cs="Times New Roman"/>
          <w:bCs/>
          <w:color w:val="000000"/>
          <w:sz w:val="28"/>
          <w:szCs w:val="28"/>
          <w:lang w:eastAsia="ru-RU"/>
        </w:rPr>
        <w:t xml:space="preserve"> </w:t>
      </w:r>
      <w:proofErr w:type="spellStart"/>
      <w:r w:rsidRPr="00F11298">
        <w:rPr>
          <w:rFonts w:ascii="Times New Roman" w:eastAsia="Times New Roman" w:hAnsi="Times New Roman" w:cs="Times New Roman"/>
          <w:bCs/>
          <w:color w:val="000000"/>
          <w:sz w:val="28"/>
          <w:szCs w:val="28"/>
          <w:lang w:eastAsia="ru-RU"/>
        </w:rPr>
        <w:t>Point</w:t>
      </w:r>
      <w:proofErr w:type="spellEnd"/>
      <w:r w:rsidRPr="00F11298">
        <w:rPr>
          <w:rFonts w:ascii="Times New Roman" w:eastAsia="Times New Roman" w:hAnsi="Times New Roman" w:cs="Times New Roman"/>
          <w:bCs/>
          <w:color w:val="000000"/>
          <w:sz w:val="28"/>
          <w:szCs w:val="28"/>
          <w:lang w:eastAsia="ru-RU"/>
        </w:rPr>
        <w:t xml:space="preserve"> (DSCP) заголовка IP-пакета.</w:t>
      </w:r>
      <w:r w:rsidR="009759C5" w:rsidRPr="00F11298">
        <w:rPr>
          <w:rFonts w:ascii="Times New Roman" w:eastAsia="Times New Roman" w:hAnsi="Times New Roman" w:cs="Times New Roman"/>
          <w:bCs/>
          <w:color w:val="000000"/>
          <w:sz w:val="28"/>
          <w:szCs w:val="28"/>
          <w:lang w:eastAsia="ru-RU"/>
        </w:rPr>
        <w:t xml:space="preserve"> </w:t>
      </w:r>
      <w:r w:rsidR="009759C5" w:rsidRPr="00F11298">
        <w:rPr>
          <w:rFonts w:ascii="Times New Roman" w:eastAsia="Times New Roman" w:hAnsi="Times New Roman" w:cs="Times New Roman"/>
          <w:bCs/>
          <w:color w:val="000000"/>
          <w:position w:val="-12"/>
          <w:sz w:val="28"/>
          <w:szCs w:val="28"/>
          <w:lang w:eastAsia="ru-RU"/>
        </w:rPr>
        <w:object w:dxaOrig="260" w:dyaOrig="360">
          <v:shape id="_x0000_i1030" type="#_x0000_t75" style="width:14pt;height:18pt" o:ole="">
            <v:imagedata r:id="rId29" o:title=""/>
          </v:shape>
          <o:OLEObject Type="Embed" ProgID="Equation.3" ShapeID="_x0000_i1030" DrawAspect="Content" ObjectID="_1639996683" r:id="rId30"/>
        </w:object>
      </w:r>
      <w:r w:rsidR="009759C5" w:rsidRPr="00F11298">
        <w:rPr>
          <w:rFonts w:ascii="Times New Roman" w:eastAsia="Times New Roman" w:hAnsi="Times New Roman" w:cs="Times New Roman"/>
          <w:bCs/>
          <w:color w:val="000000"/>
          <w:sz w:val="28"/>
          <w:szCs w:val="28"/>
          <w:lang w:eastAsia="ru-RU"/>
        </w:rPr>
        <w:t xml:space="preserve">- </w:t>
      </w:r>
      <w:r w:rsidR="009F28D9" w:rsidRPr="00F11298">
        <w:rPr>
          <w:rFonts w:ascii="Times New Roman" w:eastAsia="Times New Roman" w:hAnsi="Times New Roman" w:cs="Times New Roman"/>
          <w:bCs/>
          <w:color w:val="000000"/>
          <w:sz w:val="28"/>
          <w:szCs w:val="28"/>
          <w:lang w:eastAsia="ru-RU"/>
        </w:rPr>
        <w:t>пріоритет</w:t>
      </w:r>
      <w:r w:rsidR="009759C5" w:rsidRPr="00F11298">
        <w:rPr>
          <w:rFonts w:ascii="Times New Roman" w:eastAsia="Times New Roman" w:hAnsi="Times New Roman" w:cs="Times New Roman"/>
          <w:bCs/>
          <w:color w:val="000000"/>
          <w:sz w:val="28"/>
          <w:szCs w:val="28"/>
          <w:lang w:eastAsia="ru-RU"/>
        </w:rPr>
        <w:t xml:space="preserve"> черг. </w:t>
      </w:r>
      <w:r w:rsidRPr="00F11298">
        <w:rPr>
          <w:rFonts w:ascii="Times New Roman" w:eastAsia="Times New Roman" w:hAnsi="Times New Roman" w:cs="Times New Roman"/>
          <w:bCs/>
          <w:color w:val="000000"/>
          <w:sz w:val="28"/>
          <w:szCs w:val="28"/>
          <w:lang w:eastAsia="ru-RU"/>
        </w:rPr>
        <w:t xml:space="preserve"> </w:t>
      </w:r>
    </w:p>
    <w:p w:rsidR="00E638C8" w:rsidRPr="00F11298" w:rsidRDefault="00E638C8" w:rsidP="00E638C8">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bCs/>
          <w:color w:val="000000"/>
          <w:sz w:val="28"/>
          <w:szCs w:val="28"/>
          <w:lang w:eastAsia="ru-RU"/>
        </w:rPr>
        <w:t xml:space="preserve">Пакети, що надійшли на обслуговування, мають розподілятися між </w:t>
      </w:r>
      <w:r w:rsidRPr="00F11298">
        <w:rPr>
          <w:rFonts w:ascii="Times New Roman" w:eastAsia="Times New Roman" w:hAnsi="Times New Roman" w:cs="Times New Roman"/>
          <w:bCs/>
          <w:color w:val="000000"/>
          <w:position w:val="-6"/>
          <w:sz w:val="28"/>
          <w:szCs w:val="28"/>
          <w:lang w:eastAsia="ru-RU"/>
        </w:rPr>
        <w:object w:dxaOrig="300" w:dyaOrig="300">
          <v:shape id="_x0000_i1031" type="#_x0000_t75" style="width:15pt;height:15pt" o:ole="">
            <v:imagedata r:id="rId31" o:title=""/>
          </v:shape>
          <o:OLEObject Type="Embed" ProgID="Equation.3" ShapeID="_x0000_i1031" DrawAspect="Content" ObjectID="_1639996684" r:id="rId32"/>
        </w:object>
      </w:r>
      <w:r w:rsidRPr="00F11298">
        <w:rPr>
          <w:rFonts w:ascii="Times New Roman" w:eastAsia="Times New Roman" w:hAnsi="Times New Roman" w:cs="Times New Roman"/>
          <w:bCs/>
          <w:color w:val="000000"/>
          <w:sz w:val="28"/>
          <w:szCs w:val="28"/>
          <w:lang w:eastAsia="ru-RU"/>
        </w:rPr>
        <w:t xml:space="preserve"> чергами в ході розв'язання задачі </w:t>
      </w:r>
      <w:proofErr w:type="spellStart"/>
      <w:r w:rsidRPr="00F11298">
        <w:rPr>
          <w:rFonts w:ascii="Times New Roman" w:eastAsia="Times New Roman" w:hAnsi="Times New Roman" w:cs="Times New Roman"/>
          <w:bCs/>
          <w:color w:val="000000"/>
          <w:sz w:val="28"/>
          <w:szCs w:val="28"/>
          <w:lang w:eastAsia="ru-RU"/>
        </w:rPr>
        <w:t>Congestion</w:t>
      </w:r>
      <w:proofErr w:type="spellEnd"/>
      <w:r w:rsidRPr="00F11298">
        <w:rPr>
          <w:rFonts w:ascii="Times New Roman" w:eastAsia="Times New Roman" w:hAnsi="Times New Roman" w:cs="Times New Roman"/>
          <w:bCs/>
          <w:color w:val="000000"/>
          <w:sz w:val="28"/>
          <w:szCs w:val="28"/>
          <w:lang w:eastAsia="ru-RU"/>
        </w:rPr>
        <w:t xml:space="preserve"> </w:t>
      </w:r>
      <w:proofErr w:type="spellStart"/>
      <w:r w:rsidRPr="00F11298">
        <w:rPr>
          <w:rFonts w:ascii="Times New Roman" w:eastAsia="Times New Roman" w:hAnsi="Times New Roman" w:cs="Times New Roman"/>
          <w:bCs/>
          <w:color w:val="000000"/>
          <w:sz w:val="28"/>
          <w:szCs w:val="28"/>
          <w:lang w:eastAsia="ru-RU"/>
        </w:rPr>
        <w:t>Management</w:t>
      </w:r>
      <w:proofErr w:type="spellEnd"/>
      <w:r w:rsidRPr="00F11298">
        <w:rPr>
          <w:rFonts w:ascii="Times New Roman" w:eastAsia="Times New Roman" w:hAnsi="Times New Roman" w:cs="Times New Roman"/>
          <w:bCs/>
          <w:color w:val="000000"/>
          <w:sz w:val="28"/>
          <w:szCs w:val="28"/>
          <w:lang w:eastAsia="ru-RU"/>
        </w:rPr>
        <w:t xml:space="preserve"> шляхом розрахунку множини змінних другого типу </w:t>
      </w:r>
      <w:r w:rsidRPr="00F11298">
        <w:rPr>
          <w:rFonts w:ascii="Times New Roman" w:eastAsia="Times New Roman" w:hAnsi="Times New Roman" w:cs="Times New Roman"/>
          <w:bCs/>
          <w:color w:val="000000"/>
          <w:position w:val="-16"/>
          <w:sz w:val="28"/>
          <w:szCs w:val="28"/>
          <w:lang w:eastAsia="ru-RU"/>
        </w:rPr>
        <w:object w:dxaOrig="420" w:dyaOrig="420">
          <v:shape id="_x0000_i1032" type="#_x0000_t75" style="width:21pt;height:21pt" o:ole="">
            <v:imagedata r:id="rId33" o:title=""/>
          </v:shape>
          <o:OLEObject Type="Embed" ProgID="Equation.3" ShapeID="_x0000_i1032" DrawAspect="Content" ObjectID="_1639996685" r:id="rId34"/>
        </w:object>
      </w:r>
      <w:r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position w:val="-10"/>
          <w:sz w:val="28"/>
          <w:szCs w:val="28"/>
          <w:lang w:eastAsia="ru-RU"/>
        </w:rPr>
        <w:object w:dxaOrig="740" w:dyaOrig="380">
          <v:shape id="_x0000_i1033" type="#_x0000_t75" style="width:37pt;height:19pt" o:ole="">
            <v:imagedata r:id="rId35" o:title=""/>
          </v:shape>
          <o:OLEObject Type="Embed" ProgID="Equation.3" ShapeID="_x0000_i1033" DrawAspect="Content" ObjectID="_1639996686" r:id="rId36"/>
        </w:object>
      </w:r>
      <w:r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position w:val="-10"/>
          <w:sz w:val="28"/>
          <w:szCs w:val="28"/>
          <w:lang w:eastAsia="ru-RU"/>
        </w:rPr>
        <w:object w:dxaOrig="840" w:dyaOrig="380">
          <v:shape id="_x0000_i1034" type="#_x0000_t75" style="width:42pt;height:19pt" o:ole="">
            <v:imagedata r:id="rId37" o:title=""/>
          </v:shape>
          <o:OLEObject Type="Embed" ProgID="Equation.3" ShapeID="_x0000_i1034" DrawAspect="Content" ObjectID="_1639996687" r:id="rId38"/>
        </w:object>
      </w:r>
      <w:r w:rsidRPr="00F11298">
        <w:rPr>
          <w:rFonts w:ascii="Times New Roman" w:eastAsia="Times New Roman" w:hAnsi="Times New Roman" w:cs="Times New Roman"/>
          <w:bCs/>
          <w:color w:val="000000"/>
          <w:sz w:val="28"/>
          <w:szCs w:val="28"/>
          <w:lang w:eastAsia="ru-RU"/>
        </w:rPr>
        <w:t xml:space="preserve">), кожна з яких характеризує </w:t>
      </w:r>
      <w:r w:rsidRPr="00F11298">
        <w:rPr>
          <w:rFonts w:ascii="Times New Roman" w:eastAsia="Times New Roman" w:hAnsi="Times New Roman" w:cs="Times New Roman"/>
          <w:bCs/>
          <w:color w:val="000000"/>
          <w:sz w:val="28"/>
          <w:szCs w:val="28"/>
          <w:lang w:eastAsia="ru-RU"/>
        </w:rPr>
        <w:lastRenderedPageBreak/>
        <w:t xml:space="preserve">частку </w:t>
      </w:r>
      <w:r w:rsidRPr="00F11298">
        <w:rPr>
          <w:rFonts w:ascii="Times New Roman" w:eastAsia="Times New Roman" w:hAnsi="Times New Roman" w:cs="Times New Roman"/>
          <w:bCs/>
          <w:color w:val="000000"/>
          <w:position w:val="-6"/>
          <w:sz w:val="28"/>
          <w:szCs w:val="28"/>
          <w:lang w:eastAsia="ru-RU"/>
        </w:rPr>
        <w:object w:dxaOrig="160" w:dyaOrig="279">
          <v:shape id="_x0000_i1035" type="#_x0000_t75" style="width:7pt;height:14pt" o:ole="">
            <v:imagedata r:id="rId39" o:title=""/>
          </v:shape>
          <o:OLEObject Type="Embed" ProgID="Equation.3" ShapeID="_x0000_i1035" DrawAspect="Content" ObjectID="_1639996688" r:id="rId40"/>
        </w:object>
      </w:r>
      <w:r w:rsidRPr="00F11298">
        <w:rPr>
          <w:rFonts w:ascii="Times New Roman" w:eastAsia="Times New Roman" w:hAnsi="Times New Roman" w:cs="Times New Roman"/>
          <w:bCs/>
          <w:color w:val="000000"/>
          <w:sz w:val="28"/>
          <w:szCs w:val="28"/>
          <w:lang w:eastAsia="ru-RU"/>
        </w:rPr>
        <w:t xml:space="preserve">-го потоку, спрямованого на обслуговування в </w:t>
      </w:r>
      <w:r w:rsidRPr="00F11298">
        <w:rPr>
          <w:rFonts w:ascii="Times New Roman" w:eastAsia="Times New Roman" w:hAnsi="Times New Roman" w:cs="Times New Roman"/>
          <w:bCs/>
          <w:color w:val="000000"/>
          <w:position w:val="-12"/>
          <w:sz w:val="28"/>
          <w:szCs w:val="28"/>
          <w:lang w:eastAsia="ru-RU"/>
        </w:rPr>
        <w:object w:dxaOrig="220" w:dyaOrig="340">
          <v:shape id="_x0000_i1036" type="#_x0000_t75" style="width:12pt;height:16pt" o:ole="">
            <v:imagedata r:id="rId41" o:title=""/>
          </v:shape>
          <o:OLEObject Type="Embed" ProgID="Equation.3" ShapeID="_x0000_i1036" DrawAspect="Content" ObjectID="_1639996689" r:id="rId42"/>
        </w:object>
      </w:r>
      <w:r w:rsidRPr="00F11298">
        <w:rPr>
          <w:rFonts w:ascii="Times New Roman" w:eastAsia="Times New Roman" w:hAnsi="Times New Roman" w:cs="Times New Roman"/>
          <w:bCs/>
          <w:color w:val="000000"/>
          <w:sz w:val="28"/>
          <w:szCs w:val="28"/>
          <w:lang w:eastAsia="ru-RU"/>
        </w:rPr>
        <w:t>-у чергу. Для розв'язання задач розподілу пропускної знатності між чергами (</w:t>
      </w:r>
      <w:proofErr w:type="spellStart"/>
      <w:r w:rsidRPr="00F11298">
        <w:rPr>
          <w:rFonts w:ascii="Times New Roman" w:eastAsia="Times New Roman" w:hAnsi="Times New Roman" w:cs="Times New Roman"/>
          <w:bCs/>
          <w:color w:val="000000"/>
          <w:sz w:val="28"/>
          <w:szCs w:val="28"/>
          <w:lang w:eastAsia="ru-RU"/>
        </w:rPr>
        <w:t>Resource</w:t>
      </w:r>
      <w:proofErr w:type="spellEnd"/>
      <w:r w:rsidRPr="00F11298">
        <w:rPr>
          <w:rFonts w:ascii="Times New Roman" w:eastAsia="Times New Roman" w:hAnsi="Times New Roman" w:cs="Times New Roman"/>
          <w:bCs/>
          <w:color w:val="000000"/>
          <w:sz w:val="28"/>
          <w:szCs w:val="28"/>
          <w:lang w:eastAsia="ru-RU"/>
        </w:rPr>
        <w:t xml:space="preserve"> </w:t>
      </w:r>
      <w:proofErr w:type="spellStart"/>
      <w:r w:rsidRPr="00F11298">
        <w:rPr>
          <w:rFonts w:ascii="Times New Roman" w:eastAsia="Times New Roman" w:hAnsi="Times New Roman" w:cs="Times New Roman"/>
          <w:bCs/>
          <w:color w:val="000000"/>
          <w:sz w:val="28"/>
          <w:szCs w:val="28"/>
          <w:lang w:eastAsia="ru-RU"/>
        </w:rPr>
        <w:t>Allocation</w:t>
      </w:r>
      <w:proofErr w:type="spellEnd"/>
      <w:r w:rsidRPr="00F11298">
        <w:rPr>
          <w:rFonts w:ascii="Times New Roman" w:eastAsia="Times New Roman" w:hAnsi="Times New Roman" w:cs="Times New Roman"/>
          <w:bCs/>
          <w:color w:val="000000"/>
          <w:sz w:val="28"/>
          <w:szCs w:val="28"/>
          <w:lang w:eastAsia="ru-RU"/>
        </w:rPr>
        <w:t xml:space="preserve">) в рамках запропонованої моделі необхідно забезпечити розрахунок множини змінних третього типу − </w:t>
      </w:r>
      <w:r w:rsidRPr="00F11298">
        <w:rPr>
          <w:rFonts w:ascii="Times New Roman" w:eastAsia="Times New Roman" w:hAnsi="Times New Roman" w:cs="Times New Roman"/>
          <w:bCs/>
          <w:color w:val="000000"/>
          <w:position w:val="-16"/>
          <w:sz w:val="28"/>
          <w:szCs w:val="28"/>
          <w:lang w:eastAsia="ru-RU"/>
        </w:rPr>
        <w:object w:dxaOrig="300" w:dyaOrig="420">
          <v:shape id="_x0000_i1037" type="#_x0000_t75" style="width:16pt;height:21pt" o:ole="">
            <v:imagedata r:id="rId43" o:title=""/>
          </v:shape>
          <o:OLEObject Type="Embed" ProgID="Equation.3" ShapeID="_x0000_i1037" DrawAspect="Content" ObjectID="_1639996690" r:id="rId44"/>
        </w:object>
      </w:r>
      <w:r w:rsidRPr="00F11298">
        <w:rPr>
          <w:rFonts w:ascii="Times New Roman" w:eastAsia="Times New Roman" w:hAnsi="Times New Roman" w:cs="Times New Roman"/>
          <w:bCs/>
          <w:color w:val="000000"/>
          <w:sz w:val="28"/>
          <w:szCs w:val="28"/>
          <w:lang w:eastAsia="ru-RU"/>
        </w:rPr>
        <w:t xml:space="preserve">, кожна з яких визначає величину пропускної здатності інтерфейсу, виділену для обслуговування пакетів з </w:t>
      </w:r>
      <w:r w:rsidRPr="00F11298">
        <w:rPr>
          <w:rFonts w:ascii="Times New Roman" w:eastAsia="Times New Roman" w:hAnsi="Times New Roman" w:cs="Times New Roman"/>
          <w:bCs/>
          <w:color w:val="000000"/>
          <w:position w:val="-12"/>
          <w:sz w:val="28"/>
          <w:szCs w:val="28"/>
          <w:lang w:eastAsia="ru-RU"/>
        </w:rPr>
        <w:object w:dxaOrig="220" w:dyaOrig="340">
          <v:shape id="_x0000_i1038" type="#_x0000_t75" style="width:12pt;height:16pt" o:ole="">
            <v:imagedata r:id="rId45" o:title=""/>
          </v:shape>
          <o:OLEObject Type="Embed" ProgID="Equation.3" ShapeID="_x0000_i1038" DrawAspect="Content" ObjectID="_1639996691" r:id="rId46"/>
        </w:object>
      </w:r>
      <w:r w:rsidRPr="00F11298">
        <w:rPr>
          <w:rFonts w:ascii="Times New Roman" w:eastAsia="Times New Roman" w:hAnsi="Times New Roman" w:cs="Times New Roman"/>
          <w:bCs/>
          <w:color w:val="000000"/>
          <w:sz w:val="28"/>
          <w:szCs w:val="28"/>
          <w:lang w:eastAsia="ru-RU"/>
        </w:rPr>
        <w:t>-ї       (</w:t>
      </w:r>
      <w:r w:rsidR="001A5CE4" w:rsidRPr="00F11298">
        <w:rPr>
          <w:rFonts w:ascii="Times New Roman" w:eastAsia="Times New Roman" w:hAnsi="Times New Roman" w:cs="Times New Roman"/>
          <w:bCs/>
          <w:color w:val="000000"/>
          <w:position w:val="-10"/>
          <w:sz w:val="28"/>
          <w:szCs w:val="28"/>
          <w:lang w:eastAsia="ru-RU"/>
        </w:rPr>
        <w:object w:dxaOrig="840" w:dyaOrig="380">
          <v:shape id="_x0000_i1039" type="#_x0000_t75" style="width:42pt;height:19pt" o:ole="">
            <v:imagedata r:id="rId47" o:title=""/>
          </v:shape>
          <o:OLEObject Type="Embed" ProgID="Equation.3" ShapeID="_x0000_i1039" DrawAspect="Content" ObjectID="_1639996692" r:id="rId48"/>
        </w:object>
      </w:r>
      <w:r w:rsidRPr="00F11298">
        <w:rPr>
          <w:rFonts w:ascii="Times New Roman" w:eastAsia="Times New Roman" w:hAnsi="Times New Roman" w:cs="Times New Roman"/>
          <w:bCs/>
          <w:color w:val="000000"/>
          <w:sz w:val="28"/>
          <w:szCs w:val="28"/>
          <w:lang w:eastAsia="ru-RU"/>
        </w:rPr>
        <w:t xml:space="preserve">) черги. </w:t>
      </w:r>
    </w:p>
    <w:p w:rsidR="00D97EFA" w:rsidRPr="00F11298" w:rsidRDefault="00D97EFA" w:rsidP="00D97EFA">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bCs/>
          <w:color w:val="000000"/>
          <w:sz w:val="28"/>
          <w:szCs w:val="28"/>
          <w:lang w:eastAsia="ru-RU"/>
        </w:rPr>
        <w:t>У моделі викорис</w:t>
      </w:r>
      <w:r w:rsidR="001E77CC">
        <w:rPr>
          <w:rFonts w:ascii="Times New Roman" w:eastAsia="Times New Roman" w:hAnsi="Times New Roman" w:cs="Times New Roman"/>
          <w:bCs/>
          <w:color w:val="000000"/>
          <w:sz w:val="28"/>
          <w:szCs w:val="28"/>
          <w:lang w:eastAsia="ru-RU"/>
        </w:rPr>
        <w:t>товуються два рівня розрахунків.</w:t>
      </w:r>
    </w:p>
    <w:p w:rsidR="00E638C8" w:rsidRPr="00F11298" w:rsidRDefault="00D97EFA" w:rsidP="00D97EFA">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На першому рівні відбувається агрегація потоків в залежності від </w:t>
      </w:r>
      <w:r w:rsidR="009F28D9" w:rsidRPr="00F11298">
        <w:rPr>
          <w:rFonts w:ascii="Times New Roman" w:hAnsi="Times New Roman" w:cs="Times New Roman"/>
          <w:color w:val="222222"/>
          <w:sz w:val="28"/>
          <w:szCs w:val="28"/>
        </w:rPr>
        <w:t>пріоритету</w:t>
      </w:r>
      <w:r w:rsidRPr="00F11298">
        <w:rPr>
          <w:rFonts w:ascii="Times New Roman" w:hAnsi="Times New Roman" w:cs="Times New Roman"/>
          <w:color w:val="222222"/>
          <w:sz w:val="28"/>
          <w:szCs w:val="28"/>
        </w:rPr>
        <w:t xml:space="preserve"> потоків та черг. </w:t>
      </w:r>
      <w:r w:rsidR="00E638C8" w:rsidRPr="00F11298">
        <w:rPr>
          <w:rFonts w:ascii="Times New Roman" w:eastAsia="Times New Roman" w:hAnsi="Times New Roman" w:cs="Times New Roman"/>
          <w:sz w:val="28"/>
          <w:szCs w:val="28"/>
          <w:lang w:eastAsia="ru-RU"/>
        </w:rPr>
        <w:t xml:space="preserve">Для забезпечення справедливого обслуговування пакетів одного і того ж потоку кожен з пакетів доцільно обробляти в рамках однієї з черг. Таким чином, відповідно до фізики розв'язання задачі змінна </w:t>
      </w:r>
      <w:r w:rsidR="00E638C8" w:rsidRPr="00F11298">
        <w:rPr>
          <w:rFonts w:ascii="Times New Roman" w:eastAsia="Times New Roman" w:hAnsi="Times New Roman" w:cs="Times New Roman"/>
          <w:bCs/>
          <w:color w:val="000000"/>
          <w:position w:val="-16"/>
          <w:sz w:val="28"/>
          <w:szCs w:val="28"/>
          <w:lang w:eastAsia="ru-RU"/>
        </w:rPr>
        <w:object w:dxaOrig="420" w:dyaOrig="420">
          <v:shape id="_x0000_i1040" type="#_x0000_t75" style="width:21pt;height:21pt" o:ole="">
            <v:imagedata r:id="rId49" o:title=""/>
          </v:shape>
          <o:OLEObject Type="Embed" ProgID="Equation.3" ShapeID="_x0000_i1040" DrawAspect="Content" ObjectID="_1639996693" r:id="rId50"/>
        </w:object>
      </w:r>
      <w:r w:rsidR="00E638C8" w:rsidRPr="00F11298">
        <w:rPr>
          <w:rFonts w:ascii="Times New Roman" w:eastAsia="Times New Roman" w:hAnsi="Times New Roman" w:cs="Times New Roman"/>
          <w:sz w:val="28"/>
          <w:szCs w:val="28"/>
          <w:lang w:eastAsia="ru-RU"/>
        </w:rPr>
        <w:t xml:space="preserve"> є </w:t>
      </w:r>
      <w:proofErr w:type="spellStart"/>
      <w:r w:rsidR="00E638C8" w:rsidRPr="00F11298">
        <w:rPr>
          <w:rFonts w:ascii="Times New Roman" w:eastAsia="Times New Roman" w:hAnsi="Times New Roman" w:cs="Times New Roman"/>
          <w:sz w:val="28"/>
          <w:szCs w:val="28"/>
          <w:lang w:eastAsia="ru-RU"/>
        </w:rPr>
        <w:t>булевою</w:t>
      </w:r>
      <w:proofErr w:type="spellEnd"/>
      <w:r w:rsidR="00E638C8" w:rsidRPr="00F11298">
        <w:rPr>
          <w:rFonts w:ascii="Times New Roman" w:eastAsia="Times New Roman" w:hAnsi="Times New Roman" w:cs="Times New Roman"/>
          <w:sz w:val="28"/>
          <w:szCs w:val="28"/>
          <w:lang w:eastAsia="ru-RU"/>
        </w:rPr>
        <w:t>, тобто:</w:t>
      </w:r>
    </w:p>
    <w:p w:rsidR="00E638C8" w:rsidRPr="00F11298" w:rsidRDefault="00E638C8" w:rsidP="00E638C8">
      <w:pPr>
        <w:spacing w:after="0" w:line="360" w:lineRule="auto"/>
        <w:ind w:firstLine="720"/>
        <w:jc w:val="both"/>
        <w:rPr>
          <w:rFonts w:ascii="Times New Roman" w:eastAsia="Times New Roman" w:hAnsi="Times New Roman" w:cs="Times New Roman"/>
          <w:sz w:val="16"/>
          <w:szCs w:val="16"/>
          <w:lang w:eastAsia="ru-RU"/>
        </w:rPr>
      </w:pPr>
    </w:p>
    <w:p w:rsidR="00E638C8" w:rsidRPr="00F11298" w:rsidRDefault="00E638C8" w:rsidP="00E638C8">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bCs/>
          <w:color w:val="000000"/>
          <w:sz w:val="28"/>
          <w:szCs w:val="28"/>
          <w:lang w:eastAsia="ru-RU"/>
        </w:rPr>
        <w:t xml:space="preserve">                  </w:t>
      </w:r>
      <w:r w:rsidR="00855D82">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position w:val="-16"/>
          <w:sz w:val="28"/>
          <w:szCs w:val="28"/>
          <w:lang w:eastAsia="ru-RU"/>
        </w:rPr>
        <w:object w:dxaOrig="1180" w:dyaOrig="480">
          <v:shape id="_x0000_i1041" type="#_x0000_t75" style="width:58pt;height:24pt" o:ole="">
            <v:imagedata r:id="rId51" o:title=""/>
          </v:shape>
          <o:OLEObject Type="Embed" ProgID="Equation.3" ShapeID="_x0000_i1041" DrawAspect="Content" ObjectID="_1639996694" r:id="rId52"/>
        </w:object>
      </w:r>
      <w:r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sz w:val="28"/>
          <w:szCs w:val="28"/>
          <w:lang w:eastAsia="ru-RU"/>
        </w:rPr>
        <w:tab/>
      </w:r>
      <w:r w:rsidRPr="00F11298">
        <w:rPr>
          <w:rFonts w:ascii="Times New Roman" w:eastAsia="Times New Roman" w:hAnsi="Times New Roman" w:cs="Times New Roman"/>
          <w:bCs/>
          <w:color w:val="000000"/>
          <w:sz w:val="28"/>
          <w:szCs w:val="28"/>
          <w:lang w:eastAsia="ru-RU"/>
        </w:rPr>
        <w:tab/>
      </w:r>
      <w:r w:rsidRPr="00F11298">
        <w:rPr>
          <w:rFonts w:ascii="Times New Roman" w:eastAsia="Times New Roman" w:hAnsi="Times New Roman" w:cs="Times New Roman"/>
          <w:bCs/>
          <w:color w:val="000000"/>
          <w:sz w:val="28"/>
          <w:szCs w:val="28"/>
          <w:lang w:eastAsia="ru-RU"/>
        </w:rPr>
        <w:tab/>
      </w:r>
      <w:r w:rsidRPr="00F11298">
        <w:rPr>
          <w:rFonts w:ascii="Times New Roman" w:eastAsia="Times New Roman" w:hAnsi="Times New Roman" w:cs="Times New Roman"/>
          <w:bCs/>
          <w:color w:val="000000"/>
          <w:sz w:val="28"/>
          <w:szCs w:val="28"/>
          <w:lang w:eastAsia="ru-RU"/>
        </w:rPr>
        <w:tab/>
        <w:t xml:space="preserve">      </w:t>
      </w:r>
      <w:r w:rsidR="00182E21" w:rsidRPr="00F11298">
        <w:rPr>
          <w:rFonts w:ascii="Times New Roman" w:eastAsia="Times New Roman" w:hAnsi="Times New Roman" w:cs="Times New Roman"/>
          <w:bCs/>
          <w:color w:val="000000"/>
          <w:sz w:val="28"/>
          <w:szCs w:val="28"/>
          <w:lang w:eastAsia="ru-RU"/>
        </w:rPr>
        <w:t xml:space="preserve"> </w:t>
      </w:r>
      <w:r w:rsidR="00855D82">
        <w:rPr>
          <w:rFonts w:ascii="Times New Roman" w:eastAsia="Times New Roman" w:hAnsi="Times New Roman" w:cs="Times New Roman"/>
          <w:bCs/>
          <w:color w:val="000000"/>
          <w:sz w:val="28"/>
          <w:szCs w:val="28"/>
          <w:lang w:eastAsia="ru-RU"/>
        </w:rPr>
        <w:t xml:space="preserve">         </w:t>
      </w:r>
      <w:r w:rsidR="00182E21"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sz w:val="28"/>
          <w:szCs w:val="28"/>
          <w:lang w:eastAsia="ru-RU"/>
        </w:rPr>
        <w:t>(</w:t>
      </w:r>
      <w:r w:rsidR="00182E21" w:rsidRPr="00F11298">
        <w:rPr>
          <w:rFonts w:ascii="Times New Roman" w:eastAsia="Times New Roman" w:hAnsi="Times New Roman" w:cs="Times New Roman"/>
          <w:bCs/>
          <w:color w:val="000000"/>
          <w:sz w:val="28"/>
          <w:szCs w:val="28"/>
          <w:lang w:eastAsia="ru-RU"/>
        </w:rPr>
        <w:t>2.</w:t>
      </w:r>
      <w:r w:rsidRPr="00F11298">
        <w:rPr>
          <w:rFonts w:ascii="Times New Roman" w:eastAsia="Times New Roman" w:hAnsi="Times New Roman" w:cs="Times New Roman"/>
          <w:bCs/>
          <w:color w:val="000000"/>
          <w:sz w:val="28"/>
          <w:szCs w:val="28"/>
          <w:lang w:eastAsia="ru-RU"/>
        </w:rPr>
        <w:t>1)</w:t>
      </w:r>
    </w:p>
    <w:p w:rsidR="009F28D9" w:rsidRDefault="009F28D9" w:rsidP="009F28D9">
      <w:pPr>
        <w:spacing w:after="0" w:line="360" w:lineRule="auto"/>
        <w:ind w:firstLine="720"/>
        <w:jc w:val="both"/>
        <w:rPr>
          <w:rFonts w:ascii="Times New Roman" w:eastAsia="Times New Roman" w:hAnsi="Times New Roman" w:cs="Times New Roman"/>
          <w:bCs/>
          <w:color w:val="000000"/>
          <w:sz w:val="28"/>
          <w:szCs w:val="28"/>
          <w:lang w:eastAsia="ru-RU"/>
        </w:rPr>
      </w:pPr>
    </w:p>
    <w:p w:rsidR="009F28D9" w:rsidRDefault="009F28D9" w:rsidP="009F28D9">
      <w:pPr>
        <w:spacing w:after="0" w:line="360" w:lineRule="auto"/>
        <w:ind w:firstLine="720"/>
        <w:jc w:val="both"/>
        <w:rPr>
          <w:rFonts w:ascii="Times New Roman" w:eastAsia="Times New Roman" w:hAnsi="Times New Roman" w:cs="Times New Roman"/>
          <w:bCs/>
          <w:color w:val="000000"/>
          <w:sz w:val="28"/>
          <w:szCs w:val="28"/>
          <w:lang w:eastAsia="ru-RU"/>
        </w:rPr>
      </w:pPr>
    </w:p>
    <w:p w:rsidR="009F28D9" w:rsidRPr="00F11298" w:rsidRDefault="009F28D9" w:rsidP="009F28D9">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bCs/>
          <w:color w:val="000000"/>
          <w:sz w:val="28"/>
          <w:szCs w:val="28"/>
          <w:lang w:eastAsia="ru-RU"/>
        </w:rPr>
        <w:t>Умова збереження потоку виглядає таким чином:</w:t>
      </w:r>
    </w:p>
    <w:p w:rsidR="009F28D9" w:rsidRPr="00F11298" w:rsidRDefault="009F28D9" w:rsidP="009F28D9">
      <w:pPr>
        <w:spacing w:after="0" w:line="360" w:lineRule="auto"/>
        <w:ind w:firstLine="720"/>
        <w:jc w:val="both"/>
        <w:rPr>
          <w:rFonts w:ascii="Times New Roman" w:eastAsia="Times New Roman" w:hAnsi="Times New Roman" w:cs="Times New Roman"/>
          <w:bCs/>
          <w:color w:val="000000"/>
          <w:sz w:val="28"/>
          <w:szCs w:val="28"/>
          <w:lang w:eastAsia="ru-RU"/>
        </w:rPr>
      </w:pPr>
    </w:p>
    <w:p w:rsidR="009F28D9" w:rsidRPr="00F11298" w:rsidRDefault="009F28D9" w:rsidP="009F28D9">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imes New Roman" w:hAnsi="Times New Roman" w:cs="Times New Roman"/>
          <w:bCs/>
          <w:color w:val="000000"/>
          <w:sz w:val="28"/>
          <w:szCs w:val="28"/>
          <w:lang w:eastAsia="ru-RU"/>
        </w:rPr>
        <w:t xml:space="preserve">                                                   </w:t>
      </w:r>
      <m:oMath>
        <m:nary>
          <m:naryPr>
            <m:chr m:val="∑"/>
            <m:limLoc m:val="undOvr"/>
            <m:ctrlPr>
              <w:rPr>
                <w:rFonts w:ascii="Cambria Math" w:eastAsia="Times New Roman" w:hAnsi="Cambria Math" w:cs="Times New Roman"/>
                <w:bCs/>
                <w:i/>
                <w:color w:val="000000"/>
                <w:sz w:val="28"/>
                <w:szCs w:val="28"/>
                <w:lang w:eastAsia="ru-RU"/>
              </w:rPr>
            </m:ctrlPr>
          </m:naryPr>
          <m:sub>
            <m:r>
              <w:rPr>
                <w:rFonts w:ascii="Cambria Math" w:eastAsia="Times New Roman" w:hAnsi="Cambria Math" w:cs="Times New Roman"/>
                <w:color w:val="000000"/>
                <w:sz w:val="28"/>
                <w:szCs w:val="28"/>
                <w:lang w:eastAsia="ru-RU"/>
              </w:rPr>
              <m:t>ј=1</m:t>
            </m:r>
          </m:sub>
          <m:sup>
            <m:r>
              <w:rPr>
                <w:rFonts w:ascii="Cambria Math" w:eastAsia="Times New Roman" w:hAnsi="Cambria Math" w:cs="Times New Roman"/>
                <w:color w:val="000000"/>
                <w:sz w:val="28"/>
                <w:szCs w:val="28"/>
                <w:lang w:eastAsia="ru-RU"/>
              </w:rPr>
              <m:t>N</m:t>
            </m:r>
          </m:sup>
          <m:e>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x</m:t>
                </m:r>
              </m:e>
              <m:sub>
                <m:r>
                  <w:rPr>
                    <w:rFonts w:ascii="Cambria Math" w:eastAsia="Times New Roman" w:hAnsi="Cambria Math" w:cs="Times New Roman"/>
                    <w:color w:val="000000"/>
                    <w:sz w:val="28"/>
                    <w:szCs w:val="28"/>
                    <w:lang w:eastAsia="ru-RU"/>
                  </w:rPr>
                  <m:t>iј</m:t>
                </m:r>
              </m:sub>
            </m:sSub>
            <m:r>
              <w:rPr>
                <w:rFonts w:ascii="Cambria Math" w:eastAsia="Times New Roman" w:hAnsi="Cambria Math" w:cs="Times New Roman"/>
                <w:color w:val="000000"/>
                <w:sz w:val="28"/>
                <w:szCs w:val="28"/>
                <w:lang w:eastAsia="ru-RU"/>
              </w:rPr>
              <m:t>=1</m:t>
            </m:r>
          </m:e>
        </m:nary>
      </m:oMath>
      <w:r w:rsidRPr="00F11298">
        <w:rPr>
          <w:rFonts w:ascii="Times New Roman" w:eastAsia="Times New Roman" w:hAnsi="Times New Roman" w:cs="Times New Roman"/>
          <w:bCs/>
          <w:color w:val="000000"/>
          <w:sz w:val="28"/>
          <w:szCs w:val="28"/>
          <w:lang w:eastAsia="ru-RU"/>
        </w:rPr>
        <w:t xml:space="preserve">. </w:t>
      </w:r>
      <w:r w:rsidRPr="00F11298">
        <w:rPr>
          <w:rFonts w:ascii="Times New Roman" w:eastAsia="Times New Roman" w:hAnsi="Times New Roman" w:cs="Times New Roman"/>
          <w:bCs/>
          <w:color w:val="000000"/>
          <w:sz w:val="28"/>
          <w:szCs w:val="28"/>
          <w:lang w:eastAsia="ru-RU"/>
        </w:rPr>
        <w:tab/>
      </w:r>
      <w:r w:rsidRPr="00F11298">
        <w:rPr>
          <w:rFonts w:ascii="Times New Roman" w:eastAsia="Times New Roman" w:hAnsi="Times New Roman" w:cs="Times New Roman"/>
          <w:bCs/>
          <w:color w:val="000000"/>
          <w:sz w:val="28"/>
          <w:szCs w:val="28"/>
          <w:lang w:eastAsia="ru-RU"/>
        </w:rPr>
        <w:tab/>
      </w:r>
      <w:r w:rsidRPr="00F11298">
        <w:rPr>
          <w:rFonts w:ascii="Times New Roman" w:eastAsia="Times New Roman" w:hAnsi="Times New Roman" w:cs="Times New Roman"/>
          <w:bCs/>
          <w:color w:val="000000"/>
          <w:sz w:val="28"/>
          <w:szCs w:val="28"/>
          <w:lang w:eastAsia="ru-RU"/>
        </w:rPr>
        <w:tab/>
        <w:t xml:space="preserve">                  (2.</w:t>
      </w:r>
      <w:r>
        <w:rPr>
          <w:rFonts w:ascii="Times New Roman" w:eastAsia="Times New Roman" w:hAnsi="Times New Roman" w:cs="Times New Roman"/>
          <w:bCs/>
          <w:color w:val="000000"/>
          <w:sz w:val="28"/>
          <w:szCs w:val="28"/>
          <w:lang w:eastAsia="ru-RU"/>
        </w:rPr>
        <w:t>2</w:t>
      </w:r>
      <w:r w:rsidRPr="00F11298">
        <w:rPr>
          <w:rFonts w:ascii="Times New Roman" w:eastAsia="Times New Roman" w:hAnsi="Times New Roman" w:cs="Times New Roman"/>
          <w:bCs/>
          <w:color w:val="000000"/>
          <w:sz w:val="28"/>
          <w:szCs w:val="28"/>
          <w:lang w:eastAsia="ru-RU"/>
        </w:rPr>
        <w:t>)</w:t>
      </w:r>
    </w:p>
    <w:p w:rsidR="00E638C8" w:rsidRPr="009F28D9" w:rsidRDefault="00E638C8" w:rsidP="00E638C8">
      <w:pPr>
        <w:spacing w:after="0" w:line="360" w:lineRule="auto"/>
        <w:ind w:firstLine="720"/>
        <w:jc w:val="both"/>
        <w:rPr>
          <w:rFonts w:ascii="Times New Roman" w:eastAsia="Times New Roman" w:hAnsi="Times New Roman" w:cs="Times New Roman"/>
          <w:sz w:val="28"/>
          <w:szCs w:val="28"/>
          <w:lang w:eastAsia="ru-RU"/>
        </w:rPr>
      </w:pPr>
    </w:p>
    <w:p w:rsidR="002C34FA" w:rsidRDefault="002C34FA" w:rsidP="002C34FA">
      <w:pPr>
        <w:spacing w:after="0" w:line="360" w:lineRule="auto"/>
        <w:ind w:firstLine="720"/>
        <w:jc w:val="both"/>
        <w:rPr>
          <w:rFonts w:ascii="Times New Roman" w:eastAsia="Times New Roman" w:hAnsi="Times New Roman" w:cs="Times New Roman"/>
          <w:sz w:val="28"/>
          <w:szCs w:val="28"/>
          <w:lang w:eastAsia="ru-RU"/>
        </w:rPr>
      </w:pPr>
      <w:r w:rsidRPr="002C34FA">
        <w:rPr>
          <w:rFonts w:ascii="Times New Roman" w:eastAsia="Times New Roman" w:hAnsi="Times New Roman" w:cs="Times New Roman"/>
          <w:sz w:val="28"/>
          <w:szCs w:val="28"/>
          <w:lang w:eastAsia="ru-RU"/>
        </w:rPr>
        <w:t>Виконання умов (</w:t>
      </w:r>
      <w:r>
        <w:rPr>
          <w:rFonts w:ascii="Times New Roman" w:eastAsia="Times New Roman" w:hAnsi="Times New Roman" w:cs="Times New Roman"/>
          <w:sz w:val="28"/>
          <w:szCs w:val="28"/>
          <w:lang w:eastAsia="ru-RU"/>
        </w:rPr>
        <w:t>2.</w:t>
      </w:r>
      <w:r w:rsidRPr="002C34FA">
        <w:rPr>
          <w:rFonts w:ascii="Times New Roman" w:eastAsia="Times New Roman" w:hAnsi="Times New Roman" w:cs="Times New Roman"/>
          <w:sz w:val="28"/>
          <w:szCs w:val="28"/>
          <w:lang w:eastAsia="ru-RU"/>
        </w:rPr>
        <w:t>1) і (2</w:t>
      </w:r>
      <w:r>
        <w:rPr>
          <w:rFonts w:ascii="Times New Roman" w:eastAsia="Times New Roman" w:hAnsi="Times New Roman" w:cs="Times New Roman"/>
          <w:sz w:val="28"/>
          <w:szCs w:val="28"/>
          <w:lang w:eastAsia="ru-RU"/>
        </w:rPr>
        <w:t>.2</w:t>
      </w:r>
      <w:r w:rsidRPr="002C34FA">
        <w:rPr>
          <w:rFonts w:ascii="Times New Roman" w:eastAsia="Times New Roman" w:hAnsi="Times New Roman" w:cs="Times New Roman"/>
          <w:sz w:val="28"/>
          <w:szCs w:val="28"/>
          <w:lang w:eastAsia="ru-RU"/>
        </w:rPr>
        <w:t xml:space="preserve">) гарантує, що всі пакети </w:t>
      </w:r>
      <w:r w:rsidRPr="002C34FA">
        <w:rPr>
          <w:rFonts w:ascii="Times New Roman" w:eastAsia="Times New Roman" w:hAnsi="Times New Roman" w:cs="Times New Roman"/>
          <w:i/>
          <w:iCs/>
          <w:sz w:val="28"/>
          <w:szCs w:val="28"/>
          <w:lang w:eastAsia="ru-RU"/>
        </w:rPr>
        <w:t xml:space="preserve">i </w:t>
      </w:r>
      <w:r w:rsidRPr="002C34FA">
        <w:rPr>
          <w:rFonts w:ascii="Times New Roman" w:eastAsia="Times New Roman" w:hAnsi="Times New Roman" w:cs="Times New Roman"/>
          <w:sz w:val="28"/>
          <w:szCs w:val="28"/>
          <w:lang w:eastAsia="ru-RU"/>
        </w:rPr>
        <w:t>-го потоку (без втрат) будуть</w:t>
      </w:r>
      <w:r>
        <w:rPr>
          <w:rFonts w:ascii="Times New Roman" w:eastAsia="Times New Roman" w:hAnsi="Times New Roman" w:cs="Times New Roman"/>
          <w:sz w:val="28"/>
          <w:szCs w:val="28"/>
          <w:lang w:eastAsia="ru-RU"/>
        </w:rPr>
        <w:t xml:space="preserve"> </w:t>
      </w:r>
      <w:r w:rsidRPr="002C34FA">
        <w:rPr>
          <w:rFonts w:ascii="Times New Roman" w:eastAsia="Times New Roman" w:hAnsi="Times New Roman" w:cs="Times New Roman"/>
          <w:sz w:val="28"/>
          <w:szCs w:val="28"/>
          <w:lang w:eastAsia="ru-RU"/>
        </w:rPr>
        <w:t>направлені на обслуговування до однієї з черг, орг</w:t>
      </w:r>
      <w:r>
        <w:rPr>
          <w:rFonts w:ascii="Times New Roman" w:eastAsia="Times New Roman" w:hAnsi="Times New Roman" w:cs="Times New Roman"/>
          <w:sz w:val="28"/>
          <w:szCs w:val="28"/>
          <w:lang w:eastAsia="ru-RU"/>
        </w:rPr>
        <w:t>анізованих на інтерфейсі маршру</w:t>
      </w:r>
      <w:r w:rsidRPr="002C34FA">
        <w:rPr>
          <w:rFonts w:ascii="Times New Roman" w:eastAsia="Times New Roman" w:hAnsi="Times New Roman" w:cs="Times New Roman"/>
          <w:sz w:val="28"/>
          <w:szCs w:val="28"/>
          <w:lang w:eastAsia="ru-RU"/>
        </w:rPr>
        <w:t>тизатора телекомунікаційної мережі.</w:t>
      </w:r>
    </w:p>
    <w:p w:rsidR="00E638C8" w:rsidRPr="00F11298" w:rsidRDefault="00E638C8" w:rsidP="00D56424">
      <w:pPr>
        <w:spacing w:after="0" w:line="360" w:lineRule="auto"/>
        <w:ind w:firstLine="720"/>
        <w:jc w:val="both"/>
        <w:rPr>
          <w:rFonts w:ascii="Times New Roman" w:eastAsia="Times New Roman" w:hAnsi="Times New Roman" w:cs="Times New Roman"/>
          <w:sz w:val="28"/>
          <w:szCs w:val="28"/>
          <w:lang w:eastAsia="ru-RU"/>
        </w:rPr>
      </w:pPr>
      <w:r w:rsidRPr="00F11298">
        <w:rPr>
          <w:rFonts w:ascii="Times New Roman" w:eastAsia="Times New Roman" w:hAnsi="Times New Roman" w:cs="Times New Roman"/>
          <w:sz w:val="28"/>
          <w:szCs w:val="28"/>
          <w:lang w:eastAsia="ru-RU"/>
        </w:rPr>
        <w:t xml:space="preserve">Диференціація якості обслуговування забезпечується за рахунок того, що потоки з різними пріоритетами (вимогами до якості обслуговування) обробляються в різних чергах. </w:t>
      </w:r>
      <w:r w:rsidR="00D56424" w:rsidRPr="00F11298">
        <w:rPr>
          <w:rFonts w:ascii="Times New Roman" w:eastAsia="Times New Roman" w:hAnsi="Times New Roman" w:cs="Times New Roman"/>
          <w:sz w:val="28"/>
          <w:szCs w:val="28"/>
          <w:lang w:eastAsia="ru-RU"/>
        </w:rPr>
        <w:t>За допомогою формули (2.</w:t>
      </w:r>
      <w:r w:rsidR="009F28D9">
        <w:rPr>
          <w:rFonts w:ascii="Times New Roman" w:eastAsia="Times New Roman" w:hAnsi="Times New Roman" w:cs="Times New Roman"/>
          <w:sz w:val="28"/>
          <w:szCs w:val="28"/>
          <w:lang w:val="ru-RU" w:eastAsia="ru-RU"/>
        </w:rPr>
        <w:t>3</w:t>
      </w:r>
      <w:r w:rsidR="00D56424" w:rsidRPr="00F11298">
        <w:rPr>
          <w:rFonts w:ascii="Times New Roman" w:eastAsia="Times New Roman" w:hAnsi="Times New Roman" w:cs="Times New Roman"/>
          <w:sz w:val="28"/>
          <w:szCs w:val="28"/>
          <w:lang w:eastAsia="ru-RU"/>
        </w:rPr>
        <w:t xml:space="preserve">) відбувається </w:t>
      </w:r>
      <w:r w:rsidR="00D56424" w:rsidRPr="00F11298">
        <w:rPr>
          <w:rFonts w:ascii="Times New Roman" w:eastAsiaTheme="minorEastAsia" w:hAnsi="Times New Roman" w:cs="Times New Roman"/>
          <w:sz w:val="28"/>
          <w:szCs w:val="28"/>
          <w:lang w:eastAsia="ru-RU"/>
        </w:rPr>
        <w:t xml:space="preserve">оптимальний розподіл потоків між чергами з </w:t>
      </w:r>
      <w:r w:rsidR="002B5D21">
        <w:rPr>
          <w:rFonts w:ascii="Times New Roman" w:eastAsiaTheme="minorEastAsia" w:hAnsi="Times New Roman" w:cs="Times New Roman"/>
          <w:sz w:val="28"/>
          <w:szCs w:val="28"/>
          <w:lang w:eastAsia="ru-RU"/>
        </w:rPr>
        <w:t>урахуванням</w:t>
      </w:r>
      <w:r w:rsidR="00D56424" w:rsidRPr="00F11298">
        <w:rPr>
          <w:rFonts w:ascii="Times New Roman" w:eastAsiaTheme="minorEastAsia" w:hAnsi="Times New Roman" w:cs="Times New Roman"/>
          <w:sz w:val="28"/>
          <w:szCs w:val="28"/>
          <w:lang w:eastAsia="ru-RU"/>
        </w:rPr>
        <w:t xml:space="preserve"> пріоритетів черг та класів потоків</w:t>
      </w:r>
      <w:r w:rsidR="00D56424" w:rsidRPr="00F11298">
        <w:rPr>
          <w:rFonts w:ascii="Times New Roman" w:hAnsi="Times New Roman" w:cs="Times New Roman"/>
          <w:color w:val="222222"/>
          <w:sz w:val="28"/>
          <w:szCs w:val="28"/>
        </w:rPr>
        <w:t>:</w:t>
      </w:r>
    </w:p>
    <w:p w:rsidR="00D56424" w:rsidRPr="00F11298" w:rsidRDefault="00D56424" w:rsidP="00D56424">
      <w:pPr>
        <w:spacing w:after="0" w:line="360" w:lineRule="auto"/>
        <w:ind w:firstLine="720"/>
        <w:jc w:val="both"/>
        <w:rPr>
          <w:rFonts w:ascii="Times New Roman" w:eastAsia="Times New Roman" w:hAnsi="Times New Roman" w:cs="Times New Roman"/>
          <w:sz w:val="28"/>
          <w:szCs w:val="28"/>
          <w:lang w:eastAsia="ru-RU"/>
        </w:rPr>
      </w:pPr>
    </w:p>
    <w:p w:rsidR="00E638C8" w:rsidRPr="00F11298" w:rsidRDefault="00D56424" w:rsidP="00D56424">
      <w:pPr>
        <w:spacing w:after="0" w:line="360" w:lineRule="auto"/>
        <w:ind w:firstLine="720"/>
        <w:jc w:val="both"/>
        <w:rPr>
          <w:rFonts w:ascii="Times New Roman" w:hAnsi="Times New Roman" w:cs="Times New Roman"/>
          <w:i/>
          <w:color w:val="222222"/>
          <w:sz w:val="28"/>
          <w:szCs w:val="28"/>
        </w:rPr>
      </w:pPr>
      <w:r w:rsidRPr="00F11298">
        <w:rPr>
          <w:rFonts w:ascii="Times New Roman" w:eastAsia="Times New Roman" w:hAnsi="Times New Roman" w:cs="Times New Roman"/>
          <w:color w:val="222222"/>
          <w:sz w:val="28"/>
          <w:szCs w:val="28"/>
        </w:rPr>
        <w:lastRenderedPageBreak/>
        <w:t xml:space="preserve">                                        </w:t>
      </w:r>
      <m:oMath>
        <m:r>
          <w:rPr>
            <w:rFonts w:ascii="Cambria Math" w:hAnsi="Cambria Math" w:cs="Times New Roman"/>
            <w:color w:val="222222"/>
            <w:sz w:val="28"/>
            <w:szCs w:val="28"/>
          </w:rPr>
          <m:t>f=</m:t>
        </m:r>
        <m:sSup>
          <m:sSupPr>
            <m:ctrlPr>
              <w:rPr>
                <w:rFonts w:ascii="Cambria Math" w:hAnsi="Cambria Math" w:cs="Times New Roman"/>
                <w:i/>
                <w:color w:val="222222"/>
                <w:sz w:val="28"/>
                <w:szCs w:val="28"/>
              </w:rPr>
            </m:ctrlPr>
          </m:sSupPr>
          <m:e>
            <m:nary>
              <m:naryPr>
                <m:chr m:val="∑"/>
                <m:limLoc m:val="undOvr"/>
                <m:supHide m:val="on"/>
                <m:ctrlPr>
                  <w:rPr>
                    <w:rFonts w:ascii="Cambria Math" w:hAnsi="Cambria Math" w:cs="Times New Roman"/>
                    <w:i/>
                    <w:color w:val="222222"/>
                    <w:sz w:val="28"/>
                    <w:szCs w:val="28"/>
                  </w:rPr>
                </m:ctrlPr>
              </m:naryPr>
              <m:sub>
                <m:r>
                  <w:rPr>
                    <w:rFonts w:ascii="Cambria Math" w:hAnsi="Cambria Math" w:cs="Times New Roman"/>
                    <w:color w:val="222222"/>
                    <w:sz w:val="28"/>
                    <w:szCs w:val="28"/>
                  </w:rPr>
                  <m:t>i</m:t>
                </m:r>
              </m:sub>
              <m:sup/>
              <m:e>
                <m:nary>
                  <m:naryPr>
                    <m:chr m:val="∑"/>
                    <m:limLoc m:val="undOvr"/>
                    <m:supHide m:val="on"/>
                    <m:ctrlPr>
                      <w:rPr>
                        <w:rFonts w:ascii="Cambria Math" w:hAnsi="Cambria Math" w:cs="Times New Roman"/>
                        <w:i/>
                        <w:color w:val="222222"/>
                        <w:sz w:val="28"/>
                        <w:szCs w:val="28"/>
                      </w:rPr>
                    </m:ctrlPr>
                  </m:naryPr>
                  <m:sub>
                    <m:r>
                      <w:rPr>
                        <w:rFonts w:ascii="Cambria Math" w:hAnsi="Cambria Math" w:cs="Times New Roman"/>
                        <w:color w:val="222222"/>
                        <w:sz w:val="28"/>
                        <w:szCs w:val="28"/>
                      </w:rPr>
                      <m:t>j</m:t>
                    </m:r>
                  </m:sub>
                  <m:sup/>
                  <m:e>
                    <m:r>
                      <w:rPr>
                        <w:rFonts w:ascii="Cambria Math" w:hAnsi="Cambria Math" w:cs="Times New Roman"/>
                        <w:color w:val="222222"/>
                        <w:sz w:val="28"/>
                        <w:szCs w:val="28"/>
                      </w:rPr>
                      <m:t>(</m:t>
                    </m:r>
                    <m:sSubSup>
                      <m:sSubSupPr>
                        <m:ctrlPr>
                          <w:rPr>
                            <w:rFonts w:ascii="Cambria Math" w:hAnsi="Cambria Math" w:cs="Times New Roman"/>
                            <w:i/>
                            <w:color w:val="222222"/>
                            <w:sz w:val="28"/>
                            <w:szCs w:val="28"/>
                          </w:rPr>
                        </m:ctrlPr>
                      </m:sSubSupPr>
                      <m:e>
                        <m:r>
                          <w:rPr>
                            <w:rFonts w:ascii="Cambria Math" w:hAnsi="Cambria Math" w:cs="Times New Roman"/>
                            <w:color w:val="222222"/>
                            <w:sz w:val="28"/>
                            <w:szCs w:val="28"/>
                          </w:rPr>
                          <m:t>k</m:t>
                        </m:r>
                      </m:e>
                      <m:sub>
                        <m:r>
                          <w:rPr>
                            <w:rFonts w:ascii="Cambria Math" w:hAnsi="Cambria Math" w:cs="Times New Roman"/>
                            <w:color w:val="222222"/>
                            <w:sz w:val="28"/>
                            <w:szCs w:val="28"/>
                          </w:rPr>
                          <m:t>p</m:t>
                        </m:r>
                      </m:sub>
                      <m:sup>
                        <m:r>
                          <w:rPr>
                            <w:rFonts w:ascii="Cambria Math" w:hAnsi="Cambria Math" w:cs="Times New Roman"/>
                            <w:color w:val="222222"/>
                            <w:sz w:val="28"/>
                            <w:szCs w:val="28"/>
                          </w:rPr>
                          <m:t>i</m:t>
                        </m:r>
                      </m:sup>
                    </m:sSubSup>
                    <m:r>
                      <w:rPr>
                        <w:rFonts w:ascii="Cambria Math" w:hAnsi="Cambria Math" w:cs="Times New Roman"/>
                        <w:color w:val="222222"/>
                        <w:sz w:val="28"/>
                        <w:szCs w:val="28"/>
                      </w:rPr>
                      <m:t>-</m:t>
                    </m:r>
                    <m:sSubSup>
                      <m:sSubSupPr>
                        <m:ctrlPr>
                          <w:rPr>
                            <w:rFonts w:ascii="Cambria Math" w:hAnsi="Cambria Math" w:cs="Times New Roman"/>
                            <w:i/>
                            <w:color w:val="222222"/>
                            <w:sz w:val="28"/>
                            <w:szCs w:val="28"/>
                          </w:rPr>
                        </m:ctrlPr>
                      </m:sSubSupPr>
                      <m:e>
                        <m:r>
                          <w:rPr>
                            <w:rFonts w:ascii="Cambria Math" w:hAnsi="Cambria Math" w:cs="Times New Roman"/>
                            <w:color w:val="222222"/>
                            <w:sz w:val="28"/>
                            <w:szCs w:val="28"/>
                          </w:rPr>
                          <m:t>k</m:t>
                        </m:r>
                      </m:e>
                      <m:sub>
                        <m:r>
                          <w:rPr>
                            <w:rFonts w:ascii="Cambria Math" w:hAnsi="Cambria Math" w:cs="Times New Roman"/>
                            <w:color w:val="222222"/>
                            <w:sz w:val="28"/>
                            <w:szCs w:val="28"/>
                          </w:rPr>
                          <m:t>o</m:t>
                        </m:r>
                      </m:sub>
                      <m:sup>
                        <m:r>
                          <w:rPr>
                            <w:rFonts w:ascii="Cambria Math" w:hAnsi="Cambria Math" w:cs="Times New Roman"/>
                            <w:color w:val="222222"/>
                            <w:sz w:val="28"/>
                            <w:szCs w:val="28"/>
                          </w:rPr>
                          <m:t>j</m:t>
                        </m:r>
                      </m:sup>
                    </m:sSubSup>
                  </m:e>
                </m:nary>
              </m:e>
            </m:nary>
            <m:r>
              <w:rPr>
                <w:rFonts w:ascii="Cambria Math" w:hAnsi="Cambria Math" w:cs="Times New Roman"/>
                <w:color w:val="222222"/>
                <w:sz w:val="28"/>
                <w:szCs w:val="28"/>
              </w:rPr>
              <m:t>)</m:t>
            </m:r>
          </m:e>
          <m:sup>
            <m:r>
              <w:rPr>
                <w:rFonts w:ascii="Cambria Math" w:hAnsi="Cambria Math" w:cs="Times New Roman"/>
                <w:color w:val="222222"/>
                <w:sz w:val="28"/>
                <w:szCs w:val="28"/>
              </w:rPr>
              <m:t>2</m:t>
            </m:r>
          </m:sup>
        </m:sSup>
        <m:r>
          <w:rPr>
            <w:rFonts w:ascii="Cambria Math" w:eastAsia="Times New Roman" w:hAnsi="Cambria Math" w:cs="Times New Roman"/>
            <w:color w:val="222222"/>
            <w:sz w:val="28"/>
            <w:szCs w:val="28"/>
          </w:rPr>
          <m:t>∙</m:t>
        </m:r>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x</m:t>
            </m:r>
          </m:e>
          <m:sub>
            <m:r>
              <w:rPr>
                <w:rFonts w:ascii="Cambria Math" w:hAnsi="Cambria Math" w:cs="Times New Roman"/>
                <w:color w:val="222222"/>
                <w:sz w:val="28"/>
                <w:szCs w:val="28"/>
              </w:rPr>
              <m:t>ij</m:t>
            </m:r>
          </m:sub>
        </m:sSub>
        <m:r>
          <w:rPr>
            <w:rFonts w:ascii="Cambria Math" w:hAnsi="Cambria Math" w:cs="Times New Roman"/>
            <w:color w:val="222222"/>
            <w:sz w:val="28"/>
            <w:szCs w:val="28"/>
          </w:rPr>
          <m:t>.</m:t>
        </m:r>
      </m:oMath>
      <w:r w:rsidR="00E638C8" w:rsidRPr="00F11298">
        <w:rPr>
          <w:rFonts w:ascii="Times New Roman" w:eastAsia="Times New Roman" w:hAnsi="Times New Roman" w:cs="Times New Roman"/>
          <w:bCs/>
          <w:color w:val="000000"/>
          <w:sz w:val="28"/>
          <w:szCs w:val="28"/>
          <w:lang w:eastAsia="ru-RU"/>
        </w:rPr>
        <w:tab/>
      </w:r>
      <w:r w:rsidR="00E638C8" w:rsidRPr="00F11298">
        <w:rPr>
          <w:rFonts w:ascii="Times New Roman" w:eastAsia="Times New Roman" w:hAnsi="Times New Roman" w:cs="Times New Roman"/>
          <w:bCs/>
          <w:color w:val="000000"/>
          <w:sz w:val="28"/>
          <w:szCs w:val="28"/>
          <w:lang w:eastAsia="ru-RU"/>
        </w:rPr>
        <w:tab/>
        <w:t xml:space="preserve"> </w:t>
      </w:r>
      <w:r w:rsidR="00E638C8" w:rsidRPr="00F11298">
        <w:rPr>
          <w:rFonts w:ascii="Times New Roman" w:eastAsia="Times New Roman" w:hAnsi="Times New Roman" w:cs="Times New Roman"/>
          <w:bCs/>
          <w:color w:val="000000"/>
          <w:sz w:val="28"/>
          <w:szCs w:val="28"/>
          <w:lang w:eastAsia="ru-RU"/>
        </w:rPr>
        <w:tab/>
        <w:t xml:space="preserve">       </w:t>
      </w:r>
      <w:r w:rsidR="00182E21" w:rsidRPr="00F11298">
        <w:rPr>
          <w:rFonts w:ascii="Times New Roman" w:eastAsia="Times New Roman" w:hAnsi="Times New Roman" w:cs="Times New Roman"/>
          <w:bCs/>
          <w:color w:val="000000"/>
          <w:sz w:val="28"/>
          <w:szCs w:val="28"/>
          <w:lang w:eastAsia="ru-RU"/>
        </w:rPr>
        <w:t xml:space="preserve"> </w:t>
      </w:r>
      <w:r w:rsidR="00E638C8" w:rsidRPr="00F11298">
        <w:rPr>
          <w:rFonts w:ascii="Times New Roman" w:eastAsia="Times New Roman" w:hAnsi="Times New Roman" w:cs="Times New Roman"/>
          <w:bCs/>
          <w:color w:val="000000"/>
          <w:sz w:val="28"/>
          <w:szCs w:val="28"/>
          <w:lang w:eastAsia="ru-RU"/>
        </w:rPr>
        <w:t>(</w:t>
      </w:r>
      <w:r w:rsidR="00182E21" w:rsidRPr="00F11298">
        <w:rPr>
          <w:rFonts w:ascii="Times New Roman" w:eastAsia="Times New Roman" w:hAnsi="Times New Roman" w:cs="Times New Roman"/>
          <w:bCs/>
          <w:color w:val="000000"/>
          <w:sz w:val="28"/>
          <w:szCs w:val="28"/>
          <w:lang w:eastAsia="ru-RU"/>
        </w:rPr>
        <w:t>2.</w:t>
      </w:r>
      <w:r w:rsidR="009F28D9">
        <w:rPr>
          <w:rFonts w:ascii="Times New Roman" w:eastAsia="Times New Roman" w:hAnsi="Times New Roman" w:cs="Times New Roman"/>
          <w:bCs/>
          <w:color w:val="000000"/>
          <w:sz w:val="28"/>
          <w:szCs w:val="28"/>
          <w:lang w:eastAsia="ru-RU"/>
        </w:rPr>
        <w:t>3</w:t>
      </w:r>
      <w:r w:rsidR="00E638C8" w:rsidRPr="00F11298">
        <w:rPr>
          <w:rFonts w:ascii="Times New Roman" w:eastAsia="Times New Roman" w:hAnsi="Times New Roman" w:cs="Times New Roman"/>
          <w:bCs/>
          <w:color w:val="000000"/>
          <w:sz w:val="28"/>
          <w:szCs w:val="28"/>
          <w:lang w:eastAsia="ru-RU"/>
        </w:rPr>
        <w:t>)</w:t>
      </w:r>
    </w:p>
    <w:p w:rsidR="009F28D9" w:rsidRDefault="009F28D9" w:rsidP="00535910">
      <w:pPr>
        <w:spacing w:after="0" w:line="360" w:lineRule="auto"/>
        <w:jc w:val="both"/>
        <w:rPr>
          <w:rFonts w:ascii="Times New Roman" w:eastAsia="Times New Roman" w:hAnsi="Times New Roman" w:cs="Times New Roman"/>
          <w:bCs/>
          <w:color w:val="000000"/>
          <w:sz w:val="28"/>
          <w:szCs w:val="28"/>
          <w:lang w:eastAsia="ru-RU"/>
        </w:rPr>
      </w:pPr>
    </w:p>
    <w:p w:rsidR="00535910" w:rsidRDefault="005342A4" w:rsidP="009F28D9">
      <w:pPr>
        <w:spacing w:after="0" w:line="360" w:lineRule="auto"/>
        <w:ind w:firstLine="720"/>
        <w:jc w:val="both"/>
        <w:rPr>
          <w:rFonts w:ascii="Times New Roman" w:eastAsiaTheme="minorEastAsia" w:hAnsi="Times New Roman" w:cs="Times New Roman"/>
          <w:color w:val="222222"/>
          <w:sz w:val="28"/>
          <w:szCs w:val="28"/>
        </w:rPr>
      </w:pPr>
      <w:r w:rsidRPr="00F11298">
        <w:rPr>
          <w:rFonts w:ascii="Times New Roman" w:hAnsi="Times New Roman" w:cs="Times New Roman"/>
          <w:color w:val="222222"/>
          <w:sz w:val="28"/>
          <w:szCs w:val="28"/>
        </w:rPr>
        <w:t xml:space="preserve">На </w:t>
      </w:r>
      <w:r w:rsidR="003A6B1F" w:rsidRPr="00F11298">
        <w:rPr>
          <w:rFonts w:ascii="Times New Roman" w:hAnsi="Times New Roman" w:cs="Times New Roman"/>
          <w:color w:val="222222"/>
          <w:sz w:val="28"/>
          <w:szCs w:val="28"/>
        </w:rPr>
        <w:t>другому</w:t>
      </w:r>
      <w:r w:rsidRPr="00F11298">
        <w:rPr>
          <w:rFonts w:ascii="Times New Roman" w:hAnsi="Times New Roman" w:cs="Times New Roman"/>
          <w:color w:val="222222"/>
          <w:sz w:val="28"/>
          <w:szCs w:val="28"/>
        </w:rPr>
        <w:t xml:space="preserve"> рівні</w:t>
      </w:r>
      <w:r w:rsidR="003E4011" w:rsidRPr="00F11298">
        <w:rPr>
          <w:rFonts w:ascii="Times New Roman" w:hAnsi="Times New Roman" w:cs="Times New Roman"/>
          <w:color w:val="222222"/>
          <w:sz w:val="28"/>
          <w:szCs w:val="28"/>
        </w:rPr>
        <w:t xml:space="preserve"> задається порядок розподілу пропускної здатності між чергами</w:t>
      </w:r>
      <w:r w:rsidR="00535910" w:rsidRPr="00F11298">
        <w:rPr>
          <w:rFonts w:ascii="Times New Roman" w:hAnsi="Times New Roman" w:cs="Times New Roman"/>
          <w:color w:val="222222"/>
          <w:sz w:val="28"/>
          <w:szCs w:val="28"/>
        </w:rPr>
        <w:t xml:space="preserve"> та </w:t>
      </w:r>
      <w:r w:rsidR="00535910" w:rsidRPr="00F11298">
        <w:rPr>
          <w:rFonts w:ascii="Times New Roman" w:eastAsiaTheme="minorEastAsia" w:hAnsi="Times New Roman" w:cs="Times New Roman"/>
          <w:color w:val="222222"/>
          <w:sz w:val="28"/>
          <w:szCs w:val="28"/>
        </w:rPr>
        <w:t xml:space="preserve">розв’язується оптимізаційна задача для визначення змінних </w:t>
      </w:r>
      <m:oMath>
        <m:r>
          <w:rPr>
            <w:rFonts w:ascii="Cambria Math" w:hAnsi="Cambria Math" w:cs="Times New Roman"/>
            <w:color w:val="222222"/>
            <w:sz w:val="28"/>
            <w:szCs w:val="28"/>
          </w:rPr>
          <m:t xml:space="preserve">α та </m:t>
        </m:r>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b</m:t>
            </m:r>
          </m:e>
          <m:sub>
            <m:r>
              <w:rPr>
                <w:rFonts w:ascii="Cambria Math" w:hAnsi="Cambria Math" w:cs="Times New Roman"/>
                <w:color w:val="222222"/>
                <w:sz w:val="28"/>
                <w:szCs w:val="28"/>
              </w:rPr>
              <m:t>j</m:t>
            </m:r>
          </m:sub>
        </m:sSub>
        <m:r>
          <w:rPr>
            <w:rFonts w:ascii="Cambria Math" w:hAnsi="Cambria Math" w:cs="Times New Roman"/>
            <w:color w:val="222222"/>
            <w:sz w:val="28"/>
            <w:szCs w:val="28"/>
          </w:rPr>
          <m:t>.</m:t>
        </m:r>
      </m:oMath>
      <w:r w:rsidR="00535910" w:rsidRPr="00F11298">
        <w:rPr>
          <w:rFonts w:ascii="Times New Roman" w:eastAsiaTheme="minorEastAsia" w:hAnsi="Times New Roman" w:cs="Times New Roman"/>
          <w:color w:val="222222"/>
          <w:sz w:val="28"/>
          <w:szCs w:val="28"/>
        </w:rPr>
        <w:t xml:space="preserve"> </w:t>
      </w:r>
      <w:r w:rsidR="00425D63">
        <w:rPr>
          <w:rFonts w:ascii="Times New Roman" w:eastAsiaTheme="minorEastAsia" w:hAnsi="Times New Roman" w:cs="Times New Roman"/>
          <w:color w:val="222222"/>
          <w:sz w:val="28"/>
          <w:szCs w:val="28"/>
        </w:rPr>
        <w:t xml:space="preserve">Введемо </w:t>
      </w:r>
      <w:r w:rsidR="00425D63">
        <w:rPr>
          <w:rFonts w:ascii="Times New Roman" w:eastAsia="Times New Roman" w:hAnsi="Times New Roman" w:cs="Times New Roman"/>
          <w:bCs/>
          <w:color w:val="000000"/>
          <w:sz w:val="28"/>
          <w:szCs w:val="28"/>
          <w:lang w:eastAsia="ru-RU"/>
        </w:rPr>
        <w:t>у</w:t>
      </w:r>
      <w:r w:rsidR="00425D63" w:rsidRPr="00F11298">
        <w:rPr>
          <w:rFonts w:ascii="Times New Roman" w:eastAsia="Times New Roman" w:hAnsi="Times New Roman" w:cs="Times New Roman"/>
          <w:bCs/>
          <w:color w:val="000000"/>
          <w:sz w:val="28"/>
          <w:szCs w:val="28"/>
          <w:lang w:eastAsia="ru-RU"/>
        </w:rPr>
        <w:t>мов</w:t>
      </w:r>
      <w:r w:rsidR="00425D63">
        <w:rPr>
          <w:rFonts w:ascii="Times New Roman" w:eastAsia="Times New Roman" w:hAnsi="Times New Roman" w:cs="Times New Roman"/>
          <w:bCs/>
          <w:color w:val="000000"/>
          <w:sz w:val="28"/>
          <w:szCs w:val="28"/>
          <w:lang w:eastAsia="ru-RU"/>
        </w:rPr>
        <w:t>у</w:t>
      </w:r>
      <w:r w:rsidR="00425D63" w:rsidRPr="00F11298">
        <w:rPr>
          <w:rFonts w:ascii="Times New Roman" w:eastAsia="Times New Roman" w:hAnsi="Times New Roman" w:cs="Times New Roman"/>
          <w:bCs/>
          <w:color w:val="000000"/>
          <w:sz w:val="28"/>
          <w:szCs w:val="28"/>
          <w:lang w:eastAsia="ru-RU"/>
        </w:rPr>
        <w:t xml:space="preserve"> запобігання перевантаження</w:t>
      </w:r>
      <w:r w:rsidR="00535910" w:rsidRPr="00F11298">
        <w:rPr>
          <w:rFonts w:ascii="Times New Roman" w:eastAsiaTheme="minorEastAsia" w:hAnsi="Times New Roman" w:cs="Times New Roman"/>
          <w:color w:val="222222"/>
          <w:sz w:val="28"/>
          <w:szCs w:val="28"/>
        </w:rPr>
        <w:t>:</w:t>
      </w:r>
    </w:p>
    <w:p w:rsidR="00425D63" w:rsidRPr="00F11298" w:rsidRDefault="00425D63" w:rsidP="009F28D9">
      <w:pPr>
        <w:spacing w:after="0" w:line="360" w:lineRule="auto"/>
        <w:ind w:firstLine="720"/>
        <w:jc w:val="both"/>
        <w:rPr>
          <w:rFonts w:ascii="Times New Roman" w:eastAsiaTheme="minorEastAsia" w:hAnsi="Times New Roman" w:cs="Times New Roman"/>
          <w:color w:val="222222"/>
          <w:sz w:val="28"/>
          <w:szCs w:val="28"/>
        </w:rPr>
      </w:pPr>
    </w:p>
    <w:p w:rsidR="00425D63" w:rsidRPr="00F11298" w:rsidRDefault="00AE7FB1" w:rsidP="00425D63">
      <w:pPr>
        <w:spacing w:after="0" w:line="360" w:lineRule="auto"/>
        <w:jc w:val="right"/>
        <w:rPr>
          <w:rFonts w:ascii="Times New Roman" w:eastAsiaTheme="minorEastAsia" w:hAnsi="Times New Roman" w:cs="Times New Roman"/>
          <w:color w:val="222222"/>
          <w:sz w:val="28"/>
          <w:szCs w:val="28"/>
        </w:rPr>
      </w:pPr>
      <m:oMath>
        <m:nary>
          <m:naryPr>
            <m:chr m:val="∑"/>
            <m:limLoc m:val="undOvr"/>
            <m:supHide m:val="on"/>
            <m:ctrlPr>
              <w:rPr>
                <w:rFonts w:ascii="Cambria Math" w:hAnsi="Cambria Math" w:cs="Times New Roman"/>
                <w:i/>
                <w:color w:val="222222"/>
                <w:sz w:val="28"/>
                <w:szCs w:val="28"/>
              </w:rPr>
            </m:ctrlPr>
          </m:naryPr>
          <m:sub>
            <m:r>
              <w:rPr>
                <w:rFonts w:ascii="Cambria Math" w:hAnsi="Cambria Math" w:cs="Times New Roman"/>
                <w:color w:val="222222"/>
                <w:sz w:val="28"/>
                <w:szCs w:val="28"/>
              </w:rPr>
              <m:t>i</m:t>
            </m:r>
          </m:sub>
          <m:sup/>
          <m:e>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a</m:t>
                </m:r>
              </m:e>
              <m:sub>
                <m:r>
                  <w:rPr>
                    <w:rFonts w:ascii="Cambria Math" w:hAnsi="Cambria Math" w:cs="Times New Roman"/>
                    <w:color w:val="222222"/>
                    <w:sz w:val="28"/>
                    <w:szCs w:val="28"/>
                  </w:rPr>
                  <m:t>i</m:t>
                </m:r>
              </m:sub>
            </m:sSub>
            <m:r>
              <w:rPr>
                <w:rFonts w:ascii="Cambria Math" w:eastAsia="Times New Roman" w:hAnsi="Cambria Math" w:cs="Times New Roman"/>
                <w:color w:val="222222"/>
                <w:sz w:val="28"/>
                <w:szCs w:val="28"/>
              </w:rPr>
              <m:t>∙</m:t>
            </m:r>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x</m:t>
                </m:r>
              </m:e>
              <m:sub>
                <m:r>
                  <w:rPr>
                    <w:rFonts w:ascii="Cambria Math" w:hAnsi="Cambria Math" w:cs="Times New Roman"/>
                    <w:color w:val="222222"/>
                    <w:sz w:val="28"/>
                    <w:szCs w:val="28"/>
                  </w:rPr>
                  <m:t>ij</m:t>
                </m:r>
              </m:sub>
            </m:sSub>
            <m:r>
              <w:rPr>
                <w:rFonts w:ascii="Cambria Math" w:hAnsi="Cambria Math" w:cs="Times New Roman"/>
                <w:color w:val="222222"/>
                <w:sz w:val="28"/>
                <w:szCs w:val="28"/>
              </w:rPr>
              <m:t>≤α</m:t>
            </m:r>
            <m:r>
              <w:rPr>
                <w:rFonts w:ascii="Cambria Math" w:eastAsia="Times New Roman" w:hAnsi="Cambria Math" w:cs="Times New Roman"/>
                <w:color w:val="222222"/>
                <w:sz w:val="28"/>
                <w:szCs w:val="28"/>
              </w:rPr>
              <m:t>∙</m:t>
            </m:r>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b</m:t>
                </m:r>
              </m:e>
              <m:sub>
                <m:r>
                  <w:rPr>
                    <w:rFonts w:ascii="Cambria Math" w:hAnsi="Cambria Math" w:cs="Times New Roman"/>
                    <w:color w:val="222222"/>
                    <w:sz w:val="28"/>
                    <w:szCs w:val="28"/>
                  </w:rPr>
                  <m:t>j</m:t>
                </m:r>
              </m:sub>
            </m:sSub>
          </m:e>
        </m:nary>
        <m:r>
          <w:rPr>
            <w:rFonts w:ascii="Cambria Math" w:hAnsi="Cambria Math" w:cs="Times New Roman"/>
            <w:color w:val="222222"/>
            <w:sz w:val="28"/>
            <w:szCs w:val="28"/>
          </w:rPr>
          <m:t>.</m:t>
        </m:r>
      </m:oMath>
      <w:r w:rsidR="00425D63" w:rsidRPr="00F11298">
        <w:rPr>
          <w:rFonts w:ascii="Times New Roman" w:eastAsiaTheme="minorEastAsia" w:hAnsi="Times New Roman" w:cs="Times New Roman"/>
          <w:color w:val="222222"/>
          <w:sz w:val="28"/>
          <w:szCs w:val="28"/>
        </w:rPr>
        <w:t xml:space="preserve">                                             (2.</w:t>
      </w:r>
      <w:r w:rsidR="00425D63">
        <w:rPr>
          <w:rFonts w:ascii="Times New Roman" w:eastAsiaTheme="minorEastAsia" w:hAnsi="Times New Roman" w:cs="Times New Roman"/>
          <w:color w:val="222222"/>
          <w:sz w:val="28"/>
          <w:szCs w:val="28"/>
        </w:rPr>
        <w:t>4</w:t>
      </w:r>
      <w:r w:rsidR="00425D63" w:rsidRPr="00F11298">
        <w:rPr>
          <w:rFonts w:ascii="Times New Roman" w:eastAsiaTheme="minorEastAsia" w:hAnsi="Times New Roman" w:cs="Times New Roman"/>
          <w:color w:val="222222"/>
          <w:sz w:val="28"/>
          <w:szCs w:val="28"/>
        </w:rPr>
        <w:t>)</w:t>
      </w:r>
    </w:p>
    <w:p w:rsidR="00535910" w:rsidRPr="00F11298" w:rsidRDefault="00535910" w:rsidP="00535910">
      <w:pPr>
        <w:spacing w:after="0" w:line="360" w:lineRule="auto"/>
        <w:jc w:val="both"/>
        <w:rPr>
          <w:rFonts w:ascii="Times New Roman" w:eastAsiaTheme="minorEastAsia" w:hAnsi="Times New Roman" w:cs="Times New Roman"/>
          <w:color w:val="222222"/>
          <w:sz w:val="28"/>
          <w:szCs w:val="28"/>
        </w:rPr>
      </w:pPr>
    </w:p>
    <w:p w:rsidR="003A6B1F" w:rsidRDefault="00535910" w:rsidP="00535910">
      <w:pPr>
        <w:spacing w:after="0" w:line="360" w:lineRule="auto"/>
        <w:ind w:firstLine="720"/>
        <w:jc w:val="both"/>
        <w:rPr>
          <w:rFonts w:ascii="Times New Roman" w:eastAsia="Times New Roman" w:hAnsi="Times New Roman" w:cs="Times New Roman"/>
          <w:bCs/>
          <w:color w:val="000000"/>
          <w:sz w:val="28"/>
          <w:szCs w:val="28"/>
          <w:lang w:eastAsia="ru-RU"/>
        </w:rPr>
      </w:pPr>
      <w:r w:rsidRPr="00F11298">
        <w:rPr>
          <w:rFonts w:ascii="Times New Roman" w:eastAsiaTheme="minorEastAsia" w:hAnsi="Times New Roman" w:cs="Times New Roman"/>
          <w:color w:val="222222"/>
          <w:sz w:val="28"/>
          <w:szCs w:val="28"/>
        </w:rPr>
        <w:t xml:space="preserve">де </w:t>
      </w:r>
      <m:oMath>
        <m:r>
          <w:rPr>
            <w:rFonts w:ascii="Cambria Math" w:hAnsi="Cambria Math" w:cs="Times New Roman"/>
            <w:color w:val="222222"/>
            <w:sz w:val="28"/>
            <w:szCs w:val="28"/>
          </w:rPr>
          <m:t>α</m:t>
        </m:r>
      </m:oMath>
      <w:r w:rsidRPr="00F11298">
        <w:rPr>
          <w:rFonts w:ascii="Times New Roman" w:eastAsiaTheme="minorEastAsia" w:hAnsi="Times New Roman" w:cs="Times New Roman"/>
          <w:color w:val="222222"/>
          <w:sz w:val="28"/>
          <w:szCs w:val="28"/>
        </w:rPr>
        <w:t xml:space="preserve">  – керуюча змінна, що додатково вводиться та характеризує верхній поріг завантаженості пропускної здатності, виділеної потокам різних класів обслуговування. У такому формулюванні оптимізаційна задача відноситься до класу задач </w:t>
      </w:r>
      <w:r w:rsidR="00425D63">
        <w:rPr>
          <w:rFonts w:ascii="Times New Roman" w:eastAsiaTheme="minorEastAsia" w:hAnsi="Times New Roman" w:cs="Times New Roman"/>
          <w:color w:val="222222"/>
          <w:sz w:val="28"/>
          <w:szCs w:val="28"/>
        </w:rPr>
        <w:t>не</w:t>
      </w:r>
      <w:r w:rsidRPr="00F11298">
        <w:rPr>
          <w:rFonts w:ascii="Times New Roman" w:eastAsiaTheme="minorEastAsia" w:hAnsi="Times New Roman" w:cs="Times New Roman"/>
          <w:color w:val="222222"/>
          <w:sz w:val="28"/>
          <w:szCs w:val="28"/>
        </w:rPr>
        <w:t xml:space="preserve">лінійного програмування, так як критерій оптимальності є </w:t>
      </w:r>
      <w:r w:rsidR="00425D63">
        <w:rPr>
          <w:rFonts w:ascii="Times New Roman" w:eastAsiaTheme="minorEastAsia" w:hAnsi="Times New Roman" w:cs="Times New Roman"/>
          <w:color w:val="222222"/>
          <w:sz w:val="28"/>
          <w:szCs w:val="28"/>
        </w:rPr>
        <w:t>не</w:t>
      </w:r>
      <w:r w:rsidRPr="00F11298">
        <w:rPr>
          <w:rFonts w:ascii="Times New Roman" w:eastAsiaTheme="minorEastAsia" w:hAnsi="Times New Roman" w:cs="Times New Roman"/>
          <w:color w:val="222222"/>
          <w:sz w:val="28"/>
          <w:szCs w:val="28"/>
        </w:rPr>
        <w:t xml:space="preserve">лінійним. </w:t>
      </w:r>
      <w:r w:rsidR="00425D63">
        <w:rPr>
          <w:rFonts w:ascii="Times New Roman" w:eastAsiaTheme="minorEastAsia" w:hAnsi="Times New Roman" w:cs="Times New Roman"/>
          <w:sz w:val="28"/>
          <w:szCs w:val="28"/>
          <w:lang w:eastAsia="ru-RU"/>
        </w:rPr>
        <w:t>К</w:t>
      </w:r>
      <w:r w:rsidR="00425D63" w:rsidRPr="00F11298">
        <w:rPr>
          <w:rFonts w:ascii="Times New Roman" w:eastAsiaTheme="minorEastAsia" w:hAnsi="Times New Roman" w:cs="Times New Roman"/>
          <w:sz w:val="28"/>
          <w:szCs w:val="28"/>
          <w:lang w:eastAsia="ru-RU"/>
        </w:rPr>
        <w:t xml:space="preserve">еруюча змінна </w:t>
      </w:r>
      <w:r w:rsidR="00425D63">
        <w:rPr>
          <w:rFonts w:ascii="Times New Roman" w:eastAsiaTheme="minorEastAsia" w:hAnsi="Times New Roman" w:cs="Times New Roman"/>
          <w:sz w:val="28"/>
          <w:szCs w:val="28"/>
          <w:lang w:eastAsia="ru-RU"/>
        </w:rPr>
        <w:t>мінімізується</w:t>
      </w:r>
      <w:r w:rsidR="0034636C" w:rsidRPr="00F11298">
        <w:rPr>
          <w:rFonts w:ascii="Times New Roman" w:eastAsia="Times New Roman" w:hAnsi="Times New Roman" w:cs="Times New Roman"/>
          <w:bCs/>
          <w:color w:val="000000"/>
          <w:sz w:val="28"/>
          <w:szCs w:val="28"/>
          <w:lang w:eastAsia="ru-RU"/>
        </w:rPr>
        <w:t>:</w:t>
      </w:r>
    </w:p>
    <w:p w:rsidR="00425D63" w:rsidRPr="00F11298" w:rsidRDefault="00425D63" w:rsidP="00535910">
      <w:pPr>
        <w:spacing w:after="0" w:line="360" w:lineRule="auto"/>
        <w:ind w:firstLine="720"/>
        <w:jc w:val="both"/>
        <w:rPr>
          <w:rFonts w:ascii="Times New Roman" w:eastAsiaTheme="minorEastAsia" w:hAnsi="Times New Roman" w:cs="Times New Roman"/>
          <w:color w:val="222222"/>
          <w:sz w:val="28"/>
          <w:szCs w:val="28"/>
        </w:rPr>
      </w:pPr>
    </w:p>
    <w:p w:rsidR="00425D63" w:rsidRPr="00F11298" w:rsidRDefault="00AE7FB1" w:rsidP="00425D63">
      <w:pPr>
        <w:spacing w:after="0" w:line="360" w:lineRule="auto"/>
        <w:jc w:val="both"/>
        <w:rPr>
          <w:rFonts w:ascii="Times New Roman" w:eastAsiaTheme="minorEastAsia" w:hAnsi="Times New Roman" w:cs="Times New Roman"/>
          <w:color w:val="222222"/>
          <w:sz w:val="28"/>
          <w:szCs w:val="28"/>
        </w:rPr>
      </w:pPr>
      <m:oMath>
        <m:func>
          <m:funcPr>
            <m:ctrlPr>
              <w:rPr>
                <w:rFonts w:ascii="Cambria Math" w:hAnsi="Cambria Math" w:cs="Times New Roman"/>
                <w:i/>
                <w:color w:val="222222"/>
                <w:sz w:val="28"/>
                <w:szCs w:val="28"/>
              </w:rPr>
            </m:ctrlPr>
          </m:funcPr>
          <m:fName>
            <m:r>
              <m:rPr>
                <m:sty m:val="p"/>
              </m:rPr>
              <w:rPr>
                <w:rFonts w:ascii="Cambria Math" w:hAnsi="Cambria Math" w:cs="Times New Roman"/>
                <w:color w:val="222222"/>
                <w:sz w:val="28"/>
                <w:szCs w:val="28"/>
              </w:rPr>
              <m:t xml:space="preserve">                                                                        min</m:t>
            </m:r>
          </m:fName>
          <m:e>
            <m:r>
              <w:rPr>
                <w:rFonts w:ascii="Cambria Math" w:hAnsi="Cambria Math" w:cs="Times New Roman"/>
                <w:color w:val="222222"/>
                <w:sz w:val="28"/>
                <w:szCs w:val="28"/>
              </w:rPr>
              <m:t>α</m:t>
            </m:r>
          </m:e>
        </m:func>
      </m:oMath>
      <w:r w:rsidR="00425D63" w:rsidRPr="00F11298">
        <w:rPr>
          <w:rFonts w:ascii="Times New Roman" w:eastAsiaTheme="minorEastAsia" w:hAnsi="Times New Roman" w:cs="Times New Roman"/>
          <w:color w:val="222222"/>
          <w:sz w:val="28"/>
          <w:szCs w:val="28"/>
        </w:rPr>
        <w:t>.                                                       (2.</w:t>
      </w:r>
      <w:r w:rsidR="00425D63">
        <w:rPr>
          <w:rFonts w:ascii="Times New Roman" w:eastAsiaTheme="minorEastAsia" w:hAnsi="Times New Roman" w:cs="Times New Roman"/>
          <w:color w:val="222222"/>
          <w:sz w:val="28"/>
          <w:szCs w:val="28"/>
        </w:rPr>
        <w:t>5</w:t>
      </w:r>
      <w:r w:rsidR="00425D63" w:rsidRPr="00F11298">
        <w:rPr>
          <w:rFonts w:ascii="Times New Roman" w:eastAsiaTheme="minorEastAsia" w:hAnsi="Times New Roman" w:cs="Times New Roman"/>
          <w:color w:val="222222"/>
          <w:sz w:val="28"/>
          <w:szCs w:val="28"/>
        </w:rPr>
        <w:t>)</w:t>
      </w:r>
    </w:p>
    <w:p w:rsidR="00782575" w:rsidRPr="00F11298" w:rsidRDefault="00782575" w:rsidP="004E39A2">
      <w:pPr>
        <w:spacing w:after="0" w:line="360" w:lineRule="auto"/>
        <w:jc w:val="right"/>
        <w:rPr>
          <w:rFonts w:ascii="Times New Roman" w:eastAsiaTheme="minorEastAsia" w:hAnsi="Times New Roman" w:cs="Times New Roman"/>
          <w:color w:val="222222"/>
          <w:sz w:val="28"/>
          <w:szCs w:val="28"/>
        </w:rPr>
      </w:pPr>
    </w:p>
    <w:p w:rsidR="00FF78BD" w:rsidRPr="00F11298" w:rsidRDefault="00425D63" w:rsidP="00B13B74">
      <w:pPr>
        <w:spacing w:after="0" w:line="360" w:lineRule="auto"/>
        <w:ind w:firstLine="720"/>
        <w:jc w:val="both"/>
        <w:rPr>
          <w:rFonts w:ascii="Times New Roman" w:eastAsiaTheme="minorEastAsia" w:hAnsi="Times New Roman" w:cs="Times New Roman"/>
          <w:color w:val="222222"/>
          <w:sz w:val="28"/>
          <w:szCs w:val="28"/>
        </w:rPr>
      </w:pPr>
      <w:r>
        <w:rPr>
          <w:rFonts w:ascii="Times New Roman" w:eastAsiaTheme="minorEastAsia" w:hAnsi="Times New Roman" w:cs="Times New Roman"/>
          <w:color w:val="222222"/>
          <w:sz w:val="28"/>
          <w:szCs w:val="28"/>
        </w:rPr>
        <w:t xml:space="preserve">Якщо </w:t>
      </w:r>
      <w:r w:rsidR="00051DFB">
        <w:rPr>
          <w:rFonts w:ascii="Times New Roman" w:eastAsiaTheme="minorEastAsia" w:hAnsi="Times New Roman" w:cs="Times New Roman"/>
          <w:color w:val="222222"/>
          <w:sz w:val="28"/>
          <w:szCs w:val="28"/>
        </w:rPr>
        <w:t xml:space="preserve">перевести </w:t>
      </w:r>
      <w:r>
        <w:rPr>
          <w:rFonts w:ascii="Times New Roman" w:eastAsiaTheme="minorEastAsia" w:hAnsi="Times New Roman" w:cs="Times New Roman"/>
          <w:color w:val="222222"/>
          <w:sz w:val="28"/>
          <w:szCs w:val="28"/>
        </w:rPr>
        <w:t>умову (2.4) у лінійн</w:t>
      </w:r>
      <w:r w:rsidR="00051DFB">
        <w:rPr>
          <w:rFonts w:ascii="Times New Roman" w:eastAsiaTheme="minorEastAsia" w:hAnsi="Times New Roman" w:cs="Times New Roman"/>
          <w:color w:val="222222"/>
          <w:sz w:val="28"/>
          <w:szCs w:val="28"/>
        </w:rPr>
        <w:t>у</w:t>
      </w:r>
      <w:r>
        <w:rPr>
          <w:rFonts w:ascii="Times New Roman" w:eastAsiaTheme="minorEastAsia" w:hAnsi="Times New Roman" w:cs="Times New Roman"/>
          <w:color w:val="222222"/>
          <w:sz w:val="28"/>
          <w:szCs w:val="28"/>
        </w:rPr>
        <w:t xml:space="preserve"> форм</w:t>
      </w:r>
      <w:r w:rsidR="00051DFB">
        <w:rPr>
          <w:rFonts w:ascii="Times New Roman" w:eastAsiaTheme="minorEastAsia" w:hAnsi="Times New Roman" w:cs="Times New Roman"/>
          <w:color w:val="222222"/>
          <w:sz w:val="28"/>
          <w:szCs w:val="28"/>
        </w:rPr>
        <w:t>у</w:t>
      </w:r>
      <w:r>
        <w:rPr>
          <w:rFonts w:ascii="Times New Roman" w:eastAsiaTheme="minorEastAsia" w:hAnsi="Times New Roman" w:cs="Times New Roman"/>
          <w:color w:val="222222"/>
          <w:sz w:val="28"/>
          <w:szCs w:val="28"/>
        </w:rPr>
        <w:t>, то це</w:t>
      </w:r>
      <w:r w:rsidR="00051DFB">
        <w:rPr>
          <w:rFonts w:ascii="Times New Roman" w:eastAsiaTheme="minorEastAsia" w:hAnsi="Times New Roman" w:cs="Times New Roman"/>
          <w:color w:val="222222"/>
          <w:sz w:val="28"/>
          <w:szCs w:val="28"/>
        </w:rPr>
        <w:t xml:space="preserve"> дозволить</w:t>
      </w:r>
      <w:r>
        <w:rPr>
          <w:rFonts w:ascii="Times New Roman" w:eastAsiaTheme="minorEastAsia" w:hAnsi="Times New Roman" w:cs="Times New Roman"/>
          <w:color w:val="222222"/>
          <w:sz w:val="28"/>
          <w:szCs w:val="28"/>
        </w:rPr>
        <w:t xml:space="preserve"> </w:t>
      </w:r>
      <w:r w:rsidR="00B13B74" w:rsidRPr="00B13B74">
        <w:rPr>
          <w:rFonts w:ascii="Times New Roman" w:eastAsiaTheme="minorEastAsia" w:hAnsi="Times New Roman" w:cs="Times New Roman"/>
          <w:color w:val="222222"/>
          <w:sz w:val="28"/>
          <w:szCs w:val="28"/>
        </w:rPr>
        <w:t>значно знизити</w:t>
      </w:r>
      <w:r w:rsidR="00B13B74" w:rsidRPr="00B13B74">
        <w:rPr>
          <w:rFonts w:ascii="Times New Roman" w:eastAsiaTheme="minorEastAsia" w:hAnsi="Times New Roman" w:cs="Times New Roman"/>
          <w:color w:val="222222"/>
          <w:sz w:val="28"/>
          <w:szCs w:val="28"/>
          <w:lang w:val="ru-RU"/>
        </w:rPr>
        <w:t xml:space="preserve"> </w:t>
      </w:r>
      <w:r w:rsidR="00B13B74" w:rsidRPr="00B13B74">
        <w:rPr>
          <w:rFonts w:ascii="Times New Roman" w:eastAsiaTheme="minorEastAsia" w:hAnsi="Times New Roman" w:cs="Times New Roman"/>
          <w:color w:val="222222"/>
          <w:sz w:val="28"/>
          <w:szCs w:val="28"/>
        </w:rPr>
        <w:t>обчислювальну</w:t>
      </w:r>
      <w:r w:rsidR="00B13B74" w:rsidRPr="00B13B74">
        <w:rPr>
          <w:rFonts w:ascii="Times New Roman" w:eastAsiaTheme="minorEastAsia" w:hAnsi="Times New Roman" w:cs="Times New Roman"/>
          <w:color w:val="222222"/>
          <w:sz w:val="28"/>
          <w:szCs w:val="28"/>
          <w:lang w:val="ru-RU"/>
        </w:rPr>
        <w:t xml:space="preserve"> </w:t>
      </w:r>
      <w:r w:rsidR="00B13B74" w:rsidRPr="00B13B74">
        <w:rPr>
          <w:rFonts w:ascii="Times New Roman" w:eastAsiaTheme="minorEastAsia" w:hAnsi="Times New Roman" w:cs="Times New Roman"/>
          <w:color w:val="222222"/>
          <w:sz w:val="28"/>
          <w:szCs w:val="28"/>
        </w:rPr>
        <w:t>складність</w:t>
      </w:r>
      <w:r w:rsidR="00B13B74" w:rsidRPr="00B13B74">
        <w:rPr>
          <w:rFonts w:ascii="Times New Roman" w:eastAsiaTheme="minorEastAsia" w:hAnsi="Times New Roman" w:cs="Times New Roman"/>
          <w:color w:val="222222"/>
          <w:sz w:val="28"/>
          <w:szCs w:val="28"/>
          <w:lang w:val="ru-RU"/>
        </w:rPr>
        <w:t xml:space="preserve"> </w:t>
      </w:r>
      <w:r w:rsidR="00B13B74" w:rsidRPr="00B13B74">
        <w:rPr>
          <w:rFonts w:ascii="Times New Roman" w:eastAsiaTheme="minorEastAsia" w:hAnsi="Times New Roman" w:cs="Times New Roman"/>
          <w:color w:val="222222"/>
          <w:sz w:val="28"/>
          <w:szCs w:val="28"/>
        </w:rPr>
        <w:t>практичної</w:t>
      </w:r>
      <w:r w:rsidR="00B13B74" w:rsidRPr="00B13B74">
        <w:rPr>
          <w:rFonts w:ascii="Times New Roman" w:eastAsiaTheme="minorEastAsia" w:hAnsi="Times New Roman" w:cs="Times New Roman"/>
          <w:color w:val="222222"/>
          <w:sz w:val="28"/>
          <w:szCs w:val="28"/>
          <w:lang w:val="ru-RU"/>
        </w:rPr>
        <w:t xml:space="preserve"> </w:t>
      </w:r>
      <w:r w:rsidR="00B13B74" w:rsidRPr="00B13B74">
        <w:rPr>
          <w:rFonts w:ascii="Times New Roman" w:eastAsiaTheme="minorEastAsia" w:hAnsi="Times New Roman" w:cs="Times New Roman"/>
          <w:color w:val="222222"/>
          <w:sz w:val="28"/>
          <w:szCs w:val="28"/>
        </w:rPr>
        <w:t>реалізації</w:t>
      </w:r>
      <w:r w:rsidR="00B13B74" w:rsidRPr="00B13B74">
        <w:rPr>
          <w:rFonts w:ascii="Times New Roman" w:eastAsiaTheme="minorEastAsia" w:hAnsi="Times New Roman" w:cs="Times New Roman"/>
          <w:color w:val="222222"/>
          <w:sz w:val="28"/>
          <w:szCs w:val="28"/>
          <w:lang w:val="ru-RU"/>
        </w:rPr>
        <w:t xml:space="preserve"> </w:t>
      </w:r>
      <w:r w:rsidR="00B13B74" w:rsidRPr="00B13B74">
        <w:rPr>
          <w:rFonts w:ascii="Times New Roman" w:eastAsiaTheme="minorEastAsia" w:hAnsi="Times New Roman" w:cs="Times New Roman"/>
          <w:color w:val="222222"/>
          <w:sz w:val="28"/>
          <w:szCs w:val="28"/>
        </w:rPr>
        <w:t>запропонованого методу</w:t>
      </w:r>
      <w:r w:rsidR="00051DFB">
        <w:rPr>
          <w:rFonts w:ascii="Times New Roman" w:eastAsiaTheme="minorEastAsia" w:hAnsi="Times New Roman" w:cs="Times New Roman"/>
          <w:color w:val="222222"/>
          <w:sz w:val="28"/>
          <w:szCs w:val="28"/>
        </w:rPr>
        <w:t xml:space="preserve">. Щоб це зробити </w:t>
      </w:r>
      <w:r w:rsidR="00782575" w:rsidRPr="00F11298">
        <w:rPr>
          <w:rFonts w:ascii="Times New Roman" w:eastAsiaTheme="minorEastAsia" w:hAnsi="Times New Roman" w:cs="Times New Roman"/>
          <w:color w:val="222222"/>
          <w:sz w:val="28"/>
          <w:szCs w:val="28"/>
        </w:rPr>
        <w:t>напишемо наступним чином:</w:t>
      </w:r>
    </w:p>
    <w:p w:rsidR="004E39A2" w:rsidRPr="00F11298" w:rsidRDefault="00130F5D" w:rsidP="00130F5D">
      <w:pPr>
        <w:spacing w:after="0" w:line="360" w:lineRule="auto"/>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                  </w:t>
      </w:r>
      <w:r w:rsidR="00113F07">
        <w:rPr>
          <w:rFonts w:ascii="Times New Roman" w:eastAsiaTheme="minorEastAsia" w:hAnsi="Times New Roman" w:cs="Times New Roman"/>
          <w:sz w:val="28"/>
          <w:szCs w:val="28"/>
          <w:lang w:eastAsia="ru-RU"/>
        </w:rPr>
        <w:t xml:space="preserve">                               </w:t>
      </w:r>
      <w:r w:rsidRPr="00F11298">
        <w:rPr>
          <w:rFonts w:ascii="Times New Roman" w:eastAsiaTheme="minorEastAsia" w:hAnsi="Times New Roman" w:cs="Times New Roman"/>
          <w:sz w:val="28"/>
          <w:szCs w:val="28"/>
          <w:lang w:eastAsia="ru-RU"/>
        </w:rPr>
        <w:t xml:space="preserve">           </w:t>
      </w:r>
      <m:oMath>
        <m:f>
          <m:fPr>
            <m:ctrlPr>
              <w:rPr>
                <w:rFonts w:ascii="Cambria Math" w:eastAsiaTheme="minorEastAsia" w:hAnsi="Cambria Math" w:cs="Times New Roman"/>
                <w:i/>
                <w:sz w:val="28"/>
                <w:szCs w:val="28"/>
                <w:lang w:eastAsia="ru-RU"/>
              </w:rPr>
            </m:ctrlPr>
          </m:fPr>
          <m:num>
            <m:nary>
              <m:naryPr>
                <m:chr m:val="∑"/>
                <m:limLoc m:val="subSup"/>
                <m:supHide m:val="on"/>
                <m:ctrlPr>
                  <w:rPr>
                    <w:rFonts w:ascii="Cambria Math" w:eastAsiaTheme="minorEastAsia" w:hAnsi="Cambria Math" w:cs="Times New Roman"/>
                    <w:i/>
                    <w:sz w:val="28"/>
                    <w:szCs w:val="28"/>
                    <w:lang w:eastAsia="ru-RU"/>
                  </w:rPr>
                </m:ctrlPr>
              </m:naryPr>
              <m:sub>
                <m:r>
                  <w:rPr>
                    <w:rFonts w:ascii="Cambria Math" w:eastAsiaTheme="minorEastAsia" w:hAnsi="Cambria Math" w:cs="Times New Roman"/>
                    <w:sz w:val="28"/>
                    <w:szCs w:val="28"/>
                    <w:lang w:eastAsia="ru-RU"/>
                  </w:rPr>
                  <m:t>i</m:t>
                </m:r>
              </m:sub>
              <m:sup/>
              <m:e>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a</m:t>
                    </m:r>
                  </m:e>
                  <m:sub>
                    <m:r>
                      <w:rPr>
                        <w:rFonts w:ascii="Cambria Math" w:eastAsiaTheme="minorEastAsia" w:hAnsi="Cambria Math" w:cs="Times New Roman"/>
                        <w:sz w:val="28"/>
                        <w:szCs w:val="28"/>
                        <w:lang w:eastAsia="ru-RU"/>
                      </w:rPr>
                      <m:t>i</m:t>
                    </m:r>
                  </m:sub>
                </m:sSub>
                <m:r>
                  <w:rPr>
                    <w:rFonts w:ascii="Cambria Math" w:eastAsia="Times New Roman" w:hAnsi="Cambria Math" w:cs="Times New Roman"/>
                    <w:color w:val="222222"/>
                    <w:sz w:val="28"/>
                    <w:szCs w:val="28"/>
                  </w:rPr>
                  <m:t>∙</m:t>
                </m:r>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x</m:t>
                    </m:r>
                  </m:e>
                  <m:sub>
                    <m:r>
                      <w:rPr>
                        <w:rFonts w:ascii="Cambria Math" w:eastAsiaTheme="minorEastAsia" w:hAnsi="Cambria Math" w:cs="Times New Roman"/>
                        <w:sz w:val="28"/>
                        <w:szCs w:val="28"/>
                        <w:lang w:eastAsia="ru-RU"/>
                      </w:rPr>
                      <m:t>ij</m:t>
                    </m:r>
                  </m:sub>
                </m:sSub>
              </m:e>
            </m:nary>
          </m:num>
          <m:den>
            <m:r>
              <w:rPr>
                <w:rFonts w:ascii="Cambria Math" w:eastAsiaTheme="minorEastAsia" w:hAnsi="Cambria Math" w:cs="Times New Roman"/>
                <w:sz w:val="28"/>
                <w:szCs w:val="28"/>
                <w:lang w:eastAsia="ru-RU"/>
              </w:rPr>
              <m:t>α</m:t>
            </m:r>
          </m:den>
        </m:f>
        <m:r>
          <w:rPr>
            <w:rFonts w:ascii="Cambria Math" w:eastAsiaTheme="minorEastAsia" w:hAnsi="Cambria Math" w:cs="Times New Roman"/>
            <w:sz w:val="28"/>
            <w:szCs w:val="28"/>
            <w:lang w:eastAsia="ru-RU"/>
          </w:rPr>
          <m:t>≤</m:t>
        </m:r>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b</m:t>
            </m:r>
          </m:e>
          <m:sub>
            <m:r>
              <w:rPr>
                <w:rFonts w:ascii="Cambria Math" w:eastAsiaTheme="minorEastAsia" w:hAnsi="Cambria Math" w:cs="Times New Roman"/>
                <w:sz w:val="28"/>
                <w:szCs w:val="28"/>
                <w:lang w:eastAsia="ru-RU"/>
              </w:rPr>
              <m:t>j</m:t>
            </m:r>
          </m:sub>
        </m:sSub>
        <m:r>
          <w:rPr>
            <w:rFonts w:ascii="Cambria Math" w:eastAsiaTheme="minorEastAsia" w:hAnsi="Cambria Math" w:cs="Times New Roman"/>
            <w:sz w:val="28"/>
            <w:szCs w:val="28"/>
            <w:lang w:eastAsia="ru-RU"/>
          </w:rPr>
          <m:t>.</m:t>
        </m:r>
      </m:oMath>
      <w:r w:rsidRPr="00F11298">
        <w:rPr>
          <w:rFonts w:ascii="Times New Roman" w:eastAsiaTheme="minorEastAsia" w:hAnsi="Times New Roman" w:cs="Times New Roman"/>
          <w:sz w:val="28"/>
          <w:szCs w:val="28"/>
          <w:lang w:eastAsia="ru-RU"/>
        </w:rPr>
        <w:t xml:space="preserve">                                                 </w:t>
      </w:r>
      <w:r w:rsidRPr="00F11298">
        <w:rPr>
          <w:rFonts w:ascii="Times New Roman" w:eastAsiaTheme="minorEastAsia" w:hAnsi="Times New Roman" w:cs="Times New Roman"/>
          <w:color w:val="222222"/>
          <w:sz w:val="28"/>
          <w:szCs w:val="28"/>
        </w:rPr>
        <w:t>(2.</w:t>
      </w:r>
      <w:r w:rsidR="004E02CA" w:rsidRPr="00F11298">
        <w:rPr>
          <w:rFonts w:ascii="Times New Roman" w:eastAsiaTheme="minorEastAsia" w:hAnsi="Times New Roman" w:cs="Times New Roman"/>
          <w:color w:val="222222"/>
          <w:sz w:val="28"/>
          <w:szCs w:val="28"/>
        </w:rPr>
        <w:t>6</w:t>
      </w:r>
      <w:r w:rsidRPr="00F11298">
        <w:rPr>
          <w:rFonts w:ascii="Times New Roman" w:eastAsiaTheme="minorEastAsia" w:hAnsi="Times New Roman" w:cs="Times New Roman"/>
          <w:color w:val="222222"/>
          <w:sz w:val="28"/>
          <w:szCs w:val="28"/>
        </w:rPr>
        <w:t>)</w:t>
      </w:r>
    </w:p>
    <w:p w:rsidR="004E39A2" w:rsidRPr="00F11298" w:rsidRDefault="004E39A2" w:rsidP="004E39A2">
      <w:pPr>
        <w:spacing w:after="0" w:line="360" w:lineRule="auto"/>
        <w:jc w:val="center"/>
        <w:rPr>
          <w:rFonts w:ascii="Times New Roman" w:eastAsiaTheme="minorEastAsia" w:hAnsi="Times New Roman" w:cs="Times New Roman"/>
          <w:sz w:val="28"/>
          <w:szCs w:val="28"/>
          <w:lang w:eastAsia="ru-RU"/>
        </w:rPr>
      </w:pPr>
    </w:p>
    <w:p w:rsidR="00782575" w:rsidRPr="00F11298" w:rsidRDefault="00782575" w:rsidP="00782575">
      <w:pPr>
        <w:spacing w:after="0" w:line="360" w:lineRule="auto"/>
        <w:ind w:firstLine="720"/>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Для зручності розрахунків введемо </w:t>
      </w:r>
      <m:oMath>
        <m:sSup>
          <m:sSupPr>
            <m:ctrlPr>
              <w:rPr>
                <w:rFonts w:ascii="Cambria Math" w:eastAsiaTheme="minorEastAsia" w:hAnsi="Cambria Math" w:cs="Times New Roman"/>
                <w:i/>
                <w:sz w:val="28"/>
                <w:szCs w:val="28"/>
                <w:lang w:eastAsia="ru-RU"/>
              </w:rPr>
            </m:ctrlPr>
          </m:sSupPr>
          <m:e>
            <m:r>
              <w:rPr>
                <w:rFonts w:ascii="Cambria Math" w:eastAsiaTheme="minorEastAsia" w:hAnsi="Cambria Math" w:cs="Times New Roman"/>
                <w:sz w:val="28"/>
                <w:szCs w:val="28"/>
                <w:lang w:eastAsia="ru-RU"/>
              </w:rPr>
              <m:t>α</m:t>
            </m:r>
          </m:e>
          <m:sup>
            <m:r>
              <w:rPr>
                <w:rFonts w:ascii="Cambria Math" w:eastAsiaTheme="minorEastAsia" w:hAnsi="Cambria Math" w:cs="Times New Roman"/>
                <w:sz w:val="28"/>
                <w:szCs w:val="28"/>
                <w:lang w:eastAsia="ru-RU"/>
              </w:rPr>
              <m:t>*</m:t>
            </m:r>
          </m:sup>
        </m:sSup>
      </m:oMath>
      <w:r w:rsidRPr="00F11298">
        <w:rPr>
          <w:rFonts w:ascii="Times New Roman" w:eastAsiaTheme="minorEastAsia" w:hAnsi="Times New Roman" w:cs="Times New Roman"/>
          <w:sz w:val="28"/>
          <w:szCs w:val="28"/>
          <w:lang w:eastAsia="ru-RU"/>
        </w:rPr>
        <w:t>:</w:t>
      </w:r>
    </w:p>
    <w:p w:rsidR="00782575" w:rsidRPr="00F11298" w:rsidRDefault="00782575" w:rsidP="00782575">
      <w:pPr>
        <w:spacing w:after="0" w:line="360" w:lineRule="auto"/>
        <w:jc w:val="both"/>
        <w:rPr>
          <w:rFonts w:ascii="Times New Roman" w:eastAsiaTheme="minorEastAsia" w:hAnsi="Times New Roman" w:cs="Times New Roman"/>
          <w:sz w:val="28"/>
          <w:szCs w:val="28"/>
          <w:lang w:eastAsia="ru-RU"/>
        </w:rPr>
      </w:pPr>
    </w:p>
    <w:p w:rsidR="00782575" w:rsidRPr="00F11298" w:rsidRDefault="00AE7FB1" w:rsidP="00782575">
      <w:pPr>
        <w:spacing w:after="0" w:line="360" w:lineRule="auto"/>
        <w:jc w:val="right"/>
        <w:rPr>
          <w:rFonts w:ascii="Times New Roman" w:eastAsiaTheme="minorEastAsia" w:hAnsi="Times New Roman" w:cs="Times New Roman"/>
          <w:color w:val="222222"/>
          <w:sz w:val="28"/>
          <w:szCs w:val="28"/>
        </w:rPr>
      </w:pPr>
      <m:oMath>
        <m:sSup>
          <m:sSupPr>
            <m:ctrlPr>
              <w:rPr>
                <w:rFonts w:ascii="Cambria Math" w:eastAsiaTheme="minorEastAsia" w:hAnsi="Cambria Math" w:cs="Times New Roman"/>
                <w:i/>
                <w:sz w:val="28"/>
                <w:szCs w:val="28"/>
                <w:lang w:eastAsia="ru-RU"/>
              </w:rPr>
            </m:ctrlPr>
          </m:sSupPr>
          <m:e>
            <m:r>
              <w:rPr>
                <w:rFonts w:ascii="Cambria Math" w:eastAsiaTheme="minorEastAsia" w:hAnsi="Cambria Math" w:cs="Times New Roman"/>
                <w:sz w:val="28"/>
                <w:szCs w:val="28"/>
                <w:lang w:eastAsia="ru-RU"/>
              </w:rPr>
              <m:t>α</m:t>
            </m:r>
          </m:e>
          <m:sup>
            <m:r>
              <w:rPr>
                <w:rFonts w:ascii="Cambria Math" w:eastAsiaTheme="minorEastAsia" w:hAnsi="Cambria Math" w:cs="Times New Roman"/>
                <w:sz w:val="28"/>
                <w:szCs w:val="28"/>
                <w:lang w:eastAsia="ru-RU"/>
              </w:rPr>
              <m:t>*</m:t>
            </m:r>
          </m:sup>
        </m:sSup>
        <m:r>
          <w:rPr>
            <w:rFonts w:ascii="Cambria Math" w:eastAsia="Times New Roman" w:hAnsi="Cambria Math" w:cs="Times New Roman"/>
            <w:color w:val="222222"/>
            <w:sz w:val="28"/>
            <w:szCs w:val="28"/>
          </w:rPr>
          <m:t>∙</m:t>
        </m:r>
        <m:nary>
          <m:naryPr>
            <m:chr m:val="∑"/>
            <m:limLoc m:val="subSup"/>
            <m:supHide m:val="on"/>
            <m:ctrlPr>
              <w:rPr>
                <w:rFonts w:ascii="Cambria Math" w:eastAsiaTheme="minorEastAsia" w:hAnsi="Cambria Math" w:cs="Times New Roman"/>
                <w:i/>
                <w:sz w:val="28"/>
                <w:szCs w:val="28"/>
                <w:lang w:eastAsia="ru-RU"/>
              </w:rPr>
            </m:ctrlPr>
          </m:naryPr>
          <m:sub>
            <m:r>
              <w:rPr>
                <w:rFonts w:ascii="Cambria Math" w:eastAsiaTheme="minorEastAsia" w:hAnsi="Cambria Math" w:cs="Times New Roman"/>
                <w:sz w:val="28"/>
                <w:szCs w:val="28"/>
                <w:lang w:eastAsia="ru-RU"/>
              </w:rPr>
              <m:t>i</m:t>
            </m:r>
          </m:sub>
          <m:sup/>
          <m:e>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a</m:t>
                </m:r>
              </m:e>
              <m:sub>
                <m:r>
                  <w:rPr>
                    <w:rFonts w:ascii="Cambria Math" w:eastAsiaTheme="minorEastAsia" w:hAnsi="Cambria Math" w:cs="Times New Roman"/>
                    <w:sz w:val="28"/>
                    <w:szCs w:val="28"/>
                    <w:lang w:eastAsia="ru-RU"/>
                  </w:rPr>
                  <m:t>i</m:t>
                </m:r>
              </m:sub>
            </m:sSub>
            <m:r>
              <w:rPr>
                <w:rFonts w:ascii="Cambria Math" w:eastAsia="Times New Roman" w:hAnsi="Cambria Math" w:cs="Times New Roman"/>
                <w:color w:val="222222"/>
                <w:sz w:val="28"/>
                <w:szCs w:val="28"/>
              </w:rPr>
              <m:t>∙</m:t>
            </m:r>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x</m:t>
                </m:r>
              </m:e>
              <m:sub>
                <m:r>
                  <w:rPr>
                    <w:rFonts w:ascii="Cambria Math" w:eastAsiaTheme="minorEastAsia" w:hAnsi="Cambria Math" w:cs="Times New Roman"/>
                    <w:sz w:val="28"/>
                    <w:szCs w:val="28"/>
                    <w:lang w:eastAsia="ru-RU"/>
                  </w:rPr>
                  <m:t>ij</m:t>
                </m:r>
              </m:sub>
            </m:sSub>
            <m:r>
              <w:rPr>
                <w:rFonts w:ascii="Cambria Math" w:eastAsiaTheme="minorEastAsia" w:hAnsi="Cambria Math" w:cs="Times New Roman"/>
                <w:sz w:val="28"/>
                <w:szCs w:val="28"/>
                <w:lang w:eastAsia="ru-RU"/>
              </w:rPr>
              <m:t>≤</m:t>
            </m:r>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b</m:t>
                </m:r>
              </m:e>
              <m:sub>
                <m:r>
                  <w:rPr>
                    <w:rFonts w:ascii="Cambria Math" w:eastAsiaTheme="minorEastAsia" w:hAnsi="Cambria Math" w:cs="Times New Roman"/>
                    <w:sz w:val="28"/>
                    <w:szCs w:val="28"/>
                    <w:lang w:eastAsia="ru-RU"/>
                  </w:rPr>
                  <m:t>j</m:t>
                </m:r>
              </m:sub>
            </m:sSub>
          </m:e>
        </m:nary>
        <m:r>
          <w:rPr>
            <w:rFonts w:ascii="Cambria Math" w:eastAsiaTheme="minorEastAsia" w:hAnsi="Cambria Math" w:cs="Times New Roman"/>
            <w:sz w:val="28"/>
            <w:szCs w:val="28"/>
            <w:lang w:eastAsia="ru-RU"/>
          </w:rPr>
          <m:t>.</m:t>
        </m:r>
      </m:oMath>
      <w:r w:rsidR="00782575" w:rsidRPr="00F11298">
        <w:rPr>
          <w:rFonts w:ascii="Times New Roman" w:eastAsiaTheme="minorEastAsia" w:hAnsi="Times New Roman" w:cs="Times New Roman"/>
          <w:sz w:val="28"/>
          <w:szCs w:val="28"/>
          <w:lang w:eastAsia="ru-RU"/>
        </w:rPr>
        <w:t xml:space="preserve">                                            </w:t>
      </w:r>
      <w:r w:rsidR="00782575" w:rsidRPr="00F11298">
        <w:rPr>
          <w:rFonts w:ascii="Times New Roman" w:eastAsiaTheme="minorEastAsia" w:hAnsi="Times New Roman" w:cs="Times New Roman"/>
          <w:color w:val="222222"/>
          <w:sz w:val="28"/>
          <w:szCs w:val="28"/>
        </w:rPr>
        <w:t>(2.</w:t>
      </w:r>
      <w:r w:rsidR="004E02CA" w:rsidRPr="00F11298">
        <w:rPr>
          <w:rFonts w:ascii="Times New Roman" w:eastAsiaTheme="minorEastAsia" w:hAnsi="Times New Roman" w:cs="Times New Roman"/>
          <w:color w:val="222222"/>
          <w:sz w:val="28"/>
          <w:szCs w:val="28"/>
        </w:rPr>
        <w:t>7</w:t>
      </w:r>
      <w:r w:rsidR="00782575" w:rsidRPr="00F11298">
        <w:rPr>
          <w:rFonts w:ascii="Times New Roman" w:eastAsiaTheme="minorEastAsia" w:hAnsi="Times New Roman" w:cs="Times New Roman"/>
          <w:color w:val="222222"/>
          <w:sz w:val="28"/>
          <w:szCs w:val="28"/>
        </w:rPr>
        <w:t>)</w:t>
      </w:r>
    </w:p>
    <w:p w:rsidR="004E02CA" w:rsidRPr="00F11298" w:rsidRDefault="004E02CA" w:rsidP="00782575">
      <w:pPr>
        <w:spacing w:after="0" w:line="360" w:lineRule="auto"/>
        <w:jc w:val="right"/>
        <w:rPr>
          <w:rFonts w:ascii="Times New Roman" w:eastAsiaTheme="minorEastAsia" w:hAnsi="Times New Roman" w:cs="Times New Roman"/>
          <w:color w:val="222222"/>
          <w:sz w:val="28"/>
          <w:szCs w:val="28"/>
        </w:rPr>
      </w:pPr>
    </w:p>
    <w:p w:rsidR="00782575" w:rsidRPr="00F11298" w:rsidRDefault="00782575" w:rsidP="00782575">
      <w:pPr>
        <w:spacing w:after="0" w:line="360" w:lineRule="auto"/>
        <w:ind w:firstLine="720"/>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де модифікована керуюча змінна підпорядковується умовам:</w:t>
      </w:r>
    </w:p>
    <w:p w:rsidR="004E02CA" w:rsidRPr="00F11298" w:rsidRDefault="004E02CA" w:rsidP="00782575">
      <w:pPr>
        <w:spacing w:after="0" w:line="360" w:lineRule="auto"/>
        <w:ind w:firstLine="720"/>
        <w:jc w:val="both"/>
        <w:rPr>
          <w:rFonts w:ascii="Times New Roman" w:eastAsiaTheme="minorEastAsia" w:hAnsi="Times New Roman" w:cs="Times New Roman"/>
          <w:i/>
          <w:sz w:val="28"/>
          <w:szCs w:val="28"/>
          <w:lang w:eastAsia="ru-RU"/>
        </w:rPr>
      </w:pPr>
    </w:p>
    <w:p w:rsidR="00782575" w:rsidRPr="00F11298" w:rsidRDefault="00130F5D" w:rsidP="00130F5D">
      <w:pPr>
        <w:spacing w:after="0" w:line="360" w:lineRule="auto"/>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                                                 </w:t>
      </w:r>
      <w:r w:rsidR="00782575" w:rsidRPr="00F11298">
        <w:rPr>
          <w:rFonts w:ascii="Times New Roman" w:eastAsiaTheme="minorEastAsia" w:hAnsi="Times New Roman" w:cs="Times New Roman"/>
          <w:sz w:val="28"/>
          <w:szCs w:val="28"/>
          <w:lang w:eastAsia="ru-RU"/>
        </w:rPr>
        <w:t xml:space="preserve">           </w:t>
      </w:r>
      <w:r w:rsidRPr="00F11298">
        <w:rPr>
          <w:rFonts w:ascii="Times New Roman" w:eastAsiaTheme="minorEastAsia" w:hAnsi="Times New Roman" w:cs="Times New Roman"/>
          <w:sz w:val="28"/>
          <w:szCs w:val="28"/>
          <w:lang w:eastAsia="ru-RU"/>
        </w:rPr>
        <w:t xml:space="preserve">    </w:t>
      </w:r>
      <m:oMath>
        <m:sSup>
          <m:sSupPr>
            <m:ctrlPr>
              <w:rPr>
                <w:rFonts w:ascii="Cambria Math" w:eastAsiaTheme="minorEastAsia" w:hAnsi="Cambria Math" w:cs="Times New Roman"/>
                <w:i/>
                <w:sz w:val="28"/>
                <w:szCs w:val="28"/>
                <w:lang w:eastAsia="ru-RU"/>
              </w:rPr>
            </m:ctrlPr>
          </m:sSupPr>
          <m:e>
            <m:r>
              <w:rPr>
                <w:rFonts w:ascii="Cambria Math" w:eastAsiaTheme="minorEastAsia" w:hAnsi="Cambria Math" w:cs="Times New Roman"/>
                <w:sz w:val="28"/>
                <w:szCs w:val="28"/>
                <w:lang w:eastAsia="ru-RU"/>
              </w:rPr>
              <m:t>α</m:t>
            </m:r>
          </m:e>
          <m:sup>
            <m:r>
              <w:rPr>
                <w:rFonts w:ascii="Cambria Math" w:eastAsiaTheme="minorEastAsia" w:hAnsi="Cambria Math" w:cs="Times New Roman"/>
                <w:sz w:val="28"/>
                <w:szCs w:val="28"/>
                <w:lang w:eastAsia="ru-RU"/>
              </w:rPr>
              <m:t>*</m:t>
            </m:r>
          </m:sup>
        </m:sSup>
        <m:r>
          <w:rPr>
            <w:rFonts w:ascii="Cambria Math" w:eastAsiaTheme="minorEastAsia" w:hAnsi="Cambria Math" w:cs="Times New Roman"/>
            <w:sz w:val="28"/>
            <w:szCs w:val="28"/>
            <w:lang w:eastAsia="ru-RU"/>
          </w:rPr>
          <m:t>=</m:t>
        </m:r>
        <m:f>
          <m:fPr>
            <m:ctrlPr>
              <w:rPr>
                <w:rFonts w:ascii="Cambria Math" w:eastAsiaTheme="minorEastAsia" w:hAnsi="Cambria Math" w:cs="Times New Roman"/>
                <w:i/>
                <w:sz w:val="28"/>
                <w:szCs w:val="28"/>
                <w:lang w:eastAsia="ru-RU"/>
              </w:rPr>
            </m:ctrlPr>
          </m:fPr>
          <m:num>
            <m:r>
              <w:rPr>
                <w:rFonts w:ascii="Cambria Math" w:eastAsiaTheme="minorEastAsia" w:hAnsi="Cambria Math" w:cs="Times New Roman"/>
                <w:sz w:val="28"/>
                <w:szCs w:val="28"/>
                <w:lang w:eastAsia="ru-RU"/>
              </w:rPr>
              <m:t>1</m:t>
            </m:r>
          </m:num>
          <m:den>
            <m:r>
              <w:rPr>
                <w:rFonts w:ascii="Cambria Math" w:eastAsiaTheme="minorEastAsia" w:hAnsi="Cambria Math" w:cs="Times New Roman"/>
                <w:sz w:val="28"/>
                <w:szCs w:val="28"/>
                <w:lang w:eastAsia="ru-RU"/>
              </w:rPr>
              <m:t>α</m:t>
            </m:r>
          </m:den>
        </m:f>
      </m:oMath>
      <w:r w:rsidR="00782575" w:rsidRPr="00F11298">
        <w:rPr>
          <w:rFonts w:ascii="Times New Roman" w:eastAsiaTheme="minorEastAsia" w:hAnsi="Times New Roman" w:cs="Times New Roman"/>
          <w:sz w:val="28"/>
          <w:szCs w:val="28"/>
          <w:lang w:eastAsia="ru-RU"/>
        </w:rPr>
        <w:t>,</w:t>
      </w:r>
      <w:r w:rsidR="004E02CA" w:rsidRPr="00F11298">
        <w:rPr>
          <w:rFonts w:ascii="Times New Roman" w:eastAsiaTheme="minorEastAsia" w:hAnsi="Times New Roman" w:cs="Times New Roman"/>
          <w:sz w:val="28"/>
          <w:szCs w:val="28"/>
          <w:lang w:eastAsia="ru-RU"/>
        </w:rPr>
        <w:t xml:space="preserve">                                                     </w:t>
      </w:r>
      <w:r w:rsidR="004E02CA" w:rsidRPr="00F11298">
        <w:rPr>
          <w:rFonts w:ascii="Times New Roman" w:eastAsiaTheme="minorEastAsia" w:hAnsi="Times New Roman" w:cs="Times New Roman"/>
          <w:color w:val="222222"/>
          <w:sz w:val="28"/>
          <w:szCs w:val="28"/>
        </w:rPr>
        <w:t>(2.8)</w:t>
      </w:r>
    </w:p>
    <w:p w:rsidR="004E39A2" w:rsidRPr="00F11298" w:rsidRDefault="00782575" w:rsidP="00130F5D">
      <w:pPr>
        <w:spacing w:after="0" w:line="360" w:lineRule="auto"/>
        <w:jc w:val="both"/>
        <w:rPr>
          <w:rFonts w:ascii="Times New Roman" w:eastAsiaTheme="minorEastAsia" w:hAnsi="Times New Roman" w:cs="Times New Roman"/>
          <w:color w:val="222222"/>
          <w:sz w:val="28"/>
          <w:szCs w:val="28"/>
        </w:rPr>
      </w:pPr>
      <w:r w:rsidRPr="00F11298">
        <w:rPr>
          <w:rFonts w:ascii="Times New Roman" w:eastAsiaTheme="minorEastAsia" w:hAnsi="Times New Roman" w:cs="Times New Roman"/>
          <w:sz w:val="28"/>
          <w:szCs w:val="28"/>
          <w:lang w:eastAsia="ru-RU"/>
        </w:rPr>
        <w:lastRenderedPageBreak/>
        <w:t xml:space="preserve">                                                    </w:t>
      </w:r>
      <w:r w:rsidR="004E02CA" w:rsidRPr="00F11298">
        <w:rPr>
          <w:rFonts w:ascii="Times New Roman" w:eastAsiaTheme="minorEastAsia" w:hAnsi="Times New Roman" w:cs="Times New Roman"/>
          <w:sz w:val="28"/>
          <w:szCs w:val="28"/>
          <w:lang w:eastAsia="ru-RU"/>
        </w:rPr>
        <w:t xml:space="preserve">     </w:t>
      </w:r>
      <w:r w:rsidR="00130F5D" w:rsidRPr="00F11298">
        <w:rPr>
          <w:rFonts w:ascii="Times New Roman" w:eastAsiaTheme="minorEastAsia" w:hAnsi="Times New Roman" w:cs="Times New Roman"/>
          <w:sz w:val="28"/>
          <w:szCs w:val="28"/>
          <w:lang w:eastAsia="ru-RU"/>
        </w:rPr>
        <w:t xml:space="preserve">   </w:t>
      </w:r>
      <m:oMath>
        <m:r>
          <w:rPr>
            <w:rFonts w:ascii="Cambria Math" w:eastAsiaTheme="minorEastAsia" w:hAnsi="Cambria Math" w:cs="Times New Roman"/>
            <w:sz w:val="28"/>
            <w:szCs w:val="28"/>
            <w:lang w:eastAsia="ru-RU"/>
          </w:rPr>
          <m:t>0≤</m:t>
        </m:r>
        <m:sSup>
          <m:sSupPr>
            <m:ctrlPr>
              <w:rPr>
                <w:rFonts w:ascii="Cambria Math" w:eastAsiaTheme="minorEastAsia" w:hAnsi="Cambria Math" w:cs="Times New Roman"/>
                <w:i/>
                <w:sz w:val="28"/>
                <w:szCs w:val="28"/>
                <w:lang w:eastAsia="ru-RU"/>
              </w:rPr>
            </m:ctrlPr>
          </m:sSupPr>
          <m:e>
            <m:r>
              <w:rPr>
                <w:rFonts w:ascii="Cambria Math" w:eastAsiaTheme="minorEastAsia" w:hAnsi="Cambria Math" w:cs="Times New Roman"/>
                <w:sz w:val="28"/>
                <w:szCs w:val="28"/>
                <w:lang w:eastAsia="ru-RU"/>
              </w:rPr>
              <m:t>α</m:t>
            </m:r>
          </m:e>
          <m:sup>
            <m:r>
              <w:rPr>
                <w:rFonts w:ascii="Cambria Math" w:eastAsiaTheme="minorEastAsia" w:hAnsi="Cambria Math" w:cs="Times New Roman"/>
                <w:sz w:val="28"/>
                <w:szCs w:val="28"/>
                <w:lang w:eastAsia="ru-RU"/>
              </w:rPr>
              <m:t>*</m:t>
            </m:r>
          </m:sup>
        </m:sSup>
        <m:r>
          <w:rPr>
            <w:rFonts w:ascii="Cambria Math" w:eastAsiaTheme="minorEastAsia" w:hAnsi="Cambria Math" w:cs="Times New Roman"/>
            <w:sz w:val="28"/>
            <w:szCs w:val="28"/>
            <w:lang w:eastAsia="ru-RU"/>
          </w:rPr>
          <m:t>≤∞.</m:t>
        </m:r>
      </m:oMath>
      <w:r w:rsidR="00130F5D" w:rsidRPr="00F11298">
        <w:rPr>
          <w:rFonts w:ascii="Times New Roman" w:eastAsiaTheme="minorEastAsia" w:hAnsi="Times New Roman" w:cs="Times New Roman"/>
          <w:sz w:val="28"/>
          <w:szCs w:val="28"/>
          <w:lang w:eastAsia="ru-RU"/>
        </w:rPr>
        <w:t xml:space="preserve">       </w:t>
      </w:r>
      <w:r w:rsidR="004E02CA" w:rsidRPr="00F11298">
        <w:rPr>
          <w:rFonts w:ascii="Times New Roman" w:eastAsiaTheme="minorEastAsia" w:hAnsi="Times New Roman" w:cs="Times New Roman"/>
          <w:sz w:val="28"/>
          <w:szCs w:val="28"/>
          <w:lang w:eastAsia="ru-RU"/>
        </w:rPr>
        <w:t xml:space="preserve">                </w:t>
      </w:r>
      <w:r w:rsidR="00130F5D" w:rsidRPr="00F11298">
        <w:rPr>
          <w:rFonts w:ascii="Times New Roman" w:eastAsiaTheme="minorEastAsia" w:hAnsi="Times New Roman" w:cs="Times New Roman"/>
          <w:sz w:val="28"/>
          <w:szCs w:val="28"/>
          <w:lang w:eastAsia="ru-RU"/>
        </w:rPr>
        <w:t xml:space="preserve">           </w:t>
      </w:r>
      <w:r w:rsidR="004E02CA" w:rsidRPr="00F11298">
        <w:rPr>
          <w:rFonts w:ascii="Times New Roman" w:eastAsiaTheme="minorEastAsia" w:hAnsi="Times New Roman" w:cs="Times New Roman"/>
          <w:sz w:val="28"/>
          <w:szCs w:val="28"/>
          <w:lang w:eastAsia="ru-RU"/>
        </w:rPr>
        <w:t xml:space="preserve">     </w:t>
      </w:r>
      <w:r w:rsidR="00130F5D" w:rsidRPr="00F11298">
        <w:rPr>
          <w:rFonts w:ascii="Times New Roman" w:eastAsiaTheme="minorEastAsia" w:hAnsi="Times New Roman" w:cs="Times New Roman"/>
          <w:sz w:val="28"/>
          <w:szCs w:val="28"/>
          <w:lang w:eastAsia="ru-RU"/>
        </w:rPr>
        <w:t xml:space="preserve">          </w:t>
      </w:r>
      <w:r w:rsidR="00130F5D" w:rsidRPr="00F11298">
        <w:rPr>
          <w:rFonts w:ascii="Times New Roman" w:eastAsiaTheme="minorEastAsia" w:hAnsi="Times New Roman" w:cs="Times New Roman"/>
          <w:color w:val="222222"/>
          <w:sz w:val="28"/>
          <w:szCs w:val="28"/>
        </w:rPr>
        <w:t>(2.</w:t>
      </w:r>
      <w:r w:rsidR="004E02CA" w:rsidRPr="00F11298">
        <w:rPr>
          <w:rFonts w:ascii="Times New Roman" w:eastAsiaTheme="minorEastAsia" w:hAnsi="Times New Roman" w:cs="Times New Roman"/>
          <w:color w:val="222222"/>
          <w:sz w:val="28"/>
          <w:szCs w:val="28"/>
        </w:rPr>
        <w:t>9</w:t>
      </w:r>
      <w:r w:rsidR="00130F5D" w:rsidRPr="00F11298">
        <w:rPr>
          <w:rFonts w:ascii="Times New Roman" w:eastAsiaTheme="minorEastAsia" w:hAnsi="Times New Roman" w:cs="Times New Roman"/>
          <w:color w:val="222222"/>
          <w:sz w:val="28"/>
          <w:szCs w:val="28"/>
        </w:rPr>
        <w:t>)</w:t>
      </w:r>
    </w:p>
    <w:p w:rsidR="004E02CA" w:rsidRPr="00F11298" w:rsidRDefault="004E02CA" w:rsidP="00130F5D">
      <w:pPr>
        <w:spacing w:after="0" w:line="360" w:lineRule="auto"/>
        <w:jc w:val="both"/>
        <w:rPr>
          <w:rFonts w:ascii="Times New Roman" w:eastAsiaTheme="minorEastAsia" w:hAnsi="Times New Roman" w:cs="Times New Roman"/>
          <w:sz w:val="28"/>
          <w:szCs w:val="28"/>
          <w:lang w:eastAsia="ru-RU"/>
        </w:rPr>
      </w:pPr>
    </w:p>
    <w:p w:rsidR="00182E21" w:rsidRPr="00F11298" w:rsidRDefault="004E02CA" w:rsidP="004E02CA">
      <w:pPr>
        <w:tabs>
          <w:tab w:val="left" w:pos="8892"/>
        </w:tabs>
        <w:spacing w:after="0" w:line="360" w:lineRule="auto"/>
        <w:ind w:firstLine="720"/>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З урахуванням оновленого запису нерівностей (2.7) в оптимізаційній задачі другого рівня в ролі критерію буде виступати умова вигляду:</w:t>
      </w:r>
    </w:p>
    <w:p w:rsidR="004E02CA" w:rsidRPr="00F11298" w:rsidRDefault="004E02CA" w:rsidP="004E02CA">
      <w:pPr>
        <w:tabs>
          <w:tab w:val="left" w:pos="8892"/>
        </w:tabs>
        <w:spacing w:after="0" w:line="360" w:lineRule="auto"/>
        <w:ind w:firstLine="720"/>
        <w:jc w:val="both"/>
        <w:rPr>
          <w:rFonts w:ascii="Times New Roman" w:eastAsiaTheme="minorEastAsia" w:hAnsi="Times New Roman" w:cs="Times New Roman"/>
          <w:sz w:val="28"/>
          <w:szCs w:val="28"/>
          <w:lang w:eastAsia="ru-RU"/>
        </w:rPr>
      </w:pPr>
    </w:p>
    <w:p w:rsidR="004E02CA" w:rsidRPr="00F11298" w:rsidRDefault="004E02CA" w:rsidP="004E02CA">
      <w:pPr>
        <w:tabs>
          <w:tab w:val="left" w:pos="8892"/>
        </w:tabs>
        <w:spacing w:after="0" w:line="360" w:lineRule="auto"/>
        <w:ind w:firstLine="720"/>
        <w:jc w:val="both"/>
        <w:rPr>
          <w:rFonts w:ascii="Times New Roman" w:eastAsiaTheme="minorEastAsia" w:hAnsi="Times New Roman" w:cs="Times New Roman"/>
          <w:color w:val="222222"/>
          <w:sz w:val="28"/>
          <w:szCs w:val="28"/>
        </w:rPr>
      </w:pPr>
      <w:r w:rsidRPr="00F11298">
        <w:rPr>
          <w:rFonts w:ascii="Times New Roman" w:eastAsiaTheme="minorEastAsia" w:hAnsi="Times New Roman" w:cs="Times New Roman"/>
          <w:color w:val="222222"/>
          <w:sz w:val="28"/>
          <w:szCs w:val="28"/>
        </w:rPr>
        <w:t xml:space="preserve">               </w:t>
      </w:r>
      <w:r w:rsidR="009F28D9">
        <w:rPr>
          <w:rFonts w:ascii="Times New Roman" w:eastAsiaTheme="minorEastAsia" w:hAnsi="Times New Roman" w:cs="Times New Roman"/>
          <w:color w:val="222222"/>
          <w:sz w:val="28"/>
          <w:szCs w:val="28"/>
        </w:rPr>
        <w:t xml:space="preserve">                               </w:t>
      </w:r>
      <w:r w:rsidRPr="00F11298">
        <w:rPr>
          <w:rFonts w:ascii="Times New Roman" w:eastAsiaTheme="minorEastAsia" w:hAnsi="Times New Roman" w:cs="Times New Roman"/>
          <w:color w:val="222222"/>
          <w:sz w:val="28"/>
          <w:szCs w:val="28"/>
        </w:rPr>
        <w:t xml:space="preserve">       </w:t>
      </w:r>
      <m:oMath>
        <m:func>
          <m:funcPr>
            <m:ctrlPr>
              <w:rPr>
                <w:rFonts w:ascii="Cambria Math" w:hAnsi="Cambria Math" w:cs="Times New Roman"/>
                <w:i/>
                <w:color w:val="222222"/>
                <w:sz w:val="28"/>
                <w:szCs w:val="28"/>
              </w:rPr>
            </m:ctrlPr>
          </m:funcPr>
          <m:fName>
            <m:r>
              <m:rPr>
                <m:sty m:val="p"/>
              </m:rPr>
              <w:rPr>
                <w:rFonts w:ascii="Cambria Math" w:hAnsi="Cambria Math" w:cs="Times New Roman"/>
                <w:color w:val="222222"/>
                <w:sz w:val="28"/>
                <w:szCs w:val="28"/>
              </w:rPr>
              <m:t>max</m:t>
            </m:r>
          </m:fName>
          <m:e>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α</m:t>
                </m:r>
              </m:e>
              <m:sup>
                <m:r>
                  <w:rPr>
                    <w:rFonts w:ascii="Cambria Math" w:hAnsi="Cambria Math" w:cs="Times New Roman"/>
                    <w:color w:val="222222"/>
                    <w:sz w:val="28"/>
                    <w:szCs w:val="28"/>
                  </w:rPr>
                  <m:t>*</m:t>
                </m:r>
              </m:sup>
            </m:sSup>
            <m:r>
              <w:rPr>
                <w:rFonts w:ascii="Cambria Math" w:hAnsi="Cambria Math" w:cs="Times New Roman"/>
                <w:color w:val="222222"/>
                <w:sz w:val="28"/>
                <w:szCs w:val="28"/>
              </w:rPr>
              <m:t>.</m:t>
            </m:r>
          </m:e>
        </m:func>
      </m:oMath>
      <w:r w:rsidRPr="00F11298">
        <w:rPr>
          <w:rFonts w:ascii="Times New Roman" w:eastAsiaTheme="minorEastAsia" w:hAnsi="Times New Roman" w:cs="Times New Roman"/>
          <w:color w:val="222222"/>
          <w:sz w:val="28"/>
          <w:szCs w:val="28"/>
        </w:rPr>
        <w:t xml:space="preserve">                                                   (2.10)</w:t>
      </w:r>
    </w:p>
    <w:p w:rsidR="004E02CA" w:rsidRPr="00F11298" w:rsidRDefault="004E02CA" w:rsidP="004E02CA">
      <w:pPr>
        <w:tabs>
          <w:tab w:val="left" w:pos="8892"/>
        </w:tabs>
        <w:spacing w:after="0" w:line="360" w:lineRule="auto"/>
        <w:ind w:firstLine="720"/>
        <w:jc w:val="both"/>
        <w:rPr>
          <w:rFonts w:ascii="Times New Roman" w:eastAsiaTheme="minorEastAsia" w:hAnsi="Times New Roman" w:cs="Times New Roman"/>
          <w:color w:val="222222"/>
          <w:sz w:val="28"/>
          <w:szCs w:val="28"/>
        </w:rPr>
      </w:pPr>
    </w:p>
    <w:p w:rsidR="004E02CA" w:rsidRDefault="00425D63" w:rsidP="004E02CA">
      <w:pPr>
        <w:tabs>
          <w:tab w:val="left" w:pos="8892"/>
        </w:tabs>
        <w:spacing w:after="0" w:line="360" w:lineRule="auto"/>
        <w:ind w:firstLine="720"/>
        <w:jc w:val="both"/>
        <w:rPr>
          <w:rFonts w:ascii="Times New Roman" w:eastAsiaTheme="minorEastAsia" w:hAnsi="Times New Roman" w:cs="Times New Roman"/>
          <w:color w:val="222222"/>
          <w:sz w:val="28"/>
          <w:szCs w:val="28"/>
        </w:rPr>
      </w:pPr>
      <w:r>
        <w:rPr>
          <w:rFonts w:ascii="Times New Roman" w:eastAsiaTheme="minorEastAsia" w:hAnsi="Times New Roman" w:cs="Times New Roman"/>
          <w:color w:val="222222"/>
          <w:sz w:val="28"/>
          <w:szCs w:val="28"/>
        </w:rPr>
        <w:t>Після</w:t>
      </w:r>
      <w:r w:rsidR="00B16F4B">
        <w:rPr>
          <w:rFonts w:ascii="Times New Roman" w:eastAsiaTheme="minorEastAsia" w:hAnsi="Times New Roman" w:cs="Times New Roman"/>
          <w:color w:val="222222"/>
          <w:sz w:val="28"/>
          <w:szCs w:val="28"/>
        </w:rPr>
        <w:t xml:space="preserve"> цієї операції </w:t>
      </w:r>
      <w:r w:rsidR="004E02CA" w:rsidRPr="00F11298">
        <w:rPr>
          <w:rFonts w:ascii="Times New Roman" w:eastAsiaTheme="minorEastAsia" w:hAnsi="Times New Roman" w:cs="Times New Roman"/>
          <w:color w:val="222222"/>
          <w:sz w:val="28"/>
          <w:szCs w:val="28"/>
        </w:rPr>
        <w:t>оптимізаційна задача</w:t>
      </w:r>
      <w:r w:rsidR="00B16F4B">
        <w:rPr>
          <w:rFonts w:ascii="Times New Roman" w:eastAsiaTheme="minorEastAsia" w:hAnsi="Times New Roman" w:cs="Times New Roman"/>
          <w:color w:val="222222"/>
          <w:sz w:val="28"/>
          <w:szCs w:val="28"/>
        </w:rPr>
        <w:t xml:space="preserve"> стане</w:t>
      </w:r>
      <w:r w:rsidR="004E02CA" w:rsidRPr="00F11298">
        <w:rPr>
          <w:rFonts w:ascii="Times New Roman" w:eastAsiaTheme="minorEastAsia" w:hAnsi="Times New Roman" w:cs="Times New Roman"/>
          <w:color w:val="222222"/>
          <w:sz w:val="28"/>
          <w:szCs w:val="28"/>
        </w:rPr>
        <w:t xml:space="preserve"> лінійного виду, але цільова функція буде максимізуватися.</w:t>
      </w:r>
    </w:p>
    <w:p w:rsidR="00B16F4B" w:rsidRDefault="00B16F4B" w:rsidP="004E02CA">
      <w:pPr>
        <w:tabs>
          <w:tab w:val="left" w:pos="8892"/>
        </w:tabs>
        <w:spacing w:after="0" w:line="360" w:lineRule="auto"/>
        <w:ind w:firstLine="720"/>
        <w:jc w:val="both"/>
        <w:rPr>
          <w:rFonts w:ascii="Times New Roman" w:eastAsiaTheme="minorEastAsia" w:hAnsi="Times New Roman" w:cs="Times New Roman"/>
          <w:sz w:val="28"/>
          <w:szCs w:val="28"/>
          <w:lang w:eastAsia="ru-RU"/>
        </w:rPr>
      </w:pPr>
    </w:p>
    <w:p w:rsidR="006967C2" w:rsidRPr="00B86609" w:rsidRDefault="00B86609" w:rsidP="00B86609">
      <w:pPr>
        <w:tabs>
          <w:tab w:val="left" w:pos="8892"/>
        </w:tabs>
        <w:spacing w:after="0" w:line="360" w:lineRule="auto"/>
        <w:ind w:firstLine="720"/>
        <w:jc w:val="both"/>
        <w:rPr>
          <w:rFonts w:ascii="Times New Roman" w:eastAsiaTheme="minorEastAsia" w:hAnsi="Times New Roman" w:cs="Times New Roman"/>
          <w:sz w:val="28"/>
          <w:szCs w:val="28"/>
          <w:lang w:val="ru-RU" w:eastAsia="ru-RU"/>
        </w:rPr>
      </w:pPr>
      <w:r>
        <w:rPr>
          <w:rFonts w:ascii="Times New Roman" w:eastAsiaTheme="minorEastAsia" w:hAnsi="Times New Roman" w:cs="Times New Roman"/>
          <w:sz w:val="28"/>
          <w:szCs w:val="28"/>
          <w:lang w:eastAsia="ru-RU"/>
        </w:rPr>
        <w:t xml:space="preserve">2.3 Програмна реалізація методу в середовищі </w:t>
      </w:r>
      <w:proofErr w:type="spellStart"/>
      <w:r>
        <w:rPr>
          <w:rFonts w:ascii="Times New Roman" w:eastAsiaTheme="minorEastAsia" w:hAnsi="Times New Roman" w:cs="Times New Roman"/>
          <w:sz w:val="28"/>
          <w:szCs w:val="28"/>
          <w:lang w:val="en-US" w:eastAsia="ru-RU"/>
        </w:rPr>
        <w:t>MatLab</w:t>
      </w:r>
      <w:proofErr w:type="spellEnd"/>
    </w:p>
    <w:p w:rsidR="00B86609" w:rsidRPr="00B86609" w:rsidRDefault="00B86609" w:rsidP="00B86609">
      <w:pPr>
        <w:tabs>
          <w:tab w:val="left" w:pos="8892"/>
        </w:tabs>
        <w:spacing w:after="0" w:line="360" w:lineRule="auto"/>
        <w:ind w:firstLine="720"/>
        <w:jc w:val="both"/>
        <w:rPr>
          <w:rFonts w:ascii="Times New Roman" w:eastAsiaTheme="minorEastAsia" w:hAnsi="Times New Roman" w:cs="Times New Roman"/>
          <w:sz w:val="28"/>
          <w:szCs w:val="28"/>
          <w:lang w:val="ru-RU" w:eastAsia="ru-RU"/>
        </w:rPr>
      </w:pPr>
    </w:p>
    <w:p w:rsidR="006967C2" w:rsidRDefault="002B571B" w:rsidP="002B5D21">
      <w:pPr>
        <w:tabs>
          <w:tab w:val="left" w:pos="8892"/>
        </w:tabs>
        <w:spacing w:after="0" w:line="312" w:lineRule="auto"/>
        <w:ind w:firstLine="720"/>
        <w:jc w:val="both"/>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Для реалізації методу була </w:t>
      </w:r>
      <w:r w:rsidR="00DE7090" w:rsidRPr="00F11298">
        <w:rPr>
          <w:rFonts w:ascii="Times New Roman" w:eastAsiaTheme="minorEastAsia" w:hAnsi="Times New Roman" w:cs="Times New Roman"/>
          <w:sz w:val="28"/>
          <w:szCs w:val="28"/>
          <w:lang w:eastAsia="ru-RU"/>
        </w:rPr>
        <w:t>о</w:t>
      </w:r>
      <w:r w:rsidRPr="00F11298">
        <w:rPr>
          <w:rFonts w:ascii="Times New Roman" w:eastAsiaTheme="minorEastAsia" w:hAnsi="Times New Roman" w:cs="Times New Roman"/>
          <w:sz w:val="28"/>
          <w:szCs w:val="28"/>
          <w:lang w:eastAsia="ru-RU"/>
        </w:rPr>
        <w:t xml:space="preserve">брана програма </w:t>
      </w:r>
      <w:proofErr w:type="spellStart"/>
      <w:r w:rsidRPr="00F11298">
        <w:rPr>
          <w:rFonts w:ascii="Times New Roman" w:eastAsiaTheme="minorEastAsia" w:hAnsi="Times New Roman" w:cs="Times New Roman"/>
          <w:sz w:val="28"/>
          <w:szCs w:val="28"/>
          <w:lang w:eastAsia="ru-RU"/>
        </w:rPr>
        <w:t>MatLab</w:t>
      </w:r>
      <w:proofErr w:type="spellEnd"/>
      <w:r w:rsidRPr="00F11298">
        <w:rPr>
          <w:rFonts w:ascii="Times New Roman" w:eastAsiaTheme="minorEastAsia" w:hAnsi="Times New Roman" w:cs="Times New Roman"/>
          <w:sz w:val="28"/>
          <w:szCs w:val="28"/>
          <w:lang w:eastAsia="ru-RU"/>
        </w:rPr>
        <w:t xml:space="preserve">. </w:t>
      </w:r>
      <w:r w:rsidR="00DE7090" w:rsidRPr="00F11298">
        <w:rPr>
          <w:rFonts w:ascii="Times New Roman" w:eastAsia="Times New Roman" w:hAnsi="Times New Roman" w:cs="Times New Roman"/>
          <w:sz w:val="28"/>
          <w:szCs w:val="28"/>
          <w:lang w:eastAsia="ru-RU"/>
        </w:rPr>
        <w:t xml:space="preserve">Було </w:t>
      </w:r>
      <w:proofErr w:type="spellStart"/>
      <w:r w:rsidR="00DE7090" w:rsidRPr="00F11298">
        <w:rPr>
          <w:rFonts w:ascii="Times New Roman" w:eastAsia="Times New Roman" w:hAnsi="Times New Roman" w:cs="Times New Roman"/>
          <w:sz w:val="28"/>
          <w:szCs w:val="28"/>
          <w:lang w:eastAsia="ru-RU"/>
        </w:rPr>
        <w:t>запрограмовано</w:t>
      </w:r>
      <w:proofErr w:type="spellEnd"/>
      <w:r w:rsidR="00DE7090" w:rsidRPr="00F11298">
        <w:rPr>
          <w:rFonts w:ascii="Times New Roman" w:eastAsia="Times New Roman" w:hAnsi="Times New Roman" w:cs="Times New Roman"/>
          <w:sz w:val="28"/>
          <w:szCs w:val="28"/>
          <w:lang w:eastAsia="ru-RU"/>
        </w:rPr>
        <w:t xml:space="preserve"> 2 рівн</w:t>
      </w:r>
      <w:r w:rsidR="002C34FA">
        <w:rPr>
          <w:rFonts w:ascii="Times New Roman" w:eastAsia="Times New Roman" w:hAnsi="Times New Roman" w:cs="Times New Roman"/>
          <w:sz w:val="28"/>
          <w:szCs w:val="28"/>
          <w:lang w:eastAsia="ru-RU"/>
        </w:rPr>
        <w:t>і розрахунків: на першому рівні</w:t>
      </w:r>
      <w:r w:rsidR="00DE7090" w:rsidRPr="00F11298">
        <w:rPr>
          <w:rFonts w:ascii="Times New Roman" w:eastAsia="Times New Roman" w:hAnsi="Times New Roman" w:cs="Times New Roman"/>
          <w:sz w:val="28"/>
          <w:szCs w:val="28"/>
          <w:lang w:eastAsia="ru-RU"/>
        </w:rPr>
        <w:t xml:space="preserve"> відбувається </w:t>
      </w:r>
      <w:r w:rsidR="00DE7090" w:rsidRPr="00F11298">
        <w:rPr>
          <w:rFonts w:ascii="Times New Roman" w:eastAsiaTheme="minorEastAsia" w:hAnsi="Times New Roman" w:cs="Times New Roman"/>
          <w:sz w:val="28"/>
          <w:szCs w:val="28"/>
          <w:lang w:eastAsia="ru-RU"/>
        </w:rPr>
        <w:t>оптимальний розподіл потоків між чергами з ураху</w:t>
      </w:r>
      <w:r w:rsidR="002B5D21">
        <w:rPr>
          <w:rFonts w:ascii="Times New Roman" w:eastAsiaTheme="minorEastAsia" w:hAnsi="Times New Roman" w:cs="Times New Roman"/>
          <w:sz w:val="28"/>
          <w:szCs w:val="28"/>
          <w:lang w:eastAsia="ru-RU"/>
        </w:rPr>
        <w:t>ванням</w:t>
      </w:r>
      <w:r w:rsidR="00DE7090" w:rsidRPr="00F11298">
        <w:rPr>
          <w:rFonts w:ascii="Times New Roman" w:eastAsiaTheme="minorEastAsia" w:hAnsi="Times New Roman" w:cs="Times New Roman"/>
          <w:sz w:val="28"/>
          <w:szCs w:val="28"/>
          <w:lang w:eastAsia="ru-RU"/>
        </w:rPr>
        <w:t xml:space="preserve"> пріоритетів черг та класів потоків;  використовуються формули </w:t>
      </w:r>
      <w:r w:rsidR="002B5D21">
        <w:rPr>
          <w:rFonts w:ascii="Times New Roman" w:eastAsiaTheme="minorEastAsia" w:hAnsi="Times New Roman" w:cs="Times New Roman"/>
          <w:sz w:val="28"/>
          <w:szCs w:val="28"/>
          <w:lang w:eastAsia="ru-RU"/>
        </w:rPr>
        <w:t>(2.2</w:t>
      </w:r>
      <w:r w:rsidR="00E87950">
        <w:rPr>
          <w:rFonts w:ascii="Times New Roman" w:eastAsiaTheme="minorEastAsia" w:hAnsi="Times New Roman" w:cs="Times New Roman"/>
          <w:sz w:val="28"/>
          <w:szCs w:val="28"/>
          <w:lang w:eastAsia="ru-RU"/>
        </w:rPr>
        <w:t>), (</w:t>
      </w:r>
      <w:r w:rsidR="00DE7090" w:rsidRPr="00F11298">
        <w:rPr>
          <w:rFonts w:ascii="Times New Roman" w:eastAsiaTheme="minorEastAsia" w:hAnsi="Times New Roman" w:cs="Times New Roman"/>
          <w:sz w:val="28"/>
          <w:szCs w:val="28"/>
          <w:lang w:eastAsia="ru-RU"/>
        </w:rPr>
        <w:t>2.3</w:t>
      </w:r>
      <w:r w:rsidR="002B5D21">
        <w:rPr>
          <w:rFonts w:ascii="Times New Roman" w:eastAsiaTheme="minorEastAsia" w:hAnsi="Times New Roman" w:cs="Times New Roman"/>
          <w:sz w:val="28"/>
          <w:szCs w:val="28"/>
          <w:lang w:eastAsia="ru-RU"/>
        </w:rPr>
        <w:t>)</w:t>
      </w:r>
      <w:r w:rsidR="00DE7090" w:rsidRPr="00F11298">
        <w:rPr>
          <w:rFonts w:ascii="Times New Roman" w:eastAsiaTheme="minorEastAsia" w:hAnsi="Times New Roman" w:cs="Times New Roman"/>
          <w:sz w:val="28"/>
          <w:szCs w:val="28"/>
          <w:lang w:eastAsia="ru-RU"/>
        </w:rPr>
        <w:t>.</w:t>
      </w:r>
    </w:p>
    <w:p w:rsidR="002C34FA" w:rsidRDefault="002C34FA"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r>
        <w:rPr>
          <w:rFonts w:ascii="Times New Roman" w:eastAsiaTheme="minorEastAsia" w:hAnsi="Times New Roman" w:cs="Times New Roman"/>
          <w:sz w:val="28"/>
          <w:szCs w:val="28"/>
          <w:lang w:eastAsia="ru-RU"/>
        </w:rPr>
        <w:t xml:space="preserve">На рисунку 2.1 </w:t>
      </w:r>
      <w:r w:rsidR="00E1604B">
        <w:rPr>
          <w:rFonts w:ascii="Times New Roman" w:eastAsiaTheme="minorEastAsia" w:hAnsi="Times New Roman" w:cs="Times New Roman"/>
          <w:sz w:val="28"/>
          <w:szCs w:val="28"/>
          <w:lang w:eastAsia="ru-RU"/>
        </w:rPr>
        <w:t xml:space="preserve">у 5-9 рядку задається пропускна здатність інтерфейсу, кількість класів, потоків та черг; у рядках 11-14 </w:t>
      </w:r>
      <w:r w:rsidR="00E1604B" w:rsidRPr="00F11298">
        <w:rPr>
          <w:rFonts w:ascii="Times New Roman" w:eastAsia="Times New Roman" w:hAnsi="Times New Roman" w:cs="Times New Roman"/>
          <w:color w:val="222222"/>
          <w:sz w:val="28"/>
          <w:szCs w:val="28"/>
          <w:lang w:eastAsia="ru-RU"/>
        </w:rPr>
        <w:t>–</w:t>
      </w:r>
      <w:r w:rsidR="00E1604B">
        <w:rPr>
          <w:rFonts w:ascii="Times New Roman" w:eastAsiaTheme="minorEastAsia" w:hAnsi="Times New Roman" w:cs="Times New Roman"/>
          <w:sz w:val="28"/>
          <w:szCs w:val="28"/>
          <w:lang w:eastAsia="ru-RU"/>
        </w:rPr>
        <w:t xml:space="preserve"> </w:t>
      </w:r>
      <w:r w:rsidR="00E1604B">
        <w:rPr>
          <w:rFonts w:ascii="Times New Roman" w:eastAsia="Times New Roman" w:hAnsi="Times New Roman" w:cs="Times New Roman"/>
          <w:bCs/>
          <w:color w:val="000000"/>
          <w:sz w:val="28"/>
          <w:szCs w:val="28"/>
          <w:lang w:eastAsia="ru-RU"/>
        </w:rPr>
        <w:t>у</w:t>
      </w:r>
      <w:r w:rsidR="00E1604B" w:rsidRPr="00F11298">
        <w:rPr>
          <w:rFonts w:ascii="Times New Roman" w:eastAsia="Times New Roman" w:hAnsi="Times New Roman" w:cs="Times New Roman"/>
          <w:bCs/>
          <w:color w:val="000000"/>
          <w:sz w:val="28"/>
          <w:szCs w:val="28"/>
          <w:lang w:eastAsia="ru-RU"/>
        </w:rPr>
        <w:t>мова збереження потоку</w:t>
      </w:r>
      <w:r w:rsidR="00E1604B">
        <w:rPr>
          <w:rFonts w:ascii="Times New Roman" w:eastAsia="Times New Roman" w:hAnsi="Times New Roman" w:cs="Times New Roman"/>
          <w:bCs/>
          <w:color w:val="000000"/>
          <w:sz w:val="28"/>
          <w:szCs w:val="28"/>
          <w:lang w:eastAsia="ru-RU"/>
        </w:rPr>
        <w:t>.</w:t>
      </w: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Default="006873A7" w:rsidP="002B5D21">
      <w:pPr>
        <w:tabs>
          <w:tab w:val="left" w:pos="8892"/>
        </w:tabs>
        <w:spacing w:after="0" w:line="312" w:lineRule="auto"/>
        <w:ind w:firstLine="720"/>
        <w:jc w:val="both"/>
        <w:rPr>
          <w:rFonts w:ascii="Times New Roman" w:eastAsia="Times New Roman" w:hAnsi="Times New Roman" w:cs="Times New Roman"/>
          <w:bCs/>
          <w:color w:val="000000"/>
          <w:sz w:val="28"/>
          <w:szCs w:val="28"/>
          <w:lang w:eastAsia="ru-RU"/>
        </w:rPr>
      </w:pPr>
    </w:p>
    <w:p w:rsidR="006873A7" w:rsidRPr="00F11298" w:rsidRDefault="006873A7" w:rsidP="002B5D21">
      <w:pPr>
        <w:tabs>
          <w:tab w:val="left" w:pos="8892"/>
        </w:tabs>
        <w:spacing w:after="0" w:line="312" w:lineRule="auto"/>
        <w:ind w:firstLine="720"/>
        <w:jc w:val="both"/>
        <w:rPr>
          <w:rFonts w:ascii="Times New Roman" w:eastAsiaTheme="minorEastAsia" w:hAnsi="Times New Roman" w:cs="Times New Roman"/>
          <w:sz w:val="28"/>
          <w:szCs w:val="28"/>
          <w:lang w:eastAsia="ru-RU"/>
        </w:rPr>
      </w:pPr>
    </w:p>
    <w:p w:rsidR="00DE7090" w:rsidRPr="00F11298" w:rsidRDefault="00DE7090" w:rsidP="006967C2">
      <w:pPr>
        <w:tabs>
          <w:tab w:val="left" w:pos="8892"/>
        </w:tabs>
        <w:spacing w:after="0" w:line="360" w:lineRule="auto"/>
        <w:ind w:firstLine="720"/>
        <w:rPr>
          <w:rFonts w:ascii="Times New Roman" w:eastAsiaTheme="minorEastAsia" w:hAnsi="Times New Roman" w:cs="Times New Roman"/>
          <w:sz w:val="28"/>
          <w:szCs w:val="28"/>
          <w:lang w:eastAsia="ru-RU"/>
        </w:rPr>
      </w:pPr>
    </w:p>
    <w:p w:rsidR="006873A7" w:rsidRDefault="006873A7" w:rsidP="00DE7090">
      <w:pPr>
        <w:tabs>
          <w:tab w:val="left" w:pos="8892"/>
        </w:tabs>
        <w:spacing w:after="0" w:line="360" w:lineRule="auto"/>
        <w:jc w:val="center"/>
        <w:rPr>
          <w:rFonts w:ascii="Times New Roman" w:eastAsiaTheme="minorEastAsia" w:hAnsi="Times New Roman" w:cs="Times New Roman"/>
          <w:sz w:val="28"/>
          <w:szCs w:val="28"/>
          <w:lang w:eastAsia="ru-RU"/>
        </w:rPr>
      </w:pPr>
    </w:p>
    <w:p w:rsidR="006873A7" w:rsidRDefault="006873A7" w:rsidP="00DE7090">
      <w:pPr>
        <w:tabs>
          <w:tab w:val="left" w:pos="8892"/>
        </w:tabs>
        <w:spacing w:after="0" w:line="360" w:lineRule="auto"/>
        <w:jc w:val="center"/>
        <w:rPr>
          <w:rFonts w:ascii="Times New Roman" w:eastAsiaTheme="minorEastAsia" w:hAnsi="Times New Roman" w:cs="Times New Roman"/>
          <w:sz w:val="28"/>
          <w:szCs w:val="28"/>
          <w:lang w:eastAsia="ru-RU"/>
        </w:rPr>
      </w:pPr>
    </w:p>
    <w:p w:rsidR="006873A7" w:rsidRDefault="006873A7" w:rsidP="00DE7090">
      <w:pPr>
        <w:tabs>
          <w:tab w:val="left" w:pos="8892"/>
        </w:tabs>
        <w:spacing w:after="0" w:line="360" w:lineRule="auto"/>
        <w:jc w:val="center"/>
        <w:rPr>
          <w:rFonts w:ascii="Times New Roman" w:eastAsiaTheme="minorEastAsia" w:hAnsi="Times New Roman" w:cs="Times New Roman"/>
          <w:sz w:val="28"/>
          <w:szCs w:val="28"/>
          <w:lang w:eastAsia="ru-RU"/>
        </w:rPr>
      </w:pPr>
    </w:p>
    <w:p w:rsidR="006873A7" w:rsidRDefault="006873A7" w:rsidP="00DE7090">
      <w:pPr>
        <w:tabs>
          <w:tab w:val="left" w:pos="8892"/>
        </w:tabs>
        <w:spacing w:after="0" w:line="360" w:lineRule="auto"/>
        <w:jc w:val="center"/>
        <w:rPr>
          <w:rFonts w:ascii="Times New Roman" w:eastAsiaTheme="minorEastAsia" w:hAnsi="Times New Roman" w:cs="Times New Roman"/>
          <w:sz w:val="28"/>
          <w:szCs w:val="28"/>
          <w:lang w:eastAsia="ru-RU"/>
        </w:rPr>
      </w:pPr>
    </w:p>
    <w:p w:rsidR="006967C2" w:rsidRPr="00F11298" w:rsidRDefault="00181802" w:rsidP="00DE7090">
      <w:pPr>
        <w:tabs>
          <w:tab w:val="left" w:pos="8892"/>
        </w:tabs>
        <w:spacing w:after="0" w:line="360" w:lineRule="auto"/>
        <w:jc w:val="center"/>
        <w:rPr>
          <w:rFonts w:ascii="Times New Roman" w:eastAsiaTheme="minorEastAsia" w:hAnsi="Times New Roman" w:cs="Times New Roman"/>
          <w:sz w:val="28"/>
          <w:szCs w:val="28"/>
          <w:lang w:eastAsia="ru-RU"/>
        </w:rPr>
      </w:pPr>
      <w:r w:rsidRPr="00F11298">
        <w:rPr>
          <w:noProof/>
          <w:lang w:val="ru-RU" w:eastAsia="ru-RU"/>
        </w:rPr>
        <w:drawing>
          <wp:inline distT="0" distB="0" distL="0" distR="0">
            <wp:extent cx="3648075" cy="5706303"/>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stretch>
                      <a:fillRect/>
                    </a:stretch>
                  </pic:blipFill>
                  <pic:spPr>
                    <a:xfrm>
                      <a:off x="0" y="0"/>
                      <a:ext cx="3650291" cy="5709769"/>
                    </a:xfrm>
                    <a:prstGeom prst="rect">
                      <a:avLst/>
                    </a:prstGeom>
                  </pic:spPr>
                </pic:pic>
              </a:graphicData>
            </a:graphic>
          </wp:inline>
        </w:drawing>
      </w:r>
    </w:p>
    <w:p w:rsidR="0099692D" w:rsidRPr="00F11298" w:rsidRDefault="0099692D" w:rsidP="001D3AE6">
      <w:pPr>
        <w:tabs>
          <w:tab w:val="left" w:pos="8892"/>
        </w:tabs>
        <w:spacing w:after="0" w:line="360" w:lineRule="auto"/>
        <w:ind w:firstLine="720"/>
        <w:jc w:val="center"/>
        <w:rPr>
          <w:rFonts w:ascii="Times New Roman" w:eastAsiaTheme="minorEastAsia" w:hAnsi="Times New Roman" w:cs="Times New Roman"/>
          <w:sz w:val="28"/>
          <w:szCs w:val="28"/>
          <w:lang w:eastAsia="ru-RU"/>
        </w:rPr>
      </w:pPr>
    </w:p>
    <w:p w:rsidR="001D3AE6" w:rsidRDefault="001D3AE6" w:rsidP="001D3AE6">
      <w:pPr>
        <w:tabs>
          <w:tab w:val="left" w:pos="8892"/>
        </w:tabs>
        <w:spacing w:after="0" w:line="360" w:lineRule="auto"/>
        <w:ind w:firstLine="720"/>
        <w:jc w:val="center"/>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Рисунок </w:t>
      </w:r>
      <w:r w:rsidR="002C34FA">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 xml:space="preserve">.1 – Введення вхідних даних та </w:t>
      </w:r>
      <w:r w:rsidR="00181802" w:rsidRPr="00F11298">
        <w:rPr>
          <w:rFonts w:ascii="Times New Roman" w:eastAsiaTheme="minorEastAsia" w:hAnsi="Times New Roman" w:cs="Times New Roman"/>
          <w:sz w:val="28"/>
          <w:szCs w:val="28"/>
          <w:lang w:eastAsia="ru-RU"/>
        </w:rPr>
        <w:t>пер</w:t>
      </w:r>
      <w:r w:rsidR="00DE7090" w:rsidRPr="00F11298">
        <w:rPr>
          <w:rFonts w:ascii="Times New Roman" w:eastAsiaTheme="minorEastAsia" w:hAnsi="Times New Roman" w:cs="Times New Roman"/>
          <w:sz w:val="28"/>
          <w:szCs w:val="28"/>
          <w:lang w:eastAsia="ru-RU"/>
        </w:rPr>
        <w:t>ш</w:t>
      </w:r>
      <w:r w:rsidR="00181802" w:rsidRPr="00F11298">
        <w:rPr>
          <w:rFonts w:ascii="Times New Roman" w:eastAsiaTheme="minorEastAsia" w:hAnsi="Times New Roman" w:cs="Times New Roman"/>
          <w:sz w:val="28"/>
          <w:szCs w:val="28"/>
          <w:lang w:eastAsia="ru-RU"/>
        </w:rPr>
        <w:t>ий</w:t>
      </w:r>
      <w:r w:rsidRPr="00F11298">
        <w:rPr>
          <w:rFonts w:ascii="Times New Roman" w:eastAsiaTheme="minorEastAsia" w:hAnsi="Times New Roman" w:cs="Times New Roman"/>
          <w:sz w:val="28"/>
          <w:szCs w:val="28"/>
          <w:lang w:eastAsia="ru-RU"/>
        </w:rPr>
        <w:t xml:space="preserve"> рівень</w:t>
      </w:r>
      <w:r w:rsidR="00DE7090" w:rsidRPr="00F11298">
        <w:rPr>
          <w:rFonts w:ascii="Times New Roman" w:eastAsiaTheme="minorEastAsia" w:hAnsi="Times New Roman" w:cs="Times New Roman"/>
          <w:sz w:val="28"/>
          <w:szCs w:val="28"/>
          <w:lang w:eastAsia="ru-RU"/>
        </w:rPr>
        <w:t xml:space="preserve"> розрахунків</w:t>
      </w:r>
    </w:p>
    <w:p w:rsidR="00D94BA1" w:rsidRPr="00F11298" w:rsidRDefault="00D94BA1" w:rsidP="001D3AE6">
      <w:pPr>
        <w:tabs>
          <w:tab w:val="left" w:pos="8892"/>
        </w:tabs>
        <w:spacing w:after="0" w:line="360" w:lineRule="auto"/>
        <w:ind w:firstLine="720"/>
        <w:jc w:val="center"/>
        <w:rPr>
          <w:rFonts w:ascii="Times New Roman" w:eastAsiaTheme="minorEastAsia" w:hAnsi="Times New Roman" w:cs="Times New Roman"/>
          <w:sz w:val="28"/>
          <w:szCs w:val="28"/>
          <w:lang w:eastAsia="ru-RU"/>
        </w:rPr>
      </w:pPr>
    </w:p>
    <w:p w:rsidR="006967C2" w:rsidRPr="00F11298" w:rsidRDefault="00DE7090" w:rsidP="00DE7090">
      <w:pPr>
        <w:tabs>
          <w:tab w:val="left" w:pos="8892"/>
        </w:tabs>
        <w:spacing w:after="0" w:line="360" w:lineRule="auto"/>
        <w:ind w:firstLine="720"/>
        <w:jc w:val="both"/>
        <w:rPr>
          <w:rFonts w:ascii="Times New Roman" w:eastAsiaTheme="minorEastAsia" w:hAnsi="Times New Roman" w:cs="Times New Roman"/>
          <w:sz w:val="28"/>
          <w:szCs w:val="28"/>
          <w:lang w:eastAsia="ru-RU"/>
        </w:rPr>
      </w:pPr>
      <w:r w:rsidRPr="00F11298">
        <w:rPr>
          <w:rFonts w:ascii="Times New Roman" w:eastAsia="Times New Roman" w:hAnsi="Times New Roman" w:cs="Times New Roman"/>
          <w:sz w:val="28"/>
          <w:szCs w:val="28"/>
          <w:lang w:eastAsia="ru-RU"/>
        </w:rPr>
        <w:t xml:space="preserve">На другому рівні (рис. </w:t>
      </w:r>
      <w:r w:rsidR="002C34FA">
        <w:rPr>
          <w:rFonts w:ascii="Times New Roman" w:eastAsia="Times New Roman" w:hAnsi="Times New Roman" w:cs="Times New Roman"/>
          <w:sz w:val="28"/>
          <w:szCs w:val="28"/>
          <w:lang w:eastAsia="ru-RU"/>
        </w:rPr>
        <w:t>2</w:t>
      </w:r>
      <w:r w:rsidRPr="00F11298">
        <w:rPr>
          <w:rFonts w:ascii="Times New Roman" w:eastAsia="Times New Roman" w:hAnsi="Times New Roman" w:cs="Times New Roman"/>
          <w:sz w:val="28"/>
          <w:szCs w:val="28"/>
          <w:lang w:eastAsia="ru-RU"/>
        </w:rPr>
        <w:t xml:space="preserve">.2) </w:t>
      </w:r>
      <w:r w:rsidRPr="00F11298">
        <w:rPr>
          <w:rFonts w:ascii="Times New Roman" w:hAnsi="Times New Roman" w:cs="Times New Roman"/>
          <w:color w:val="222222"/>
          <w:sz w:val="28"/>
          <w:szCs w:val="28"/>
        </w:rPr>
        <w:t xml:space="preserve">задається порядок розподілу пропускної здатності між чергами та </w:t>
      </w:r>
      <w:r w:rsidRPr="00F11298">
        <w:rPr>
          <w:rFonts w:ascii="Times New Roman" w:eastAsiaTheme="minorEastAsia" w:hAnsi="Times New Roman" w:cs="Times New Roman"/>
          <w:color w:val="222222"/>
          <w:sz w:val="28"/>
          <w:szCs w:val="28"/>
        </w:rPr>
        <w:t xml:space="preserve">розв’язується оптимізаційна задача для визначення змінних </w:t>
      </w:r>
      <m:oMath>
        <m:r>
          <w:rPr>
            <w:rFonts w:ascii="Cambria Math" w:hAnsi="Cambria Math" w:cs="Times New Roman"/>
            <w:color w:val="222222"/>
            <w:sz w:val="28"/>
            <w:szCs w:val="28"/>
          </w:rPr>
          <m:t xml:space="preserve">α та </m:t>
        </m:r>
        <m:sSub>
          <m:sSubPr>
            <m:ctrlPr>
              <w:rPr>
                <w:rFonts w:ascii="Cambria Math" w:hAnsi="Cambria Math" w:cs="Times New Roman"/>
                <w:i/>
                <w:color w:val="222222"/>
                <w:sz w:val="28"/>
                <w:szCs w:val="28"/>
              </w:rPr>
            </m:ctrlPr>
          </m:sSubPr>
          <m:e>
            <m:r>
              <w:rPr>
                <w:rFonts w:ascii="Cambria Math" w:hAnsi="Cambria Math" w:cs="Times New Roman"/>
                <w:color w:val="222222"/>
                <w:sz w:val="28"/>
                <w:szCs w:val="28"/>
              </w:rPr>
              <m:t>b</m:t>
            </m:r>
          </m:e>
          <m:sub>
            <m:r>
              <w:rPr>
                <w:rFonts w:ascii="Cambria Math" w:hAnsi="Cambria Math" w:cs="Times New Roman"/>
                <w:color w:val="222222"/>
                <w:sz w:val="28"/>
                <w:szCs w:val="28"/>
              </w:rPr>
              <m:t>j</m:t>
            </m:r>
          </m:sub>
        </m:sSub>
      </m:oMath>
      <w:r w:rsidRPr="00F11298">
        <w:rPr>
          <w:rFonts w:ascii="Times New Roman" w:eastAsiaTheme="minorEastAsia" w:hAnsi="Times New Roman" w:cs="Times New Roman"/>
          <w:sz w:val="28"/>
          <w:szCs w:val="28"/>
          <w:lang w:eastAsia="ru-RU"/>
        </w:rPr>
        <w:t xml:space="preserve">;  використовуються формули </w:t>
      </w:r>
      <w:r w:rsidR="002B5D21">
        <w:rPr>
          <w:rFonts w:ascii="Times New Roman" w:eastAsiaTheme="minorEastAsia" w:hAnsi="Times New Roman" w:cs="Times New Roman"/>
          <w:sz w:val="28"/>
          <w:szCs w:val="28"/>
          <w:lang w:eastAsia="ru-RU"/>
        </w:rPr>
        <w:t>(</w:t>
      </w:r>
      <w:r w:rsidRPr="00F11298">
        <w:rPr>
          <w:rFonts w:ascii="Times New Roman" w:eastAsiaTheme="minorEastAsia" w:hAnsi="Times New Roman" w:cs="Times New Roman"/>
          <w:sz w:val="28"/>
          <w:szCs w:val="28"/>
          <w:lang w:eastAsia="ru-RU"/>
        </w:rPr>
        <w:t>2.4</w:t>
      </w:r>
      <w:r w:rsidR="001E77CC">
        <w:rPr>
          <w:rFonts w:ascii="Times New Roman" w:eastAsiaTheme="minorEastAsia" w:hAnsi="Times New Roman" w:cs="Times New Roman"/>
          <w:sz w:val="28"/>
          <w:szCs w:val="28"/>
          <w:lang w:eastAsia="ru-RU"/>
        </w:rPr>
        <w:t>)</w:t>
      </w:r>
      <w:r w:rsidRPr="00F11298">
        <w:rPr>
          <w:rFonts w:ascii="Times New Roman" w:eastAsiaTheme="minorEastAsia" w:hAnsi="Times New Roman" w:cs="Times New Roman"/>
          <w:sz w:val="28"/>
          <w:szCs w:val="28"/>
          <w:lang w:eastAsia="ru-RU"/>
        </w:rPr>
        <w:t xml:space="preserve"> </w:t>
      </w:r>
      <w:r w:rsidR="001E77CC">
        <w:rPr>
          <w:rFonts w:ascii="Times New Roman" w:eastAsiaTheme="minorEastAsia" w:hAnsi="Times New Roman" w:cs="Times New Roman"/>
          <w:sz w:val="28"/>
          <w:szCs w:val="28"/>
          <w:lang w:eastAsia="ru-RU"/>
        </w:rPr>
        <w:t>–</w:t>
      </w:r>
      <w:r w:rsidRPr="00F11298">
        <w:rPr>
          <w:rFonts w:ascii="Times New Roman" w:eastAsiaTheme="minorEastAsia" w:hAnsi="Times New Roman" w:cs="Times New Roman"/>
          <w:sz w:val="28"/>
          <w:szCs w:val="28"/>
          <w:lang w:eastAsia="ru-RU"/>
        </w:rPr>
        <w:t xml:space="preserve"> </w:t>
      </w:r>
      <w:r w:rsidR="001E77CC">
        <w:rPr>
          <w:rFonts w:ascii="Times New Roman" w:eastAsiaTheme="minorEastAsia" w:hAnsi="Times New Roman" w:cs="Times New Roman"/>
          <w:sz w:val="28"/>
          <w:szCs w:val="28"/>
          <w:lang w:eastAsia="ru-RU"/>
        </w:rPr>
        <w:t>(</w:t>
      </w:r>
      <w:r w:rsidRPr="00F11298">
        <w:rPr>
          <w:rFonts w:ascii="Times New Roman" w:eastAsiaTheme="minorEastAsia" w:hAnsi="Times New Roman" w:cs="Times New Roman"/>
          <w:sz w:val="28"/>
          <w:szCs w:val="28"/>
          <w:lang w:eastAsia="ru-RU"/>
        </w:rPr>
        <w:t>2.10</w:t>
      </w:r>
      <w:r w:rsidR="002B5D21">
        <w:rPr>
          <w:rFonts w:ascii="Times New Roman" w:eastAsiaTheme="minorEastAsia" w:hAnsi="Times New Roman" w:cs="Times New Roman"/>
          <w:sz w:val="28"/>
          <w:szCs w:val="28"/>
          <w:lang w:eastAsia="ru-RU"/>
        </w:rPr>
        <w:t>)</w:t>
      </w:r>
      <w:r w:rsidRPr="00F11298">
        <w:rPr>
          <w:rFonts w:ascii="Times New Roman" w:eastAsiaTheme="minorEastAsia" w:hAnsi="Times New Roman" w:cs="Times New Roman"/>
          <w:sz w:val="28"/>
          <w:szCs w:val="28"/>
          <w:lang w:eastAsia="ru-RU"/>
        </w:rPr>
        <w:t>.</w:t>
      </w:r>
    </w:p>
    <w:p w:rsidR="00182E21" w:rsidRPr="00F11298" w:rsidRDefault="00182E21" w:rsidP="00182E21">
      <w:pPr>
        <w:tabs>
          <w:tab w:val="left" w:pos="8892"/>
        </w:tabs>
        <w:spacing w:after="0" w:line="360" w:lineRule="auto"/>
        <w:ind w:firstLine="720"/>
        <w:jc w:val="both"/>
        <w:rPr>
          <w:rFonts w:ascii="Times New Roman" w:eastAsiaTheme="minorEastAsia" w:hAnsi="Times New Roman" w:cs="Times New Roman"/>
          <w:sz w:val="28"/>
          <w:szCs w:val="28"/>
          <w:lang w:eastAsia="ru-RU"/>
        </w:rPr>
      </w:pPr>
    </w:p>
    <w:p w:rsidR="00182E21" w:rsidRPr="00F11298" w:rsidRDefault="00181802" w:rsidP="001E77CC">
      <w:pPr>
        <w:tabs>
          <w:tab w:val="left" w:pos="8892"/>
        </w:tabs>
        <w:spacing w:after="0" w:line="360" w:lineRule="auto"/>
        <w:jc w:val="center"/>
        <w:rPr>
          <w:rFonts w:ascii="Times New Roman" w:eastAsiaTheme="minorEastAsia" w:hAnsi="Times New Roman" w:cs="Times New Roman"/>
          <w:sz w:val="28"/>
          <w:szCs w:val="28"/>
          <w:lang w:eastAsia="ru-RU"/>
        </w:rPr>
      </w:pPr>
      <w:r w:rsidRPr="00F11298">
        <w:rPr>
          <w:noProof/>
          <w:lang w:val="ru-RU" w:eastAsia="ru-RU"/>
        </w:rPr>
        <w:lastRenderedPageBreak/>
        <w:drawing>
          <wp:inline distT="0" distB="0" distL="0" distR="0">
            <wp:extent cx="6235700" cy="623570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stretch>
                      <a:fillRect/>
                    </a:stretch>
                  </pic:blipFill>
                  <pic:spPr>
                    <a:xfrm>
                      <a:off x="0" y="0"/>
                      <a:ext cx="6231174" cy="6231174"/>
                    </a:xfrm>
                    <a:prstGeom prst="rect">
                      <a:avLst/>
                    </a:prstGeom>
                  </pic:spPr>
                </pic:pic>
              </a:graphicData>
            </a:graphic>
          </wp:inline>
        </w:drawing>
      </w:r>
    </w:p>
    <w:p w:rsidR="0034636C" w:rsidRPr="00F11298" w:rsidRDefault="0034636C" w:rsidP="0034636C">
      <w:pPr>
        <w:spacing w:after="0" w:line="360" w:lineRule="auto"/>
        <w:jc w:val="both"/>
        <w:rPr>
          <w:rFonts w:ascii="Times New Roman" w:eastAsia="Times New Roman" w:hAnsi="Times New Roman" w:cs="Times New Roman"/>
          <w:bCs/>
          <w:color w:val="000000"/>
          <w:sz w:val="28"/>
          <w:szCs w:val="28"/>
          <w:lang w:eastAsia="ru-RU"/>
        </w:rPr>
      </w:pPr>
    </w:p>
    <w:p w:rsidR="001D3AE6" w:rsidRPr="00F11298" w:rsidRDefault="001D3AE6" w:rsidP="001D3AE6">
      <w:pPr>
        <w:tabs>
          <w:tab w:val="left" w:pos="8892"/>
        </w:tabs>
        <w:spacing w:after="0" w:line="360" w:lineRule="auto"/>
        <w:ind w:firstLine="720"/>
        <w:jc w:val="center"/>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Рисунок </w:t>
      </w:r>
      <w:r w:rsidR="002C34FA">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w:t>
      </w:r>
      <w:r w:rsidR="00AD7C6B" w:rsidRPr="00F11298">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 xml:space="preserve"> – </w:t>
      </w:r>
      <w:r w:rsidR="00181802" w:rsidRPr="00F11298">
        <w:rPr>
          <w:rFonts w:ascii="Times New Roman" w:eastAsiaTheme="minorEastAsia" w:hAnsi="Times New Roman" w:cs="Times New Roman"/>
          <w:sz w:val="28"/>
          <w:szCs w:val="28"/>
          <w:lang w:eastAsia="ru-RU"/>
        </w:rPr>
        <w:t>Другий</w:t>
      </w:r>
      <w:r w:rsidRPr="00F11298">
        <w:rPr>
          <w:rFonts w:ascii="Times New Roman" w:eastAsiaTheme="minorEastAsia" w:hAnsi="Times New Roman" w:cs="Times New Roman"/>
          <w:sz w:val="28"/>
          <w:szCs w:val="28"/>
          <w:lang w:eastAsia="ru-RU"/>
        </w:rPr>
        <w:t xml:space="preserve"> рівень</w:t>
      </w:r>
      <w:r w:rsidR="00DE7090" w:rsidRPr="00F11298">
        <w:rPr>
          <w:rFonts w:ascii="Times New Roman" w:eastAsiaTheme="minorEastAsia" w:hAnsi="Times New Roman" w:cs="Times New Roman"/>
          <w:sz w:val="28"/>
          <w:szCs w:val="28"/>
          <w:lang w:eastAsia="ru-RU"/>
        </w:rPr>
        <w:t xml:space="preserve"> розрахунків</w:t>
      </w:r>
    </w:p>
    <w:p w:rsidR="00AD7C6B" w:rsidRPr="00F11298" w:rsidRDefault="00AD7C6B" w:rsidP="00181802">
      <w:pPr>
        <w:spacing w:after="0" w:line="360" w:lineRule="auto"/>
        <w:jc w:val="both"/>
        <w:rPr>
          <w:rFonts w:ascii="Times New Roman" w:hAnsi="Times New Roman" w:cs="Times New Roman"/>
          <w:color w:val="222222"/>
          <w:sz w:val="28"/>
          <w:szCs w:val="28"/>
        </w:rPr>
      </w:pPr>
    </w:p>
    <w:p w:rsidR="004F532B" w:rsidRPr="00F11298" w:rsidRDefault="004F532B" w:rsidP="004F532B">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У результаті виконання програми (рис. </w:t>
      </w:r>
      <w:r w:rsidR="002C34FA">
        <w:rPr>
          <w:rFonts w:ascii="Times New Roman" w:hAnsi="Times New Roman" w:cs="Times New Roman"/>
          <w:color w:val="222222"/>
          <w:sz w:val="28"/>
          <w:szCs w:val="28"/>
        </w:rPr>
        <w:t>2</w:t>
      </w:r>
      <w:r w:rsidRPr="00F11298">
        <w:rPr>
          <w:rFonts w:ascii="Times New Roman" w:hAnsi="Times New Roman" w:cs="Times New Roman"/>
          <w:color w:val="222222"/>
          <w:sz w:val="28"/>
          <w:szCs w:val="28"/>
        </w:rPr>
        <w:t>.3) було отримано вектор х</w:t>
      </w:r>
      <w:r w:rsidR="00181802" w:rsidRPr="00F11298">
        <w:rPr>
          <w:rFonts w:ascii="Times New Roman" w:hAnsi="Times New Roman" w:cs="Times New Roman"/>
          <w:color w:val="222222"/>
          <w:sz w:val="28"/>
          <w:szCs w:val="28"/>
        </w:rPr>
        <w:t>x1</w:t>
      </w:r>
      <w:r w:rsidRPr="00F11298">
        <w:rPr>
          <w:rFonts w:ascii="Times New Roman" w:hAnsi="Times New Roman" w:cs="Times New Roman"/>
          <w:color w:val="222222"/>
          <w:sz w:val="28"/>
          <w:szCs w:val="28"/>
        </w:rPr>
        <w:t xml:space="preserve"> у виді таблиці, значення якого визначають розподіл потоків по чергам</w:t>
      </w:r>
      <w:r w:rsidR="00B16F4B">
        <w:rPr>
          <w:rFonts w:ascii="Times New Roman" w:hAnsi="Times New Roman" w:cs="Times New Roman"/>
          <w:color w:val="222222"/>
          <w:sz w:val="28"/>
          <w:szCs w:val="28"/>
        </w:rPr>
        <w:t>(</w:t>
      </w:r>
      <w:r w:rsidR="000E1936">
        <w:rPr>
          <w:rFonts w:ascii="Times New Roman" w:hAnsi="Times New Roman" w:cs="Times New Roman"/>
          <w:color w:val="222222"/>
          <w:sz w:val="28"/>
          <w:szCs w:val="28"/>
        </w:rPr>
        <w:t>стовпець відповідає номеру потоку</w:t>
      </w:r>
      <w:r w:rsidR="00925650" w:rsidRPr="00F11298">
        <w:rPr>
          <w:rFonts w:ascii="Times New Roman" w:hAnsi="Times New Roman" w:cs="Times New Roman"/>
          <w:color w:val="222222"/>
          <w:sz w:val="28"/>
          <w:szCs w:val="28"/>
        </w:rPr>
        <w:t>,</w:t>
      </w:r>
      <w:r w:rsidR="000E1936">
        <w:rPr>
          <w:rFonts w:ascii="Times New Roman" w:hAnsi="Times New Roman" w:cs="Times New Roman"/>
          <w:color w:val="222222"/>
          <w:sz w:val="28"/>
          <w:szCs w:val="28"/>
        </w:rPr>
        <w:t xml:space="preserve"> а </w:t>
      </w:r>
      <w:r w:rsidR="00696A4C">
        <w:rPr>
          <w:rFonts w:ascii="Times New Roman" w:hAnsi="Times New Roman" w:cs="Times New Roman"/>
          <w:color w:val="222222"/>
          <w:sz w:val="28"/>
          <w:szCs w:val="28"/>
        </w:rPr>
        <w:t xml:space="preserve">у якому рядку одиниця показує номер черги, у яку піде цей </w:t>
      </w:r>
      <w:proofErr w:type="spellStart"/>
      <w:r w:rsidR="00696A4C">
        <w:rPr>
          <w:rFonts w:ascii="Times New Roman" w:hAnsi="Times New Roman" w:cs="Times New Roman"/>
          <w:color w:val="222222"/>
          <w:sz w:val="28"/>
          <w:szCs w:val="28"/>
        </w:rPr>
        <w:t>поток</w:t>
      </w:r>
      <w:proofErr w:type="spellEnd"/>
      <w:r w:rsidR="00696A4C">
        <w:rPr>
          <w:rFonts w:ascii="Times New Roman" w:hAnsi="Times New Roman" w:cs="Times New Roman"/>
          <w:color w:val="222222"/>
          <w:sz w:val="28"/>
          <w:szCs w:val="28"/>
        </w:rPr>
        <w:t>),</w:t>
      </w:r>
      <w:r w:rsidR="00925650" w:rsidRPr="00F11298">
        <w:rPr>
          <w:rFonts w:ascii="Times New Roman" w:hAnsi="Times New Roman" w:cs="Times New Roman"/>
          <w:color w:val="222222"/>
          <w:sz w:val="28"/>
          <w:szCs w:val="28"/>
        </w:rPr>
        <w:t xml:space="preserve"> а також було показано скільки пропускної здатності було надано кожній черзі і який відсоток від неї було використано.</w:t>
      </w:r>
    </w:p>
    <w:p w:rsidR="00925650" w:rsidRPr="00F11298" w:rsidRDefault="00925650" w:rsidP="004F532B">
      <w:pPr>
        <w:spacing w:after="0" w:line="360" w:lineRule="auto"/>
        <w:ind w:firstLine="720"/>
        <w:jc w:val="both"/>
        <w:rPr>
          <w:rFonts w:ascii="Times New Roman" w:hAnsi="Times New Roman" w:cs="Times New Roman"/>
          <w:color w:val="222222"/>
          <w:sz w:val="28"/>
          <w:szCs w:val="28"/>
        </w:rPr>
      </w:pPr>
    </w:p>
    <w:p w:rsidR="004F532B" w:rsidRPr="00F11298" w:rsidRDefault="006873A7" w:rsidP="0099692D">
      <w:pPr>
        <w:spacing w:after="0" w:line="360" w:lineRule="auto"/>
        <w:jc w:val="both"/>
        <w:rPr>
          <w:rFonts w:ascii="Times New Roman" w:hAnsi="Times New Roman" w:cs="Times New Roman"/>
          <w:color w:val="222222"/>
          <w:sz w:val="28"/>
          <w:szCs w:val="28"/>
        </w:rPr>
      </w:pPr>
      <w:r w:rsidRPr="00AE7FB1">
        <w:rPr>
          <w:rFonts w:ascii="Times New Roman" w:hAnsi="Times New Roman" w:cs="Times New Roman"/>
          <w:color w:val="222222"/>
          <w:sz w:val="28"/>
          <w:szCs w:val="28"/>
        </w:rPr>
        <w:lastRenderedPageBreak/>
        <w:pict>
          <v:shape id="_x0000_i1042" type="#_x0000_t75" style="width:559pt;height:509pt">
            <v:imagedata r:id="rId55" o:title="Решение"/>
          </v:shape>
        </w:pict>
      </w:r>
    </w:p>
    <w:p w:rsidR="00AD7C6B" w:rsidRPr="00F11298" w:rsidRDefault="00AD7C6B" w:rsidP="004F532B">
      <w:pPr>
        <w:spacing w:after="0" w:line="360" w:lineRule="auto"/>
        <w:ind w:firstLine="720"/>
        <w:jc w:val="both"/>
        <w:rPr>
          <w:rFonts w:ascii="Times New Roman" w:hAnsi="Times New Roman" w:cs="Times New Roman"/>
          <w:color w:val="222222"/>
          <w:sz w:val="28"/>
          <w:szCs w:val="28"/>
        </w:rPr>
      </w:pPr>
    </w:p>
    <w:p w:rsidR="00AD7C6B" w:rsidRPr="00F11298" w:rsidRDefault="00AD7C6B" w:rsidP="00AD7C6B">
      <w:pPr>
        <w:tabs>
          <w:tab w:val="left" w:pos="8892"/>
        </w:tabs>
        <w:spacing w:after="0" w:line="360" w:lineRule="auto"/>
        <w:ind w:firstLine="720"/>
        <w:jc w:val="center"/>
        <w:rPr>
          <w:rFonts w:ascii="Times New Roman" w:eastAsiaTheme="minorEastAsia" w:hAnsi="Times New Roman" w:cs="Times New Roman"/>
          <w:sz w:val="28"/>
          <w:szCs w:val="28"/>
          <w:lang w:eastAsia="ru-RU"/>
        </w:rPr>
      </w:pPr>
      <w:r w:rsidRPr="00F11298">
        <w:rPr>
          <w:rFonts w:ascii="Times New Roman" w:eastAsiaTheme="minorEastAsia" w:hAnsi="Times New Roman" w:cs="Times New Roman"/>
          <w:sz w:val="28"/>
          <w:szCs w:val="28"/>
          <w:lang w:eastAsia="ru-RU"/>
        </w:rPr>
        <w:t xml:space="preserve">Рисунок </w:t>
      </w:r>
      <w:r w:rsidR="002C34FA">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.3 – Результати розрахунків</w:t>
      </w:r>
    </w:p>
    <w:p w:rsidR="00AD7C6B" w:rsidRPr="00F11298" w:rsidRDefault="00AD7C6B" w:rsidP="00AD7C6B">
      <w:pPr>
        <w:spacing w:after="0" w:line="360" w:lineRule="auto"/>
        <w:jc w:val="both"/>
        <w:rPr>
          <w:rFonts w:ascii="Times New Roman" w:hAnsi="Times New Roman" w:cs="Times New Roman"/>
          <w:color w:val="222222"/>
          <w:sz w:val="28"/>
          <w:szCs w:val="28"/>
        </w:rPr>
      </w:pPr>
    </w:p>
    <w:p w:rsidR="005F13C7" w:rsidRPr="00F11298" w:rsidRDefault="00415E8B" w:rsidP="005F13C7">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Для прикладу взято 3 варіан</w:t>
      </w:r>
      <w:r w:rsidR="00E672F3">
        <w:rPr>
          <w:rFonts w:ascii="Times New Roman" w:hAnsi="Times New Roman" w:cs="Times New Roman"/>
          <w:color w:val="222222"/>
          <w:sz w:val="28"/>
          <w:szCs w:val="28"/>
        </w:rPr>
        <w:t xml:space="preserve">ти розрахунків, у кожнім з яких </w:t>
      </w:r>
      <w:r w:rsidRPr="00F11298">
        <w:rPr>
          <w:rFonts w:ascii="Times New Roman" w:hAnsi="Times New Roman" w:cs="Times New Roman"/>
          <w:color w:val="222222"/>
          <w:sz w:val="28"/>
          <w:szCs w:val="28"/>
        </w:rPr>
        <w:t xml:space="preserve">взяті випадковим чином інтенсивність та клас потоків, а також клас черг. У програмі Visio </w:t>
      </w:r>
      <w:r w:rsidR="005F13C7" w:rsidRPr="00F11298">
        <w:rPr>
          <w:rFonts w:ascii="Times New Roman" w:hAnsi="Times New Roman" w:cs="Times New Roman"/>
          <w:color w:val="222222"/>
          <w:sz w:val="28"/>
          <w:szCs w:val="28"/>
        </w:rPr>
        <w:t>було зображено агрегування потоків та розподіл пропускної здатності інтерфейсу між чергами для кожного з трьох варіантів.</w:t>
      </w:r>
    </w:p>
    <w:p w:rsidR="004F532B" w:rsidRPr="00F11298" w:rsidRDefault="004F532B" w:rsidP="004F532B">
      <w:pPr>
        <w:spacing w:after="0" w:line="360" w:lineRule="auto"/>
        <w:ind w:firstLine="720"/>
        <w:jc w:val="both"/>
        <w:rPr>
          <w:rFonts w:ascii="Times New Roman" w:hAnsi="Times New Roman" w:cs="Times New Roman"/>
          <w:color w:val="222222"/>
          <w:sz w:val="28"/>
          <w:szCs w:val="28"/>
        </w:rPr>
      </w:pPr>
    </w:p>
    <w:p w:rsidR="00362213" w:rsidRPr="00F64473" w:rsidRDefault="00362213" w:rsidP="005F13C7">
      <w:pPr>
        <w:spacing w:after="0" w:line="360" w:lineRule="auto"/>
        <w:ind w:firstLine="720"/>
        <w:jc w:val="both"/>
        <w:rPr>
          <w:rFonts w:ascii="Times New Roman" w:hAnsi="Times New Roman" w:cs="Times New Roman"/>
          <w:color w:val="222222"/>
          <w:sz w:val="28"/>
          <w:szCs w:val="28"/>
        </w:rPr>
      </w:pPr>
    </w:p>
    <w:p w:rsidR="00362213" w:rsidRPr="00F64473" w:rsidRDefault="00362213" w:rsidP="005F13C7">
      <w:pPr>
        <w:spacing w:after="0" w:line="360" w:lineRule="auto"/>
        <w:ind w:firstLine="720"/>
        <w:jc w:val="both"/>
        <w:rPr>
          <w:rFonts w:ascii="Times New Roman" w:hAnsi="Times New Roman" w:cs="Times New Roman"/>
          <w:color w:val="222222"/>
          <w:sz w:val="28"/>
          <w:szCs w:val="28"/>
        </w:rPr>
      </w:pPr>
    </w:p>
    <w:p w:rsidR="00362213" w:rsidRPr="00F64473" w:rsidRDefault="00362213" w:rsidP="005F13C7">
      <w:pPr>
        <w:spacing w:after="0" w:line="360" w:lineRule="auto"/>
        <w:ind w:firstLine="720"/>
        <w:jc w:val="both"/>
        <w:rPr>
          <w:rFonts w:ascii="Times New Roman" w:hAnsi="Times New Roman" w:cs="Times New Roman"/>
          <w:color w:val="222222"/>
          <w:sz w:val="28"/>
          <w:szCs w:val="28"/>
        </w:rPr>
      </w:pPr>
    </w:p>
    <w:p w:rsidR="00AD7C6B" w:rsidRPr="00F11298" w:rsidRDefault="00E672F3" w:rsidP="005F13C7">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Перший варіант </w:t>
      </w:r>
      <w:r w:rsidR="00696A4C">
        <w:rPr>
          <w:rFonts w:ascii="Times New Roman" w:hAnsi="Times New Roman" w:cs="Times New Roman"/>
          <w:color w:val="222222"/>
          <w:sz w:val="28"/>
          <w:szCs w:val="28"/>
        </w:rPr>
        <w:t>містить</w:t>
      </w:r>
      <w:r w:rsidR="00415E8B" w:rsidRPr="00F11298">
        <w:rPr>
          <w:rFonts w:ascii="Times New Roman" w:hAnsi="Times New Roman" w:cs="Times New Roman"/>
          <w:color w:val="222222"/>
          <w:sz w:val="28"/>
          <w:szCs w:val="28"/>
        </w:rPr>
        <w:t xml:space="preserve"> </w:t>
      </w:r>
      <w:r w:rsidR="00696A4C">
        <w:rPr>
          <w:rFonts w:ascii="Times New Roman" w:hAnsi="Times New Roman" w:cs="Times New Roman"/>
          <w:color w:val="222222"/>
          <w:sz w:val="28"/>
          <w:szCs w:val="28"/>
        </w:rPr>
        <w:t xml:space="preserve">12 потоків та 3 черги (рис. </w:t>
      </w:r>
      <w:r w:rsidR="002C34FA">
        <w:rPr>
          <w:rFonts w:ascii="Times New Roman" w:hAnsi="Times New Roman" w:cs="Times New Roman"/>
          <w:color w:val="222222"/>
          <w:sz w:val="28"/>
          <w:szCs w:val="28"/>
        </w:rPr>
        <w:t>2</w:t>
      </w:r>
      <w:r w:rsidR="00696A4C">
        <w:rPr>
          <w:rFonts w:ascii="Times New Roman" w:hAnsi="Times New Roman" w:cs="Times New Roman"/>
          <w:color w:val="222222"/>
          <w:sz w:val="28"/>
          <w:szCs w:val="28"/>
        </w:rPr>
        <w:t>.4).</w:t>
      </w:r>
    </w:p>
    <w:p w:rsidR="005F13C7" w:rsidRPr="00F11298" w:rsidRDefault="005F13C7" w:rsidP="005F13C7">
      <w:pPr>
        <w:spacing w:after="0" w:line="360" w:lineRule="auto"/>
        <w:ind w:firstLine="720"/>
        <w:jc w:val="center"/>
        <w:rPr>
          <w:rFonts w:ascii="Times New Roman" w:hAnsi="Times New Roman" w:cs="Times New Roman"/>
          <w:color w:val="222222"/>
          <w:sz w:val="28"/>
          <w:szCs w:val="28"/>
        </w:rPr>
      </w:pPr>
      <w:r w:rsidRPr="00F11298">
        <w:rPr>
          <w:noProof/>
          <w:lang w:val="ru-RU" w:eastAsia="ru-RU"/>
        </w:rPr>
        <w:drawing>
          <wp:inline distT="0" distB="0" distL="0" distR="0">
            <wp:extent cx="4429125" cy="3041720"/>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print"/>
                    <a:stretch>
                      <a:fillRect/>
                    </a:stretch>
                  </pic:blipFill>
                  <pic:spPr>
                    <a:xfrm>
                      <a:off x="0" y="0"/>
                      <a:ext cx="4436255" cy="3046616"/>
                    </a:xfrm>
                    <a:prstGeom prst="rect">
                      <a:avLst/>
                    </a:prstGeom>
                  </pic:spPr>
                </pic:pic>
              </a:graphicData>
            </a:graphic>
          </wp:inline>
        </w:drawing>
      </w:r>
    </w:p>
    <w:p w:rsidR="00E6303A" w:rsidRPr="00F11298" w:rsidRDefault="00E6303A" w:rsidP="00E6303A">
      <w:pPr>
        <w:spacing w:after="0" w:line="360" w:lineRule="auto"/>
        <w:ind w:firstLine="720"/>
        <w:jc w:val="center"/>
        <w:rPr>
          <w:rFonts w:ascii="Times New Roman" w:hAnsi="Times New Roman" w:cs="Times New Roman"/>
          <w:color w:val="222222"/>
          <w:sz w:val="28"/>
          <w:szCs w:val="28"/>
        </w:rPr>
      </w:pPr>
    </w:p>
    <w:p w:rsidR="00E6303A" w:rsidRPr="00F11298" w:rsidRDefault="0019581C" w:rsidP="001E77CC">
      <w:pPr>
        <w:spacing w:after="0" w:line="360" w:lineRule="auto"/>
        <w:jc w:val="center"/>
        <w:rPr>
          <w:rFonts w:ascii="Times New Roman" w:hAnsi="Times New Roman" w:cs="Times New Roman"/>
          <w:color w:val="222222"/>
          <w:sz w:val="28"/>
          <w:szCs w:val="28"/>
        </w:rPr>
      </w:pPr>
      <w:r>
        <w:rPr>
          <w:rFonts w:ascii="Times New Roman" w:hAnsi="Times New Roman" w:cs="Times New Roman"/>
          <w:color w:val="222222"/>
          <w:sz w:val="28"/>
          <w:szCs w:val="28"/>
        </w:rPr>
        <w:t xml:space="preserve">Рисунок </w:t>
      </w:r>
      <w:r w:rsidR="002C34FA">
        <w:rPr>
          <w:rFonts w:ascii="Times New Roman" w:hAnsi="Times New Roman" w:cs="Times New Roman"/>
          <w:color w:val="222222"/>
          <w:sz w:val="28"/>
          <w:szCs w:val="28"/>
        </w:rPr>
        <w:t>2</w:t>
      </w:r>
      <w:r>
        <w:rPr>
          <w:rFonts w:ascii="Times New Roman" w:hAnsi="Times New Roman" w:cs="Times New Roman"/>
          <w:color w:val="222222"/>
          <w:sz w:val="28"/>
          <w:szCs w:val="28"/>
        </w:rPr>
        <w:t>.4</w:t>
      </w:r>
      <w:r w:rsidR="00E6303A" w:rsidRPr="00F11298">
        <w:rPr>
          <w:rFonts w:ascii="Times New Roman" w:hAnsi="Times New Roman" w:cs="Times New Roman"/>
          <w:color w:val="222222"/>
          <w:sz w:val="28"/>
          <w:szCs w:val="28"/>
        </w:rPr>
        <w:t xml:space="preserve"> – Агрегування </w:t>
      </w:r>
      <w:r w:rsidR="00E672F3">
        <w:rPr>
          <w:rFonts w:ascii="Times New Roman" w:hAnsi="Times New Roman" w:cs="Times New Roman"/>
          <w:color w:val="222222"/>
          <w:sz w:val="28"/>
          <w:szCs w:val="28"/>
        </w:rPr>
        <w:t xml:space="preserve">12 </w:t>
      </w:r>
      <w:r w:rsidR="00E6303A" w:rsidRPr="00F11298">
        <w:rPr>
          <w:rFonts w:ascii="Times New Roman" w:hAnsi="Times New Roman" w:cs="Times New Roman"/>
          <w:color w:val="222222"/>
          <w:sz w:val="28"/>
          <w:szCs w:val="28"/>
        </w:rPr>
        <w:t>потоків та розподіл пропускної здатності інтерфейсу між</w:t>
      </w:r>
      <w:r w:rsidR="00E672F3">
        <w:rPr>
          <w:rFonts w:ascii="Times New Roman" w:hAnsi="Times New Roman" w:cs="Times New Roman"/>
          <w:color w:val="222222"/>
          <w:sz w:val="28"/>
          <w:szCs w:val="28"/>
        </w:rPr>
        <w:t xml:space="preserve"> 3</w:t>
      </w:r>
      <w:r w:rsidR="00E6303A" w:rsidRPr="00F11298">
        <w:rPr>
          <w:rFonts w:ascii="Times New Roman" w:hAnsi="Times New Roman" w:cs="Times New Roman"/>
          <w:color w:val="222222"/>
          <w:sz w:val="28"/>
          <w:szCs w:val="28"/>
        </w:rPr>
        <w:t xml:space="preserve"> чергами</w:t>
      </w:r>
    </w:p>
    <w:p w:rsidR="005F13C7" w:rsidRPr="00F11298" w:rsidRDefault="005F13C7" w:rsidP="005F13C7">
      <w:pPr>
        <w:spacing w:after="0" w:line="360" w:lineRule="auto"/>
        <w:ind w:firstLine="720"/>
        <w:jc w:val="both"/>
        <w:rPr>
          <w:rFonts w:ascii="Times New Roman" w:hAnsi="Times New Roman" w:cs="Times New Roman"/>
          <w:color w:val="222222"/>
          <w:sz w:val="28"/>
          <w:szCs w:val="28"/>
        </w:rPr>
      </w:pPr>
    </w:p>
    <w:p w:rsidR="005F13C7" w:rsidRPr="00F11298" w:rsidRDefault="00E672F3" w:rsidP="005F13C7">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Другий варіант </w:t>
      </w:r>
      <w:r w:rsidR="00696A4C">
        <w:rPr>
          <w:rFonts w:ascii="Times New Roman" w:hAnsi="Times New Roman" w:cs="Times New Roman"/>
          <w:color w:val="222222"/>
          <w:sz w:val="28"/>
          <w:szCs w:val="28"/>
        </w:rPr>
        <w:t>місить</w:t>
      </w:r>
      <w:r w:rsidR="005F13C7" w:rsidRPr="00F11298">
        <w:rPr>
          <w:rFonts w:ascii="Times New Roman" w:hAnsi="Times New Roman" w:cs="Times New Roman"/>
          <w:color w:val="222222"/>
          <w:sz w:val="28"/>
          <w:szCs w:val="28"/>
        </w:rPr>
        <w:t xml:space="preserve"> 15 потоків та 4 черги</w:t>
      </w:r>
      <w:r w:rsidR="00696A4C">
        <w:rPr>
          <w:rFonts w:ascii="Times New Roman" w:hAnsi="Times New Roman" w:cs="Times New Roman"/>
          <w:color w:val="222222"/>
          <w:sz w:val="28"/>
          <w:szCs w:val="28"/>
        </w:rPr>
        <w:t xml:space="preserve"> (рис. </w:t>
      </w:r>
      <w:r w:rsidR="002C34FA">
        <w:rPr>
          <w:rFonts w:ascii="Times New Roman" w:hAnsi="Times New Roman" w:cs="Times New Roman"/>
          <w:color w:val="222222"/>
          <w:sz w:val="28"/>
          <w:szCs w:val="28"/>
        </w:rPr>
        <w:t>2</w:t>
      </w:r>
      <w:r w:rsidR="00696A4C">
        <w:rPr>
          <w:rFonts w:ascii="Times New Roman" w:hAnsi="Times New Roman" w:cs="Times New Roman"/>
          <w:color w:val="222222"/>
          <w:sz w:val="28"/>
          <w:szCs w:val="28"/>
        </w:rPr>
        <w:t>.5).</w:t>
      </w:r>
    </w:p>
    <w:p w:rsidR="005F13C7" w:rsidRPr="00F11298" w:rsidRDefault="005F13C7" w:rsidP="005F13C7">
      <w:pPr>
        <w:spacing w:after="0" w:line="360" w:lineRule="auto"/>
        <w:ind w:firstLine="720"/>
        <w:jc w:val="both"/>
        <w:rPr>
          <w:rFonts w:ascii="Times New Roman" w:hAnsi="Times New Roman" w:cs="Times New Roman"/>
          <w:color w:val="222222"/>
          <w:sz w:val="28"/>
          <w:szCs w:val="28"/>
        </w:rPr>
      </w:pPr>
    </w:p>
    <w:p w:rsidR="005F13C7" w:rsidRPr="00F11298" w:rsidRDefault="005F13C7" w:rsidP="001E77CC">
      <w:pPr>
        <w:spacing w:after="0" w:line="360" w:lineRule="auto"/>
        <w:jc w:val="center"/>
        <w:rPr>
          <w:rFonts w:ascii="Times New Roman" w:hAnsi="Times New Roman" w:cs="Times New Roman"/>
          <w:color w:val="222222"/>
          <w:sz w:val="28"/>
          <w:szCs w:val="28"/>
        </w:rPr>
      </w:pPr>
      <w:r w:rsidRPr="00F11298">
        <w:rPr>
          <w:noProof/>
          <w:lang w:val="ru-RU" w:eastAsia="ru-RU"/>
        </w:rPr>
        <w:drawing>
          <wp:inline distT="0" distB="0" distL="0" distR="0">
            <wp:extent cx="4178529" cy="2895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cstate="print"/>
                    <a:stretch>
                      <a:fillRect/>
                    </a:stretch>
                  </pic:blipFill>
                  <pic:spPr>
                    <a:xfrm>
                      <a:off x="0" y="0"/>
                      <a:ext cx="4180942" cy="2897272"/>
                    </a:xfrm>
                    <a:prstGeom prst="rect">
                      <a:avLst/>
                    </a:prstGeom>
                  </pic:spPr>
                </pic:pic>
              </a:graphicData>
            </a:graphic>
          </wp:inline>
        </w:drawing>
      </w:r>
    </w:p>
    <w:p w:rsidR="005F13C7" w:rsidRPr="00F11298" w:rsidRDefault="005F13C7" w:rsidP="005F13C7">
      <w:pPr>
        <w:spacing w:after="0" w:line="360" w:lineRule="auto"/>
        <w:ind w:firstLine="720"/>
        <w:jc w:val="both"/>
        <w:rPr>
          <w:rFonts w:ascii="Times New Roman" w:hAnsi="Times New Roman" w:cs="Times New Roman"/>
          <w:color w:val="222222"/>
          <w:sz w:val="28"/>
          <w:szCs w:val="28"/>
        </w:rPr>
      </w:pPr>
    </w:p>
    <w:p w:rsidR="005F13C7" w:rsidRPr="00362213" w:rsidRDefault="005F13C7" w:rsidP="00362213">
      <w:pPr>
        <w:spacing w:after="0" w:line="360" w:lineRule="auto"/>
        <w:ind w:firstLine="720"/>
        <w:jc w:val="center"/>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Рисунок </w:t>
      </w:r>
      <w:r w:rsidR="002C34FA">
        <w:rPr>
          <w:rFonts w:ascii="Times New Roman" w:hAnsi="Times New Roman" w:cs="Times New Roman"/>
          <w:color w:val="222222"/>
          <w:sz w:val="28"/>
          <w:szCs w:val="28"/>
        </w:rPr>
        <w:t>2</w:t>
      </w:r>
      <w:r w:rsidRPr="00F11298">
        <w:rPr>
          <w:rFonts w:ascii="Times New Roman" w:hAnsi="Times New Roman" w:cs="Times New Roman"/>
          <w:color w:val="222222"/>
          <w:sz w:val="28"/>
          <w:szCs w:val="28"/>
        </w:rPr>
        <w:t>.5 – Агрегування</w:t>
      </w:r>
      <w:r w:rsidR="00E672F3">
        <w:rPr>
          <w:rFonts w:ascii="Times New Roman" w:hAnsi="Times New Roman" w:cs="Times New Roman"/>
          <w:color w:val="222222"/>
          <w:sz w:val="28"/>
          <w:szCs w:val="28"/>
        </w:rPr>
        <w:t xml:space="preserve"> 15</w:t>
      </w:r>
      <w:r w:rsidRPr="00F11298">
        <w:rPr>
          <w:rFonts w:ascii="Times New Roman" w:hAnsi="Times New Roman" w:cs="Times New Roman"/>
          <w:color w:val="222222"/>
          <w:sz w:val="28"/>
          <w:szCs w:val="28"/>
        </w:rPr>
        <w:t xml:space="preserve"> потоків та розподіл пропускної здатності інтерфейсу між</w:t>
      </w:r>
      <w:r w:rsidR="00E672F3">
        <w:rPr>
          <w:rFonts w:ascii="Times New Roman" w:hAnsi="Times New Roman" w:cs="Times New Roman"/>
          <w:color w:val="222222"/>
          <w:sz w:val="28"/>
          <w:szCs w:val="28"/>
        </w:rPr>
        <w:t xml:space="preserve"> 4</w:t>
      </w:r>
      <w:r w:rsidRPr="00F11298">
        <w:rPr>
          <w:rFonts w:ascii="Times New Roman" w:hAnsi="Times New Roman" w:cs="Times New Roman"/>
          <w:color w:val="222222"/>
          <w:sz w:val="28"/>
          <w:szCs w:val="28"/>
        </w:rPr>
        <w:t xml:space="preserve"> чергами</w:t>
      </w:r>
    </w:p>
    <w:p w:rsidR="005F13C7" w:rsidRDefault="00E672F3" w:rsidP="005F13C7">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Третій варіант </w:t>
      </w:r>
      <w:r w:rsidR="00696A4C">
        <w:rPr>
          <w:rFonts w:ascii="Times New Roman" w:hAnsi="Times New Roman" w:cs="Times New Roman"/>
          <w:color w:val="222222"/>
          <w:sz w:val="28"/>
          <w:szCs w:val="28"/>
        </w:rPr>
        <w:t>містить</w:t>
      </w:r>
      <w:r w:rsidR="005F13C7" w:rsidRPr="00F11298">
        <w:rPr>
          <w:rFonts w:ascii="Times New Roman" w:hAnsi="Times New Roman" w:cs="Times New Roman"/>
          <w:color w:val="222222"/>
          <w:sz w:val="28"/>
          <w:szCs w:val="28"/>
        </w:rPr>
        <w:t xml:space="preserve"> 20 потоків та 5 черг</w:t>
      </w:r>
      <w:r w:rsidR="00696A4C">
        <w:rPr>
          <w:rFonts w:ascii="Times New Roman" w:hAnsi="Times New Roman" w:cs="Times New Roman"/>
          <w:color w:val="222222"/>
          <w:sz w:val="28"/>
          <w:szCs w:val="28"/>
        </w:rPr>
        <w:t xml:space="preserve"> (рис. 3.6).</w:t>
      </w:r>
    </w:p>
    <w:p w:rsidR="006F1A72" w:rsidRPr="00F11298" w:rsidRDefault="006F1A72" w:rsidP="005F13C7">
      <w:pPr>
        <w:spacing w:after="0" w:line="360" w:lineRule="auto"/>
        <w:ind w:firstLine="720"/>
        <w:jc w:val="both"/>
        <w:rPr>
          <w:rFonts w:ascii="Times New Roman" w:hAnsi="Times New Roman" w:cs="Times New Roman"/>
          <w:color w:val="222222"/>
          <w:sz w:val="28"/>
          <w:szCs w:val="28"/>
        </w:rPr>
      </w:pPr>
    </w:p>
    <w:p w:rsidR="005F13C7" w:rsidRPr="00F11298" w:rsidRDefault="005F13C7" w:rsidP="005F13C7">
      <w:pPr>
        <w:spacing w:after="0" w:line="360" w:lineRule="auto"/>
        <w:ind w:firstLine="720"/>
        <w:jc w:val="center"/>
        <w:rPr>
          <w:rFonts w:ascii="Times New Roman" w:hAnsi="Times New Roman" w:cs="Times New Roman"/>
          <w:color w:val="222222"/>
          <w:sz w:val="28"/>
          <w:szCs w:val="28"/>
        </w:rPr>
      </w:pPr>
      <w:r w:rsidRPr="00F11298">
        <w:rPr>
          <w:noProof/>
          <w:lang w:val="ru-RU" w:eastAsia="ru-RU"/>
        </w:rPr>
        <w:drawing>
          <wp:inline distT="0" distB="0" distL="0" distR="0">
            <wp:extent cx="5143500" cy="4819099"/>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print"/>
                    <a:stretch>
                      <a:fillRect/>
                    </a:stretch>
                  </pic:blipFill>
                  <pic:spPr>
                    <a:xfrm>
                      <a:off x="0" y="0"/>
                      <a:ext cx="5149443" cy="4824667"/>
                    </a:xfrm>
                    <a:prstGeom prst="rect">
                      <a:avLst/>
                    </a:prstGeom>
                  </pic:spPr>
                </pic:pic>
              </a:graphicData>
            </a:graphic>
          </wp:inline>
        </w:drawing>
      </w:r>
    </w:p>
    <w:p w:rsidR="005F13C7" w:rsidRPr="00F11298" w:rsidRDefault="005F13C7" w:rsidP="005F13C7">
      <w:pPr>
        <w:spacing w:after="0" w:line="360" w:lineRule="auto"/>
        <w:ind w:firstLine="720"/>
        <w:jc w:val="both"/>
        <w:rPr>
          <w:rFonts w:ascii="Times New Roman" w:hAnsi="Times New Roman" w:cs="Times New Roman"/>
          <w:color w:val="222222"/>
          <w:sz w:val="28"/>
          <w:szCs w:val="28"/>
        </w:rPr>
      </w:pPr>
    </w:p>
    <w:p w:rsidR="005F13C7" w:rsidRPr="00F11298" w:rsidRDefault="005F13C7" w:rsidP="005F13C7">
      <w:pPr>
        <w:spacing w:after="0" w:line="360" w:lineRule="auto"/>
        <w:ind w:firstLine="720"/>
        <w:jc w:val="center"/>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Рисунок </w:t>
      </w:r>
      <w:r w:rsidR="002C34FA">
        <w:rPr>
          <w:rFonts w:ascii="Times New Roman" w:hAnsi="Times New Roman" w:cs="Times New Roman"/>
          <w:color w:val="222222"/>
          <w:sz w:val="28"/>
          <w:szCs w:val="28"/>
        </w:rPr>
        <w:t>2</w:t>
      </w:r>
      <w:r w:rsidRPr="00F11298">
        <w:rPr>
          <w:rFonts w:ascii="Times New Roman" w:hAnsi="Times New Roman" w:cs="Times New Roman"/>
          <w:color w:val="222222"/>
          <w:sz w:val="28"/>
          <w:szCs w:val="28"/>
        </w:rPr>
        <w:t>.6 – Агрегування</w:t>
      </w:r>
      <w:r w:rsidR="00E672F3">
        <w:rPr>
          <w:rFonts w:ascii="Times New Roman" w:hAnsi="Times New Roman" w:cs="Times New Roman"/>
          <w:color w:val="222222"/>
          <w:sz w:val="28"/>
          <w:szCs w:val="28"/>
        </w:rPr>
        <w:t xml:space="preserve"> 20</w:t>
      </w:r>
      <w:r w:rsidRPr="00F11298">
        <w:rPr>
          <w:rFonts w:ascii="Times New Roman" w:hAnsi="Times New Roman" w:cs="Times New Roman"/>
          <w:color w:val="222222"/>
          <w:sz w:val="28"/>
          <w:szCs w:val="28"/>
        </w:rPr>
        <w:t xml:space="preserve"> потоків та розподіл пропускної здатності інтерфейсу між</w:t>
      </w:r>
      <w:r w:rsidR="00E672F3">
        <w:rPr>
          <w:rFonts w:ascii="Times New Roman" w:hAnsi="Times New Roman" w:cs="Times New Roman"/>
          <w:color w:val="222222"/>
          <w:sz w:val="28"/>
          <w:szCs w:val="28"/>
        </w:rPr>
        <w:t xml:space="preserve"> 5</w:t>
      </w:r>
      <w:r w:rsidRPr="00F11298">
        <w:rPr>
          <w:rFonts w:ascii="Times New Roman" w:hAnsi="Times New Roman" w:cs="Times New Roman"/>
          <w:color w:val="222222"/>
          <w:sz w:val="28"/>
          <w:szCs w:val="28"/>
        </w:rPr>
        <w:t xml:space="preserve"> чергами</w:t>
      </w:r>
      <w:r w:rsidR="00E672F3">
        <w:rPr>
          <w:rFonts w:ascii="Times New Roman" w:hAnsi="Times New Roman" w:cs="Times New Roman"/>
          <w:color w:val="222222"/>
          <w:sz w:val="28"/>
          <w:szCs w:val="28"/>
        </w:rPr>
        <w:t>.</w:t>
      </w:r>
    </w:p>
    <w:p w:rsidR="00E6303A" w:rsidRPr="00F11298" w:rsidRDefault="00E6303A" w:rsidP="00E6303A">
      <w:pPr>
        <w:spacing w:after="0" w:line="360" w:lineRule="auto"/>
        <w:ind w:firstLine="720"/>
        <w:jc w:val="center"/>
        <w:rPr>
          <w:rFonts w:ascii="Times New Roman" w:hAnsi="Times New Roman" w:cs="Times New Roman"/>
          <w:color w:val="222222"/>
          <w:sz w:val="28"/>
          <w:szCs w:val="28"/>
        </w:rPr>
      </w:pPr>
    </w:p>
    <w:p w:rsidR="00E6303A" w:rsidRDefault="00E6303A" w:rsidP="00E6303A">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Згідно з рисунк</w:t>
      </w:r>
      <w:r w:rsidR="005F13C7" w:rsidRPr="00F11298">
        <w:rPr>
          <w:rFonts w:ascii="Times New Roman" w:hAnsi="Times New Roman" w:cs="Times New Roman"/>
          <w:color w:val="222222"/>
          <w:sz w:val="28"/>
          <w:szCs w:val="28"/>
        </w:rPr>
        <w:t>а</w:t>
      </w:r>
      <w:r w:rsidRPr="00F11298">
        <w:rPr>
          <w:rFonts w:ascii="Times New Roman" w:hAnsi="Times New Roman" w:cs="Times New Roman"/>
          <w:color w:val="222222"/>
          <w:sz w:val="28"/>
          <w:szCs w:val="28"/>
        </w:rPr>
        <w:t>м</w:t>
      </w:r>
      <w:r w:rsidR="005F13C7" w:rsidRPr="00F11298">
        <w:rPr>
          <w:rFonts w:ascii="Times New Roman" w:hAnsi="Times New Roman" w:cs="Times New Roman"/>
          <w:color w:val="222222"/>
          <w:sz w:val="28"/>
          <w:szCs w:val="28"/>
        </w:rPr>
        <w:t>и</w:t>
      </w:r>
      <w:r w:rsidRPr="00F11298">
        <w:rPr>
          <w:rFonts w:ascii="Times New Roman" w:hAnsi="Times New Roman" w:cs="Times New Roman"/>
          <w:color w:val="222222"/>
          <w:sz w:val="28"/>
          <w:szCs w:val="28"/>
        </w:rPr>
        <w:t xml:space="preserve"> </w:t>
      </w:r>
      <w:r w:rsidR="00417CCC" w:rsidRPr="00F11298">
        <w:rPr>
          <w:rFonts w:ascii="Times New Roman" w:hAnsi="Times New Roman" w:cs="Times New Roman"/>
          <w:color w:val="222222"/>
          <w:sz w:val="28"/>
          <w:szCs w:val="28"/>
        </w:rPr>
        <w:t>можна побачити</w:t>
      </w:r>
      <w:r w:rsidR="0018597D" w:rsidRPr="00F11298">
        <w:rPr>
          <w:rFonts w:ascii="Times New Roman" w:hAnsi="Times New Roman" w:cs="Times New Roman"/>
          <w:color w:val="222222"/>
          <w:sz w:val="28"/>
          <w:szCs w:val="28"/>
        </w:rPr>
        <w:t>,</w:t>
      </w:r>
      <w:r w:rsidR="00417CCC" w:rsidRPr="00F11298">
        <w:rPr>
          <w:rFonts w:ascii="Times New Roman" w:hAnsi="Times New Roman" w:cs="Times New Roman"/>
          <w:color w:val="222222"/>
          <w:sz w:val="28"/>
          <w:szCs w:val="28"/>
        </w:rPr>
        <w:t xml:space="preserve"> що найбільш </w:t>
      </w:r>
      <w:r w:rsidR="008211F2" w:rsidRPr="00F11298">
        <w:rPr>
          <w:rFonts w:ascii="Times New Roman" w:hAnsi="Times New Roman" w:cs="Times New Roman"/>
          <w:color w:val="222222"/>
          <w:sz w:val="28"/>
          <w:szCs w:val="28"/>
        </w:rPr>
        <w:t>пріоритетні</w:t>
      </w:r>
      <w:r w:rsidR="00417CCC" w:rsidRPr="00F11298">
        <w:rPr>
          <w:rFonts w:ascii="Times New Roman" w:hAnsi="Times New Roman" w:cs="Times New Roman"/>
          <w:color w:val="222222"/>
          <w:sz w:val="28"/>
          <w:szCs w:val="28"/>
        </w:rPr>
        <w:t xml:space="preserve"> потоки пі</w:t>
      </w:r>
      <w:r w:rsidR="0018597D" w:rsidRPr="00F11298">
        <w:rPr>
          <w:rFonts w:ascii="Times New Roman" w:hAnsi="Times New Roman" w:cs="Times New Roman"/>
          <w:color w:val="222222"/>
          <w:sz w:val="28"/>
          <w:szCs w:val="28"/>
        </w:rPr>
        <w:t>шли</w:t>
      </w:r>
      <w:r w:rsidR="00417CCC" w:rsidRPr="00F11298">
        <w:rPr>
          <w:rFonts w:ascii="Times New Roman" w:hAnsi="Times New Roman" w:cs="Times New Roman"/>
          <w:color w:val="222222"/>
          <w:sz w:val="28"/>
          <w:szCs w:val="28"/>
        </w:rPr>
        <w:t xml:space="preserve"> у більш </w:t>
      </w:r>
      <w:r w:rsidR="008211F2" w:rsidRPr="00F11298">
        <w:rPr>
          <w:rFonts w:ascii="Times New Roman" w:hAnsi="Times New Roman" w:cs="Times New Roman"/>
          <w:color w:val="222222"/>
          <w:sz w:val="28"/>
          <w:szCs w:val="28"/>
        </w:rPr>
        <w:t>пріоритетні</w:t>
      </w:r>
      <w:r w:rsidR="00417CCC" w:rsidRPr="00F11298">
        <w:rPr>
          <w:rFonts w:ascii="Times New Roman" w:hAnsi="Times New Roman" w:cs="Times New Roman"/>
          <w:color w:val="222222"/>
          <w:sz w:val="28"/>
          <w:szCs w:val="28"/>
        </w:rPr>
        <w:t xml:space="preserve"> черги</w:t>
      </w:r>
      <w:r w:rsidR="005F13C7" w:rsidRPr="00F11298">
        <w:rPr>
          <w:rFonts w:ascii="Times New Roman" w:hAnsi="Times New Roman" w:cs="Times New Roman"/>
          <w:color w:val="222222"/>
          <w:sz w:val="28"/>
          <w:szCs w:val="28"/>
        </w:rPr>
        <w:t>, а також те, що найбільш пріоритетні черги менше навантажуються</w:t>
      </w:r>
      <w:r w:rsidR="00E672F3">
        <w:rPr>
          <w:rFonts w:ascii="Times New Roman" w:hAnsi="Times New Roman" w:cs="Times New Roman"/>
          <w:color w:val="222222"/>
          <w:sz w:val="28"/>
          <w:szCs w:val="28"/>
        </w:rPr>
        <w:t xml:space="preserve"> за рахунок </w:t>
      </w:r>
      <w:r w:rsidR="00F4074D">
        <w:rPr>
          <w:rFonts w:ascii="Times New Roman" w:hAnsi="Times New Roman" w:cs="Times New Roman"/>
          <w:color w:val="222222"/>
          <w:sz w:val="28"/>
          <w:szCs w:val="28"/>
        </w:rPr>
        <w:t>т</w:t>
      </w:r>
      <w:r w:rsidR="00E672F3">
        <w:rPr>
          <w:rFonts w:ascii="Times New Roman" w:hAnsi="Times New Roman" w:cs="Times New Roman"/>
          <w:color w:val="222222"/>
          <w:sz w:val="28"/>
          <w:szCs w:val="28"/>
        </w:rPr>
        <w:t>ого, що їм виділяється більше пропускної здатності. Наприклад</w:t>
      </w:r>
      <w:r w:rsidR="001E77CC">
        <w:rPr>
          <w:rFonts w:ascii="Times New Roman" w:hAnsi="Times New Roman" w:cs="Times New Roman"/>
          <w:color w:val="222222"/>
          <w:sz w:val="28"/>
          <w:szCs w:val="28"/>
        </w:rPr>
        <w:t>,</w:t>
      </w:r>
      <w:r w:rsidR="00E672F3">
        <w:rPr>
          <w:rFonts w:ascii="Times New Roman" w:hAnsi="Times New Roman" w:cs="Times New Roman"/>
          <w:color w:val="222222"/>
          <w:sz w:val="28"/>
          <w:szCs w:val="28"/>
        </w:rPr>
        <w:t xml:space="preserve"> </w:t>
      </w:r>
      <w:r w:rsidR="0009770F">
        <w:rPr>
          <w:rFonts w:ascii="Times New Roman" w:hAnsi="Times New Roman" w:cs="Times New Roman"/>
          <w:color w:val="222222"/>
          <w:sz w:val="28"/>
          <w:szCs w:val="28"/>
        </w:rPr>
        <w:t>остання черга з рис. 3.6 має найвищий пріоритет, до неї надходять 6 потоків</w:t>
      </w:r>
      <w:r w:rsidR="001E77CC">
        <w:rPr>
          <w:rFonts w:ascii="Times New Roman" w:hAnsi="Times New Roman" w:cs="Times New Roman"/>
          <w:color w:val="222222"/>
          <w:sz w:val="28"/>
          <w:szCs w:val="28"/>
        </w:rPr>
        <w:t xml:space="preserve"> з найвищим пріоритетом (вище 3,4</w:t>
      </w:r>
      <w:r w:rsidR="0009770F">
        <w:rPr>
          <w:rFonts w:ascii="Times New Roman" w:hAnsi="Times New Roman" w:cs="Times New Roman"/>
          <w:color w:val="222222"/>
          <w:sz w:val="28"/>
          <w:szCs w:val="28"/>
        </w:rPr>
        <w:t xml:space="preserve">) і вона має найнижчий </w:t>
      </w:r>
      <w:r w:rsidR="0009770F">
        <w:rPr>
          <w:rFonts w:ascii="Times New Roman" w:hAnsi="Times New Roman" w:cs="Times New Roman"/>
          <w:color w:val="222222"/>
          <w:sz w:val="28"/>
          <w:szCs w:val="28"/>
        </w:rPr>
        <w:lastRenderedPageBreak/>
        <w:t xml:space="preserve">коефіцієнт використання черги 64,07%, тому що їй було виділено </w:t>
      </w:r>
      <w:r w:rsidR="00DC5B5D">
        <w:rPr>
          <w:rFonts w:ascii="Times New Roman" w:hAnsi="Times New Roman" w:cs="Times New Roman"/>
          <w:color w:val="222222"/>
          <w:sz w:val="28"/>
          <w:szCs w:val="28"/>
        </w:rPr>
        <w:t>най</w:t>
      </w:r>
      <w:r w:rsidR="0009770F">
        <w:rPr>
          <w:rFonts w:ascii="Times New Roman" w:hAnsi="Times New Roman" w:cs="Times New Roman"/>
          <w:color w:val="222222"/>
          <w:sz w:val="28"/>
          <w:szCs w:val="28"/>
        </w:rPr>
        <w:t xml:space="preserve">більший запас пропускної здатності.  </w:t>
      </w:r>
    </w:p>
    <w:p w:rsidR="00693493" w:rsidRDefault="00693493" w:rsidP="00E6303A">
      <w:pPr>
        <w:spacing w:after="0" w:line="360" w:lineRule="auto"/>
        <w:ind w:firstLine="720"/>
        <w:jc w:val="both"/>
        <w:rPr>
          <w:rFonts w:ascii="Times New Roman" w:hAnsi="Times New Roman" w:cs="Times New Roman"/>
          <w:color w:val="222222"/>
          <w:sz w:val="28"/>
          <w:szCs w:val="28"/>
        </w:rPr>
      </w:pPr>
    </w:p>
    <w:p w:rsidR="00693493" w:rsidRPr="00E672F3" w:rsidRDefault="00693493" w:rsidP="00E6303A">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2.4 </w:t>
      </w:r>
      <w:r w:rsidRPr="00693493">
        <w:rPr>
          <w:rFonts w:ascii="Times New Roman" w:hAnsi="Times New Roman" w:cs="Times New Roman"/>
          <w:color w:val="222222"/>
          <w:sz w:val="28"/>
          <w:szCs w:val="28"/>
        </w:rPr>
        <w:t xml:space="preserve">Висновки до </w:t>
      </w:r>
      <w:r>
        <w:rPr>
          <w:rFonts w:ascii="Times New Roman" w:hAnsi="Times New Roman" w:cs="Times New Roman"/>
          <w:color w:val="222222"/>
          <w:sz w:val="28"/>
          <w:szCs w:val="28"/>
        </w:rPr>
        <w:t>другого</w:t>
      </w:r>
      <w:r w:rsidRPr="00693493">
        <w:rPr>
          <w:rFonts w:ascii="Times New Roman" w:hAnsi="Times New Roman" w:cs="Times New Roman"/>
          <w:color w:val="222222"/>
          <w:sz w:val="28"/>
          <w:szCs w:val="28"/>
        </w:rPr>
        <w:t xml:space="preserve"> розділу</w:t>
      </w:r>
    </w:p>
    <w:p w:rsidR="00417CCC" w:rsidRDefault="00417CCC" w:rsidP="00D16F19">
      <w:pPr>
        <w:spacing w:after="0" w:line="360" w:lineRule="auto"/>
        <w:rPr>
          <w:rFonts w:ascii="Times New Roman" w:hAnsi="Times New Roman" w:cs="Times New Roman"/>
          <w:color w:val="222222"/>
          <w:sz w:val="28"/>
          <w:szCs w:val="28"/>
        </w:rPr>
      </w:pPr>
    </w:p>
    <w:p w:rsidR="00693493" w:rsidRPr="00693493" w:rsidRDefault="00693493" w:rsidP="00693493">
      <w:pPr>
        <w:spacing w:after="0" w:line="360" w:lineRule="auto"/>
        <w:ind w:firstLine="720"/>
        <w:jc w:val="both"/>
        <w:rPr>
          <w:rFonts w:ascii="Times New Roman" w:hAnsi="Times New Roman" w:cs="Times New Roman"/>
          <w:color w:val="222222"/>
          <w:sz w:val="28"/>
          <w:szCs w:val="28"/>
        </w:rPr>
      </w:pPr>
      <w:r w:rsidRPr="00693493">
        <w:rPr>
          <w:rFonts w:ascii="Times New Roman" w:hAnsi="Times New Roman" w:cs="Times New Roman"/>
          <w:color w:val="222222"/>
          <w:sz w:val="28"/>
          <w:szCs w:val="28"/>
        </w:rPr>
        <w:t xml:space="preserve">Для перевірки адекватності запропонованих моделі та методів був проведений експеримент у програмі </w:t>
      </w:r>
      <w:proofErr w:type="spellStart"/>
      <w:r w:rsidRPr="00693493">
        <w:rPr>
          <w:rFonts w:ascii="Times New Roman" w:hAnsi="Times New Roman" w:cs="Times New Roman"/>
          <w:color w:val="222222"/>
          <w:sz w:val="28"/>
          <w:szCs w:val="28"/>
        </w:rPr>
        <w:t>MatLab</w:t>
      </w:r>
      <w:proofErr w:type="spellEnd"/>
      <w:r w:rsidRPr="00693493">
        <w:rPr>
          <w:rFonts w:ascii="Times New Roman" w:hAnsi="Times New Roman" w:cs="Times New Roman"/>
          <w:color w:val="222222"/>
          <w:sz w:val="28"/>
          <w:szCs w:val="28"/>
        </w:rPr>
        <w:t xml:space="preserve">. </w:t>
      </w:r>
      <w:proofErr w:type="spellStart"/>
      <w:r w:rsidRPr="00693493">
        <w:rPr>
          <w:rFonts w:ascii="Times New Roman" w:hAnsi="Times New Roman" w:cs="Times New Roman"/>
          <w:color w:val="222222"/>
          <w:sz w:val="28"/>
          <w:szCs w:val="28"/>
        </w:rPr>
        <w:t>MatLab</w:t>
      </w:r>
      <w:proofErr w:type="spellEnd"/>
      <w:r w:rsidRPr="00693493">
        <w:rPr>
          <w:rFonts w:ascii="Times New Roman" w:hAnsi="Times New Roman" w:cs="Times New Roman"/>
          <w:color w:val="222222"/>
          <w:sz w:val="28"/>
          <w:szCs w:val="28"/>
        </w:rPr>
        <w:t xml:space="preserve"> розрахував пропускну здатність на кожній з черг, а також агрегування потоків. Виходячи з розрахованих результатів було розроблено графічну модель розподілення потоків по чергам. Згідно з рисунками можна побачити, що найбільш пріоритетні потоки пішли у більш пріоритетні черги, а також те, що найбільш пріоритетні черги менше навантажуються. Новизна даного методу полягає у наданні умові запобігання перевантаження лінійної форми, що дозволяє значно знизити обчислювальну складність практичної реалізації запропонованого методу; також у тому, що найбільш пріоритетні черги менше навантажуються за рахунок того, що їм виділяється більше пропускної здатності.</w:t>
      </w:r>
    </w:p>
    <w:p w:rsidR="00693493" w:rsidRDefault="00693493" w:rsidP="00693493">
      <w:pPr>
        <w:spacing w:after="0" w:line="360" w:lineRule="auto"/>
        <w:jc w:val="both"/>
        <w:rPr>
          <w:rFonts w:ascii="Times New Roman" w:hAnsi="Times New Roman" w:cs="Times New Roman"/>
          <w:color w:val="222222"/>
          <w:sz w:val="28"/>
          <w:szCs w:val="28"/>
        </w:rPr>
      </w:pPr>
    </w:p>
    <w:p w:rsidR="00CE4433" w:rsidRDefault="00CE443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693493" w:rsidRDefault="00693493" w:rsidP="00D16F19">
      <w:pPr>
        <w:spacing w:after="0" w:line="360" w:lineRule="auto"/>
        <w:rPr>
          <w:rFonts w:ascii="Times New Roman" w:hAnsi="Times New Roman" w:cs="Times New Roman"/>
          <w:color w:val="222222"/>
          <w:sz w:val="28"/>
          <w:szCs w:val="28"/>
        </w:rPr>
      </w:pPr>
    </w:p>
    <w:p w:rsidR="00CE4433" w:rsidRPr="00D01BDA" w:rsidRDefault="00307577" w:rsidP="00307577">
      <w:pPr>
        <w:spacing w:after="0" w:line="360" w:lineRule="auto"/>
        <w:jc w:val="center"/>
        <w:rPr>
          <w:rFonts w:ascii="Times New Roman" w:hAnsi="Times New Roman" w:cs="Times New Roman"/>
          <w:color w:val="222222"/>
          <w:sz w:val="28"/>
          <w:szCs w:val="28"/>
          <w:lang w:val="ru-RU"/>
        </w:rPr>
      </w:pPr>
      <w:r>
        <w:rPr>
          <w:rFonts w:ascii="Times New Roman" w:hAnsi="Times New Roman" w:cs="Times New Roman"/>
          <w:color w:val="222222"/>
          <w:sz w:val="28"/>
          <w:szCs w:val="28"/>
        </w:rPr>
        <w:t xml:space="preserve">3 ДОСЛІДЖЕННЯ МЕТОДУ </w:t>
      </w:r>
      <w:r w:rsidR="00D01BDA">
        <w:rPr>
          <w:rFonts w:ascii="Times New Roman" w:hAnsi="Times New Roman" w:cs="Times New Roman"/>
          <w:color w:val="222222"/>
          <w:sz w:val="28"/>
          <w:szCs w:val="28"/>
        </w:rPr>
        <w:t xml:space="preserve">ЗА ДОПОМОГОЮ ПРОГРАМИ </w:t>
      </w:r>
      <w:r w:rsidR="00D01BDA">
        <w:rPr>
          <w:rFonts w:ascii="Times New Roman" w:hAnsi="Times New Roman" w:cs="Times New Roman"/>
          <w:color w:val="222222"/>
          <w:sz w:val="28"/>
          <w:szCs w:val="28"/>
          <w:lang w:val="en-US"/>
        </w:rPr>
        <w:t>GNS</w:t>
      </w:r>
      <w:r w:rsidR="00D01BDA" w:rsidRPr="00D01BDA">
        <w:rPr>
          <w:rFonts w:ascii="Times New Roman" w:hAnsi="Times New Roman" w:cs="Times New Roman"/>
          <w:color w:val="222222"/>
          <w:sz w:val="28"/>
          <w:szCs w:val="28"/>
          <w:lang w:val="ru-RU"/>
        </w:rPr>
        <w:t>3</w:t>
      </w:r>
    </w:p>
    <w:p w:rsidR="00307577" w:rsidRPr="00693493" w:rsidRDefault="00307577" w:rsidP="00307577">
      <w:pPr>
        <w:spacing w:after="0" w:line="360" w:lineRule="auto"/>
        <w:jc w:val="center"/>
        <w:rPr>
          <w:rFonts w:ascii="Times New Roman" w:hAnsi="Times New Roman" w:cs="Times New Roman"/>
          <w:color w:val="222222"/>
          <w:sz w:val="28"/>
          <w:szCs w:val="28"/>
          <w:lang w:val="ru-RU"/>
        </w:rPr>
      </w:pPr>
    </w:p>
    <w:p w:rsidR="00DE5C90" w:rsidRDefault="00DE5C90" w:rsidP="00307577">
      <w:pPr>
        <w:spacing w:after="0" w:line="360" w:lineRule="auto"/>
        <w:jc w:val="center"/>
        <w:rPr>
          <w:rFonts w:ascii="Times New Roman" w:hAnsi="Times New Roman" w:cs="Times New Roman"/>
          <w:color w:val="222222"/>
          <w:sz w:val="28"/>
          <w:szCs w:val="28"/>
        </w:rPr>
      </w:pPr>
    </w:p>
    <w:p w:rsidR="008D7E86" w:rsidRPr="00270401" w:rsidRDefault="008D7E86" w:rsidP="008D7E86">
      <w:pPr>
        <w:spacing w:after="0"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3.1 </w:t>
      </w:r>
      <w:r w:rsidR="00270401">
        <w:rPr>
          <w:rFonts w:ascii="Times New Roman" w:hAnsi="Times New Roman" w:cs="Times New Roman"/>
          <w:color w:val="222222"/>
          <w:sz w:val="28"/>
          <w:szCs w:val="28"/>
        </w:rPr>
        <w:t>Опис лабораторного експерименту</w:t>
      </w:r>
    </w:p>
    <w:p w:rsidR="008D7E86" w:rsidRPr="008D7E86" w:rsidRDefault="008D7E86" w:rsidP="008D7E86">
      <w:pPr>
        <w:spacing w:after="0" w:line="360" w:lineRule="auto"/>
        <w:ind w:firstLine="709"/>
        <w:jc w:val="both"/>
        <w:rPr>
          <w:rFonts w:ascii="Times New Roman" w:hAnsi="Times New Roman" w:cs="Times New Roman"/>
          <w:color w:val="222222"/>
          <w:sz w:val="28"/>
          <w:szCs w:val="28"/>
        </w:rPr>
      </w:pPr>
    </w:p>
    <w:p w:rsidR="008D7E86" w:rsidRDefault="006F1A72" w:rsidP="006F1A72">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Для проведення дослідження на мережному обладнанні бул</w:t>
      </w:r>
      <w:r w:rsidR="008D7E86">
        <w:rPr>
          <w:rFonts w:ascii="Times New Roman" w:hAnsi="Times New Roman" w:cs="Times New Roman"/>
          <w:color w:val="222222"/>
          <w:sz w:val="28"/>
          <w:szCs w:val="28"/>
        </w:rPr>
        <w:t xml:space="preserve">а обрана програма </w:t>
      </w:r>
      <w:r w:rsidR="008D7E86">
        <w:rPr>
          <w:rFonts w:ascii="Times New Roman" w:hAnsi="Times New Roman" w:cs="Times New Roman"/>
          <w:color w:val="222222"/>
          <w:sz w:val="28"/>
          <w:szCs w:val="28"/>
          <w:lang w:val="en-US"/>
        </w:rPr>
        <w:t>GNS</w:t>
      </w:r>
      <w:r w:rsidR="008D7E86" w:rsidRPr="008D7E86">
        <w:rPr>
          <w:rFonts w:ascii="Times New Roman" w:hAnsi="Times New Roman" w:cs="Times New Roman"/>
          <w:color w:val="222222"/>
          <w:sz w:val="28"/>
          <w:szCs w:val="28"/>
          <w:lang w:val="ru-RU"/>
        </w:rPr>
        <w:t xml:space="preserve">3. </w:t>
      </w:r>
      <w:r w:rsidR="00D247F8">
        <w:rPr>
          <w:rFonts w:ascii="Times New Roman" w:hAnsi="Times New Roman" w:cs="Times New Roman"/>
          <w:color w:val="222222"/>
          <w:sz w:val="28"/>
          <w:szCs w:val="28"/>
        </w:rPr>
        <w:t>Обладнання, яке використовувалося</w:t>
      </w:r>
      <w:r w:rsidR="008D7E86">
        <w:rPr>
          <w:rFonts w:ascii="Times New Roman" w:hAnsi="Times New Roman" w:cs="Times New Roman"/>
          <w:color w:val="222222"/>
          <w:sz w:val="28"/>
          <w:szCs w:val="28"/>
        </w:rPr>
        <w:t>:</w:t>
      </w:r>
    </w:p>
    <w:p w:rsidR="008D7E86" w:rsidRDefault="008D7E86" w:rsidP="006F1A72">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006F1A72">
        <w:rPr>
          <w:rFonts w:ascii="Times New Roman" w:hAnsi="Times New Roman" w:cs="Times New Roman"/>
          <w:color w:val="222222"/>
          <w:sz w:val="28"/>
          <w:szCs w:val="28"/>
        </w:rPr>
        <w:t xml:space="preserve">маршрутизатор </w:t>
      </w:r>
      <w:r w:rsidR="006F1A72">
        <w:rPr>
          <w:rFonts w:ascii="Times New Roman" w:hAnsi="Times New Roman" w:cs="Times New Roman"/>
          <w:color w:val="222222"/>
          <w:sz w:val="28"/>
          <w:szCs w:val="28"/>
          <w:lang w:val="en-US"/>
        </w:rPr>
        <w:t>Cisco</w:t>
      </w:r>
      <w:r w:rsidR="00693493">
        <w:rPr>
          <w:rFonts w:ascii="Times New Roman" w:hAnsi="Times New Roman" w:cs="Times New Roman"/>
          <w:color w:val="222222"/>
          <w:sz w:val="28"/>
          <w:szCs w:val="28"/>
        </w:rPr>
        <w:t xml:space="preserve"> 7200</w:t>
      </w:r>
      <w:r>
        <w:rPr>
          <w:rFonts w:ascii="Times New Roman" w:hAnsi="Times New Roman" w:cs="Times New Roman"/>
          <w:color w:val="222222"/>
          <w:sz w:val="28"/>
          <w:szCs w:val="28"/>
        </w:rPr>
        <w:t xml:space="preserve"> 124-24.Т;</w:t>
      </w:r>
    </w:p>
    <w:p w:rsidR="008D7E86" w:rsidRPr="00E44651" w:rsidRDefault="008D7E86" w:rsidP="006F1A72">
      <w:pPr>
        <w:spacing w:after="0" w:line="360" w:lineRule="auto"/>
        <w:ind w:firstLine="720"/>
        <w:jc w:val="both"/>
        <w:rPr>
          <w:rFonts w:ascii="Times New Roman" w:hAnsi="Times New Roman" w:cs="Times New Roman"/>
          <w:color w:val="222222"/>
          <w:sz w:val="28"/>
          <w:szCs w:val="28"/>
          <w:lang w:val="ru-RU"/>
        </w:rPr>
      </w:pPr>
      <w:r w:rsidRPr="00F11298">
        <w:rPr>
          <w:rFonts w:ascii="Times New Roman" w:eastAsia="Times New Roman" w:hAnsi="Times New Roman" w:cs="Times New Roman"/>
          <w:color w:val="222222"/>
          <w:sz w:val="28"/>
          <w:szCs w:val="28"/>
          <w:lang w:eastAsia="ru-RU"/>
        </w:rPr>
        <w:t>–</w:t>
      </w:r>
      <w:r w:rsidR="003C0A79" w:rsidRPr="008D7E86">
        <w:rPr>
          <w:rFonts w:ascii="Times New Roman" w:hAnsi="Times New Roman" w:cs="Times New Roman"/>
          <w:color w:val="222222"/>
          <w:sz w:val="28"/>
          <w:szCs w:val="28"/>
        </w:rPr>
        <w:t xml:space="preserve"> генератор</w:t>
      </w:r>
      <w:r w:rsidR="00693493" w:rsidRPr="008D7E86">
        <w:rPr>
          <w:rFonts w:ascii="Times New Roman" w:hAnsi="Times New Roman" w:cs="Times New Roman"/>
          <w:color w:val="222222"/>
          <w:sz w:val="28"/>
          <w:szCs w:val="28"/>
        </w:rPr>
        <w:t xml:space="preserve"> </w:t>
      </w:r>
      <w:r w:rsidR="00693493">
        <w:rPr>
          <w:rFonts w:ascii="Times New Roman" w:hAnsi="Times New Roman" w:cs="Times New Roman"/>
          <w:color w:val="222222"/>
          <w:sz w:val="28"/>
          <w:szCs w:val="28"/>
        </w:rPr>
        <w:t>та</w:t>
      </w:r>
      <w:r w:rsidR="003C0A79">
        <w:rPr>
          <w:rFonts w:ascii="Times New Roman" w:hAnsi="Times New Roman" w:cs="Times New Roman"/>
          <w:color w:val="222222"/>
          <w:sz w:val="28"/>
          <w:szCs w:val="28"/>
        </w:rPr>
        <w:t xml:space="preserve"> аналізатор трафіку </w:t>
      </w:r>
      <w:r w:rsidR="003C0A79">
        <w:rPr>
          <w:rFonts w:ascii="Times New Roman" w:hAnsi="Times New Roman" w:cs="Times New Roman"/>
          <w:color w:val="222222"/>
          <w:sz w:val="28"/>
          <w:szCs w:val="28"/>
          <w:lang w:val="en-US"/>
        </w:rPr>
        <w:t>Ostinato</w:t>
      </w:r>
      <w:r>
        <w:rPr>
          <w:rFonts w:ascii="Times New Roman" w:hAnsi="Times New Roman" w:cs="Times New Roman"/>
          <w:color w:val="222222"/>
          <w:sz w:val="28"/>
          <w:szCs w:val="28"/>
        </w:rPr>
        <w:t xml:space="preserve"> версії</w:t>
      </w:r>
      <w:r w:rsidR="003C0A79" w:rsidRPr="008D7E86">
        <w:rPr>
          <w:rFonts w:ascii="Times New Roman" w:hAnsi="Times New Roman" w:cs="Times New Roman"/>
          <w:color w:val="222222"/>
          <w:sz w:val="28"/>
          <w:szCs w:val="28"/>
        </w:rPr>
        <w:t xml:space="preserve"> 0.9</w:t>
      </w:r>
      <w:r>
        <w:rPr>
          <w:rFonts w:ascii="Times New Roman" w:hAnsi="Times New Roman" w:cs="Times New Roman"/>
          <w:color w:val="222222"/>
          <w:sz w:val="28"/>
          <w:szCs w:val="28"/>
        </w:rPr>
        <w:t>.</w:t>
      </w:r>
    </w:p>
    <w:p w:rsidR="0075442A" w:rsidRDefault="0075442A" w:rsidP="0075442A">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lang w:val="ru-RU"/>
        </w:rPr>
        <w:t>С</w:t>
      </w:r>
      <w:proofErr w:type="spellStart"/>
      <w:r w:rsidR="005D488F">
        <w:rPr>
          <w:rFonts w:ascii="Times New Roman" w:hAnsi="Times New Roman" w:cs="Times New Roman"/>
          <w:color w:val="222222"/>
          <w:sz w:val="28"/>
          <w:szCs w:val="28"/>
        </w:rPr>
        <w:t>хема</w:t>
      </w:r>
      <w:proofErr w:type="spellEnd"/>
      <w:r w:rsidRPr="0075442A">
        <w:rPr>
          <w:rFonts w:ascii="Times New Roman" w:hAnsi="Times New Roman" w:cs="Times New Roman"/>
          <w:color w:val="222222"/>
          <w:sz w:val="28"/>
          <w:szCs w:val="28"/>
        </w:rPr>
        <w:t xml:space="preserve"> </w:t>
      </w:r>
      <w:proofErr w:type="gramStart"/>
      <w:r w:rsidRPr="0075442A">
        <w:rPr>
          <w:rFonts w:ascii="Times New Roman" w:hAnsi="Times New Roman" w:cs="Times New Roman"/>
          <w:color w:val="222222"/>
          <w:sz w:val="28"/>
          <w:szCs w:val="28"/>
        </w:rPr>
        <w:t>лабораторного</w:t>
      </w:r>
      <w:proofErr w:type="gramEnd"/>
      <w:r w:rsidRPr="0075442A">
        <w:rPr>
          <w:rFonts w:ascii="Times New Roman" w:hAnsi="Times New Roman" w:cs="Times New Roman"/>
          <w:color w:val="222222"/>
          <w:sz w:val="28"/>
          <w:szCs w:val="28"/>
        </w:rPr>
        <w:t xml:space="preserve"> експерименту представлена ​​на рис. </w:t>
      </w:r>
      <w:r>
        <w:rPr>
          <w:rFonts w:ascii="Times New Roman" w:hAnsi="Times New Roman" w:cs="Times New Roman"/>
          <w:color w:val="222222"/>
          <w:sz w:val="28"/>
          <w:szCs w:val="28"/>
          <w:lang w:val="ru-RU"/>
        </w:rPr>
        <w:t>3.</w:t>
      </w:r>
      <w:r w:rsidRPr="0075442A">
        <w:rPr>
          <w:rFonts w:ascii="Times New Roman" w:hAnsi="Times New Roman" w:cs="Times New Roman"/>
          <w:color w:val="222222"/>
          <w:sz w:val="28"/>
          <w:szCs w:val="28"/>
        </w:rPr>
        <w:t xml:space="preserve">1. В експерименті взаємодіяли </w:t>
      </w:r>
      <w:r w:rsidR="005D488F">
        <w:rPr>
          <w:rFonts w:ascii="Times New Roman" w:hAnsi="Times New Roman" w:cs="Times New Roman"/>
          <w:color w:val="222222"/>
          <w:sz w:val="28"/>
          <w:szCs w:val="28"/>
        </w:rPr>
        <w:t>три</w:t>
      </w:r>
      <w:r>
        <w:rPr>
          <w:rFonts w:ascii="Times New Roman" w:hAnsi="Times New Roman" w:cs="Times New Roman"/>
          <w:color w:val="222222"/>
          <w:sz w:val="28"/>
          <w:szCs w:val="28"/>
        </w:rPr>
        <w:t xml:space="preserve"> </w:t>
      </w:r>
      <w:proofErr w:type="spellStart"/>
      <w:r w:rsidR="005D488F">
        <w:rPr>
          <w:rFonts w:ascii="Times New Roman" w:hAnsi="Times New Roman" w:cs="Times New Roman"/>
          <w:color w:val="222222"/>
          <w:sz w:val="28"/>
          <w:szCs w:val="28"/>
        </w:rPr>
        <w:t>різновида</w:t>
      </w:r>
      <w:proofErr w:type="spellEnd"/>
      <w:r>
        <w:rPr>
          <w:rFonts w:ascii="Times New Roman" w:hAnsi="Times New Roman" w:cs="Times New Roman"/>
          <w:color w:val="222222"/>
          <w:sz w:val="28"/>
          <w:szCs w:val="28"/>
        </w:rPr>
        <w:t xml:space="preserve"> обладнання</w:t>
      </w:r>
      <w:r w:rsidRPr="0075442A">
        <w:rPr>
          <w:rFonts w:ascii="Times New Roman" w:hAnsi="Times New Roman" w:cs="Times New Roman"/>
          <w:color w:val="222222"/>
          <w:sz w:val="28"/>
          <w:szCs w:val="28"/>
        </w:rPr>
        <w:t>. 1-</w:t>
      </w:r>
      <w:r w:rsidR="005D488F">
        <w:rPr>
          <w:rFonts w:ascii="Times New Roman" w:hAnsi="Times New Roman" w:cs="Times New Roman"/>
          <w:color w:val="222222"/>
          <w:sz w:val="28"/>
          <w:szCs w:val="28"/>
        </w:rPr>
        <w:t>е</w:t>
      </w:r>
      <w:r w:rsidRPr="0075442A">
        <w:rPr>
          <w:rFonts w:ascii="Times New Roman" w:hAnsi="Times New Roman" w:cs="Times New Roman"/>
          <w:color w:val="222222"/>
          <w:sz w:val="28"/>
          <w:szCs w:val="28"/>
        </w:rPr>
        <w:t xml:space="preserve"> і 3-</w:t>
      </w:r>
      <w:r w:rsidR="005D488F">
        <w:rPr>
          <w:rFonts w:ascii="Times New Roman" w:hAnsi="Times New Roman" w:cs="Times New Roman"/>
          <w:color w:val="222222"/>
          <w:sz w:val="28"/>
          <w:szCs w:val="28"/>
        </w:rPr>
        <w:t>є</w:t>
      </w:r>
      <w:r w:rsidRPr="0075442A">
        <w:rPr>
          <w:rFonts w:ascii="Times New Roman" w:hAnsi="Times New Roman" w:cs="Times New Roman"/>
          <w:color w:val="222222"/>
          <w:sz w:val="28"/>
          <w:szCs w:val="28"/>
        </w:rPr>
        <w:t xml:space="preserve"> </w:t>
      </w:r>
      <w:r w:rsidR="005D488F">
        <w:rPr>
          <w:rFonts w:ascii="Times New Roman" w:hAnsi="Times New Roman" w:cs="Times New Roman"/>
          <w:color w:val="222222"/>
          <w:sz w:val="28"/>
          <w:szCs w:val="28"/>
        </w:rPr>
        <w:t>обладнання</w:t>
      </w:r>
      <w:r w:rsidRPr="0075442A">
        <w:rPr>
          <w:rFonts w:ascii="Times New Roman" w:hAnsi="Times New Roman" w:cs="Times New Roman"/>
          <w:color w:val="222222"/>
          <w:sz w:val="28"/>
          <w:szCs w:val="28"/>
        </w:rPr>
        <w:t xml:space="preserve"> представляли собою кінцеві станції абонентів. Стороною відправником трафіку бу</w:t>
      </w:r>
      <w:r w:rsidR="005D488F">
        <w:rPr>
          <w:rFonts w:ascii="Times New Roman" w:hAnsi="Times New Roman" w:cs="Times New Roman"/>
          <w:color w:val="222222"/>
          <w:sz w:val="28"/>
          <w:szCs w:val="28"/>
        </w:rPr>
        <w:t>ло</w:t>
      </w:r>
      <w:r w:rsidRPr="0075442A">
        <w:rPr>
          <w:rFonts w:ascii="Times New Roman" w:hAnsi="Times New Roman" w:cs="Times New Roman"/>
          <w:color w:val="222222"/>
          <w:sz w:val="28"/>
          <w:szCs w:val="28"/>
        </w:rPr>
        <w:t xml:space="preserve"> </w:t>
      </w:r>
      <w:r w:rsidR="005D488F">
        <w:rPr>
          <w:rFonts w:ascii="Times New Roman" w:hAnsi="Times New Roman" w:cs="Times New Roman"/>
          <w:color w:val="222222"/>
          <w:sz w:val="28"/>
          <w:szCs w:val="28"/>
        </w:rPr>
        <w:t>обладнання</w:t>
      </w:r>
      <w:r w:rsidRPr="0075442A">
        <w:rPr>
          <w:rFonts w:ascii="Times New Roman" w:hAnsi="Times New Roman" w:cs="Times New Roman"/>
          <w:color w:val="222222"/>
          <w:sz w:val="28"/>
          <w:szCs w:val="28"/>
        </w:rPr>
        <w:t xml:space="preserve"> 1, одержувачем трафіку виступа</w:t>
      </w:r>
      <w:r w:rsidR="005D488F">
        <w:rPr>
          <w:rFonts w:ascii="Times New Roman" w:hAnsi="Times New Roman" w:cs="Times New Roman"/>
          <w:color w:val="222222"/>
          <w:sz w:val="28"/>
          <w:szCs w:val="28"/>
        </w:rPr>
        <w:t>ло</w:t>
      </w:r>
      <w:r w:rsidRPr="0075442A">
        <w:rPr>
          <w:rFonts w:ascii="Times New Roman" w:hAnsi="Times New Roman" w:cs="Times New Roman"/>
          <w:color w:val="222222"/>
          <w:sz w:val="28"/>
          <w:szCs w:val="28"/>
        </w:rPr>
        <w:t xml:space="preserve"> </w:t>
      </w:r>
      <w:r w:rsidR="005D488F">
        <w:rPr>
          <w:rFonts w:ascii="Times New Roman" w:hAnsi="Times New Roman" w:cs="Times New Roman"/>
          <w:color w:val="222222"/>
          <w:sz w:val="28"/>
          <w:szCs w:val="28"/>
        </w:rPr>
        <w:t>обладнання</w:t>
      </w:r>
      <w:r w:rsidRPr="0075442A">
        <w:rPr>
          <w:rFonts w:ascii="Times New Roman" w:hAnsi="Times New Roman" w:cs="Times New Roman"/>
          <w:color w:val="222222"/>
          <w:sz w:val="28"/>
          <w:szCs w:val="28"/>
        </w:rPr>
        <w:t xml:space="preserve"> 3. Взаємодія кінцевих станцій здійснювалося через </w:t>
      </w:r>
      <w:r w:rsidR="005D488F">
        <w:rPr>
          <w:rFonts w:ascii="Times New Roman" w:hAnsi="Times New Roman" w:cs="Times New Roman"/>
          <w:color w:val="222222"/>
          <w:sz w:val="28"/>
          <w:szCs w:val="28"/>
        </w:rPr>
        <w:t>обладнання</w:t>
      </w:r>
      <w:r w:rsidRPr="0075442A">
        <w:rPr>
          <w:rFonts w:ascii="Times New Roman" w:hAnsi="Times New Roman" w:cs="Times New Roman"/>
          <w:color w:val="222222"/>
          <w:sz w:val="28"/>
          <w:szCs w:val="28"/>
        </w:rPr>
        <w:t xml:space="preserve"> 2, як</w:t>
      </w:r>
      <w:r w:rsidR="005D488F">
        <w:rPr>
          <w:rFonts w:ascii="Times New Roman" w:hAnsi="Times New Roman" w:cs="Times New Roman"/>
          <w:color w:val="222222"/>
          <w:sz w:val="28"/>
          <w:szCs w:val="28"/>
        </w:rPr>
        <w:t>е</w:t>
      </w:r>
      <w:r w:rsidRPr="0075442A">
        <w:rPr>
          <w:rFonts w:ascii="Times New Roman" w:hAnsi="Times New Roman" w:cs="Times New Roman"/>
          <w:color w:val="222222"/>
          <w:sz w:val="28"/>
          <w:szCs w:val="28"/>
        </w:rPr>
        <w:t xml:space="preserve"> явля</w:t>
      </w:r>
      <w:r w:rsidR="005D488F">
        <w:rPr>
          <w:rFonts w:ascii="Times New Roman" w:hAnsi="Times New Roman" w:cs="Times New Roman"/>
          <w:color w:val="222222"/>
          <w:sz w:val="28"/>
          <w:szCs w:val="28"/>
        </w:rPr>
        <w:t>ло</w:t>
      </w:r>
      <w:r w:rsidRPr="0075442A">
        <w:rPr>
          <w:rFonts w:ascii="Times New Roman" w:hAnsi="Times New Roman" w:cs="Times New Roman"/>
          <w:color w:val="222222"/>
          <w:sz w:val="28"/>
          <w:szCs w:val="28"/>
        </w:rPr>
        <w:t xml:space="preserve"> собою ділянку мережі, представле</w:t>
      </w:r>
      <w:r w:rsidR="005D488F">
        <w:rPr>
          <w:rFonts w:ascii="Times New Roman" w:hAnsi="Times New Roman" w:cs="Times New Roman"/>
          <w:color w:val="222222"/>
          <w:sz w:val="28"/>
          <w:szCs w:val="28"/>
        </w:rPr>
        <w:t>не</w:t>
      </w:r>
      <w:r w:rsidRPr="0075442A">
        <w:rPr>
          <w:rFonts w:ascii="Times New Roman" w:hAnsi="Times New Roman" w:cs="Times New Roman"/>
          <w:color w:val="222222"/>
          <w:sz w:val="28"/>
          <w:szCs w:val="28"/>
        </w:rPr>
        <w:t xml:space="preserve"> маршрутизатор</w:t>
      </w:r>
      <w:r w:rsidR="005D488F">
        <w:rPr>
          <w:rFonts w:ascii="Times New Roman" w:hAnsi="Times New Roman" w:cs="Times New Roman"/>
          <w:color w:val="222222"/>
          <w:sz w:val="28"/>
          <w:szCs w:val="28"/>
        </w:rPr>
        <w:t>ом</w:t>
      </w:r>
      <w:r w:rsidRPr="0075442A">
        <w:rPr>
          <w:rFonts w:ascii="Times New Roman" w:hAnsi="Times New Roman" w:cs="Times New Roman"/>
          <w:color w:val="222222"/>
          <w:sz w:val="28"/>
          <w:szCs w:val="28"/>
        </w:rPr>
        <w:t xml:space="preserve"> компанії </w:t>
      </w:r>
      <w:proofErr w:type="spellStart"/>
      <w:r w:rsidRPr="0075442A">
        <w:rPr>
          <w:rFonts w:ascii="Times New Roman" w:hAnsi="Times New Roman" w:cs="Times New Roman"/>
          <w:color w:val="222222"/>
          <w:sz w:val="28"/>
          <w:szCs w:val="28"/>
        </w:rPr>
        <w:t>Cisco</w:t>
      </w:r>
      <w:proofErr w:type="spellEnd"/>
      <w:r w:rsidRPr="0075442A">
        <w:rPr>
          <w:rFonts w:ascii="Times New Roman" w:hAnsi="Times New Roman" w:cs="Times New Roman"/>
          <w:color w:val="222222"/>
          <w:sz w:val="28"/>
          <w:szCs w:val="28"/>
        </w:rPr>
        <w:t xml:space="preserve"> </w:t>
      </w:r>
      <w:r>
        <w:rPr>
          <w:rFonts w:ascii="Times New Roman" w:hAnsi="Times New Roman" w:cs="Times New Roman"/>
          <w:color w:val="222222"/>
          <w:sz w:val="28"/>
          <w:szCs w:val="28"/>
        </w:rPr>
        <w:t>7200 124-24.Т</w:t>
      </w:r>
      <w:r w:rsidRPr="0075442A">
        <w:rPr>
          <w:rFonts w:ascii="Times New Roman" w:hAnsi="Times New Roman" w:cs="Times New Roman"/>
          <w:color w:val="222222"/>
          <w:sz w:val="28"/>
          <w:szCs w:val="28"/>
        </w:rPr>
        <w:t xml:space="preserve">. В якості кінцевих станцій абонентів використовувалися генератор та аналізатор трафіку </w:t>
      </w:r>
      <w:r w:rsidRPr="0075442A">
        <w:rPr>
          <w:rFonts w:ascii="Times New Roman" w:hAnsi="Times New Roman" w:cs="Times New Roman"/>
          <w:color w:val="222222"/>
          <w:sz w:val="28"/>
          <w:szCs w:val="28"/>
          <w:lang w:val="en-US"/>
        </w:rPr>
        <w:t>Ostinato</w:t>
      </w:r>
      <w:r w:rsidRPr="0075442A">
        <w:rPr>
          <w:rFonts w:ascii="Times New Roman" w:hAnsi="Times New Roman" w:cs="Times New Roman"/>
          <w:color w:val="222222"/>
          <w:sz w:val="28"/>
          <w:szCs w:val="28"/>
        </w:rPr>
        <w:t xml:space="preserve"> версії 0.9, які підключалися до маршрутизаторів без</w:t>
      </w:r>
      <w:r>
        <w:rPr>
          <w:rFonts w:ascii="Times New Roman" w:hAnsi="Times New Roman" w:cs="Times New Roman"/>
          <w:color w:val="222222"/>
          <w:sz w:val="28"/>
          <w:szCs w:val="28"/>
        </w:rPr>
        <w:t>посередньо або через</w:t>
      </w:r>
      <w:r w:rsidRPr="0075442A">
        <w:rPr>
          <w:rFonts w:ascii="Times New Roman" w:hAnsi="Times New Roman" w:cs="Times New Roman"/>
          <w:color w:val="222222"/>
          <w:sz w:val="28"/>
          <w:szCs w:val="28"/>
        </w:rPr>
        <w:t xml:space="preserve"> </w:t>
      </w:r>
      <w:r>
        <w:rPr>
          <w:rFonts w:ascii="Times New Roman" w:hAnsi="Times New Roman" w:cs="Times New Roman"/>
          <w:color w:val="222222"/>
          <w:sz w:val="28"/>
          <w:szCs w:val="28"/>
        </w:rPr>
        <w:t>комутатори</w:t>
      </w:r>
      <w:r w:rsidRPr="0075442A">
        <w:rPr>
          <w:rFonts w:ascii="Times New Roman" w:hAnsi="Times New Roman" w:cs="Times New Roman"/>
          <w:color w:val="222222"/>
          <w:sz w:val="28"/>
          <w:szCs w:val="28"/>
        </w:rPr>
        <w:t xml:space="preserve"> до</w:t>
      </w:r>
      <w:r>
        <w:rPr>
          <w:rFonts w:ascii="Times New Roman" w:hAnsi="Times New Roman" w:cs="Times New Roman"/>
          <w:color w:val="222222"/>
          <w:sz w:val="28"/>
          <w:szCs w:val="28"/>
        </w:rPr>
        <w:t xml:space="preserve">помогою технології </w:t>
      </w:r>
      <w:proofErr w:type="spellStart"/>
      <w:r>
        <w:rPr>
          <w:rFonts w:ascii="Times New Roman" w:hAnsi="Times New Roman" w:cs="Times New Roman"/>
          <w:color w:val="222222"/>
          <w:sz w:val="28"/>
          <w:szCs w:val="28"/>
        </w:rPr>
        <w:t>Fast</w:t>
      </w:r>
      <w:proofErr w:type="spellEnd"/>
      <w:r w:rsidR="00FE08F9">
        <w:rPr>
          <w:rFonts w:ascii="Times New Roman" w:hAnsi="Times New Roman" w:cs="Times New Roman"/>
          <w:color w:val="222222"/>
          <w:sz w:val="28"/>
          <w:szCs w:val="28"/>
        </w:rPr>
        <w:t xml:space="preserve"> </w:t>
      </w:r>
      <w:proofErr w:type="spellStart"/>
      <w:r>
        <w:rPr>
          <w:rFonts w:ascii="Times New Roman" w:hAnsi="Times New Roman" w:cs="Times New Roman"/>
          <w:color w:val="222222"/>
          <w:sz w:val="28"/>
          <w:szCs w:val="28"/>
        </w:rPr>
        <w:t>Ethernet</w:t>
      </w:r>
      <w:proofErr w:type="spellEnd"/>
      <w:r w:rsidRPr="0075442A">
        <w:rPr>
          <w:rFonts w:ascii="Times New Roman" w:hAnsi="Times New Roman" w:cs="Times New Roman"/>
          <w:color w:val="222222"/>
          <w:sz w:val="28"/>
          <w:szCs w:val="28"/>
        </w:rPr>
        <w:t>.</w:t>
      </w:r>
    </w:p>
    <w:p w:rsidR="006873A7" w:rsidRDefault="006873A7" w:rsidP="0075442A">
      <w:pPr>
        <w:spacing w:after="0" w:line="360" w:lineRule="auto"/>
        <w:ind w:firstLine="720"/>
        <w:jc w:val="both"/>
        <w:rPr>
          <w:rFonts w:ascii="Times New Roman" w:hAnsi="Times New Roman" w:cs="Times New Roman"/>
          <w:color w:val="222222"/>
          <w:sz w:val="28"/>
          <w:szCs w:val="28"/>
        </w:rPr>
      </w:pPr>
    </w:p>
    <w:p w:rsidR="006873A7" w:rsidRDefault="006873A7" w:rsidP="0075442A">
      <w:pPr>
        <w:spacing w:after="0" w:line="360" w:lineRule="auto"/>
        <w:ind w:firstLine="720"/>
        <w:jc w:val="both"/>
        <w:rPr>
          <w:rFonts w:ascii="Times New Roman" w:hAnsi="Times New Roman" w:cs="Times New Roman"/>
          <w:color w:val="222222"/>
          <w:sz w:val="28"/>
          <w:szCs w:val="28"/>
        </w:rPr>
      </w:pPr>
    </w:p>
    <w:p w:rsidR="006873A7" w:rsidRDefault="006873A7" w:rsidP="0075442A">
      <w:pPr>
        <w:spacing w:after="0" w:line="360" w:lineRule="auto"/>
        <w:ind w:firstLine="720"/>
        <w:jc w:val="both"/>
        <w:rPr>
          <w:rFonts w:ascii="Times New Roman" w:hAnsi="Times New Roman" w:cs="Times New Roman"/>
          <w:color w:val="222222"/>
          <w:sz w:val="28"/>
          <w:szCs w:val="28"/>
        </w:rPr>
      </w:pPr>
    </w:p>
    <w:p w:rsidR="006873A7" w:rsidRDefault="006873A7" w:rsidP="0075442A">
      <w:pPr>
        <w:spacing w:after="0" w:line="360" w:lineRule="auto"/>
        <w:ind w:firstLine="720"/>
        <w:jc w:val="both"/>
        <w:rPr>
          <w:rFonts w:ascii="Times New Roman" w:hAnsi="Times New Roman" w:cs="Times New Roman"/>
          <w:color w:val="222222"/>
          <w:sz w:val="28"/>
          <w:szCs w:val="28"/>
        </w:rPr>
      </w:pPr>
    </w:p>
    <w:p w:rsidR="005D488F" w:rsidRPr="0075442A" w:rsidRDefault="005D488F" w:rsidP="0075442A">
      <w:pPr>
        <w:spacing w:after="0" w:line="360" w:lineRule="auto"/>
        <w:ind w:firstLine="720"/>
        <w:jc w:val="both"/>
        <w:rPr>
          <w:rFonts w:ascii="Times New Roman" w:hAnsi="Times New Roman" w:cs="Times New Roman"/>
          <w:color w:val="222222"/>
          <w:sz w:val="28"/>
          <w:szCs w:val="28"/>
        </w:rPr>
      </w:pPr>
    </w:p>
    <w:p w:rsidR="005D488F" w:rsidRDefault="005D488F" w:rsidP="0075442A">
      <w:pPr>
        <w:spacing w:after="0" w:line="360" w:lineRule="auto"/>
        <w:ind w:firstLine="720"/>
        <w:jc w:val="both"/>
        <w:rPr>
          <w:noProof/>
          <w:lang w:eastAsia="uk-UA"/>
        </w:rPr>
      </w:pPr>
      <w:r>
        <w:rPr>
          <w:noProof/>
          <w:lang w:val="ru-RU" w:eastAsia="ru-RU"/>
        </w:rPr>
        <w:lastRenderedPageBreak/>
        <w:drawing>
          <wp:inline distT="0" distB="0" distL="0" distR="0">
            <wp:extent cx="5012055" cy="16992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12055" cy="1699260"/>
                    </a:xfrm>
                    <a:prstGeom prst="rect">
                      <a:avLst/>
                    </a:prstGeom>
                    <a:noFill/>
                    <a:ln>
                      <a:noFill/>
                    </a:ln>
                  </pic:spPr>
                </pic:pic>
              </a:graphicData>
            </a:graphic>
          </wp:inline>
        </w:drawing>
      </w:r>
    </w:p>
    <w:p w:rsidR="005D488F" w:rsidRDefault="005D488F" w:rsidP="005D488F">
      <w:pPr>
        <w:spacing w:after="0" w:line="360" w:lineRule="auto"/>
        <w:jc w:val="center"/>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1</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5D488F">
        <w:rPr>
          <w:rFonts w:ascii="Times New Roman" w:hAnsi="Times New Roman" w:cs="Times New Roman"/>
          <w:noProof/>
          <w:sz w:val="28"/>
          <w:szCs w:val="28"/>
          <w:lang w:eastAsia="uk-UA"/>
        </w:rPr>
        <w:t>хема лабораторного експерименту</w:t>
      </w:r>
    </w:p>
    <w:p w:rsidR="004346AB" w:rsidRDefault="004346AB" w:rsidP="005D488F">
      <w:pPr>
        <w:spacing w:after="0" w:line="360" w:lineRule="auto"/>
        <w:jc w:val="center"/>
        <w:rPr>
          <w:rFonts w:ascii="Times New Roman" w:hAnsi="Times New Roman" w:cs="Times New Roman"/>
          <w:noProof/>
          <w:sz w:val="28"/>
          <w:szCs w:val="28"/>
          <w:lang w:eastAsia="uk-UA"/>
        </w:rPr>
      </w:pPr>
    </w:p>
    <w:p w:rsidR="005D488F" w:rsidRDefault="005D488F" w:rsidP="00270401">
      <w:pPr>
        <w:spacing w:after="0" w:line="360" w:lineRule="auto"/>
        <w:ind w:firstLine="720"/>
        <w:jc w:val="both"/>
        <w:rPr>
          <w:rFonts w:ascii="Times New Roman" w:hAnsi="Times New Roman" w:cs="Times New Roman"/>
          <w:noProof/>
          <w:sz w:val="28"/>
          <w:szCs w:val="28"/>
          <w:lang w:val="ru-RU" w:eastAsia="uk-UA"/>
        </w:rPr>
      </w:pPr>
      <w:r>
        <w:rPr>
          <w:rFonts w:ascii="Times New Roman" w:hAnsi="Times New Roman" w:cs="Times New Roman"/>
          <w:noProof/>
          <w:sz w:val="28"/>
          <w:szCs w:val="28"/>
          <w:lang w:eastAsia="uk-UA"/>
        </w:rPr>
        <w:t>Обладнання</w:t>
      </w:r>
      <w:r w:rsidRPr="005D488F">
        <w:rPr>
          <w:rFonts w:ascii="Times New Roman" w:hAnsi="Times New Roman" w:cs="Times New Roman"/>
          <w:noProof/>
          <w:sz w:val="28"/>
          <w:szCs w:val="28"/>
          <w:lang w:eastAsia="uk-UA"/>
        </w:rPr>
        <w:t xml:space="preserve"> 1 виконува</w:t>
      </w:r>
      <w:r>
        <w:rPr>
          <w:rFonts w:ascii="Times New Roman" w:hAnsi="Times New Roman" w:cs="Times New Roman"/>
          <w:noProof/>
          <w:sz w:val="28"/>
          <w:szCs w:val="28"/>
          <w:lang w:eastAsia="uk-UA"/>
        </w:rPr>
        <w:t>ло</w:t>
      </w:r>
      <w:r w:rsidRPr="005D488F">
        <w:rPr>
          <w:rFonts w:ascii="Times New Roman" w:hAnsi="Times New Roman" w:cs="Times New Roman"/>
          <w:noProof/>
          <w:sz w:val="28"/>
          <w:szCs w:val="28"/>
          <w:lang w:eastAsia="uk-UA"/>
        </w:rPr>
        <w:t xml:space="preserve"> генерування трафіку. За допомогою пакета навантажувального тестування </w:t>
      </w:r>
      <w:r>
        <w:rPr>
          <w:rFonts w:ascii="Times New Roman" w:hAnsi="Times New Roman" w:cs="Times New Roman"/>
          <w:noProof/>
          <w:sz w:val="28"/>
          <w:szCs w:val="28"/>
          <w:lang w:val="en-US" w:eastAsia="uk-UA"/>
        </w:rPr>
        <w:t>Ostinato</w:t>
      </w:r>
      <w:r w:rsidRPr="005D488F">
        <w:rPr>
          <w:rFonts w:ascii="Times New Roman" w:hAnsi="Times New Roman" w:cs="Times New Roman"/>
          <w:noProof/>
          <w:sz w:val="28"/>
          <w:szCs w:val="28"/>
          <w:lang w:eastAsia="uk-UA"/>
        </w:rPr>
        <w:t xml:space="preserve"> був згенерований багатопотокови</w:t>
      </w:r>
      <w:r>
        <w:rPr>
          <w:rFonts w:ascii="Times New Roman" w:hAnsi="Times New Roman" w:cs="Times New Roman"/>
          <w:noProof/>
          <w:sz w:val="28"/>
          <w:szCs w:val="28"/>
          <w:lang w:eastAsia="uk-UA"/>
        </w:rPr>
        <w:t>й</w:t>
      </w:r>
      <w:r w:rsidRPr="005D488F">
        <w:rPr>
          <w:rFonts w:ascii="Times New Roman" w:hAnsi="Times New Roman" w:cs="Times New Roman"/>
          <w:noProof/>
          <w:sz w:val="28"/>
          <w:szCs w:val="28"/>
          <w:lang w:eastAsia="uk-UA"/>
        </w:rPr>
        <w:t xml:space="preserve"> трафік з різними параметрами інтенсивності</w:t>
      </w:r>
      <w:r w:rsidR="00760444">
        <w:rPr>
          <w:rFonts w:ascii="Times New Roman" w:hAnsi="Times New Roman" w:cs="Times New Roman"/>
          <w:noProof/>
          <w:sz w:val="28"/>
          <w:szCs w:val="28"/>
          <w:lang w:eastAsia="uk-UA"/>
        </w:rPr>
        <w:t xml:space="preserve"> та</w:t>
      </w:r>
      <w:r w:rsidRPr="005D488F">
        <w:rPr>
          <w:rFonts w:ascii="Times New Roman" w:hAnsi="Times New Roman" w:cs="Times New Roman"/>
          <w:noProof/>
          <w:sz w:val="28"/>
          <w:szCs w:val="28"/>
          <w:lang w:eastAsia="uk-UA"/>
        </w:rPr>
        <w:t xml:space="preserve"> пріоритету обслуговування </w:t>
      </w:r>
      <w:r w:rsidR="00760444">
        <w:rPr>
          <w:rFonts w:ascii="Times New Roman" w:hAnsi="Times New Roman" w:cs="Times New Roman"/>
          <w:noProof/>
          <w:sz w:val="28"/>
          <w:szCs w:val="28"/>
          <w:lang w:eastAsia="uk-UA"/>
        </w:rPr>
        <w:t>пакетів</w:t>
      </w:r>
      <w:r w:rsidRPr="005D488F">
        <w:rPr>
          <w:rFonts w:ascii="Times New Roman" w:hAnsi="Times New Roman" w:cs="Times New Roman"/>
          <w:noProof/>
          <w:sz w:val="28"/>
          <w:szCs w:val="28"/>
          <w:lang w:eastAsia="uk-UA"/>
        </w:rPr>
        <w:t>. У модулі 2 шляхом статичної настройки інтерфейсів маршрутизатора, політик обслуговування трафіку, класів трафіку апробовувалися результати математичного моделювання розподілу трафіку.</w:t>
      </w:r>
    </w:p>
    <w:p w:rsidR="00270401" w:rsidRPr="00E44651" w:rsidRDefault="00270401" w:rsidP="00270401">
      <w:pPr>
        <w:spacing w:after="0" w:line="360" w:lineRule="auto"/>
        <w:ind w:firstLine="720"/>
        <w:jc w:val="both"/>
        <w:rPr>
          <w:rFonts w:ascii="Times New Roman" w:hAnsi="Times New Roman" w:cs="Times New Roman"/>
          <w:noProof/>
          <w:sz w:val="28"/>
          <w:szCs w:val="28"/>
          <w:lang w:val="ru-RU" w:eastAsia="uk-UA"/>
        </w:rPr>
      </w:pPr>
      <w:r w:rsidRPr="00270401">
        <w:rPr>
          <w:rFonts w:ascii="Times New Roman" w:hAnsi="Times New Roman" w:cs="Times New Roman"/>
          <w:noProof/>
          <w:sz w:val="28"/>
          <w:szCs w:val="28"/>
          <w:lang w:eastAsia="uk-UA"/>
        </w:rPr>
        <w:t>Як механізм управління чергами на маршрутизаторі був обраний алгоритм CBWFQ, завдяки можливості гнучкого управління чергами для кожного трафіку, що надходить на інтерфейс маршрутизатора</w:t>
      </w:r>
      <w:r>
        <w:rPr>
          <w:rFonts w:ascii="Times New Roman" w:hAnsi="Times New Roman" w:cs="Times New Roman"/>
          <w:noProof/>
          <w:sz w:val="28"/>
          <w:szCs w:val="28"/>
          <w:lang w:val="ru-RU" w:eastAsia="uk-UA"/>
        </w:rPr>
        <w:t xml:space="preserve"> та тому що цей механізм більш всього підходить для демонстрування моделі з розділу 2</w:t>
      </w:r>
      <w:r w:rsidR="008B6C12">
        <w:rPr>
          <w:rFonts w:ascii="Times New Roman" w:hAnsi="Times New Roman" w:cs="Times New Roman"/>
          <w:noProof/>
          <w:sz w:val="28"/>
          <w:szCs w:val="28"/>
          <w:lang w:val="ru-RU" w:eastAsia="uk-UA"/>
        </w:rPr>
        <w:t>.</w:t>
      </w:r>
      <w:r w:rsidRPr="00270401">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Обладнання</w:t>
      </w:r>
      <w:r w:rsidRPr="00270401">
        <w:rPr>
          <w:rFonts w:ascii="Times New Roman" w:hAnsi="Times New Roman" w:cs="Times New Roman"/>
          <w:noProof/>
          <w:sz w:val="28"/>
          <w:szCs w:val="28"/>
          <w:lang w:eastAsia="uk-UA"/>
        </w:rPr>
        <w:t xml:space="preserve"> 3 виступа</w:t>
      </w:r>
      <w:r>
        <w:rPr>
          <w:rFonts w:ascii="Times New Roman" w:hAnsi="Times New Roman" w:cs="Times New Roman"/>
          <w:noProof/>
          <w:sz w:val="28"/>
          <w:szCs w:val="28"/>
          <w:lang w:eastAsia="uk-UA"/>
        </w:rPr>
        <w:t>ло</w:t>
      </w:r>
      <w:r w:rsidRPr="00270401">
        <w:rPr>
          <w:rFonts w:ascii="Times New Roman" w:hAnsi="Times New Roman" w:cs="Times New Roman"/>
          <w:noProof/>
          <w:sz w:val="28"/>
          <w:szCs w:val="28"/>
          <w:lang w:eastAsia="uk-UA"/>
        </w:rPr>
        <w:t xml:space="preserve"> аналізатором трафіку. </w:t>
      </w:r>
      <w:r>
        <w:rPr>
          <w:rFonts w:ascii="Times New Roman" w:hAnsi="Times New Roman" w:cs="Times New Roman"/>
          <w:noProof/>
          <w:sz w:val="28"/>
          <w:szCs w:val="28"/>
          <w:lang w:eastAsia="uk-UA"/>
        </w:rPr>
        <w:t xml:space="preserve">Для перевірки роботи генератора трафіку була використана програма </w:t>
      </w:r>
      <w:r>
        <w:rPr>
          <w:rFonts w:ascii="Times New Roman" w:hAnsi="Times New Roman" w:cs="Times New Roman"/>
          <w:noProof/>
          <w:sz w:val="28"/>
          <w:szCs w:val="28"/>
          <w:lang w:val="en-US" w:eastAsia="uk-UA"/>
        </w:rPr>
        <w:t>Wireshark</w:t>
      </w:r>
      <w:r w:rsidRPr="00270401">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 xml:space="preserve"> </w:t>
      </w:r>
    </w:p>
    <w:p w:rsidR="00270401" w:rsidRPr="00E44651" w:rsidRDefault="00270401" w:rsidP="00270401">
      <w:pPr>
        <w:spacing w:after="0" w:line="360" w:lineRule="auto"/>
        <w:ind w:firstLine="720"/>
        <w:jc w:val="both"/>
        <w:rPr>
          <w:rFonts w:ascii="Times New Roman" w:hAnsi="Times New Roman" w:cs="Times New Roman"/>
          <w:color w:val="222222"/>
          <w:sz w:val="28"/>
          <w:szCs w:val="28"/>
          <w:lang w:val="ru-RU"/>
        </w:rPr>
      </w:pPr>
    </w:p>
    <w:p w:rsidR="00270401" w:rsidRDefault="00270401" w:rsidP="00270401">
      <w:pPr>
        <w:spacing w:after="0"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t>3.</w:t>
      </w:r>
      <w:r w:rsidRPr="00E44651">
        <w:rPr>
          <w:rFonts w:ascii="Times New Roman" w:hAnsi="Times New Roman" w:cs="Times New Roman"/>
          <w:color w:val="222222"/>
          <w:sz w:val="28"/>
          <w:szCs w:val="28"/>
          <w:lang w:val="ru-RU"/>
        </w:rPr>
        <w:t>2</w:t>
      </w:r>
      <w:r>
        <w:rPr>
          <w:rFonts w:ascii="Times New Roman" w:hAnsi="Times New Roman" w:cs="Times New Roman"/>
          <w:color w:val="222222"/>
          <w:sz w:val="28"/>
          <w:szCs w:val="28"/>
        </w:rPr>
        <w:t xml:space="preserve"> Г</w:t>
      </w:r>
      <w:r w:rsidRPr="008D7E86">
        <w:rPr>
          <w:rFonts w:ascii="Times New Roman" w:hAnsi="Times New Roman" w:cs="Times New Roman"/>
          <w:color w:val="222222"/>
          <w:sz w:val="28"/>
          <w:szCs w:val="28"/>
        </w:rPr>
        <w:t xml:space="preserve">енератор </w:t>
      </w:r>
      <w:r>
        <w:rPr>
          <w:rFonts w:ascii="Times New Roman" w:hAnsi="Times New Roman" w:cs="Times New Roman"/>
          <w:color w:val="222222"/>
          <w:sz w:val="28"/>
          <w:szCs w:val="28"/>
        </w:rPr>
        <w:t>та аналізатор трафіку</w:t>
      </w:r>
    </w:p>
    <w:p w:rsidR="00270401" w:rsidRPr="00270401" w:rsidRDefault="00270401" w:rsidP="00270401">
      <w:pPr>
        <w:spacing w:after="0" w:line="360" w:lineRule="auto"/>
        <w:ind w:firstLine="720"/>
        <w:jc w:val="both"/>
        <w:rPr>
          <w:rFonts w:ascii="Times New Roman" w:hAnsi="Times New Roman" w:cs="Times New Roman"/>
          <w:color w:val="222222"/>
          <w:sz w:val="28"/>
          <w:szCs w:val="28"/>
        </w:rPr>
      </w:pPr>
    </w:p>
    <w:p w:rsidR="00270401" w:rsidRDefault="00270401" w:rsidP="00270401">
      <w:pPr>
        <w:spacing w:after="0" w:line="360" w:lineRule="auto"/>
        <w:ind w:firstLine="720"/>
        <w:jc w:val="both"/>
        <w:rPr>
          <w:rFonts w:ascii="Times New Roman" w:hAnsi="Times New Roman" w:cs="Times New Roman"/>
          <w:color w:val="222222"/>
          <w:sz w:val="28"/>
          <w:szCs w:val="28"/>
        </w:rPr>
      </w:pPr>
      <w:r w:rsidRPr="00D247F8">
        <w:rPr>
          <w:rFonts w:ascii="Times New Roman" w:hAnsi="Times New Roman" w:cs="Times New Roman"/>
          <w:color w:val="222222"/>
          <w:sz w:val="28"/>
          <w:szCs w:val="28"/>
          <w:lang w:val="en-US"/>
        </w:rPr>
        <w:t>Ostinato</w:t>
      </w:r>
      <w:r w:rsidRPr="00D247F8">
        <w:rPr>
          <w:rFonts w:ascii="Times New Roman" w:hAnsi="Times New Roman" w:cs="Times New Roman"/>
          <w:color w:val="222222"/>
          <w:sz w:val="28"/>
          <w:szCs w:val="28"/>
        </w:rPr>
        <w:t xml:space="preserve"> </w:t>
      </w:r>
      <w:r w:rsidRPr="00F11298">
        <w:rPr>
          <w:rFonts w:ascii="Times New Roman" w:eastAsia="Times New Roman" w:hAnsi="Times New Roman" w:cs="Times New Roman"/>
          <w:color w:val="222222"/>
          <w:sz w:val="28"/>
          <w:szCs w:val="28"/>
          <w:lang w:eastAsia="ru-RU"/>
        </w:rPr>
        <w:t>–</w:t>
      </w:r>
      <w:r w:rsidRPr="00D247F8">
        <w:rPr>
          <w:rFonts w:ascii="Times New Roman" w:hAnsi="Times New Roman" w:cs="Times New Roman"/>
          <w:color w:val="222222"/>
          <w:sz w:val="28"/>
          <w:szCs w:val="28"/>
        </w:rPr>
        <w:t xml:space="preserve"> генератор пакетів та</w:t>
      </w:r>
      <w:r>
        <w:rPr>
          <w:rFonts w:ascii="Times New Roman" w:hAnsi="Times New Roman" w:cs="Times New Roman"/>
          <w:color w:val="222222"/>
          <w:sz w:val="28"/>
          <w:szCs w:val="28"/>
        </w:rPr>
        <w:t xml:space="preserve"> генератор мережевого трафіку зі зручним </w:t>
      </w:r>
      <w:r w:rsidRPr="00D247F8">
        <w:rPr>
          <w:rFonts w:ascii="Times New Roman" w:hAnsi="Times New Roman" w:cs="Times New Roman"/>
          <w:color w:val="222222"/>
          <w:sz w:val="28"/>
          <w:szCs w:val="28"/>
        </w:rPr>
        <w:t xml:space="preserve">графічним інтерфейсом. </w:t>
      </w:r>
      <w:r>
        <w:rPr>
          <w:rFonts w:ascii="Times New Roman" w:hAnsi="Times New Roman" w:cs="Times New Roman"/>
          <w:color w:val="222222"/>
          <w:sz w:val="28"/>
          <w:szCs w:val="28"/>
        </w:rPr>
        <w:t xml:space="preserve">За допомогою </w:t>
      </w:r>
      <w:r w:rsidRPr="00D247F8">
        <w:rPr>
          <w:rFonts w:ascii="Times New Roman" w:hAnsi="Times New Roman" w:cs="Times New Roman"/>
          <w:color w:val="222222"/>
          <w:sz w:val="28"/>
          <w:szCs w:val="28"/>
          <w:lang w:val="en-US"/>
        </w:rPr>
        <w:t>Ostinato</w:t>
      </w:r>
      <w:r>
        <w:rPr>
          <w:rFonts w:ascii="Times New Roman" w:hAnsi="Times New Roman" w:cs="Times New Roman"/>
          <w:color w:val="222222"/>
          <w:sz w:val="28"/>
          <w:szCs w:val="28"/>
        </w:rPr>
        <w:t xml:space="preserve"> можна</w:t>
      </w:r>
      <w:r w:rsidRPr="00D247F8">
        <w:rPr>
          <w:rFonts w:ascii="Times New Roman" w:hAnsi="Times New Roman" w:cs="Times New Roman"/>
          <w:color w:val="222222"/>
          <w:sz w:val="28"/>
          <w:szCs w:val="28"/>
        </w:rPr>
        <w:t xml:space="preserve"> </w:t>
      </w:r>
      <w:r>
        <w:rPr>
          <w:rFonts w:ascii="Times New Roman" w:hAnsi="Times New Roman" w:cs="Times New Roman"/>
          <w:color w:val="222222"/>
          <w:sz w:val="28"/>
          <w:szCs w:val="28"/>
        </w:rPr>
        <w:t>о</w:t>
      </w:r>
      <w:r w:rsidRPr="00D247F8">
        <w:rPr>
          <w:rFonts w:ascii="Times New Roman" w:hAnsi="Times New Roman" w:cs="Times New Roman"/>
          <w:color w:val="222222"/>
          <w:sz w:val="28"/>
          <w:szCs w:val="28"/>
        </w:rPr>
        <w:t>бробля</w:t>
      </w:r>
      <w:r>
        <w:rPr>
          <w:rFonts w:ascii="Times New Roman" w:hAnsi="Times New Roman" w:cs="Times New Roman"/>
          <w:color w:val="222222"/>
          <w:sz w:val="28"/>
          <w:szCs w:val="28"/>
        </w:rPr>
        <w:t>ти</w:t>
      </w:r>
      <w:r w:rsidRPr="00D247F8">
        <w:rPr>
          <w:rFonts w:ascii="Times New Roman" w:hAnsi="Times New Roman" w:cs="Times New Roman"/>
          <w:color w:val="222222"/>
          <w:sz w:val="28"/>
          <w:szCs w:val="28"/>
        </w:rPr>
        <w:t xml:space="preserve"> та надсила</w:t>
      </w:r>
      <w:r>
        <w:rPr>
          <w:rFonts w:ascii="Times New Roman" w:hAnsi="Times New Roman" w:cs="Times New Roman"/>
          <w:color w:val="222222"/>
          <w:sz w:val="28"/>
          <w:szCs w:val="28"/>
        </w:rPr>
        <w:t>ти</w:t>
      </w:r>
      <w:r w:rsidRPr="00D247F8">
        <w:rPr>
          <w:rFonts w:ascii="Times New Roman" w:hAnsi="Times New Roman" w:cs="Times New Roman"/>
          <w:color w:val="222222"/>
          <w:sz w:val="28"/>
          <w:szCs w:val="28"/>
        </w:rPr>
        <w:t xml:space="preserve"> пакети з декількох потоків з різними протоколами з різною швидкістю.</w:t>
      </w:r>
      <w:r>
        <w:rPr>
          <w:rFonts w:ascii="Times New Roman" w:hAnsi="Times New Roman" w:cs="Times New Roman"/>
          <w:color w:val="222222"/>
          <w:sz w:val="28"/>
          <w:szCs w:val="28"/>
        </w:rPr>
        <w:t xml:space="preserve"> </w:t>
      </w:r>
    </w:p>
    <w:p w:rsidR="0027040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Мета </w:t>
      </w:r>
      <w:proofErr w:type="spellStart"/>
      <w:r w:rsidRPr="00D247F8">
        <w:rPr>
          <w:rFonts w:ascii="Times New Roman" w:hAnsi="Times New Roman" w:cs="Times New Roman"/>
          <w:color w:val="222222"/>
          <w:sz w:val="28"/>
          <w:szCs w:val="28"/>
        </w:rPr>
        <w:t>Ostinato</w:t>
      </w:r>
      <w:proofErr w:type="spellEnd"/>
      <w:r>
        <w:rPr>
          <w:rFonts w:ascii="Times New Roman" w:hAnsi="Times New Roman" w:cs="Times New Roman"/>
          <w:color w:val="222222"/>
          <w:sz w:val="28"/>
          <w:szCs w:val="28"/>
        </w:rPr>
        <w:t xml:space="preserve"> </w:t>
      </w:r>
      <w:r w:rsidRPr="00F11298">
        <w:rPr>
          <w:rFonts w:ascii="Times New Roman" w:eastAsia="Times New Roman" w:hAnsi="Times New Roman" w:cs="Times New Roman"/>
          <w:color w:val="222222"/>
          <w:sz w:val="28"/>
          <w:szCs w:val="28"/>
          <w:lang w:eastAsia="ru-RU"/>
        </w:rPr>
        <w:t>–</w:t>
      </w:r>
      <w:r w:rsidRPr="00D247F8">
        <w:rPr>
          <w:rFonts w:ascii="Times New Roman" w:hAnsi="Times New Roman" w:cs="Times New Roman"/>
          <w:color w:val="222222"/>
          <w:sz w:val="28"/>
          <w:szCs w:val="28"/>
        </w:rPr>
        <w:t xml:space="preserve"> забезпечити генератор трафіку та інструмент тестування мережі для кожного інженера та розробника мережі - що сьогодні неможливо з існуючим обладнанням для тестування комерційної мережі. За допомогою </w:t>
      </w:r>
      <w:r w:rsidRPr="00D247F8">
        <w:rPr>
          <w:rFonts w:ascii="Times New Roman" w:hAnsi="Times New Roman" w:cs="Times New Roman"/>
          <w:color w:val="222222"/>
          <w:sz w:val="28"/>
          <w:szCs w:val="28"/>
        </w:rPr>
        <w:lastRenderedPageBreak/>
        <w:t>правильного інструменту розробники мережі та інженери можуть краще виконувати свою роботу та покращувати якість мережевих продуктів.</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C84651">
        <w:rPr>
          <w:rFonts w:ascii="Times New Roman" w:hAnsi="Times New Roman" w:cs="Times New Roman"/>
          <w:color w:val="222222"/>
          <w:sz w:val="28"/>
          <w:szCs w:val="28"/>
        </w:rPr>
        <w:t>Особливості</w:t>
      </w:r>
      <w:r>
        <w:rPr>
          <w:rFonts w:ascii="Times New Roman" w:hAnsi="Times New Roman" w:cs="Times New Roman"/>
          <w:color w:val="222222"/>
          <w:sz w:val="28"/>
          <w:szCs w:val="28"/>
        </w:rPr>
        <w:t xml:space="preserve"> </w:t>
      </w:r>
      <w:proofErr w:type="spellStart"/>
      <w:r w:rsidRPr="00D247F8">
        <w:rPr>
          <w:rFonts w:ascii="Times New Roman" w:hAnsi="Times New Roman" w:cs="Times New Roman"/>
          <w:color w:val="222222"/>
          <w:sz w:val="28"/>
          <w:szCs w:val="28"/>
        </w:rPr>
        <w:t>Ostinato</w:t>
      </w:r>
      <w:proofErr w:type="spellEnd"/>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Pr="00C84651">
        <w:rPr>
          <w:rFonts w:ascii="Times New Roman" w:hAnsi="Times New Roman" w:cs="Times New Roman"/>
          <w:color w:val="222222"/>
          <w:sz w:val="28"/>
          <w:szCs w:val="28"/>
        </w:rPr>
        <w:t>Корисн</w:t>
      </w:r>
      <w:r>
        <w:rPr>
          <w:rFonts w:ascii="Times New Roman" w:hAnsi="Times New Roman" w:cs="Times New Roman"/>
          <w:color w:val="222222"/>
          <w:sz w:val="28"/>
          <w:szCs w:val="28"/>
        </w:rPr>
        <w:t>ий</w:t>
      </w:r>
      <w:r w:rsidRPr="00C84651">
        <w:rPr>
          <w:rFonts w:ascii="Times New Roman" w:hAnsi="Times New Roman" w:cs="Times New Roman"/>
          <w:color w:val="222222"/>
          <w:sz w:val="28"/>
          <w:szCs w:val="28"/>
        </w:rPr>
        <w:t xml:space="preserve"> як для тестування навантаження на мережу, так і для функціонального тестування</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Є можливість </w:t>
      </w:r>
      <w:r>
        <w:rPr>
          <w:rFonts w:ascii="Times New Roman" w:hAnsi="Times New Roman" w:cs="Times New Roman"/>
          <w:color w:val="222222"/>
          <w:sz w:val="28"/>
          <w:szCs w:val="28"/>
        </w:rPr>
        <w:t>с</w:t>
      </w:r>
      <w:r w:rsidRPr="00C84651">
        <w:rPr>
          <w:rFonts w:ascii="Times New Roman" w:hAnsi="Times New Roman" w:cs="Times New Roman"/>
          <w:color w:val="222222"/>
          <w:sz w:val="28"/>
          <w:szCs w:val="28"/>
        </w:rPr>
        <w:t>творення та налаштування декількох потоків</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Можна</w:t>
      </w:r>
      <w:r>
        <w:rPr>
          <w:rFonts w:ascii="Times New Roman" w:hAnsi="Times New Roman" w:cs="Times New Roman"/>
          <w:color w:val="222222"/>
          <w:sz w:val="28"/>
          <w:szCs w:val="28"/>
        </w:rPr>
        <w:t xml:space="preserve"> н</w:t>
      </w:r>
      <w:r w:rsidRPr="00C84651">
        <w:rPr>
          <w:rFonts w:ascii="Times New Roman" w:hAnsi="Times New Roman" w:cs="Times New Roman"/>
          <w:color w:val="222222"/>
          <w:sz w:val="28"/>
          <w:szCs w:val="28"/>
        </w:rPr>
        <w:t>алашту</w:t>
      </w:r>
      <w:r>
        <w:rPr>
          <w:rFonts w:ascii="Times New Roman" w:hAnsi="Times New Roman" w:cs="Times New Roman"/>
          <w:color w:val="222222"/>
          <w:sz w:val="28"/>
          <w:szCs w:val="28"/>
        </w:rPr>
        <w:t>вати</w:t>
      </w:r>
      <w:r w:rsidRPr="00C84651">
        <w:rPr>
          <w:rFonts w:ascii="Times New Roman" w:hAnsi="Times New Roman" w:cs="Times New Roman"/>
          <w:color w:val="222222"/>
          <w:sz w:val="28"/>
          <w:szCs w:val="28"/>
        </w:rPr>
        <w:t xml:space="preserve"> швидкість потоку, сплески, </w:t>
      </w:r>
      <w:r>
        <w:rPr>
          <w:rFonts w:ascii="Times New Roman" w:hAnsi="Times New Roman" w:cs="Times New Roman"/>
          <w:color w:val="222222"/>
          <w:sz w:val="28"/>
          <w:szCs w:val="28"/>
        </w:rPr>
        <w:t>кількість</w:t>
      </w:r>
      <w:r w:rsidRPr="00C84651">
        <w:rPr>
          <w:rFonts w:ascii="Times New Roman" w:hAnsi="Times New Roman" w:cs="Times New Roman"/>
          <w:color w:val="222222"/>
          <w:sz w:val="28"/>
          <w:szCs w:val="28"/>
        </w:rPr>
        <w:t xml:space="preserve"> пакетів</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proofErr w:type="spellStart"/>
      <w:r>
        <w:rPr>
          <w:rFonts w:ascii="Times New Roman" w:hAnsi="Times New Roman" w:cs="Times New Roman"/>
          <w:color w:val="222222"/>
          <w:sz w:val="28"/>
          <w:szCs w:val="28"/>
        </w:rPr>
        <w:t>Інтерфейсний</w:t>
      </w:r>
      <w:proofErr w:type="spellEnd"/>
      <w:r>
        <w:rPr>
          <w:rFonts w:ascii="Times New Roman" w:hAnsi="Times New Roman" w:cs="Times New Roman"/>
          <w:color w:val="222222"/>
          <w:sz w:val="28"/>
          <w:szCs w:val="28"/>
        </w:rPr>
        <w:t xml:space="preserve"> рівень прийому/</w:t>
      </w:r>
      <w:r w:rsidRPr="00C84651">
        <w:rPr>
          <w:rFonts w:ascii="Times New Roman" w:hAnsi="Times New Roman" w:cs="Times New Roman"/>
          <w:color w:val="222222"/>
          <w:sz w:val="28"/>
          <w:szCs w:val="28"/>
        </w:rPr>
        <w:t>передачі статистики для моніторингу та вимірювання мережі в режимі реального часу</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Pr="00C84651">
        <w:rPr>
          <w:rFonts w:ascii="Times New Roman" w:hAnsi="Times New Roman" w:cs="Times New Roman"/>
          <w:color w:val="222222"/>
          <w:sz w:val="28"/>
          <w:szCs w:val="28"/>
        </w:rPr>
        <w:t>Статистика потоку для точного та детального вимірювання втрат пакетів</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Pr="00C84651">
        <w:rPr>
          <w:rFonts w:ascii="Times New Roman" w:hAnsi="Times New Roman" w:cs="Times New Roman"/>
          <w:color w:val="222222"/>
          <w:sz w:val="28"/>
          <w:szCs w:val="28"/>
        </w:rPr>
        <w:t xml:space="preserve">Емуляція мережевих пристроїв (ARP та </w:t>
      </w:r>
      <w:r>
        <w:rPr>
          <w:rFonts w:ascii="Times New Roman" w:hAnsi="Times New Roman" w:cs="Times New Roman"/>
          <w:color w:val="222222"/>
          <w:sz w:val="28"/>
          <w:szCs w:val="28"/>
        </w:rPr>
        <w:t xml:space="preserve">ICMP) для декількох </w:t>
      </w:r>
      <w:proofErr w:type="spellStart"/>
      <w:r>
        <w:rPr>
          <w:rFonts w:ascii="Times New Roman" w:hAnsi="Times New Roman" w:cs="Times New Roman"/>
          <w:color w:val="222222"/>
          <w:sz w:val="28"/>
          <w:szCs w:val="28"/>
        </w:rPr>
        <w:t>хостів</w:t>
      </w:r>
      <w:proofErr w:type="spellEnd"/>
      <w:r>
        <w:rPr>
          <w:rFonts w:ascii="Times New Roman" w:hAnsi="Times New Roman" w:cs="Times New Roman"/>
          <w:color w:val="222222"/>
          <w:sz w:val="28"/>
          <w:szCs w:val="28"/>
        </w:rPr>
        <w:t xml:space="preserve"> IPv4/</w:t>
      </w:r>
      <w:r w:rsidRPr="00C84651">
        <w:rPr>
          <w:rFonts w:ascii="Times New Roman" w:hAnsi="Times New Roman" w:cs="Times New Roman"/>
          <w:color w:val="222222"/>
          <w:sz w:val="28"/>
          <w:szCs w:val="28"/>
        </w:rPr>
        <w:t>IPv6, щоб допомогти у моделюванні мережевого трафіку</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Pr="00C84651">
        <w:rPr>
          <w:rFonts w:ascii="Times New Roman" w:hAnsi="Times New Roman" w:cs="Times New Roman"/>
          <w:color w:val="222222"/>
          <w:sz w:val="28"/>
          <w:szCs w:val="28"/>
        </w:rPr>
        <w:t>Підтримка найбільш поширених стандартних протоколів</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1) </w:t>
      </w:r>
      <w:proofErr w:type="spellStart"/>
      <w:r w:rsidRPr="00C84651">
        <w:rPr>
          <w:rFonts w:ascii="Times New Roman" w:hAnsi="Times New Roman" w:cs="Times New Roman"/>
          <w:color w:val="222222"/>
          <w:sz w:val="28"/>
          <w:szCs w:val="28"/>
        </w:rPr>
        <w:t>Ethernet</w:t>
      </w:r>
      <w:proofErr w:type="spellEnd"/>
      <w:r w:rsidRPr="00C84651">
        <w:rPr>
          <w:rFonts w:ascii="Times New Roman" w:hAnsi="Times New Roman" w:cs="Times New Roman"/>
          <w:color w:val="222222"/>
          <w:sz w:val="28"/>
          <w:szCs w:val="28"/>
        </w:rPr>
        <w:t xml:space="preserve"> / 802.3 / ТОВ SNAP</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2) </w:t>
      </w:r>
      <w:r w:rsidRPr="00C84651">
        <w:rPr>
          <w:rFonts w:ascii="Times New Roman" w:hAnsi="Times New Roman" w:cs="Times New Roman"/>
          <w:color w:val="222222"/>
          <w:sz w:val="28"/>
          <w:szCs w:val="28"/>
        </w:rPr>
        <w:t xml:space="preserve">VLAN (з </w:t>
      </w:r>
      <w:proofErr w:type="spellStart"/>
      <w:r w:rsidRPr="00C84651">
        <w:rPr>
          <w:rFonts w:ascii="Times New Roman" w:hAnsi="Times New Roman" w:cs="Times New Roman"/>
          <w:color w:val="222222"/>
          <w:sz w:val="28"/>
          <w:szCs w:val="28"/>
        </w:rPr>
        <w:t>QinQ</w:t>
      </w:r>
      <w:proofErr w:type="spellEnd"/>
      <w:r w:rsidRPr="00C84651">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3)</w:t>
      </w:r>
      <w:r w:rsidRPr="00C84651">
        <w:rPr>
          <w:rFonts w:ascii="Times New Roman" w:hAnsi="Times New Roman" w:cs="Times New Roman"/>
          <w:color w:val="222222"/>
          <w:sz w:val="28"/>
          <w:szCs w:val="28"/>
        </w:rPr>
        <w:t xml:space="preserve">ARP, IPv4, IPv6, IP-in-IP </w:t>
      </w:r>
      <w:proofErr w:type="spellStart"/>
      <w:r w:rsidRPr="00C84651">
        <w:rPr>
          <w:rFonts w:ascii="Times New Roman" w:hAnsi="Times New Roman" w:cs="Times New Roman"/>
          <w:color w:val="222222"/>
          <w:sz w:val="28"/>
          <w:szCs w:val="28"/>
        </w:rPr>
        <w:t>a.k.a</w:t>
      </w:r>
      <w:proofErr w:type="spellEnd"/>
      <w:r w:rsidRPr="00C84651">
        <w:rPr>
          <w:rFonts w:ascii="Times New Roman" w:hAnsi="Times New Roman" w:cs="Times New Roman"/>
          <w:color w:val="222222"/>
          <w:sz w:val="28"/>
          <w:szCs w:val="28"/>
        </w:rPr>
        <w:t xml:space="preserve"> </w:t>
      </w:r>
      <w:proofErr w:type="spellStart"/>
      <w:r w:rsidRPr="00C84651">
        <w:rPr>
          <w:rFonts w:ascii="Times New Roman" w:hAnsi="Times New Roman" w:cs="Times New Roman"/>
          <w:color w:val="222222"/>
          <w:sz w:val="28"/>
          <w:szCs w:val="28"/>
        </w:rPr>
        <w:t>Тунелювання</w:t>
      </w:r>
      <w:proofErr w:type="spellEnd"/>
      <w:r w:rsidRPr="00C84651">
        <w:rPr>
          <w:rFonts w:ascii="Times New Roman" w:hAnsi="Times New Roman" w:cs="Times New Roman"/>
          <w:color w:val="222222"/>
          <w:sz w:val="28"/>
          <w:szCs w:val="28"/>
        </w:rPr>
        <w:t xml:space="preserve"> IP (6over4, 4over6, 4over4, 6over6)</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4)</w:t>
      </w:r>
      <w:r w:rsidRPr="00C84651">
        <w:rPr>
          <w:rFonts w:ascii="Times New Roman" w:hAnsi="Times New Roman" w:cs="Times New Roman"/>
          <w:color w:val="222222"/>
          <w:sz w:val="28"/>
          <w:szCs w:val="28"/>
        </w:rPr>
        <w:t>TCP (без стану), UDP, ICMPv4, ICMPv6, IGMP, MLD</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5)</w:t>
      </w:r>
      <w:r w:rsidRPr="00C84651">
        <w:rPr>
          <w:rFonts w:ascii="Times New Roman" w:hAnsi="Times New Roman" w:cs="Times New Roman"/>
          <w:color w:val="222222"/>
          <w:sz w:val="28"/>
          <w:szCs w:val="28"/>
        </w:rPr>
        <w:t>Будь-який текстовий протокол - HTTP, SIP, RTSP, NNTP тощо (однак базовий транспорт буде без стану)</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Можна </w:t>
      </w:r>
      <w:r>
        <w:rPr>
          <w:rFonts w:ascii="Times New Roman" w:hAnsi="Times New Roman" w:cs="Times New Roman"/>
          <w:color w:val="222222"/>
          <w:sz w:val="28"/>
          <w:szCs w:val="28"/>
        </w:rPr>
        <w:t>в</w:t>
      </w:r>
      <w:r w:rsidRPr="00C84651">
        <w:rPr>
          <w:rFonts w:ascii="Times New Roman" w:hAnsi="Times New Roman" w:cs="Times New Roman"/>
          <w:color w:val="222222"/>
          <w:sz w:val="28"/>
          <w:szCs w:val="28"/>
        </w:rPr>
        <w:t>станов</w:t>
      </w:r>
      <w:r>
        <w:rPr>
          <w:rFonts w:ascii="Times New Roman" w:hAnsi="Times New Roman" w:cs="Times New Roman"/>
          <w:color w:val="222222"/>
          <w:sz w:val="28"/>
          <w:szCs w:val="28"/>
        </w:rPr>
        <w:t>ити</w:t>
      </w:r>
      <w:r w:rsidRPr="00C84651">
        <w:rPr>
          <w:rFonts w:ascii="Times New Roman" w:hAnsi="Times New Roman" w:cs="Times New Roman"/>
          <w:color w:val="222222"/>
          <w:sz w:val="28"/>
          <w:szCs w:val="28"/>
        </w:rPr>
        <w:t xml:space="preserve"> значення для будь-якого поля будь-якого протоколу</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sidRPr="00C84651">
        <w:rPr>
          <w:rFonts w:ascii="Times New Roman" w:hAnsi="Times New Roman" w:cs="Times New Roman"/>
          <w:color w:val="222222"/>
          <w:sz w:val="28"/>
          <w:szCs w:val="28"/>
        </w:rPr>
        <w:t>Ексклюзивне управління портом для запобігання надсиланню ОС бродячих пакетів забезпечує контрольоване тестове середовище (лише для Windows)</w:t>
      </w:r>
      <w:r>
        <w:rPr>
          <w:rFonts w:ascii="Times New Roman" w:hAnsi="Times New Roman" w:cs="Times New Roman"/>
          <w:color w:val="222222"/>
          <w:sz w:val="28"/>
          <w:szCs w:val="28"/>
        </w:rPr>
        <w:t>;</w:t>
      </w:r>
    </w:p>
    <w:p w:rsidR="00270401" w:rsidRPr="00C84651" w:rsidRDefault="00270401" w:rsidP="00270401">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Можна </w:t>
      </w:r>
      <w:r>
        <w:rPr>
          <w:rFonts w:ascii="Times New Roman" w:hAnsi="Times New Roman" w:cs="Times New Roman"/>
          <w:color w:val="222222"/>
          <w:sz w:val="28"/>
          <w:szCs w:val="28"/>
        </w:rPr>
        <w:t>з</w:t>
      </w:r>
      <w:r w:rsidRPr="00C84651">
        <w:rPr>
          <w:rFonts w:ascii="Times New Roman" w:hAnsi="Times New Roman" w:cs="Times New Roman"/>
          <w:color w:val="222222"/>
          <w:sz w:val="28"/>
          <w:szCs w:val="28"/>
        </w:rPr>
        <w:t>німа</w:t>
      </w:r>
      <w:r>
        <w:rPr>
          <w:rFonts w:ascii="Times New Roman" w:hAnsi="Times New Roman" w:cs="Times New Roman"/>
          <w:color w:val="222222"/>
          <w:sz w:val="28"/>
          <w:szCs w:val="28"/>
        </w:rPr>
        <w:t>ти</w:t>
      </w:r>
      <w:r w:rsidRPr="00C84651">
        <w:rPr>
          <w:rFonts w:ascii="Times New Roman" w:hAnsi="Times New Roman" w:cs="Times New Roman"/>
          <w:color w:val="222222"/>
          <w:sz w:val="28"/>
          <w:szCs w:val="28"/>
        </w:rPr>
        <w:t xml:space="preserve"> мережевий трафік (для перегляду захоплених пакетів потрібен </w:t>
      </w:r>
      <w:proofErr w:type="spellStart"/>
      <w:r w:rsidRPr="00C84651">
        <w:rPr>
          <w:rFonts w:ascii="Times New Roman" w:hAnsi="Times New Roman" w:cs="Times New Roman"/>
          <w:color w:val="222222"/>
          <w:sz w:val="28"/>
          <w:szCs w:val="28"/>
        </w:rPr>
        <w:t>Wireshark</w:t>
      </w:r>
      <w:proofErr w:type="spellEnd"/>
      <w:r w:rsidRPr="00C84651">
        <w:rPr>
          <w:rFonts w:ascii="Times New Roman" w:hAnsi="Times New Roman" w:cs="Times New Roman"/>
          <w:color w:val="222222"/>
          <w:sz w:val="28"/>
          <w:szCs w:val="28"/>
        </w:rPr>
        <w:t>)</w:t>
      </w:r>
      <w:r>
        <w:rPr>
          <w:rFonts w:ascii="Times New Roman" w:hAnsi="Times New Roman" w:cs="Times New Roman"/>
          <w:color w:val="222222"/>
          <w:sz w:val="28"/>
          <w:szCs w:val="28"/>
        </w:rPr>
        <w:t>;</w:t>
      </w:r>
    </w:p>
    <w:p w:rsidR="00270401" w:rsidRPr="00E44651" w:rsidRDefault="00270401" w:rsidP="00270401">
      <w:pPr>
        <w:spacing w:after="0" w:line="360" w:lineRule="auto"/>
        <w:ind w:firstLine="720"/>
        <w:jc w:val="both"/>
        <w:rPr>
          <w:rFonts w:ascii="Times New Roman" w:hAnsi="Times New Roman" w:cs="Times New Roman"/>
          <w:color w:val="222222"/>
          <w:sz w:val="28"/>
          <w:szCs w:val="28"/>
          <w:lang w:val="en-US"/>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Pr>
          <w:rFonts w:ascii="Times New Roman" w:hAnsi="Times New Roman" w:cs="Times New Roman"/>
          <w:color w:val="222222"/>
          <w:sz w:val="28"/>
          <w:szCs w:val="28"/>
        </w:rPr>
        <w:t>П</w:t>
      </w:r>
      <w:r w:rsidRPr="00C84651">
        <w:rPr>
          <w:rFonts w:ascii="Times New Roman" w:hAnsi="Times New Roman" w:cs="Times New Roman"/>
          <w:color w:val="222222"/>
          <w:sz w:val="28"/>
          <w:szCs w:val="28"/>
        </w:rPr>
        <w:t xml:space="preserve">рацює на Windows, </w:t>
      </w:r>
      <w:proofErr w:type="spellStart"/>
      <w:r w:rsidRPr="00C84651">
        <w:rPr>
          <w:rFonts w:ascii="Times New Roman" w:hAnsi="Times New Roman" w:cs="Times New Roman"/>
          <w:color w:val="222222"/>
          <w:sz w:val="28"/>
          <w:szCs w:val="28"/>
        </w:rPr>
        <w:t>Linux</w:t>
      </w:r>
      <w:proofErr w:type="spellEnd"/>
      <w:r w:rsidRPr="00C84651">
        <w:rPr>
          <w:rFonts w:ascii="Times New Roman" w:hAnsi="Times New Roman" w:cs="Times New Roman"/>
          <w:color w:val="222222"/>
          <w:sz w:val="28"/>
          <w:szCs w:val="28"/>
        </w:rPr>
        <w:t xml:space="preserve"> та </w:t>
      </w:r>
      <w:proofErr w:type="spellStart"/>
      <w:r w:rsidRPr="00C84651">
        <w:rPr>
          <w:rFonts w:ascii="Times New Roman" w:hAnsi="Times New Roman" w:cs="Times New Roman"/>
          <w:color w:val="222222"/>
          <w:sz w:val="28"/>
          <w:szCs w:val="28"/>
        </w:rPr>
        <w:t>Mac</w:t>
      </w:r>
      <w:proofErr w:type="spellEnd"/>
      <w:r w:rsidRPr="00C84651">
        <w:rPr>
          <w:rFonts w:ascii="Times New Roman" w:hAnsi="Times New Roman" w:cs="Times New Roman"/>
          <w:color w:val="222222"/>
          <w:sz w:val="28"/>
          <w:szCs w:val="28"/>
        </w:rPr>
        <w:t xml:space="preserve"> OS X</w:t>
      </w:r>
      <w:r>
        <w:rPr>
          <w:rFonts w:ascii="Times New Roman" w:hAnsi="Times New Roman" w:cs="Times New Roman"/>
          <w:color w:val="222222"/>
          <w:sz w:val="28"/>
          <w:szCs w:val="28"/>
        </w:rPr>
        <w:t>.</w:t>
      </w:r>
    </w:p>
    <w:p w:rsidR="004346AB" w:rsidRDefault="004346AB" w:rsidP="00270401">
      <w:pPr>
        <w:spacing w:after="0" w:line="360" w:lineRule="auto"/>
        <w:ind w:firstLine="720"/>
        <w:jc w:val="both"/>
        <w:rPr>
          <w:rFonts w:ascii="Times New Roman" w:hAnsi="Times New Roman" w:cs="Times New Roman"/>
          <w:color w:val="222222"/>
          <w:sz w:val="28"/>
          <w:szCs w:val="28"/>
          <w:lang w:val="ru-RU"/>
        </w:rPr>
      </w:pPr>
      <w:r w:rsidRPr="004346AB">
        <w:rPr>
          <w:rFonts w:ascii="Times New Roman" w:hAnsi="Times New Roman" w:cs="Times New Roman"/>
          <w:color w:val="222222"/>
          <w:sz w:val="28"/>
          <w:szCs w:val="28"/>
        </w:rPr>
        <w:t xml:space="preserve">Макет головного вікна </w:t>
      </w:r>
      <w:proofErr w:type="spellStart"/>
      <w:r w:rsidRPr="004346AB">
        <w:rPr>
          <w:rFonts w:ascii="Times New Roman" w:hAnsi="Times New Roman" w:cs="Times New Roman"/>
          <w:color w:val="222222"/>
          <w:sz w:val="28"/>
          <w:szCs w:val="28"/>
        </w:rPr>
        <w:t>Ostinato</w:t>
      </w:r>
      <w:proofErr w:type="spellEnd"/>
      <w:r>
        <w:rPr>
          <w:rFonts w:ascii="Times New Roman" w:hAnsi="Times New Roman" w:cs="Times New Roman"/>
          <w:color w:val="222222"/>
          <w:sz w:val="28"/>
          <w:szCs w:val="28"/>
          <w:lang w:val="ru-RU"/>
        </w:rPr>
        <w:t xml:space="preserve"> (рис.3.2)</w:t>
      </w:r>
      <w:r w:rsidRPr="004346AB">
        <w:rPr>
          <w:rFonts w:ascii="Times New Roman" w:hAnsi="Times New Roman" w:cs="Times New Roman"/>
          <w:color w:val="222222"/>
          <w:sz w:val="28"/>
          <w:szCs w:val="28"/>
        </w:rPr>
        <w:t xml:space="preserve"> складається з 3 </w:t>
      </w:r>
      <w:r>
        <w:rPr>
          <w:rFonts w:ascii="Times New Roman" w:hAnsi="Times New Roman" w:cs="Times New Roman"/>
          <w:color w:val="222222"/>
          <w:sz w:val="28"/>
          <w:szCs w:val="28"/>
        </w:rPr>
        <w:t>розділів</w:t>
      </w:r>
      <w:r>
        <w:rPr>
          <w:rFonts w:ascii="Times New Roman" w:hAnsi="Times New Roman" w:cs="Times New Roman"/>
          <w:color w:val="222222"/>
          <w:sz w:val="28"/>
          <w:szCs w:val="28"/>
          <w:lang w:val="ru-RU"/>
        </w:rPr>
        <w:t>:</w:t>
      </w:r>
    </w:p>
    <w:p w:rsidR="004346AB" w:rsidRDefault="004346AB" w:rsidP="00270401">
      <w:pPr>
        <w:spacing w:after="0" w:line="360" w:lineRule="auto"/>
        <w:ind w:firstLine="720"/>
        <w:jc w:val="both"/>
        <w:rPr>
          <w:rFonts w:ascii="Times New Roman" w:hAnsi="Times New Roman" w:cs="Times New Roman"/>
          <w:color w:val="222222"/>
          <w:sz w:val="28"/>
          <w:szCs w:val="28"/>
          <w:lang w:val="ru-RU"/>
        </w:rPr>
      </w:pPr>
      <w:r w:rsidRPr="00F11298">
        <w:rPr>
          <w:rFonts w:ascii="Times New Roman" w:eastAsia="Times New Roman" w:hAnsi="Times New Roman" w:cs="Times New Roman"/>
          <w:color w:val="222222"/>
          <w:sz w:val="28"/>
          <w:szCs w:val="28"/>
          <w:lang w:eastAsia="ru-RU"/>
        </w:rPr>
        <w:lastRenderedPageBreak/>
        <w:t>–</w:t>
      </w:r>
      <w:r>
        <w:rPr>
          <w:rFonts w:ascii="Times New Roman" w:eastAsia="Times New Roman" w:hAnsi="Times New Roman" w:cs="Times New Roman"/>
          <w:color w:val="222222"/>
          <w:sz w:val="28"/>
          <w:szCs w:val="28"/>
          <w:lang w:val="ru-RU" w:eastAsia="ru-RU"/>
        </w:rPr>
        <w:t xml:space="preserve"> </w:t>
      </w:r>
      <w:r>
        <w:rPr>
          <w:rFonts w:ascii="Times New Roman" w:hAnsi="Times New Roman" w:cs="Times New Roman"/>
          <w:color w:val="222222"/>
          <w:sz w:val="28"/>
          <w:szCs w:val="28"/>
        </w:rPr>
        <w:t>Список груп і портів.</w:t>
      </w:r>
      <w:r>
        <w:rPr>
          <w:rFonts w:ascii="Times New Roman" w:hAnsi="Times New Roman" w:cs="Times New Roman"/>
          <w:color w:val="222222"/>
          <w:sz w:val="28"/>
          <w:szCs w:val="28"/>
          <w:lang w:val="ru-RU"/>
        </w:rPr>
        <w:t xml:space="preserve"> </w:t>
      </w:r>
      <w:r w:rsidRPr="004346AB">
        <w:rPr>
          <w:rFonts w:ascii="Times New Roman" w:hAnsi="Times New Roman" w:cs="Times New Roman"/>
          <w:color w:val="222222"/>
          <w:sz w:val="28"/>
          <w:szCs w:val="28"/>
        </w:rPr>
        <w:t>У цьому розділі відображаються всі групи портів і всі порти ц</w:t>
      </w:r>
      <w:r>
        <w:rPr>
          <w:rFonts w:ascii="Times New Roman" w:hAnsi="Times New Roman" w:cs="Times New Roman"/>
          <w:color w:val="222222"/>
          <w:sz w:val="28"/>
          <w:szCs w:val="28"/>
        </w:rPr>
        <w:t>их груп портів у ієрархії дерев</w:t>
      </w:r>
      <w:r>
        <w:rPr>
          <w:rFonts w:ascii="Times New Roman" w:hAnsi="Times New Roman" w:cs="Times New Roman"/>
          <w:color w:val="222222"/>
          <w:sz w:val="28"/>
          <w:szCs w:val="28"/>
          <w:lang w:val="ru-RU"/>
        </w:rPr>
        <w:t>.</w:t>
      </w:r>
    </w:p>
    <w:p w:rsidR="004346AB" w:rsidRDefault="004346AB" w:rsidP="00270401">
      <w:pPr>
        <w:spacing w:after="0" w:line="360" w:lineRule="auto"/>
        <w:ind w:firstLine="720"/>
        <w:jc w:val="both"/>
        <w:rPr>
          <w:rFonts w:ascii="Times New Roman" w:hAnsi="Times New Roman" w:cs="Times New Roman"/>
          <w:color w:val="222222"/>
          <w:sz w:val="28"/>
          <w:szCs w:val="28"/>
          <w:lang w:val="ru-RU"/>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val="ru-RU" w:eastAsia="ru-RU"/>
        </w:rPr>
        <w:t xml:space="preserve"> </w:t>
      </w:r>
      <w:r>
        <w:rPr>
          <w:rFonts w:ascii="Times New Roman" w:hAnsi="Times New Roman" w:cs="Times New Roman"/>
          <w:color w:val="222222"/>
          <w:sz w:val="28"/>
          <w:szCs w:val="28"/>
        </w:rPr>
        <w:t>Список потоків.</w:t>
      </w:r>
      <w:r>
        <w:rPr>
          <w:rFonts w:ascii="Times New Roman" w:hAnsi="Times New Roman" w:cs="Times New Roman"/>
          <w:color w:val="222222"/>
          <w:sz w:val="28"/>
          <w:szCs w:val="28"/>
          <w:lang w:val="ru-RU"/>
        </w:rPr>
        <w:t xml:space="preserve"> </w:t>
      </w:r>
      <w:r w:rsidRPr="004346AB">
        <w:rPr>
          <w:rFonts w:ascii="Times New Roman" w:hAnsi="Times New Roman" w:cs="Times New Roman"/>
          <w:color w:val="222222"/>
          <w:sz w:val="28"/>
          <w:szCs w:val="28"/>
        </w:rPr>
        <w:t>У цьому розділі відображаються всі потоки та прист</w:t>
      </w:r>
      <w:r>
        <w:rPr>
          <w:rFonts w:ascii="Times New Roman" w:hAnsi="Times New Roman" w:cs="Times New Roman"/>
          <w:color w:val="222222"/>
          <w:sz w:val="28"/>
          <w:szCs w:val="28"/>
        </w:rPr>
        <w:t>рої для поточно вибраного порту</w:t>
      </w:r>
      <w:r>
        <w:rPr>
          <w:rFonts w:ascii="Times New Roman" w:hAnsi="Times New Roman" w:cs="Times New Roman"/>
          <w:color w:val="222222"/>
          <w:sz w:val="28"/>
          <w:szCs w:val="28"/>
          <w:lang w:val="ru-RU"/>
        </w:rPr>
        <w:t>.</w:t>
      </w:r>
    </w:p>
    <w:p w:rsidR="004346AB" w:rsidRPr="004346AB" w:rsidRDefault="004346AB" w:rsidP="00270401">
      <w:pPr>
        <w:spacing w:after="0" w:line="360" w:lineRule="auto"/>
        <w:ind w:firstLine="720"/>
        <w:jc w:val="both"/>
        <w:rPr>
          <w:rFonts w:ascii="Times New Roman" w:hAnsi="Times New Roman" w:cs="Times New Roman"/>
          <w:color w:val="222222"/>
          <w:sz w:val="28"/>
          <w:szCs w:val="28"/>
          <w:lang w:val="ru-RU"/>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val="ru-RU" w:eastAsia="ru-RU"/>
        </w:rPr>
        <w:t xml:space="preserve"> </w:t>
      </w:r>
      <w:r w:rsidRPr="004346AB">
        <w:rPr>
          <w:rFonts w:ascii="Times New Roman" w:hAnsi="Times New Roman" w:cs="Times New Roman"/>
          <w:color w:val="222222"/>
          <w:sz w:val="28"/>
          <w:szCs w:val="28"/>
        </w:rPr>
        <w:t>Статис</w:t>
      </w:r>
      <w:r>
        <w:rPr>
          <w:rFonts w:ascii="Times New Roman" w:hAnsi="Times New Roman" w:cs="Times New Roman"/>
          <w:color w:val="222222"/>
          <w:sz w:val="28"/>
          <w:szCs w:val="28"/>
        </w:rPr>
        <w:t xml:space="preserve">тика. </w:t>
      </w:r>
      <w:r w:rsidRPr="004346AB">
        <w:rPr>
          <w:rFonts w:ascii="Times New Roman" w:hAnsi="Times New Roman" w:cs="Times New Roman"/>
          <w:color w:val="222222"/>
          <w:sz w:val="28"/>
          <w:szCs w:val="28"/>
        </w:rPr>
        <w:t xml:space="preserve">Цей розділ відображає статистику для </w:t>
      </w:r>
      <w:r>
        <w:rPr>
          <w:rFonts w:ascii="Times New Roman" w:hAnsi="Times New Roman" w:cs="Times New Roman"/>
          <w:color w:val="222222"/>
          <w:sz w:val="28"/>
          <w:szCs w:val="28"/>
        </w:rPr>
        <w:t>всіх</w:t>
      </w:r>
      <w:r w:rsidRPr="004346AB">
        <w:rPr>
          <w:rFonts w:ascii="Times New Roman" w:hAnsi="Times New Roman" w:cs="Times New Roman"/>
          <w:color w:val="222222"/>
          <w:sz w:val="28"/>
          <w:szCs w:val="28"/>
        </w:rPr>
        <w:t xml:space="preserve"> портів у всіх групах портів. Починаючи з версії 1.0, цей розділ також відображає журнали та помилки на новій вкладці</w:t>
      </w:r>
      <w:r>
        <w:rPr>
          <w:rFonts w:ascii="Times New Roman" w:hAnsi="Times New Roman" w:cs="Times New Roman"/>
          <w:color w:val="222222"/>
          <w:sz w:val="28"/>
          <w:szCs w:val="28"/>
        </w:rPr>
        <w:t>.</w:t>
      </w:r>
    </w:p>
    <w:p w:rsidR="00447DA9" w:rsidRPr="004346AB" w:rsidRDefault="004346AB" w:rsidP="00721A1A">
      <w:pPr>
        <w:spacing w:after="0" w:line="360" w:lineRule="auto"/>
        <w:ind w:firstLine="720"/>
        <w:jc w:val="center"/>
        <w:rPr>
          <w:rFonts w:ascii="Times New Roman" w:hAnsi="Times New Roman" w:cs="Times New Roman"/>
          <w:color w:val="222222"/>
          <w:sz w:val="28"/>
          <w:szCs w:val="28"/>
          <w:lang w:val="ru-RU"/>
        </w:rPr>
      </w:pPr>
      <w:r>
        <w:rPr>
          <w:rFonts w:ascii="Times New Roman" w:hAnsi="Times New Roman" w:cs="Times New Roman"/>
          <w:noProof/>
          <w:color w:val="222222"/>
          <w:sz w:val="28"/>
          <w:szCs w:val="28"/>
          <w:lang w:val="ru-RU" w:eastAsia="ru-RU"/>
        </w:rPr>
        <w:drawing>
          <wp:inline distT="0" distB="0" distL="0" distR="0">
            <wp:extent cx="4304665" cy="4477385"/>
            <wp:effectExtent l="0" t="0" r="63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04665" cy="4477385"/>
                    </a:xfrm>
                    <a:prstGeom prst="rect">
                      <a:avLst/>
                    </a:prstGeom>
                    <a:noFill/>
                    <a:ln>
                      <a:noFill/>
                    </a:ln>
                  </pic:spPr>
                </pic:pic>
              </a:graphicData>
            </a:graphic>
          </wp:inline>
        </w:drawing>
      </w:r>
    </w:p>
    <w:p w:rsidR="00270401" w:rsidRDefault="00270401" w:rsidP="00270401">
      <w:pPr>
        <w:spacing w:after="0" w:line="360" w:lineRule="auto"/>
        <w:ind w:firstLine="720"/>
        <w:jc w:val="both"/>
        <w:rPr>
          <w:rFonts w:ascii="Times New Roman" w:hAnsi="Times New Roman" w:cs="Times New Roman"/>
          <w:noProof/>
          <w:sz w:val="28"/>
          <w:szCs w:val="28"/>
          <w:lang w:val="ru-RU" w:eastAsia="uk-UA"/>
        </w:rPr>
      </w:pPr>
    </w:p>
    <w:p w:rsidR="004346AB" w:rsidRDefault="004346AB" w:rsidP="004346AB">
      <w:pPr>
        <w:spacing w:after="0" w:line="360" w:lineRule="auto"/>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sidRPr="004346AB">
        <w:rPr>
          <w:rFonts w:ascii="Times New Roman" w:hAnsi="Times New Roman" w:cs="Times New Roman"/>
          <w:color w:val="222222"/>
          <w:sz w:val="28"/>
          <w:szCs w:val="28"/>
        </w:rPr>
        <w:t xml:space="preserve">Макет головного вікна </w:t>
      </w:r>
      <w:proofErr w:type="spellStart"/>
      <w:r w:rsidRPr="004346AB">
        <w:rPr>
          <w:rFonts w:ascii="Times New Roman" w:hAnsi="Times New Roman" w:cs="Times New Roman"/>
          <w:color w:val="222222"/>
          <w:sz w:val="28"/>
          <w:szCs w:val="28"/>
        </w:rPr>
        <w:t>Ostinato</w:t>
      </w:r>
      <w:proofErr w:type="spellEnd"/>
    </w:p>
    <w:p w:rsidR="00A42BD0" w:rsidRDefault="00A42BD0" w:rsidP="004346AB">
      <w:pPr>
        <w:spacing w:after="0" w:line="360" w:lineRule="auto"/>
        <w:jc w:val="center"/>
        <w:rPr>
          <w:rFonts w:ascii="Times New Roman" w:hAnsi="Times New Roman" w:cs="Times New Roman"/>
          <w:noProof/>
          <w:sz w:val="28"/>
          <w:szCs w:val="28"/>
          <w:lang w:eastAsia="uk-UA"/>
        </w:rPr>
      </w:pPr>
    </w:p>
    <w:p w:rsidR="00A42BD0" w:rsidRDefault="007E1326" w:rsidP="00A42BD0">
      <w:pPr>
        <w:spacing w:after="0" w:line="360" w:lineRule="auto"/>
        <w:ind w:firstLine="720"/>
        <w:jc w:val="both"/>
        <w:rPr>
          <w:rFonts w:ascii="Times New Roman" w:hAnsi="Times New Roman" w:cs="Times New Roman"/>
          <w:noProof/>
          <w:sz w:val="28"/>
          <w:szCs w:val="28"/>
          <w:lang w:eastAsia="uk-UA"/>
        </w:rPr>
      </w:pPr>
      <w:r>
        <w:rPr>
          <w:rFonts w:ascii="Times New Roman" w:hAnsi="Times New Roman" w:cs="Times New Roman"/>
          <w:noProof/>
          <w:sz w:val="28"/>
          <w:szCs w:val="28"/>
          <w:lang w:val="ru-RU" w:eastAsia="uk-UA"/>
        </w:rPr>
        <w:t>Тепер можно почати створювати потоки.</w:t>
      </w:r>
      <w:r>
        <w:rPr>
          <w:rFonts w:ascii="Times New Roman" w:hAnsi="Times New Roman" w:cs="Times New Roman"/>
          <w:noProof/>
          <w:sz w:val="28"/>
          <w:szCs w:val="28"/>
          <w:lang w:eastAsia="uk-UA"/>
        </w:rPr>
        <w:t xml:space="preserve"> </w:t>
      </w:r>
      <w:r w:rsidR="004F7021">
        <w:rPr>
          <w:rFonts w:ascii="Times New Roman" w:hAnsi="Times New Roman" w:cs="Times New Roman"/>
          <w:noProof/>
          <w:sz w:val="28"/>
          <w:szCs w:val="28"/>
          <w:lang w:eastAsia="uk-UA"/>
        </w:rPr>
        <w:t xml:space="preserve">Який би метод </w:t>
      </w:r>
      <w:r w:rsidRPr="007E1326">
        <w:rPr>
          <w:rFonts w:ascii="Times New Roman" w:hAnsi="Times New Roman" w:cs="Times New Roman"/>
          <w:noProof/>
          <w:sz w:val="28"/>
          <w:szCs w:val="28"/>
          <w:lang w:eastAsia="uk-UA"/>
        </w:rPr>
        <w:t>не використовува</w:t>
      </w:r>
      <w:r w:rsidR="004F7021">
        <w:rPr>
          <w:rFonts w:ascii="Times New Roman" w:hAnsi="Times New Roman" w:cs="Times New Roman"/>
          <w:noProof/>
          <w:sz w:val="28"/>
          <w:szCs w:val="28"/>
          <w:lang w:eastAsia="uk-UA"/>
        </w:rPr>
        <w:t>вся</w:t>
      </w:r>
      <w:r w:rsidRPr="007E1326">
        <w:rPr>
          <w:rFonts w:ascii="Times New Roman" w:hAnsi="Times New Roman" w:cs="Times New Roman"/>
          <w:noProof/>
          <w:sz w:val="28"/>
          <w:szCs w:val="28"/>
          <w:lang w:eastAsia="uk-UA"/>
        </w:rPr>
        <w:t xml:space="preserve"> для редагування потоку, </w:t>
      </w:r>
      <w:r w:rsidR="004F7021">
        <w:rPr>
          <w:rFonts w:ascii="Times New Roman" w:hAnsi="Times New Roman" w:cs="Times New Roman"/>
          <w:noProof/>
          <w:sz w:val="28"/>
          <w:szCs w:val="28"/>
          <w:lang w:eastAsia="uk-UA"/>
        </w:rPr>
        <w:t>можна</w:t>
      </w:r>
      <w:r w:rsidRPr="007E1326">
        <w:rPr>
          <w:rFonts w:ascii="Times New Roman" w:hAnsi="Times New Roman" w:cs="Times New Roman"/>
          <w:noProof/>
          <w:sz w:val="28"/>
          <w:szCs w:val="28"/>
          <w:lang w:eastAsia="uk-UA"/>
        </w:rPr>
        <w:t xml:space="preserve"> побачит</w:t>
      </w:r>
      <w:r w:rsidR="004F7021">
        <w:rPr>
          <w:rFonts w:ascii="Times New Roman" w:hAnsi="Times New Roman" w:cs="Times New Roman"/>
          <w:noProof/>
          <w:sz w:val="28"/>
          <w:szCs w:val="28"/>
          <w:lang w:eastAsia="uk-UA"/>
        </w:rPr>
        <w:t>и</w:t>
      </w:r>
      <w:r w:rsidRPr="007E1326">
        <w:rPr>
          <w:rFonts w:ascii="Times New Roman" w:hAnsi="Times New Roman" w:cs="Times New Roman"/>
          <w:noProof/>
          <w:sz w:val="28"/>
          <w:szCs w:val="28"/>
          <w:lang w:eastAsia="uk-UA"/>
        </w:rPr>
        <w:t xml:space="preserve"> діалогове вікно «Конфігурація потоку». Це діалогове вікно містить п'ять сторінок з вкладками </w:t>
      </w:r>
      <w:r>
        <w:rPr>
          <w:rFonts w:ascii="Times New Roman" w:hAnsi="Times New Roman" w:cs="Times New Roman"/>
          <w:noProof/>
          <w:sz w:val="28"/>
          <w:szCs w:val="28"/>
          <w:lang w:eastAsia="uk-UA"/>
        </w:rPr>
        <w:t xml:space="preserve">– </w:t>
      </w:r>
      <w:r w:rsidR="00A42BD0">
        <w:rPr>
          <w:rFonts w:ascii="Times New Roman" w:hAnsi="Times New Roman" w:cs="Times New Roman"/>
          <w:noProof/>
          <w:sz w:val="28"/>
          <w:szCs w:val="28"/>
          <w:lang w:eastAsia="uk-UA"/>
        </w:rPr>
        <w:t>вибір протоколу</w:t>
      </w:r>
      <w:r w:rsidR="00A42BD0" w:rsidRPr="00A42BD0">
        <w:rPr>
          <w:rFonts w:ascii="Times New Roman" w:hAnsi="Times New Roman" w:cs="Times New Roman"/>
          <w:noProof/>
          <w:sz w:val="28"/>
          <w:szCs w:val="28"/>
          <w:lang w:val="ru-RU" w:eastAsia="uk-UA"/>
        </w:rPr>
        <w:t xml:space="preserve">, </w:t>
      </w:r>
      <w:r w:rsidR="00A42BD0" w:rsidRPr="00A42BD0">
        <w:rPr>
          <w:rFonts w:ascii="Times New Roman" w:hAnsi="Times New Roman" w:cs="Times New Roman"/>
          <w:noProof/>
          <w:sz w:val="28"/>
          <w:szCs w:val="28"/>
          <w:lang w:eastAsia="uk-UA"/>
        </w:rPr>
        <w:t xml:space="preserve"> </w:t>
      </w:r>
      <w:r w:rsidR="00A42BD0">
        <w:rPr>
          <w:rFonts w:ascii="Times New Roman" w:hAnsi="Times New Roman" w:cs="Times New Roman"/>
          <w:noProof/>
          <w:sz w:val="28"/>
          <w:szCs w:val="28"/>
          <w:lang w:eastAsia="uk-UA"/>
        </w:rPr>
        <w:t>д</w:t>
      </w:r>
      <w:r w:rsidR="00A42BD0" w:rsidRPr="00A42BD0">
        <w:rPr>
          <w:rFonts w:ascii="Times New Roman" w:hAnsi="Times New Roman" w:cs="Times New Roman"/>
          <w:noProof/>
          <w:sz w:val="28"/>
          <w:szCs w:val="28"/>
          <w:lang w:eastAsia="uk-UA"/>
        </w:rPr>
        <w:t>ані протоколу</w:t>
      </w:r>
      <w:r w:rsidR="00A42BD0">
        <w:rPr>
          <w:rFonts w:ascii="Times New Roman" w:hAnsi="Times New Roman" w:cs="Times New Roman"/>
          <w:noProof/>
          <w:sz w:val="28"/>
          <w:szCs w:val="28"/>
          <w:lang w:eastAsia="uk-UA"/>
        </w:rPr>
        <w:t>,</w:t>
      </w:r>
      <w:r w:rsidR="00A42BD0" w:rsidRPr="00A42BD0">
        <w:rPr>
          <w:rFonts w:ascii="Times New Roman" w:hAnsi="Times New Roman" w:cs="Times New Roman"/>
          <w:noProof/>
          <w:sz w:val="28"/>
          <w:szCs w:val="28"/>
          <w:lang w:eastAsia="uk-UA"/>
        </w:rPr>
        <w:t xml:space="preserve"> </w:t>
      </w:r>
      <w:r w:rsidR="00A42BD0">
        <w:rPr>
          <w:rFonts w:ascii="Times New Roman" w:hAnsi="Times New Roman" w:cs="Times New Roman"/>
          <w:noProof/>
          <w:sz w:val="28"/>
          <w:szCs w:val="28"/>
          <w:lang w:eastAsia="uk-UA"/>
        </w:rPr>
        <w:t>з</w:t>
      </w:r>
      <w:r w:rsidR="00A42BD0" w:rsidRPr="00A42BD0">
        <w:rPr>
          <w:rFonts w:ascii="Times New Roman" w:hAnsi="Times New Roman" w:cs="Times New Roman"/>
          <w:noProof/>
          <w:sz w:val="28"/>
          <w:szCs w:val="28"/>
          <w:lang w:eastAsia="uk-UA"/>
        </w:rPr>
        <w:t>мінні поля</w:t>
      </w:r>
      <w:r w:rsidR="00A42BD0">
        <w:rPr>
          <w:rFonts w:ascii="Times New Roman" w:hAnsi="Times New Roman" w:cs="Times New Roman"/>
          <w:noProof/>
          <w:sz w:val="28"/>
          <w:szCs w:val="28"/>
          <w:lang w:eastAsia="uk-UA"/>
        </w:rPr>
        <w:t>,</w:t>
      </w:r>
      <w:r w:rsidR="00A42BD0" w:rsidRPr="00A42BD0">
        <w:rPr>
          <w:rFonts w:ascii="Times New Roman" w:hAnsi="Times New Roman" w:cs="Times New Roman"/>
          <w:noProof/>
          <w:sz w:val="28"/>
          <w:szCs w:val="28"/>
          <w:lang w:eastAsia="uk-UA"/>
        </w:rPr>
        <w:t xml:space="preserve"> </w:t>
      </w:r>
      <w:r w:rsidR="00A42BD0">
        <w:rPr>
          <w:rFonts w:ascii="Times New Roman" w:hAnsi="Times New Roman" w:cs="Times New Roman"/>
          <w:noProof/>
          <w:sz w:val="28"/>
          <w:szCs w:val="28"/>
          <w:lang w:eastAsia="uk-UA"/>
        </w:rPr>
        <w:t>у</w:t>
      </w:r>
      <w:r w:rsidR="00A42BD0" w:rsidRPr="00A42BD0">
        <w:rPr>
          <w:rFonts w:ascii="Times New Roman" w:hAnsi="Times New Roman" w:cs="Times New Roman"/>
          <w:noProof/>
          <w:sz w:val="28"/>
          <w:szCs w:val="28"/>
          <w:lang w:eastAsia="uk-UA"/>
        </w:rPr>
        <w:t>правління потоком</w:t>
      </w:r>
      <w:r w:rsidR="00A42BD0">
        <w:rPr>
          <w:rFonts w:ascii="Times New Roman" w:hAnsi="Times New Roman" w:cs="Times New Roman"/>
          <w:noProof/>
          <w:sz w:val="28"/>
          <w:szCs w:val="28"/>
          <w:lang w:eastAsia="uk-UA"/>
        </w:rPr>
        <w:t xml:space="preserve"> та</w:t>
      </w:r>
      <w:r w:rsidR="00A42BD0" w:rsidRPr="00A42BD0">
        <w:rPr>
          <w:rFonts w:ascii="Times New Roman" w:hAnsi="Times New Roman" w:cs="Times New Roman"/>
          <w:noProof/>
          <w:sz w:val="28"/>
          <w:szCs w:val="28"/>
          <w:lang w:eastAsia="uk-UA"/>
        </w:rPr>
        <w:t xml:space="preserve"> </w:t>
      </w:r>
      <w:r w:rsidR="00A42BD0">
        <w:rPr>
          <w:rFonts w:ascii="Times New Roman" w:hAnsi="Times New Roman" w:cs="Times New Roman"/>
          <w:noProof/>
          <w:sz w:val="28"/>
          <w:szCs w:val="28"/>
          <w:lang w:eastAsia="uk-UA"/>
        </w:rPr>
        <w:t>п</w:t>
      </w:r>
      <w:r w:rsidR="00A42BD0" w:rsidRPr="00A42BD0">
        <w:rPr>
          <w:rFonts w:ascii="Times New Roman" w:hAnsi="Times New Roman" w:cs="Times New Roman"/>
          <w:noProof/>
          <w:sz w:val="28"/>
          <w:szCs w:val="28"/>
          <w:lang w:eastAsia="uk-UA"/>
        </w:rPr>
        <w:t>ерегляд пакета.</w:t>
      </w:r>
    </w:p>
    <w:p w:rsidR="004346AB" w:rsidRDefault="007E1326" w:rsidP="007E1326">
      <w:pPr>
        <w:spacing w:after="0" w:line="360" w:lineRule="auto"/>
        <w:ind w:firstLine="720"/>
        <w:jc w:val="both"/>
        <w:rPr>
          <w:rFonts w:ascii="Times New Roman" w:hAnsi="Times New Roman" w:cs="Times New Roman"/>
          <w:noProof/>
          <w:sz w:val="28"/>
          <w:szCs w:val="28"/>
          <w:lang w:eastAsia="uk-UA"/>
        </w:rPr>
      </w:pPr>
      <w:r w:rsidRPr="007E1326">
        <w:rPr>
          <w:rFonts w:ascii="Times New Roman" w:hAnsi="Times New Roman" w:cs="Times New Roman"/>
          <w:noProof/>
          <w:sz w:val="28"/>
          <w:szCs w:val="28"/>
          <w:lang w:eastAsia="uk-UA"/>
        </w:rPr>
        <w:lastRenderedPageBreak/>
        <w:t>На сторінці</w:t>
      </w:r>
      <w:r w:rsidR="00A42BD0">
        <w:rPr>
          <w:rFonts w:ascii="Times New Roman" w:hAnsi="Times New Roman" w:cs="Times New Roman"/>
          <w:noProof/>
          <w:sz w:val="28"/>
          <w:szCs w:val="28"/>
          <w:lang w:eastAsia="uk-UA"/>
        </w:rPr>
        <w:t xml:space="preserve"> «Вибір протоколу» (рис. 3.3)</w:t>
      </w:r>
      <w:r w:rsidRPr="007E1326">
        <w:rPr>
          <w:rFonts w:ascii="Times New Roman" w:hAnsi="Times New Roman" w:cs="Times New Roman"/>
          <w:noProof/>
          <w:sz w:val="28"/>
          <w:szCs w:val="28"/>
          <w:lang w:eastAsia="uk-UA"/>
        </w:rPr>
        <w:t xml:space="preserve"> мож</w:t>
      </w:r>
      <w:r w:rsidR="004F7021">
        <w:rPr>
          <w:rFonts w:ascii="Times New Roman" w:hAnsi="Times New Roman" w:cs="Times New Roman"/>
          <w:noProof/>
          <w:sz w:val="28"/>
          <w:szCs w:val="28"/>
          <w:lang w:eastAsia="uk-UA"/>
        </w:rPr>
        <w:t>на</w:t>
      </w:r>
      <w:r w:rsidRPr="007E1326">
        <w:rPr>
          <w:rFonts w:ascii="Times New Roman" w:hAnsi="Times New Roman" w:cs="Times New Roman"/>
          <w:noProof/>
          <w:sz w:val="28"/>
          <w:szCs w:val="28"/>
          <w:lang w:eastAsia="uk-UA"/>
        </w:rPr>
        <w:t xml:space="preserve"> налаштувати довжину кадру. </w:t>
      </w:r>
      <w:r w:rsidR="004F7021">
        <w:rPr>
          <w:rFonts w:ascii="Times New Roman" w:hAnsi="Times New Roman" w:cs="Times New Roman"/>
          <w:noProof/>
          <w:sz w:val="28"/>
          <w:szCs w:val="28"/>
          <w:lang w:eastAsia="uk-UA"/>
        </w:rPr>
        <w:t>М</w:t>
      </w:r>
      <w:r w:rsidRPr="007E1326">
        <w:rPr>
          <w:rFonts w:ascii="Times New Roman" w:hAnsi="Times New Roman" w:cs="Times New Roman"/>
          <w:noProof/>
          <w:sz w:val="28"/>
          <w:szCs w:val="28"/>
          <w:lang w:eastAsia="uk-UA"/>
        </w:rPr>
        <w:t>ож</w:t>
      </w:r>
      <w:r w:rsidR="004F7021">
        <w:rPr>
          <w:rFonts w:ascii="Times New Roman" w:hAnsi="Times New Roman" w:cs="Times New Roman"/>
          <w:noProof/>
          <w:sz w:val="28"/>
          <w:szCs w:val="28"/>
          <w:lang w:eastAsia="uk-UA"/>
        </w:rPr>
        <w:t>на</w:t>
      </w:r>
      <w:r w:rsidRPr="007E1326">
        <w:rPr>
          <w:rFonts w:ascii="Times New Roman" w:hAnsi="Times New Roman" w:cs="Times New Roman"/>
          <w:noProof/>
          <w:sz w:val="28"/>
          <w:szCs w:val="28"/>
          <w:lang w:eastAsia="uk-UA"/>
        </w:rPr>
        <w:t xml:space="preserve"> встановити довжину кадру як фіксовану величину або використовувати будь-який з інших режимів, а саме приріст, декрементація або випадковий характер. Для нефіксованих режимів мож</w:t>
      </w:r>
      <w:r w:rsidR="004F7021">
        <w:rPr>
          <w:rFonts w:ascii="Times New Roman" w:hAnsi="Times New Roman" w:cs="Times New Roman"/>
          <w:noProof/>
          <w:sz w:val="28"/>
          <w:szCs w:val="28"/>
          <w:lang w:eastAsia="uk-UA"/>
        </w:rPr>
        <w:t>на</w:t>
      </w:r>
      <w:r w:rsidRPr="007E1326">
        <w:rPr>
          <w:rFonts w:ascii="Times New Roman" w:hAnsi="Times New Roman" w:cs="Times New Roman"/>
          <w:noProof/>
          <w:sz w:val="28"/>
          <w:szCs w:val="28"/>
          <w:lang w:eastAsia="uk-UA"/>
        </w:rPr>
        <w:t xml:space="preserve"> налаштувати мінімальне та максимальне значення, між якими довжина кадру буде змінюватися.</w:t>
      </w:r>
      <w:r w:rsidR="00A42BD0">
        <w:rPr>
          <w:rFonts w:ascii="Times New Roman" w:hAnsi="Times New Roman" w:cs="Times New Roman"/>
          <w:noProof/>
          <w:sz w:val="28"/>
          <w:szCs w:val="28"/>
          <w:lang w:eastAsia="uk-UA"/>
        </w:rPr>
        <w:t xml:space="preserve"> </w:t>
      </w:r>
      <w:r w:rsidR="00A42BD0" w:rsidRPr="00A42BD0">
        <w:rPr>
          <w:rFonts w:ascii="Times New Roman" w:hAnsi="Times New Roman" w:cs="Times New Roman"/>
          <w:noProof/>
          <w:sz w:val="28"/>
          <w:szCs w:val="28"/>
          <w:lang w:eastAsia="uk-UA"/>
        </w:rPr>
        <w:t xml:space="preserve">У більшості випадків </w:t>
      </w:r>
      <w:r w:rsidR="004F7021">
        <w:rPr>
          <w:rFonts w:ascii="Times New Roman" w:hAnsi="Times New Roman" w:cs="Times New Roman"/>
          <w:noProof/>
          <w:sz w:val="28"/>
          <w:szCs w:val="28"/>
          <w:lang w:eastAsia="uk-UA"/>
        </w:rPr>
        <w:t>можна</w:t>
      </w:r>
      <w:r w:rsidR="00A42BD0" w:rsidRPr="00A42BD0">
        <w:rPr>
          <w:rFonts w:ascii="Times New Roman" w:hAnsi="Times New Roman" w:cs="Times New Roman"/>
          <w:noProof/>
          <w:sz w:val="28"/>
          <w:szCs w:val="28"/>
          <w:lang w:eastAsia="uk-UA"/>
        </w:rPr>
        <w:t xml:space="preserve"> налаштувати протоколи у своєму пакеті, натиснувши відповідні кнопки за бажанням. Тут дозволені лише стандартні комбінації різних протоколів (наприклад, ви не можете мати TCP після ARP).</w:t>
      </w:r>
      <w:r w:rsidR="00A42BD0">
        <w:rPr>
          <w:rFonts w:ascii="Times New Roman" w:hAnsi="Times New Roman" w:cs="Times New Roman"/>
          <w:noProof/>
          <w:sz w:val="28"/>
          <w:szCs w:val="28"/>
          <w:lang w:eastAsia="uk-UA"/>
        </w:rPr>
        <w:t xml:space="preserve"> Також на цій сторінці вам необхідно вибрати ім’я для потоку.</w:t>
      </w:r>
    </w:p>
    <w:p w:rsidR="00A42BD0" w:rsidRDefault="00A42BD0" w:rsidP="007E1326">
      <w:pPr>
        <w:spacing w:after="0" w:line="360" w:lineRule="auto"/>
        <w:ind w:firstLine="720"/>
        <w:jc w:val="both"/>
        <w:rPr>
          <w:rFonts w:ascii="Times New Roman" w:hAnsi="Times New Roman" w:cs="Times New Roman"/>
          <w:noProof/>
          <w:sz w:val="28"/>
          <w:szCs w:val="28"/>
          <w:lang w:eastAsia="uk-UA"/>
        </w:rPr>
      </w:pPr>
    </w:p>
    <w:p w:rsidR="00A42BD0" w:rsidRPr="007E1326" w:rsidRDefault="00A42BD0" w:rsidP="007E1326">
      <w:pPr>
        <w:spacing w:after="0" w:line="360" w:lineRule="auto"/>
        <w:ind w:firstLine="720"/>
        <w:jc w:val="both"/>
        <w:rPr>
          <w:rFonts w:ascii="Times New Roman" w:hAnsi="Times New Roman" w:cs="Times New Roman"/>
          <w:noProof/>
          <w:sz w:val="28"/>
          <w:szCs w:val="28"/>
          <w:lang w:eastAsia="uk-UA"/>
        </w:rPr>
      </w:pPr>
      <w:r>
        <w:rPr>
          <w:noProof/>
          <w:lang w:val="ru-RU" w:eastAsia="ru-RU"/>
        </w:rPr>
        <w:drawing>
          <wp:inline distT="0" distB="0" distL="0" distR="0">
            <wp:extent cx="5270739" cy="4400121"/>
            <wp:effectExtent l="0" t="0" r="6350"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print"/>
                    <a:stretch>
                      <a:fillRect/>
                    </a:stretch>
                  </pic:blipFill>
                  <pic:spPr>
                    <a:xfrm>
                      <a:off x="0" y="0"/>
                      <a:ext cx="5274188" cy="4403000"/>
                    </a:xfrm>
                    <a:prstGeom prst="rect">
                      <a:avLst/>
                    </a:prstGeom>
                  </pic:spPr>
                </pic:pic>
              </a:graphicData>
            </a:graphic>
          </wp:inline>
        </w:drawing>
      </w:r>
    </w:p>
    <w:p w:rsidR="00A42BD0" w:rsidRDefault="00A42BD0" w:rsidP="0075442A">
      <w:pPr>
        <w:spacing w:after="0" w:line="360" w:lineRule="auto"/>
        <w:ind w:firstLine="720"/>
        <w:jc w:val="both"/>
        <w:rPr>
          <w:noProof/>
          <w:lang w:eastAsia="uk-UA"/>
        </w:rPr>
      </w:pPr>
    </w:p>
    <w:p w:rsidR="00A42BD0" w:rsidRDefault="00A42BD0" w:rsidP="00A42BD0">
      <w:pPr>
        <w:spacing w:after="0" w:line="360" w:lineRule="auto"/>
        <w:jc w:val="center"/>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7E1326">
        <w:rPr>
          <w:rFonts w:ascii="Times New Roman" w:hAnsi="Times New Roman" w:cs="Times New Roman"/>
          <w:noProof/>
          <w:sz w:val="28"/>
          <w:szCs w:val="28"/>
          <w:lang w:eastAsia="uk-UA"/>
        </w:rPr>
        <w:t>торін</w:t>
      </w:r>
      <w:r>
        <w:rPr>
          <w:rFonts w:ascii="Times New Roman" w:hAnsi="Times New Roman" w:cs="Times New Roman"/>
          <w:noProof/>
          <w:sz w:val="28"/>
          <w:szCs w:val="28"/>
          <w:lang w:eastAsia="uk-UA"/>
        </w:rPr>
        <w:t>ка «Вибір протоколу»</w:t>
      </w:r>
    </w:p>
    <w:p w:rsidR="00A42BD0" w:rsidRDefault="00A42BD0" w:rsidP="004F7021">
      <w:pPr>
        <w:spacing w:after="0" w:line="360" w:lineRule="auto"/>
        <w:jc w:val="both"/>
        <w:rPr>
          <w:rFonts w:ascii="Times New Roman" w:hAnsi="Times New Roman" w:cs="Times New Roman"/>
          <w:noProof/>
          <w:sz w:val="28"/>
          <w:szCs w:val="28"/>
          <w:lang w:eastAsia="uk-UA"/>
        </w:rPr>
      </w:pPr>
    </w:p>
    <w:p w:rsidR="00A42BD0" w:rsidRDefault="00A42BD0" w:rsidP="004F7021">
      <w:pPr>
        <w:spacing w:after="0"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На сторінці «Д</w:t>
      </w:r>
      <w:r w:rsidRPr="00A42BD0">
        <w:rPr>
          <w:rFonts w:ascii="Times New Roman" w:hAnsi="Times New Roman" w:cs="Times New Roman"/>
          <w:noProof/>
          <w:sz w:val="28"/>
          <w:szCs w:val="28"/>
          <w:lang w:eastAsia="uk-UA"/>
        </w:rPr>
        <w:t>ані протоколу</w:t>
      </w:r>
      <w:r w:rsidR="004F7021">
        <w:rPr>
          <w:rFonts w:ascii="Times New Roman" w:hAnsi="Times New Roman" w:cs="Times New Roman"/>
          <w:noProof/>
          <w:sz w:val="28"/>
          <w:szCs w:val="28"/>
          <w:lang w:eastAsia="uk-UA"/>
        </w:rPr>
        <w:t>»</w:t>
      </w:r>
      <w:r w:rsidR="004F7021" w:rsidRPr="004F7021">
        <w:rPr>
          <w:rFonts w:ascii="Times New Roman" w:hAnsi="Times New Roman" w:cs="Times New Roman"/>
          <w:noProof/>
          <w:sz w:val="28"/>
          <w:szCs w:val="28"/>
          <w:lang w:eastAsia="uk-UA"/>
        </w:rPr>
        <w:t xml:space="preserve"> </w:t>
      </w:r>
      <w:r w:rsidR="004F7021">
        <w:rPr>
          <w:rFonts w:ascii="Times New Roman" w:hAnsi="Times New Roman" w:cs="Times New Roman"/>
          <w:noProof/>
          <w:sz w:val="28"/>
          <w:szCs w:val="28"/>
          <w:lang w:eastAsia="uk-UA"/>
        </w:rPr>
        <w:t>можна</w:t>
      </w:r>
      <w:r w:rsidR="004F7021" w:rsidRPr="004F7021">
        <w:rPr>
          <w:rFonts w:ascii="Times New Roman" w:hAnsi="Times New Roman" w:cs="Times New Roman"/>
          <w:noProof/>
          <w:sz w:val="28"/>
          <w:szCs w:val="28"/>
          <w:lang w:eastAsia="uk-UA"/>
        </w:rPr>
        <w:t xml:space="preserve"> налаштувати поля для кожного протоколу, обраного на сторінці вибору протоколу</w:t>
      </w:r>
      <w:r w:rsidR="004F7021">
        <w:rPr>
          <w:rFonts w:ascii="Times New Roman" w:hAnsi="Times New Roman" w:cs="Times New Roman"/>
          <w:noProof/>
          <w:sz w:val="28"/>
          <w:szCs w:val="28"/>
          <w:lang w:eastAsia="uk-UA"/>
        </w:rPr>
        <w:t xml:space="preserve">; можна налаштувати </w:t>
      </w:r>
      <w:r w:rsidR="004F7021">
        <w:rPr>
          <w:rFonts w:ascii="Times New Roman" w:hAnsi="Times New Roman" w:cs="Times New Roman"/>
          <w:noProof/>
          <w:sz w:val="28"/>
          <w:szCs w:val="28"/>
          <w:lang w:val="en-US" w:eastAsia="uk-UA"/>
        </w:rPr>
        <w:t>MAC</w:t>
      </w:r>
      <w:r w:rsidR="004F7021" w:rsidRPr="004F7021">
        <w:rPr>
          <w:rFonts w:ascii="Times New Roman" w:hAnsi="Times New Roman" w:cs="Times New Roman"/>
          <w:noProof/>
          <w:sz w:val="28"/>
          <w:szCs w:val="28"/>
          <w:lang w:val="ru-RU" w:eastAsia="uk-UA"/>
        </w:rPr>
        <w:t>-</w:t>
      </w:r>
      <w:r w:rsidR="004F7021">
        <w:rPr>
          <w:rFonts w:ascii="Times New Roman" w:hAnsi="Times New Roman" w:cs="Times New Roman"/>
          <w:noProof/>
          <w:sz w:val="28"/>
          <w:szCs w:val="28"/>
          <w:lang w:eastAsia="uk-UA"/>
        </w:rPr>
        <w:lastRenderedPageBreak/>
        <w:t xml:space="preserve">адресу для відправника та отримувача (рис. 3.4), а також налаштувати </w:t>
      </w:r>
      <w:r w:rsidR="004F7021">
        <w:rPr>
          <w:rFonts w:ascii="Times New Roman" w:hAnsi="Times New Roman" w:cs="Times New Roman"/>
          <w:noProof/>
          <w:sz w:val="28"/>
          <w:szCs w:val="28"/>
          <w:lang w:val="en-US" w:eastAsia="uk-UA"/>
        </w:rPr>
        <w:t>ip</w:t>
      </w:r>
      <w:r w:rsidR="004F7021" w:rsidRPr="004F7021">
        <w:rPr>
          <w:rFonts w:ascii="Times New Roman" w:hAnsi="Times New Roman" w:cs="Times New Roman"/>
          <w:noProof/>
          <w:sz w:val="28"/>
          <w:szCs w:val="28"/>
          <w:lang w:val="ru-RU" w:eastAsia="uk-UA"/>
        </w:rPr>
        <w:t>-</w:t>
      </w:r>
      <w:r w:rsidR="004F7021">
        <w:rPr>
          <w:rFonts w:ascii="Times New Roman" w:hAnsi="Times New Roman" w:cs="Times New Roman"/>
          <w:noProof/>
          <w:sz w:val="28"/>
          <w:szCs w:val="28"/>
          <w:lang w:eastAsia="uk-UA"/>
        </w:rPr>
        <w:t>адресу для відправника та отримувача пакетів (рис. 3.5).</w:t>
      </w:r>
    </w:p>
    <w:p w:rsidR="004F7021" w:rsidRDefault="004F7021" w:rsidP="004F7021">
      <w:pPr>
        <w:spacing w:after="0" w:line="360" w:lineRule="auto"/>
        <w:jc w:val="both"/>
        <w:rPr>
          <w:rFonts w:ascii="Times New Roman" w:hAnsi="Times New Roman" w:cs="Times New Roman"/>
          <w:noProof/>
          <w:sz w:val="28"/>
          <w:szCs w:val="28"/>
          <w:lang w:eastAsia="uk-UA"/>
        </w:rPr>
      </w:pPr>
    </w:p>
    <w:p w:rsidR="004F7021" w:rsidRDefault="004F7021" w:rsidP="004F7021">
      <w:pPr>
        <w:spacing w:after="0" w:line="360" w:lineRule="auto"/>
        <w:jc w:val="both"/>
        <w:rPr>
          <w:rFonts w:ascii="Times New Roman" w:hAnsi="Times New Roman" w:cs="Times New Roman"/>
          <w:noProof/>
          <w:sz w:val="28"/>
          <w:szCs w:val="28"/>
          <w:lang w:eastAsia="uk-UA"/>
        </w:rPr>
      </w:pPr>
    </w:p>
    <w:p w:rsidR="004F7021" w:rsidRDefault="004F7021" w:rsidP="004F7021">
      <w:pPr>
        <w:spacing w:after="0" w:line="360" w:lineRule="auto"/>
        <w:jc w:val="both"/>
        <w:rPr>
          <w:rFonts w:ascii="Times New Roman" w:hAnsi="Times New Roman" w:cs="Times New Roman"/>
          <w:noProof/>
          <w:sz w:val="28"/>
          <w:szCs w:val="28"/>
          <w:lang w:eastAsia="uk-UA"/>
        </w:rPr>
      </w:pPr>
    </w:p>
    <w:p w:rsidR="004F7021" w:rsidRDefault="004F7021" w:rsidP="004F7021">
      <w:pPr>
        <w:spacing w:after="0" w:line="360" w:lineRule="auto"/>
        <w:jc w:val="both"/>
        <w:rPr>
          <w:rFonts w:ascii="Times New Roman" w:hAnsi="Times New Roman" w:cs="Times New Roman"/>
          <w:noProof/>
          <w:sz w:val="28"/>
          <w:szCs w:val="28"/>
          <w:lang w:eastAsia="uk-UA"/>
        </w:rPr>
      </w:pPr>
    </w:p>
    <w:p w:rsidR="004F7021" w:rsidRDefault="004F7021" w:rsidP="004F7021">
      <w:pPr>
        <w:spacing w:after="0" w:line="360" w:lineRule="auto"/>
        <w:jc w:val="both"/>
        <w:rPr>
          <w:rFonts w:ascii="Times New Roman" w:hAnsi="Times New Roman" w:cs="Times New Roman"/>
          <w:noProof/>
          <w:sz w:val="28"/>
          <w:szCs w:val="28"/>
          <w:lang w:eastAsia="uk-UA"/>
        </w:rPr>
      </w:pPr>
    </w:p>
    <w:p w:rsidR="004F7021" w:rsidRDefault="004F7021" w:rsidP="00721A1A">
      <w:pPr>
        <w:spacing w:after="0" w:line="360" w:lineRule="auto"/>
        <w:jc w:val="center"/>
        <w:rPr>
          <w:rFonts w:ascii="Times New Roman" w:hAnsi="Times New Roman" w:cs="Times New Roman"/>
          <w:color w:val="222222"/>
          <w:sz w:val="28"/>
          <w:szCs w:val="28"/>
        </w:rPr>
      </w:pPr>
      <w:r>
        <w:rPr>
          <w:noProof/>
          <w:lang w:val="ru-RU" w:eastAsia="ru-RU"/>
        </w:rPr>
        <w:drawing>
          <wp:inline distT="0" distB="0" distL="0" distR="0">
            <wp:extent cx="4304581" cy="3598464"/>
            <wp:effectExtent l="0" t="0" r="1270" b="254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4315203" cy="3607344"/>
                    </a:xfrm>
                    <a:prstGeom prst="rect">
                      <a:avLst/>
                    </a:prstGeom>
                  </pic:spPr>
                </pic:pic>
              </a:graphicData>
            </a:graphic>
          </wp:inline>
        </w:drawing>
      </w:r>
    </w:p>
    <w:p w:rsidR="004F7021" w:rsidRDefault="004F7021" w:rsidP="004F7021">
      <w:pPr>
        <w:spacing w:after="0" w:line="360" w:lineRule="auto"/>
        <w:jc w:val="both"/>
        <w:rPr>
          <w:rFonts w:ascii="Times New Roman" w:hAnsi="Times New Roman" w:cs="Times New Roman"/>
          <w:color w:val="222222"/>
          <w:sz w:val="28"/>
          <w:szCs w:val="28"/>
        </w:rPr>
      </w:pPr>
    </w:p>
    <w:p w:rsidR="004F7021" w:rsidRDefault="004F7021" w:rsidP="004F7021">
      <w:pPr>
        <w:spacing w:after="0" w:line="360" w:lineRule="auto"/>
        <w:jc w:val="center"/>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sidR="00721A1A">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Налаштування</w:t>
      </w:r>
      <w:r w:rsidRPr="004F702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en-US" w:eastAsia="uk-UA"/>
        </w:rPr>
        <w:t>MAC</w:t>
      </w:r>
      <w:r w:rsidRPr="004F7021">
        <w:rPr>
          <w:rFonts w:ascii="Times New Roman" w:hAnsi="Times New Roman" w:cs="Times New Roman"/>
          <w:noProof/>
          <w:sz w:val="28"/>
          <w:szCs w:val="28"/>
          <w:lang w:val="ru-RU" w:eastAsia="uk-UA"/>
        </w:rPr>
        <w:t>-</w:t>
      </w:r>
      <w:r>
        <w:rPr>
          <w:rFonts w:ascii="Times New Roman" w:hAnsi="Times New Roman" w:cs="Times New Roman"/>
          <w:noProof/>
          <w:sz w:val="28"/>
          <w:szCs w:val="28"/>
          <w:lang w:eastAsia="uk-UA"/>
        </w:rPr>
        <w:t>адреси</w:t>
      </w:r>
      <w:r>
        <w:rPr>
          <w:rFonts w:ascii="Times New Roman" w:eastAsiaTheme="minorEastAsia" w:hAnsi="Times New Roman" w:cs="Times New Roman"/>
          <w:sz w:val="28"/>
          <w:szCs w:val="28"/>
          <w:lang w:eastAsia="ru-RU"/>
        </w:rPr>
        <w:t xml:space="preserve">  на</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7E1326">
        <w:rPr>
          <w:rFonts w:ascii="Times New Roman" w:hAnsi="Times New Roman" w:cs="Times New Roman"/>
          <w:noProof/>
          <w:sz w:val="28"/>
          <w:szCs w:val="28"/>
          <w:lang w:eastAsia="uk-UA"/>
        </w:rPr>
        <w:t>торін</w:t>
      </w:r>
      <w:r>
        <w:rPr>
          <w:rFonts w:ascii="Times New Roman" w:hAnsi="Times New Roman" w:cs="Times New Roman"/>
          <w:noProof/>
          <w:sz w:val="28"/>
          <w:szCs w:val="28"/>
          <w:lang w:eastAsia="uk-UA"/>
        </w:rPr>
        <w:t>ці «</w:t>
      </w:r>
      <w:r w:rsidR="00721A1A">
        <w:rPr>
          <w:rFonts w:ascii="Times New Roman" w:hAnsi="Times New Roman" w:cs="Times New Roman"/>
          <w:noProof/>
          <w:sz w:val="28"/>
          <w:szCs w:val="28"/>
          <w:lang w:eastAsia="uk-UA"/>
        </w:rPr>
        <w:t>Д</w:t>
      </w:r>
      <w:r w:rsidR="00721A1A" w:rsidRPr="00A42BD0">
        <w:rPr>
          <w:rFonts w:ascii="Times New Roman" w:hAnsi="Times New Roman" w:cs="Times New Roman"/>
          <w:noProof/>
          <w:sz w:val="28"/>
          <w:szCs w:val="28"/>
          <w:lang w:eastAsia="uk-UA"/>
        </w:rPr>
        <w:t>ані протоколу</w:t>
      </w:r>
      <w:r>
        <w:rPr>
          <w:rFonts w:ascii="Times New Roman" w:hAnsi="Times New Roman" w:cs="Times New Roman"/>
          <w:noProof/>
          <w:sz w:val="28"/>
          <w:szCs w:val="28"/>
          <w:lang w:eastAsia="uk-UA"/>
        </w:rPr>
        <w:t xml:space="preserve">» </w:t>
      </w:r>
    </w:p>
    <w:p w:rsidR="004F7021" w:rsidRDefault="004F7021" w:rsidP="004F7021">
      <w:pPr>
        <w:spacing w:after="0" w:line="360" w:lineRule="auto"/>
        <w:jc w:val="both"/>
        <w:rPr>
          <w:rFonts w:ascii="Times New Roman" w:hAnsi="Times New Roman" w:cs="Times New Roman"/>
          <w:color w:val="222222"/>
          <w:sz w:val="28"/>
          <w:szCs w:val="28"/>
        </w:rPr>
      </w:pPr>
    </w:p>
    <w:p w:rsidR="004F7021" w:rsidRDefault="004F7021" w:rsidP="00721A1A">
      <w:pPr>
        <w:spacing w:after="0" w:line="360" w:lineRule="auto"/>
        <w:jc w:val="center"/>
        <w:rPr>
          <w:rFonts w:ascii="Times New Roman" w:hAnsi="Times New Roman" w:cs="Times New Roman"/>
          <w:color w:val="222222"/>
          <w:sz w:val="28"/>
          <w:szCs w:val="28"/>
        </w:rPr>
      </w:pPr>
      <w:r>
        <w:rPr>
          <w:noProof/>
          <w:lang w:val="ru-RU" w:eastAsia="ru-RU"/>
        </w:rPr>
        <w:lastRenderedPageBreak/>
        <w:drawing>
          <wp:inline distT="0" distB="0" distL="0" distR="0">
            <wp:extent cx="4342587" cy="3614468"/>
            <wp:effectExtent l="0" t="0" r="1270" b="508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stretch>
                      <a:fillRect/>
                    </a:stretch>
                  </pic:blipFill>
                  <pic:spPr>
                    <a:xfrm>
                      <a:off x="0" y="0"/>
                      <a:ext cx="4354325" cy="3624238"/>
                    </a:xfrm>
                    <a:prstGeom prst="rect">
                      <a:avLst/>
                    </a:prstGeom>
                  </pic:spPr>
                </pic:pic>
              </a:graphicData>
            </a:graphic>
          </wp:inline>
        </w:drawing>
      </w:r>
    </w:p>
    <w:p w:rsidR="00721A1A" w:rsidRDefault="00721A1A" w:rsidP="0075442A">
      <w:pPr>
        <w:spacing w:after="0" w:line="360" w:lineRule="auto"/>
        <w:ind w:firstLine="720"/>
        <w:jc w:val="both"/>
        <w:rPr>
          <w:rFonts w:ascii="Times New Roman" w:hAnsi="Times New Roman" w:cs="Times New Roman"/>
          <w:color w:val="222222"/>
          <w:sz w:val="28"/>
          <w:szCs w:val="28"/>
        </w:rPr>
      </w:pPr>
    </w:p>
    <w:p w:rsidR="00721A1A" w:rsidRDefault="00721A1A" w:rsidP="00721A1A">
      <w:pPr>
        <w:spacing w:after="0" w:line="360" w:lineRule="auto"/>
        <w:jc w:val="both"/>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5</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Налаштування</w:t>
      </w:r>
      <w:r w:rsidRPr="004F702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en-US" w:eastAsia="uk-UA"/>
        </w:rPr>
        <w:t>ip</w:t>
      </w:r>
      <w:r w:rsidRPr="004F7021">
        <w:rPr>
          <w:rFonts w:ascii="Times New Roman" w:hAnsi="Times New Roman" w:cs="Times New Roman"/>
          <w:noProof/>
          <w:sz w:val="28"/>
          <w:szCs w:val="28"/>
          <w:lang w:val="ru-RU" w:eastAsia="uk-UA"/>
        </w:rPr>
        <w:t>-</w:t>
      </w:r>
      <w:r>
        <w:rPr>
          <w:rFonts w:ascii="Times New Roman" w:hAnsi="Times New Roman" w:cs="Times New Roman"/>
          <w:noProof/>
          <w:sz w:val="28"/>
          <w:szCs w:val="28"/>
          <w:lang w:eastAsia="uk-UA"/>
        </w:rPr>
        <w:t>адреси</w:t>
      </w:r>
      <w:r>
        <w:rPr>
          <w:rFonts w:ascii="Times New Roman" w:eastAsiaTheme="minorEastAsia" w:hAnsi="Times New Roman" w:cs="Times New Roman"/>
          <w:sz w:val="28"/>
          <w:szCs w:val="28"/>
          <w:lang w:eastAsia="ru-RU"/>
        </w:rPr>
        <w:t xml:space="preserve">  на</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7E1326">
        <w:rPr>
          <w:rFonts w:ascii="Times New Roman" w:hAnsi="Times New Roman" w:cs="Times New Roman"/>
          <w:noProof/>
          <w:sz w:val="28"/>
          <w:szCs w:val="28"/>
          <w:lang w:eastAsia="uk-UA"/>
        </w:rPr>
        <w:t>торін</w:t>
      </w:r>
      <w:r>
        <w:rPr>
          <w:rFonts w:ascii="Times New Roman" w:hAnsi="Times New Roman" w:cs="Times New Roman"/>
          <w:noProof/>
          <w:sz w:val="28"/>
          <w:szCs w:val="28"/>
          <w:lang w:eastAsia="uk-UA"/>
        </w:rPr>
        <w:t>ці «Д</w:t>
      </w:r>
      <w:r w:rsidRPr="00A42BD0">
        <w:rPr>
          <w:rFonts w:ascii="Times New Roman" w:hAnsi="Times New Roman" w:cs="Times New Roman"/>
          <w:noProof/>
          <w:sz w:val="28"/>
          <w:szCs w:val="28"/>
          <w:lang w:eastAsia="uk-UA"/>
        </w:rPr>
        <w:t>ані протоколу</w:t>
      </w:r>
      <w:r>
        <w:rPr>
          <w:rFonts w:ascii="Times New Roman" w:hAnsi="Times New Roman" w:cs="Times New Roman"/>
          <w:noProof/>
          <w:sz w:val="28"/>
          <w:szCs w:val="28"/>
          <w:lang w:eastAsia="uk-UA"/>
        </w:rPr>
        <w:t>»</w:t>
      </w:r>
    </w:p>
    <w:p w:rsidR="00721A1A" w:rsidRDefault="00721A1A" w:rsidP="00721A1A">
      <w:pPr>
        <w:spacing w:after="0" w:line="360" w:lineRule="auto"/>
        <w:jc w:val="both"/>
        <w:rPr>
          <w:rFonts w:ascii="Times New Roman" w:hAnsi="Times New Roman" w:cs="Times New Roman"/>
          <w:noProof/>
          <w:sz w:val="28"/>
          <w:szCs w:val="28"/>
          <w:lang w:eastAsia="uk-UA"/>
        </w:rPr>
      </w:pPr>
    </w:p>
    <w:p w:rsidR="00721A1A" w:rsidRDefault="00721A1A" w:rsidP="00721A1A">
      <w:pPr>
        <w:spacing w:after="0" w:line="360" w:lineRule="auto"/>
        <w:ind w:firstLine="720"/>
        <w:jc w:val="both"/>
        <w:rPr>
          <w:rFonts w:ascii="Times New Roman" w:hAnsi="Times New Roman" w:cs="Times New Roman"/>
          <w:noProof/>
          <w:sz w:val="28"/>
          <w:szCs w:val="28"/>
          <w:lang w:eastAsia="uk-UA"/>
        </w:rPr>
      </w:pPr>
      <w:r w:rsidRPr="00721A1A">
        <w:rPr>
          <w:rFonts w:ascii="Times New Roman" w:hAnsi="Times New Roman" w:cs="Times New Roman"/>
          <w:noProof/>
          <w:sz w:val="28"/>
          <w:szCs w:val="28"/>
          <w:lang w:eastAsia="uk-UA"/>
        </w:rPr>
        <w:t>На сторінці</w:t>
      </w:r>
      <w:r w:rsidR="008B6C12">
        <w:rPr>
          <w:rFonts w:ascii="Times New Roman" w:hAnsi="Times New Roman" w:cs="Times New Roman"/>
          <w:noProof/>
          <w:sz w:val="28"/>
          <w:szCs w:val="28"/>
          <w:lang w:eastAsia="uk-UA"/>
        </w:rPr>
        <w:t xml:space="preserve"> «Управління потоками» (рис.3.6)</w:t>
      </w:r>
      <w:r w:rsidRPr="00721A1A">
        <w:rPr>
          <w:rFonts w:ascii="Times New Roman" w:hAnsi="Times New Roman" w:cs="Times New Roman"/>
          <w:noProof/>
          <w:sz w:val="28"/>
          <w:szCs w:val="28"/>
          <w:lang w:eastAsia="uk-UA"/>
        </w:rPr>
        <w:t xml:space="preserve"> ви можете налаштувати надсил</w:t>
      </w:r>
      <w:r>
        <w:rPr>
          <w:rFonts w:ascii="Times New Roman" w:hAnsi="Times New Roman" w:cs="Times New Roman"/>
          <w:noProof/>
          <w:sz w:val="28"/>
          <w:szCs w:val="28"/>
          <w:lang w:eastAsia="uk-UA"/>
        </w:rPr>
        <w:t>ання пакетів чи пакетних даних.</w:t>
      </w:r>
    </w:p>
    <w:p w:rsidR="00721A1A" w:rsidRDefault="00721A1A" w:rsidP="00721A1A">
      <w:pPr>
        <w:spacing w:after="0" w:line="360" w:lineRule="auto"/>
        <w:ind w:firstLine="720"/>
        <w:jc w:val="both"/>
        <w:rPr>
          <w:rFonts w:ascii="Times New Roman" w:hAnsi="Times New Roman" w:cs="Times New Roman"/>
          <w:noProof/>
          <w:sz w:val="28"/>
          <w:szCs w:val="28"/>
          <w:lang w:eastAsia="uk-UA"/>
        </w:rPr>
      </w:pPr>
      <w:r w:rsidRPr="00721A1A">
        <w:rPr>
          <w:rFonts w:ascii="Times New Roman" w:hAnsi="Times New Roman" w:cs="Times New Roman"/>
          <w:noProof/>
          <w:sz w:val="28"/>
          <w:szCs w:val="28"/>
          <w:lang w:eastAsia="uk-UA"/>
        </w:rPr>
        <w:t>Якщо ви надсилаєте пакети, ви можете налаштувати кількість пакетів для відправки та швидкість pkts / sec, з якою відправити пакети.</w:t>
      </w:r>
      <w:r w:rsidRPr="00721A1A">
        <w:rPr>
          <w:rFonts w:ascii="Times New Roman" w:hAnsi="Times New Roman" w:cs="Times New Roman"/>
          <w:noProof/>
          <w:sz w:val="28"/>
          <w:szCs w:val="28"/>
          <w:lang w:eastAsia="uk-UA"/>
        </w:rPr>
        <w:br/>
        <w:t>Ви також можете налаштувати порядок передачі потоку тут. Після цього потоку ви можете або перейти до наступного потоку в порядку списку потоків, або перейти до потоку 0 (тобто повернутися до першого потоку в списку потоків), або зупинити передачу (навіть якщо в списку потоків є наступні потоки)</w:t>
      </w:r>
    </w:p>
    <w:p w:rsidR="00721A1A" w:rsidRDefault="00721A1A" w:rsidP="0075442A">
      <w:pPr>
        <w:spacing w:after="0" w:line="360" w:lineRule="auto"/>
        <w:ind w:firstLine="720"/>
        <w:jc w:val="both"/>
        <w:rPr>
          <w:rFonts w:ascii="Times New Roman" w:hAnsi="Times New Roman" w:cs="Times New Roman"/>
          <w:color w:val="222222"/>
          <w:sz w:val="28"/>
          <w:szCs w:val="28"/>
        </w:rPr>
      </w:pPr>
    </w:p>
    <w:p w:rsidR="00721A1A" w:rsidRDefault="00721A1A" w:rsidP="0075442A">
      <w:pPr>
        <w:spacing w:after="0" w:line="360" w:lineRule="auto"/>
        <w:ind w:firstLine="720"/>
        <w:jc w:val="both"/>
        <w:rPr>
          <w:rFonts w:ascii="Times New Roman" w:hAnsi="Times New Roman" w:cs="Times New Roman"/>
          <w:color w:val="222222"/>
          <w:sz w:val="28"/>
          <w:szCs w:val="28"/>
          <w:lang w:val="en-US"/>
        </w:rPr>
      </w:pPr>
      <w:r>
        <w:rPr>
          <w:noProof/>
          <w:lang w:val="ru-RU" w:eastAsia="ru-RU"/>
        </w:rPr>
        <w:lastRenderedPageBreak/>
        <w:drawing>
          <wp:inline distT="0" distB="0" distL="0" distR="0">
            <wp:extent cx="5141343" cy="4274034"/>
            <wp:effectExtent l="0" t="0" r="254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cstate="print"/>
                    <a:stretch>
                      <a:fillRect/>
                    </a:stretch>
                  </pic:blipFill>
                  <pic:spPr>
                    <a:xfrm>
                      <a:off x="0" y="0"/>
                      <a:ext cx="5144707" cy="4276831"/>
                    </a:xfrm>
                    <a:prstGeom prst="rect">
                      <a:avLst/>
                    </a:prstGeom>
                  </pic:spPr>
                </pic:pic>
              </a:graphicData>
            </a:graphic>
          </wp:inline>
        </w:drawing>
      </w:r>
    </w:p>
    <w:p w:rsidR="008B6C12" w:rsidRDefault="008B6C12" w:rsidP="008B6C12">
      <w:pPr>
        <w:spacing w:after="0" w:line="360" w:lineRule="auto"/>
        <w:ind w:firstLine="720"/>
        <w:jc w:val="both"/>
        <w:rPr>
          <w:rFonts w:ascii="Times New Roman" w:hAnsi="Times New Roman" w:cs="Times New Roman"/>
          <w:color w:val="222222"/>
          <w:sz w:val="28"/>
          <w:szCs w:val="28"/>
        </w:rPr>
      </w:pPr>
    </w:p>
    <w:p w:rsidR="008B6C12" w:rsidRDefault="008B6C12" w:rsidP="008B6C12">
      <w:pPr>
        <w:spacing w:after="0" w:line="360" w:lineRule="auto"/>
        <w:ind w:firstLine="720"/>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6</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7E1326">
        <w:rPr>
          <w:rFonts w:ascii="Times New Roman" w:hAnsi="Times New Roman" w:cs="Times New Roman"/>
          <w:noProof/>
          <w:sz w:val="28"/>
          <w:szCs w:val="28"/>
          <w:lang w:eastAsia="uk-UA"/>
        </w:rPr>
        <w:t>торін</w:t>
      </w:r>
      <w:r>
        <w:rPr>
          <w:rFonts w:ascii="Times New Roman" w:hAnsi="Times New Roman" w:cs="Times New Roman"/>
          <w:noProof/>
          <w:sz w:val="28"/>
          <w:szCs w:val="28"/>
          <w:lang w:eastAsia="uk-UA"/>
        </w:rPr>
        <w:t>ка «Управління потоками»</w:t>
      </w:r>
    </w:p>
    <w:p w:rsidR="008B6C12" w:rsidRDefault="008B6C12" w:rsidP="008B6C12">
      <w:pPr>
        <w:spacing w:after="0" w:line="360" w:lineRule="auto"/>
        <w:ind w:firstLine="720"/>
        <w:jc w:val="both"/>
        <w:rPr>
          <w:rFonts w:ascii="Times New Roman" w:hAnsi="Times New Roman" w:cs="Times New Roman"/>
          <w:color w:val="222222"/>
          <w:sz w:val="28"/>
          <w:szCs w:val="28"/>
        </w:rPr>
      </w:pPr>
    </w:p>
    <w:p w:rsidR="008B6C12" w:rsidRDefault="008B6C12" w:rsidP="008B6C12">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Після налаштування потрібної кількості потоків можна приступати до проведення експерименту.</w:t>
      </w:r>
    </w:p>
    <w:p w:rsidR="008B6C12" w:rsidRDefault="008B6C12" w:rsidP="008B6C12">
      <w:pPr>
        <w:spacing w:after="0" w:line="360" w:lineRule="auto"/>
        <w:ind w:firstLine="720"/>
        <w:jc w:val="both"/>
        <w:rPr>
          <w:rFonts w:ascii="Times New Roman" w:hAnsi="Times New Roman" w:cs="Times New Roman"/>
          <w:color w:val="222222"/>
          <w:sz w:val="28"/>
          <w:szCs w:val="28"/>
        </w:rPr>
      </w:pPr>
    </w:p>
    <w:p w:rsidR="008B6C12" w:rsidRPr="004D2C14" w:rsidRDefault="008B6C12" w:rsidP="008B6C12">
      <w:pPr>
        <w:spacing w:after="0" w:line="360" w:lineRule="auto"/>
        <w:ind w:firstLine="720"/>
        <w:jc w:val="both"/>
        <w:rPr>
          <w:rFonts w:ascii="Times New Roman" w:hAnsi="Times New Roman" w:cs="Times New Roman"/>
          <w:color w:val="222222"/>
          <w:sz w:val="28"/>
          <w:szCs w:val="28"/>
          <w:lang w:val="ru-RU"/>
        </w:rPr>
      </w:pPr>
    </w:p>
    <w:p w:rsidR="008B6C12" w:rsidRDefault="008B6C12" w:rsidP="008B6C12">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3.3 Проведення експерименту</w:t>
      </w:r>
    </w:p>
    <w:p w:rsidR="008B6C12" w:rsidRDefault="008B6C12" w:rsidP="008B6C12">
      <w:pPr>
        <w:spacing w:after="0" w:line="360" w:lineRule="auto"/>
        <w:ind w:firstLine="720"/>
        <w:jc w:val="both"/>
        <w:rPr>
          <w:rFonts w:ascii="Times New Roman" w:hAnsi="Times New Roman" w:cs="Times New Roman"/>
          <w:color w:val="222222"/>
          <w:sz w:val="28"/>
          <w:szCs w:val="28"/>
        </w:rPr>
      </w:pPr>
    </w:p>
    <w:p w:rsidR="008B6C12" w:rsidRDefault="00DF6BED" w:rsidP="008B6C12">
      <w:pPr>
        <w:spacing w:after="0" w:line="360" w:lineRule="auto"/>
        <w:ind w:firstLine="720"/>
        <w:jc w:val="both"/>
        <w:rPr>
          <w:rFonts w:ascii="Times New Roman" w:hAnsi="Times New Roman" w:cs="Times New Roman"/>
          <w:noProof/>
          <w:sz w:val="28"/>
          <w:szCs w:val="28"/>
          <w:lang w:eastAsia="uk-UA"/>
        </w:rPr>
      </w:pPr>
      <w:r>
        <w:rPr>
          <w:rFonts w:ascii="Times New Roman" w:hAnsi="Times New Roman" w:cs="Times New Roman"/>
          <w:color w:val="222222"/>
          <w:sz w:val="28"/>
          <w:szCs w:val="28"/>
        </w:rPr>
        <w:t xml:space="preserve">Для початку на </w:t>
      </w:r>
      <w:proofErr w:type="spellStart"/>
      <w:r>
        <w:rPr>
          <w:rFonts w:ascii="Times New Roman" w:hAnsi="Times New Roman" w:cs="Times New Roman"/>
          <w:color w:val="222222"/>
          <w:sz w:val="28"/>
          <w:szCs w:val="28"/>
        </w:rPr>
        <w:t>роутері</w:t>
      </w:r>
      <w:proofErr w:type="spellEnd"/>
      <w:r>
        <w:rPr>
          <w:rFonts w:ascii="Times New Roman" w:hAnsi="Times New Roman" w:cs="Times New Roman"/>
          <w:color w:val="222222"/>
          <w:sz w:val="28"/>
          <w:szCs w:val="28"/>
        </w:rPr>
        <w:t xml:space="preserve"> </w:t>
      </w:r>
      <w:r>
        <w:rPr>
          <w:rFonts w:ascii="Times New Roman" w:hAnsi="Times New Roman" w:cs="Times New Roman"/>
          <w:color w:val="222222"/>
          <w:sz w:val="28"/>
          <w:szCs w:val="28"/>
          <w:lang w:val="en-US"/>
        </w:rPr>
        <w:t>R</w:t>
      </w:r>
      <w:r w:rsidRPr="00DF6BED">
        <w:rPr>
          <w:rFonts w:ascii="Times New Roman" w:hAnsi="Times New Roman" w:cs="Times New Roman"/>
          <w:color w:val="222222"/>
          <w:sz w:val="28"/>
          <w:szCs w:val="28"/>
        </w:rPr>
        <w:t>1</w:t>
      </w:r>
      <w:r>
        <w:rPr>
          <w:rFonts w:ascii="Times New Roman" w:hAnsi="Times New Roman" w:cs="Times New Roman"/>
          <w:color w:val="222222"/>
          <w:sz w:val="28"/>
          <w:szCs w:val="28"/>
        </w:rPr>
        <w:t xml:space="preserve"> були налаштовані </w:t>
      </w:r>
      <w:r>
        <w:rPr>
          <w:rFonts w:ascii="Times New Roman" w:hAnsi="Times New Roman" w:cs="Times New Roman"/>
          <w:noProof/>
          <w:sz w:val="28"/>
          <w:szCs w:val="28"/>
          <w:lang w:val="en-US" w:eastAsia="uk-UA"/>
        </w:rPr>
        <w:t>ip</w:t>
      </w:r>
      <w:r w:rsidRPr="00DF6BED">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 xml:space="preserve">адреси для інтерфейсів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0/0 та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w:t>
      </w:r>
      <w:r>
        <w:rPr>
          <w:rFonts w:ascii="Times New Roman" w:hAnsi="Times New Roman" w:cs="Times New Roman"/>
          <w:noProof/>
          <w:sz w:val="28"/>
          <w:szCs w:val="28"/>
          <w:lang w:eastAsia="uk-UA"/>
        </w:rPr>
        <w:t xml:space="preserve">1, потім були налаштовані </w:t>
      </w:r>
      <w:r>
        <w:rPr>
          <w:rFonts w:ascii="Times New Roman" w:hAnsi="Times New Roman" w:cs="Times New Roman"/>
          <w:noProof/>
          <w:sz w:val="28"/>
          <w:szCs w:val="28"/>
          <w:lang w:val="en-US" w:eastAsia="uk-UA"/>
        </w:rPr>
        <w:t>ip</w:t>
      </w:r>
      <w:r w:rsidRPr="00DF6BED">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адреси для відправника (рис. 3.7 а) та отримувача (рис. 3.7 б)</w:t>
      </w:r>
    </w:p>
    <w:p w:rsidR="00DF6BED" w:rsidRDefault="00DF6BED" w:rsidP="008B6C12">
      <w:pPr>
        <w:spacing w:after="0" w:line="360" w:lineRule="auto"/>
        <w:ind w:firstLine="720"/>
        <w:jc w:val="both"/>
        <w:rPr>
          <w:rFonts w:ascii="Times New Roman" w:hAnsi="Times New Roman" w:cs="Times New Roman"/>
          <w:noProof/>
          <w:sz w:val="28"/>
          <w:szCs w:val="28"/>
          <w:lang w:eastAsia="uk-UA"/>
        </w:rPr>
      </w:pPr>
    </w:p>
    <w:p w:rsidR="00DF6BED" w:rsidRPr="00DF6BED" w:rsidRDefault="00DF6BED" w:rsidP="00DF6BED">
      <w:pPr>
        <w:spacing w:after="0" w:line="360" w:lineRule="auto"/>
        <w:ind w:firstLine="720"/>
        <w:jc w:val="center"/>
        <w:rPr>
          <w:rFonts w:ascii="Times New Roman" w:hAnsi="Times New Roman" w:cs="Times New Roman"/>
          <w:color w:val="222222"/>
          <w:sz w:val="28"/>
          <w:szCs w:val="28"/>
        </w:rPr>
      </w:pPr>
      <w:r>
        <w:rPr>
          <w:rFonts w:ascii="Times New Roman" w:hAnsi="Times New Roman" w:cs="Times New Roman"/>
          <w:noProof/>
          <w:color w:val="222222"/>
          <w:sz w:val="28"/>
          <w:szCs w:val="28"/>
          <w:lang w:val="ru-RU" w:eastAsia="ru-RU"/>
        </w:rPr>
        <w:lastRenderedPageBreak/>
        <w:drawing>
          <wp:inline distT="0" distB="0" distL="0" distR="0">
            <wp:extent cx="3829050" cy="425767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29050" cy="4257675"/>
                    </a:xfrm>
                    <a:prstGeom prst="rect">
                      <a:avLst/>
                    </a:prstGeom>
                    <a:noFill/>
                    <a:ln>
                      <a:noFill/>
                    </a:ln>
                  </pic:spPr>
                </pic:pic>
              </a:graphicData>
            </a:graphic>
          </wp:inline>
        </w:drawing>
      </w:r>
    </w:p>
    <w:p w:rsidR="00DF6BED" w:rsidRDefault="00DF6BED" w:rsidP="00DF6BED">
      <w:pPr>
        <w:spacing w:after="0" w:line="360" w:lineRule="auto"/>
        <w:ind w:firstLine="720"/>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7</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Налаштування</w:t>
      </w:r>
      <w:r w:rsidRPr="004F7021">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en-US" w:eastAsia="uk-UA"/>
        </w:rPr>
        <w:t>ip</w:t>
      </w:r>
      <w:r w:rsidRPr="004F7021">
        <w:rPr>
          <w:rFonts w:ascii="Times New Roman" w:hAnsi="Times New Roman" w:cs="Times New Roman"/>
          <w:noProof/>
          <w:sz w:val="28"/>
          <w:szCs w:val="28"/>
          <w:lang w:val="ru-RU" w:eastAsia="uk-UA"/>
        </w:rPr>
        <w:t>-</w:t>
      </w:r>
      <w:r>
        <w:rPr>
          <w:rFonts w:ascii="Times New Roman" w:hAnsi="Times New Roman" w:cs="Times New Roman"/>
          <w:noProof/>
          <w:sz w:val="28"/>
          <w:szCs w:val="28"/>
          <w:lang w:eastAsia="uk-UA"/>
        </w:rPr>
        <w:t>адреси</w:t>
      </w:r>
      <w:r>
        <w:rPr>
          <w:rFonts w:ascii="Times New Roman" w:eastAsiaTheme="minorEastAsia" w:hAnsi="Times New Roman" w:cs="Times New Roman"/>
          <w:sz w:val="28"/>
          <w:szCs w:val="28"/>
          <w:lang w:eastAsia="ru-RU"/>
        </w:rPr>
        <w:t xml:space="preserve">  для </w:t>
      </w:r>
      <w:r>
        <w:rPr>
          <w:rFonts w:ascii="Times New Roman" w:hAnsi="Times New Roman" w:cs="Times New Roman"/>
          <w:noProof/>
          <w:sz w:val="28"/>
          <w:szCs w:val="28"/>
          <w:lang w:eastAsia="uk-UA"/>
        </w:rPr>
        <w:t>відправника (а) та отримувача (б) пакетів</w:t>
      </w:r>
    </w:p>
    <w:p w:rsidR="00DF6BED" w:rsidRDefault="00DF6BED" w:rsidP="006F1A72">
      <w:pPr>
        <w:spacing w:after="0" w:line="360" w:lineRule="auto"/>
        <w:ind w:firstLine="720"/>
        <w:jc w:val="both"/>
        <w:rPr>
          <w:rFonts w:ascii="Times New Roman" w:hAnsi="Times New Roman" w:cs="Times New Roman"/>
          <w:color w:val="222222"/>
          <w:sz w:val="28"/>
          <w:szCs w:val="28"/>
        </w:rPr>
      </w:pPr>
    </w:p>
    <w:p w:rsidR="00DE5C90" w:rsidRPr="00DE5C90" w:rsidRDefault="00DE5C90" w:rsidP="006F1A72">
      <w:pPr>
        <w:spacing w:after="0" w:line="360" w:lineRule="auto"/>
        <w:ind w:firstLine="720"/>
        <w:jc w:val="both"/>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При налаштуванні на мережному обладнанні треба врахувати, що користувачеві виділяється тільки 75 % пропускної здатності (25 % – на службовий трафік), тому b1=25 %, b2=3 %, b3=13 %, b4=14%, b5=20%(b1-5 – черги). Налаштування CBWFQ за результатами розрахунків (рис. </w:t>
      </w:r>
      <w:r w:rsidR="00776B18">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sidR="00DF6BED">
        <w:rPr>
          <w:rFonts w:ascii="Times New Roman" w:hAnsi="Times New Roman" w:cs="Times New Roman"/>
          <w:color w:val="222222"/>
          <w:sz w:val="28"/>
          <w:szCs w:val="28"/>
        </w:rPr>
        <w:t>8</w:t>
      </w:r>
      <w:r w:rsidRPr="00DE5C90">
        <w:rPr>
          <w:rFonts w:ascii="Times New Roman" w:hAnsi="Times New Roman" w:cs="Times New Roman"/>
          <w:color w:val="222222"/>
          <w:sz w:val="28"/>
          <w:szCs w:val="28"/>
        </w:rPr>
        <w:t>.)</w:t>
      </w:r>
    </w:p>
    <w:p w:rsidR="00DE5C90" w:rsidRPr="00002EF2" w:rsidRDefault="00DE5C90" w:rsidP="00B5375E">
      <w:pPr>
        <w:spacing w:after="0" w:line="360" w:lineRule="auto"/>
        <w:jc w:val="center"/>
        <w:rPr>
          <w:rFonts w:ascii="Times New Roman" w:hAnsi="Times New Roman" w:cs="Times New Roman"/>
          <w:color w:val="222222"/>
          <w:sz w:val="28"/>
          <w:szCs w:val="28"/>
          <w:lang w:val="ru-RU"/>
        </w:rPr>
      </w:pPr>
    </w:p>
    <w:p w:rsidR="00407DF8" w:rsidRPr="00002EF2" w:rsidRDefault="00407DF8" w:rsidP="00B5375E">
      <w:pPr>
        <w:spacing w:after="0" w:line="360" w:lineRule="auto"/>
        <w:jc w:val="center"/>
        <w:rPr>
          <w:rFonts w:ascii="Times New Roman" w:hAnsi="Times New Roman" w:cs="Times New Roman"/>
          <w:color w:val="222222"/>
          <w:sz w:val="28"/>
          <w:szCs w:val="28"/>
          <w:lang w:val="ru-RU"/>
        </w:rPr>
      </w:pPr>
    </w:p>
    <w:p w:rsidR="00DF6BED" w:rsidRDefault="00DF6BED" w:rsidP="00DF6BED">
      <w:pPr>
        <w:spacing w:after="0" w:line="360" w:lineRule="auto"/>
        <w:jc w:val="center"/>
        <w:rPr>
          <w:rFonts w:ascii="Times New Roman" w:hAnsi="Times New Roman" w:cs="Times New Roman"/>
          <w:color w:val="222222"/>
          <w:sz w:val="28"/>
          <w:szCs w:val="28"/>
          <w:lang w:val="ru-RU"/>
        </w:rPr>
      </w:pPr>
      <w:r>
        <w:rPr>
          <w:noProof/>
          <w:lang w:val="ru-RU" w:eastAsia="ru-RU"/>
        </w:rPr>
        <w:lastRenderedPageBreak/>
        <w:drawing>
          <wp:inline distT="0" distB="0" distL="0" distR="0">
            <wp:extent cx="6120130" cy="6513675"/>
            <wp:effectExtent l="0" t="0" r="0" b="1905"/>
            <wp:docPr id="60" name="Рисунок 60" descr="https://srv2.imgonline.com.ua/result_img/imgonline-com-ua-Negativ-drCl6HRNWotyUV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https://srv2.imgonline.com.ua/result_img/imgonline-com-ua-Negativ-drCl6HRNWotyUVi.jpg"/>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0130" cy="6513675"/>
                    </a:xfrm>
                    <a:prstGeom prst="rect">
                      <a:avLst/>
                    </a:prstGeom>
                    <a:noFill/>
                    <a:ln>
                      <a:noFill/>
                    </a:ln>
                  </pic:spPr>
                </pic:pic>
              </a:graphicData>
            </a:graphic>
          </wp:inline>
        </w:drawing>
      </w:r>
    </w:p>
    <w:p w:rsidR="00DF6BED" w:rsidRDefault="00DF6BED" w:rsidP="00DF6BED">
      <w:pPr>
        <w:spacing w:after="0" w:line="360" w:lineRule="auto"/>
        <w:jc w:val="center"/>
        <w:rPr>
          <w:rFonts w:ascii="Times New Roman" w:hAnsi="Times New Roman" w:cs="Times New Roman"/>
          <w:color w:val="222222"/>
          <w:sz w:val="28"/>
          <w:szCs w:val="28"/>
          <w:lang w:val="ru-RU"/>
        </w:rPr>
      </w:pPr>
    </w:p>
    <w:p w:rsidR="00DF6BED" w:rsidRPr="00002EF2" w:rsidRDefault="00DF6BED" w:rsidP="00DF6BED">
      <w:pPr>
        <w:spacing w:after="0" w:line="360" w:lineRule="auto"/>
        <w:jc w:val="center"/>
        <w:rPr>
          <w:rFonts w:ascii="Times New Roman" w:hAnsi="Times New Roman" w:cs="Times New Roman"/>
          <w:color w:val="222222"/>
          <w:sz w:val="28"/>
          <w:szCs w:val="28"/>
          <w:lang w:val="ru-RU"/>
        </w:rPr>
      </w:pPr>
      <w:r w:rsidRPr="00DE5C90">
        <w:rPr>
          <w:rFonts w:ascii="Times New Roman" w:hAnsi="Times New Roman" w:cs="Times New Roman"/>
          <w:color w:val="222222"/>
          <w:sz w:val="28"/>
          <w:szCs w:val="28"/>
          <w:lang w:val="ru-RU"/>
        </w:rPr>
        <w:t xml:space="preserve">Рисунок </w:t>
      </w:r>
      <w:r>
        <w:rPr>
          <w:rFonts w:ascii="Times New Roman" w:hAnsi="Times New Roman" w:cs="Times New Roman"/>
          <w:color w:val="222222"/>
          <w:sz w:val="28"/>
          <w:szCs w:val="28"/>
          <w:lang w:val="ru-RU"/>
        </w:rPr>
        <w:t>3</w:t>
      </w:r>
      <w:r w:rsidRPr="00DE5C90">
        <w:rPr>
          <w:rFonts w:ascii="Times New Roman" w:hAnsi="Times New Roman" w:cs="Times New Roman"/>
          <w:color w:val="222222"/>
          <w:sz w:val="28"/>
          <w:szCs w:val="28"/>
          <w:lang w:val="ru-RU"/>
        </w:rPr>
        <w:t>.</w:t>
      </w:r>
      <w:r w:rsidR="00120342">
        <w:rPr>
          <w:rFonts w:ascii="Times New Roman" w:hAnsi="Times New Roman" w:cs="Times New Roman"/>
          <w:color w:val="222222"/>
          <w:sz w:val="28"/>
          <w:szCs w:val="28"/>
          <w:lang w:val="ru-RU"/>
        </w:rPr>
        <w:t>8</w:t>
      </w:r>
      <w:r w:rsidRPr="00DE5C90">
        <w:rPr>
          <w:rFonts w:ascii="Times New Roman" w:hAnsi="Times New Roman" w:cs="Times New Roman"/>
          <w:color w:val="222222"/>
          <w:sz w:val="28"/>
          <w:szCs w:val="28"/>
          <w:lang w:val="ru-RU"/>
        </w:rPr>
        <w:t xml:space="preserve"> – </w:t>
      </w:r>
      <w:r>
        <w:rPr>
          <w:rFonts w:ascii="Times New Roman" w:hAnsi="Times New Roman" w:cs="Times New Roman"/>
          <w:color w:val="222222"/>
          <w:sz w:val="28"/>
          <w:szCs w:val="28"/>
        </w:rPr>
        <w:t>Налаштування</w:t>
      </w:r>
      <w:r w:rsidRPr="00DE5C90">
        <w:rPr>
          <w:rFonts w:ascii="Times New Roman" w:hAnsi="Times New Roman" w:cs="Times New Roman"/>
          <w:color w:val="222222"/>
          <w:sz w:val="28"/>
          <w:szCs w:val="28"/>
        </w:rPr>
        <w:t xml:space="preserve"> </w:t>
      </w:r>
      <w:r w:rsidRPr="00DE5C90">
        <w:rPr>
          <w:rFonts w:ascii="Times New Roman" w:hAnsi="Times New Roman" w:cs="Times New Roman"/>
          <w:color w:val="222222"/>
          <w:sz w:val="28"/>
          <w:szCs w:val="28"/>
          <w:lang w:val="en-US"/>
        </w:rPr>
        <w:t>CBWFQ</w:t>
      </w:r>
      <w:r w:rsidRPr="00407DF8">
        <w:rPr>
          <w:rFonts w:ascii="Times New Roman" w:hAnsi="Times New Roman" w:cs="Times New Roman"/>
          <w:color w:val="222222"/>
          <w:sz w:val="28"/>
          <w:szCs w:val="28"/>
          <w:lang w:val="ru-RU"/>
        </w:rPr>
        <w:t xml:space="preserve"> </w:t>
      </w:r>
      <w:r>
        <w:rPr>
          <w:rFonts w:ascii="Times New Roman" w:hAnsi="Times New Roman" w:cs="Times New Roman"/>
          <w:color w:val="222222"/>
          <w:sz w:val="28"/>
          <w:szCs w:val="28"/>
        </w:rPr>
        <w:t>на</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інтерфейсі маршрутизатор</w:t>
      </w:r>
      <w:r>
        <w:rPr>
          <w:rFonts w:ascii="Times New Roman" w:hAnsi="Times New Roman" w:cs="Times New Roman"/>
          <w:color w:val="222222"/>
          <w:sz w:val="28"/>
          <w:szCs w:val="28"/>
        </w:rPr>
        <w:t>а</w:t>
      </w:r>
    </w:p>
    <w:p w:rsidR="003C0A79" w:rsidRDefault="003C0A79" w:rsidP="00DE5C90">
      <w:pPr>
        <w:spacing w:after="0" w:line="360" w:lineRule="auto"/>
        <w:jc w:val="both"/>
        <w:rPr>
          <w:rFonts w:ascii="Times New Roman" w:hAnsi="Times New Roman" w:cs="Times New Roman"/>
          <w:color w:val="222222"/>
          <w:sz w:val="28"/>
          <w:szCs w:val="28"/>
          <w:lang w:val="ru-RU"/>
        </w:rPr>
      </w:pPr>
    </w:p>
    <w:p w:rsidR="00120342" w:rsidRPr="00DE5C90" w:rsidRDefault="00120342" w:rsidP="00120342">
      <w:pPr>
        <w:spacing w:after="0" w:line="360" w:lineRule="auto"/>
        <w:ind w:firstLine="720"/>
        <w:jc w:val="both"/>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Перевірка налаштувань алгоритму </w:t>
      </w:r>
      <w:r w:rsidRPr="00DE5C90">
        <w:rPr>
          <w:rFonts w:ascii="Times New Roman" w:hAnsi="Times New Roman" w:cs="Times New Roman"/>
          <w:color w:val="222222"/>
          <w:sz w:val="28"/>
          <w:szCs w:val="28"/>
          <w:lang w:val="en-US"/>
        </w:rPr>
        <w:t>CBWFQ</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на інтерфейсі </w:t>
      </w:r>
      <w:r>
        <w:rPr>
          <w:rFonts w:ascii="Times New Roman" w:hAnsi="Times New Roman" w:cs="Times New Roman"/>
          <w:color w:val="222222"/>
          <w:sz w:val="28"/>
          <w:szCs w:val="28"/>
        </w:rPr>
        <w:t>представлена на рис. 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9</w:t>
      </w:r>
      <w:r w:rsidRPr="00DE5C90">
        <w:rPr>
          <w:rFonts w:ascii="Times New Roman" w:hAnsi="Times New Roman" w:cs="Times New Roman"/>
          <w:color w:val="222222"/>
          <w:sz w:val="28"/>
          <w:szCs w:val="28"/>
        </w:rPr>
        <w:t>.</w:t>
      </w:r>
    </w:p>
    <w:p w:rsidR="00120342" w:rsidRPr="00120342" w:rsidRDefault="00120342" w:rsidP="00DE5C90">
      <w:pPr>
        <w:spacing w:after="0" w:line="360" w:lineRule="auto"/>
        <w:jc w:val="both"/>
        <w:rPr>
          <w:rFonts w:ascii="Times New Roman" w:hAnsi="Times New Roman" w:cs="Times New Roman"/>
          <w:color w:val="222222"/>
          <w:sz w:val="28"/>
          <w:szCs w:val="28"/>
        </w:rPr>
      </w:pPr>
    </w:p>
    <w:p w:rsidR="00120342" w:rsidRDefault="00120342" w:rsidP="00DE5C90">
      <w:pPr>
        <w:spacing w:after="0" w:line="360" w:lineRule="auto"/>
        <w:jc w:val="both"/>
        <w:rPr>
          <w:rFonts w:ascii="Times New Roman" w:hAnsi="Times New Roman" w:cs="Times New Roman"/>
          <w:color w:val="222222"/>
          <w:sz w:val="28"/>
          <w:szCs w:val="28"/>
          <w:lang w:val="ru-RU"/>
        </w:rPr>
      </w:pPr>
    </w:p>
    <w:p w:rsidR="00120342" w:rsidRDefault="00120342" w:rsidP="00DE5C90">
      <w:pPr>
        <w:spacing w:after="0" w:line="360" w:lineRule="auto"/>
        <w:jc w:val="both"/>
        <w:rPr>
          <w:rFonts w:ascii="Times New Roman" w:hAnsi="Times New Roman" w:cs="Times New Roman"/>
          <w:color w:val="222222"/>
          <w:sz w:val="28"/>
          <w:szCs w:val="28"/>
          <w:lang w:val="ru-RU"/>
        </w:rPr>
      </w:pPr>
    </w:p>
    <w:p w:rsidR="00120342" w:rsidRDefault="00120342" w:rsidP="00DE5C90">
      <w:pPr>
        <w:spacing w:after="0" w:line="360" w:lineRule="auto"/>
        <w:jc w:val="both"/>
        <w:rPr>
          <w:rFonts w:ascii="Times New Roman" w:hAnsi="Times New Roman" w:cs="Times New Roman"/>
          <w:color w:val="222222"/>
          <w:sz w:val="28"/>
          <w:szCs w:val="28"/>
          <w:lang w:val="ru-RU"/>
        </w:rPr>
      </w:pPr>
    </w:p>
    <w:p w:rsidR="00120342" w:rsidRDefault="00120342" w:rsidP="00DE5C90">
      <w:pPr>
        <w:spacing w:after="0" w:line="360" w:lineRule="auto"/>
        <w:jc w:val="both"/>
        <w:rPr>
          <w:rFonts w:ascii="Times New Roman" w:hAnsi="Times New Roman" w:cs="Times New Roman"/>
          <w:color w:val="222222"/>
          <w:sz w:val="28"/>
          <w:szCs w:val="28"/>
          <w:lang w:val="ru-RU"/>
        </w:rPr>
      </w:pPr>
    </w:p>
    <w:p w:rsidR="00120342" w:rsidRPr="00DE5C90" w:rsidRDefault="00120342" w:rsidP="00120342">
      <w:pPr>
        <w:spacing w:after="0" w:line="360" w:lineRule="auto"/>
        <w:jc w:val="center"/>
        <w:rPr>
          <w:rFonts w:ascii="Times New Roman" w:hAnsi="Times New Roman" w:cs="Times New Roman"/>
          <w:color w:val="222222"/>
          <w:sz w:val="28"/>
          <w:szCs w:val="28"/>
          <w:lang w:val="en-US"/>
        </w:rPr>
      </w:pPr>
      <w:r>
        <w:rPr>
          <w:noProof/>
          <w:lang w:val="ru-RU" w:eastAsia="ru-RU"/>
        </w:rPr>
        <w:drawing>
          <wp:inline distT="0" distB="0" distL="0" distR="0">
            <wp:extent cx="5633085" cy="6107430"/>
            <wp:effectExtent l="0" t="0" r="5715" b="7620"/>
            <wp:docPr id="61" name="Рисунок 61" descr="https://srv4.imgonline.com.ua/result_img/imgonline-com-ua-Negativ-kIBVzRRRMN1L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https://srv4.imgonline.com.ua/result_img/imgonline-com-ua-Negativ-kIBVzRRRMN1Lq.jpg"/>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33085" cy="6107430"/>
                    </a:xfrm>
                    <a:prstGeom prst="rect">
                      <a:avLst/>
                    </a:prstGeom>
                    <a:noFill/>
                    <a:ln>
                      <a:noFill/>
                    </a:ln>
                  </pic:spPr>
                </pic:pic>
              </a:graphicData>
            </a:graphic>
          </wp:inline>
        </w:drawing>
      </w:r>
    </w:p>
    <w:p w:rsidR="00120342" w:rsidRDefault="00120342" w:rsidP="00120342">
      <w:pPr>
        <w:spacing w:after="0" w:line="360" w:lineRule="auto"/>
        <w:jc w:val="center"/>
        <w:rPr>
          <w:rFonts w:ascii="Times New Roman" w:hAnsi="Times New Roman" w:cs="Times New Roman"/>
          <w:color w:val="222222"/>
          <w:sz w:val="28"/>
          <w:szCs w:val="28"/>
        </w:rPr>
      </w:pPr>
    </w:p>
    <w:p w:rsidR="00120342" w:rsidRPr="00DE5C90" w:rsidRDefault="00120342" w:rsidP="00120342">
      <w:pPr>
        <w:spacing w:after="0" w:line="360" w:lineRule="auto"/>
        <w:jc w:val="center"/>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9</w:t>
      </w:r>
      <w:r w:rsidRPr="00DE5C90">
        <w:rPr>
          <w:rFonts w:ascii="Times New Roman" w:hAnsi="Times New Roman" w:cs="Times New Roman"/>
          <w:color w:val="222222"/>
          <w:sz w:val="28"/>
          <w:szCs w:val="28"/>
        </w:rPr>
        <w:t xml:space="preserve"> – Результати налаштувань на маршрутизаторі</w:t>
      </w:r>
    </w:p>
    <w:p w:rsidR="00120342" w:rsidRDefault="00120342" w:rsidP="00DE5C90">
      <w:pPr>
        <w:spacing w:after="0" w:line="360" w:lineRule="auto"/>
        <w:jc w:val="both"/>
        <w:rPr>
          <w:rFonts w:ascii="Times New Roman" w:hAnsi="Times New Roman" w:cs="Times New Roman"/>
          <w:color w:val="222222"/>
          <w:sz w:val="28"/>
          <w:szCs w:val="28"/>
        </w:rPr>
      </w:pPr>
    </w:p>
    <w:p w:rsidR="00120342" w:rsidRPr="00120342" w:rsidRDefault="00120342" w:rsidP="00120342">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Також за допомогою команди </w:t>
      </w:r>
      <w:r>
        <w:rPr>
          <w:rFonts w:ascii="Times New Roman" w:hAnsi="Times New Roman" w:cs="Times New Roman"/>
          <w:color w:val="222222"/>
          <w:sz w:val="28"/>
          <w:szCs w:val="28"/>
          <w:lang w:val="en-US"/>
        </w:rPr>
        <w:t>ping</w:t>
      </w:r>
      <w:r w:rsidRPr="00120342">
        <w:rPr>
          <w:rFonts w:ascii="Times New Roman" w:hAnsi="Times New Roman" w:cs="Times New Roman"/>
          <w:color w:val="222222"/>
          <w:sz w:val="28"/>
          <w:szCs w:val="28"/>
          <w:lang w:val="ru-RU"/>
        </w:rPr>
        <w:t xml:space="preserve"> </w:t>
      </w:r>
      <w:r>
        <w:rPr>
          <w:rFonts w:ascii="Times New Roman" w:hAnsi="Times New Roman" w:cs="Times New Roman"/>
          <w:color w:val="222222"/>
          <w:sz w:val="28"/>
          <w:szCs w:val="28"/>
        </w:rPr>
        <w:t>було перевірено зв’язок між відправником та отримувачем (рис.3.10).</w:t>
      </w:r>
    </w:p>
    <w:p w:rsidR="003C0A79" w:rsidRDefault="00B5375E" w:rsidP="00B5375E">
      <w:pPr>
        <w:spacing w:after="0" w:line="360" w:lineRule="auto"/>
        <w:jc w:val="center"/>
        <w:rPr>
          <w:rFonts w:ascii="Times New Roman" w:hAnsi="Times New Roman" w:cs="Times New Roman"/>
          <w:color w:val="222222"/>
          <w:sz w:val="28"/>
          <w:szCs w:val="28"/>
          <w:lang w:val="en-US"/>
        </w:rPr>
      </w:pPr>
      <w:r>
        <w:rPr>
          <w:noProof/>
          <w:lang w:val="ru-RU" w:eastAsia="ru-RU"/>
        </w:rPr>
        <w:lastRenderedPageBreak/>
        <w:drawing>
          <wp:inline distT="0" distB="0" distL="0" distR="0">
            <wp:extent cx="3819525" cy="26574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cstate="print"/>
                    <a:stretch>
                      <a:fillRect/>
                    </a:stretch>
                  </pic:blipFill>
                  <pic:spPr>
                    <a:xfrm>
                      <a:off x="0" y="0"/>
                      <a:ext cx="3819525" cy="2657475"/>
                    </a:xfrm>
                    <a:prstGeom prst="rect">
                      <a:avLst/>
                    </a:prstGeom>
                  </pic:spPr>
                </pic:pic>
              </a:graphicData>
            </a:graphic>
          </wp:inline>
        </w:drawing>
      </w:r>
    </w:p>
    <w:p w:rsidR="003C0A79" w:rsidRDefault="003C0A79" w:rsidP="00DE5C90">
      <w:pPr>
        <w:spacing w:after="0" w:line="360" w:lineRule="auto"/>
        <w:jc w:val="both"/>
        <w:rPr>
          <w:rFonts w:ascii="Times New Roman" w:hAnsi="Times New Roman" w:cs="Times New Roman"/>
          <w:color w:val="222222"/>
          <w:sz w:val="28"/>
          <w:szCs w:val="28"/>
          <w:lang w:val="en-US"/>
        </w:rPr>
      </w:pPr>
    </w:p>
    <w:p w:rsidR="00120342" w:rsidRPr="00120342" w:rsidRDefault="00120342" w:rsidP="00120342">
      <w:pPr>
        <w:spacing w:after="0" w:line="360" w:lineRule="auto"/>
        <w:jc w:val="center"/>
        <w:rPr>
          <w:rFonts w:ascii="Times New Roman" w:hAnsi="Times New Roman" w:cs="Times New Roman"/>
          <w:color w:val="222222"/>
          <w:sz w:val="28"/>
          <w:szCs w:val="28"/>
          <w:lang w:val="ru-RU"/>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10</w:t>
      </w:r>
      <w:r w:rsidRPr="00DE5C90">
        <w:rPr>
          <w:rFonts w:ascii="Times New Roman" w:hAnsi="Times New Roman" w:cs="Times New Roman"/>
          <w:color w:val="222222"/>
          <w:sz w:val="28"/>
          <w:szCs w:val="28"/>
        </w:rPr>
        <w:t xml:space="preserve"> – </w:t>
      </w:r>
      <w:r>
        <w:rPr>
          <w:rFonts w:ascii="Times New Roman" w:hAnsi="Times New Roman" w:cs="Times New Roman"/>
          <w:color w:val="222222"/>
          <w:sz w:val="28"/>
          <w:szCs w:val="28"/>
        </w:rPr>
        <w:t>Перевірка зв’язку між відправником та отримувачем</w:t>
      </w:r>
    </w:p>
    <w:p w:rsidR="003C0A79" w:rsidRDefault="003C0A79" w:rsidP="00DE5C90">
      <w:pPr>
        <w:spacing w:after="0" w:line="360" w:lineRule="auto"/>
        <w:jc w:val="both"/>
        <w:rPr>
          <w:rFonts w:ascii="Times New Roman" w:hAnsi="Times New Roman" w:cs="Times New Roman"/>
          <w:color w:val="222222"/>
          <w:sz w:val="28"/>
          <w:szCs w:val="28"/>
          <w:lang w:val="ru-RU"/>
        </w:rPr>
      </w:pPr>
    </w:p>
    <w:p w:rsidR="00EE3CE5" w:rsidRPr="00EE3CE5" w:rsidRDefault="00EE3CE5" w:rsidP="00762673">
      <w:pPr>
        <w:spacing w:after="0" w:line="360" w:lineRule="auto"/>
        <w:ind w:firstLine="709"/>
        <w:jc w:val="both"/>
        <w:rPr>
          <w:rFonts w:ascii="Times New Roman" w:hAnsi="Times New Roman" w:cs="Times New Roman"/>
          <w:color w:val="222222"/>
          <w:sz w:val="28"/>
          <w:szCs w:val="28"/>
        </w:rPr>
      </w:pPr>
      <w:r w:rsidRPr="00EE3CE5">
        <w:rPr>
          <w:rFonts w:ascii="Times New Roman" w:hAnsi="Times New Roman" w:cs="Times New Roman"/>
          <w:color w:val="222222"/>
          <w:sz w:val="28"/>
          <w:szCs w:val="28"/>
        </w:rPr>
        <w:t>У генераторі трафіка</w:t>
      </w:r>
      <w:r>
        <w:rPr>
          <w:rFonts w:ascii="Times New Roman" w:hAnsi="Times New Roman" w:cs="Times New Roman"/>
          <w:color w:val="222222"/>
          <w:sz w:val="28"/>
          <w:szCs w:val="28"/>
        </w:rPr>
        <w:t xml:space="preserve"> було відтворено 8 потоків із середньою швидкістю 10.55 пакетів/секунду (рис. 3.11)</w:t>
      </w:r>
    </w:p>
    <w:p w:rsidR="008B6C12" w:rsidRDefault="008B6C12" w:rsidP="00762673">
      <w:pPr>
        <w:spacing w:after="0" w:line="360" w:lineRule="auto"/>
        <w:ind w:firstLine="709"/>
        <w:jc w:val="both"/>
        <w:rPr>
          <w:rFonts w:ascii="Times New Roman" w:hAnsi="Times New Roman" w:cs="Times New Roman"/>
          <w:color w:val="222222"/>
          <w:sz w:val="28"/>
          <w:szCs w:val="28"/>
        </w:rPr>
      </w:pPr>
    </w:p>
    <w:p w:rsidR="008B6C12" w:rsidRDefault="00EE3CE5" w:rsidP="00DE5C90">
      <w:pPr>
        <w:spacing w:after="0" w:line="360" w:lineRule="auto"/>
        <w:jc w:val="both"/>
        <w:rPr>
          <w:rFonts w:ascii="Times New Roman" w:hAnsi="Times New Roman" w:cs="Times New Roman"/>
          <w:color w:val="222222"/>
          <w:sz w:val="28"/>
          <w:szCs w:val="28"/>
        </w:rPr>
      </w:pPr>
      <w:r>
        <w:rPr>
          <w:noProof/>
          <w:lang w:val="ru-RU" w:eastAsia="ru-RU"/>
        </w:rPr>
        <w:drawing>
          <wp:inline distT="0" distB="0" distL="0" distR="0">
            <wp:extent cx="6120130" cy="2225167"/>
            <wp:effectExtent l="0" t="0" r="0" b="381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cstate="print"/>
                    <a:stretch>
                      <a:fillRect/>
                    </a:stretch>
                  </pic:blipFill>
                  <pic:spPr>
                    <a:xfrm>
                      <a:off x="0" y="0"/>
                      <a:ext cx="6120130" cy="2225167"/>
                    </a:xfrm>
                    <a:prstGeom prst="rect">
                      <a:avLst/>
                    </a:prstGeom>
                  </pic:spPr>
                </pic:pic>
              </a:graphicData>
            </a:graphic>
          </wp:inline>
        </w:drawing>
      </w:r>
    </w:p>
    <w:p w:rsidR="008B6C12" w:rsidRDefault="008B6C12" w:rsidP="00DE5C90">
      <w:pPr>
        <w:spacing w:after="0" w:line="360" w:lineRule="auto"/>
        <w:jc w:val="both"/>
        <w:rPr>
          <w:rFonts w:ascii="Times New Roman" w:hAnsi="Times New Roman" w:cs="Times New Roman"/>
          <w:color w:val="222222"/>
          <w:sz w:val="28"/>
          <w:szCs w:val="28"/>
        </w:rPr>
      </w:pPr>
    </w:p>
    <w:p w:rsidR="00EE3CE5" w:rsidRPr="00120342" w:rsidRDefault="00EE3CE5" w:rsidP="00EE3CE5">
      <w:pPr>
        <w:spacing w:after="0" w:line="360" w:lineRule="auto"/>
        <w:jc w:val="center"/>
        <w:rPr>
          <w:rFonts w:ascii="Times New Roman" w:hAnsi="Times New Roman" w:cs="Times New Roman"/>
          <w:color w:val="222222"/>
          <w:sz w:val="28"/>
          <w:szCs w:val="28"/>
          <w:lang w:val="ru-RU"/>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11</w:t>
      </w:r>
      <w:r w:rsidRPr="00DE5C90">
        <w:rPr>
          <w:rFonts w:ascii="Times New Roman" w:hAnsi="Times New Roman" w:cs="Times New Roman"/>
          <w:color w:val="222222"/>
          <w:sz w:val="28"/>
          <w:szCs w:val="28"/>
        </w:rPr>
        <w:t xml:space="preserve"> – </w:t>
      </w:r>
      <w:r>
        <w:rPr>
          <w:rFonts w:ascii="Times New Roman" w:hAnsi="Times New Roman" w:cs="Times New Roman"/>
          <w:color w:val="222222"/>
          <w:sz w:val="28"/>
          <w:szCs w:val="28"/>
        </w:rPr>
        <w:t>Ст</w:t>
      </w:r>
      <w:r w:rsidR="00635178">
        <w:rPr>
          <w:rFonts w:ascii="Times New Roman" w:hAnsi="Times New Roman" w:cs="Times New Roman"/>
          <w:color w:val="222222"/>
          <w:sz w:val="28"/>
          <w:szCs w:val="28"/>
        </w:rPr>
        <w:t>ворення</w:t>
      </w:r>
      <w:r>
        <w:rPr>
          <w:rFonts w:ascii="Times New Roman" w:hAnsi="Times New Roman" w:cs="Times New Roman"/>
          <w:color w:val="222222"/>
          <w:sz w:val="28"/>
          <w:szCs w:val="28"/>
        </w:rPr>
        <w:t xml:space="preserve"> потоків</w:t>
      </w:r>
    </w:p>
    <w:p w:rsidR="008B6C12" w:rsidRPr="00EE3CE5" w:rsidRDefault="008B6C12" w:rsidP="00DE5C90">
      <w:pPr>
        <w:spacing w:after="0" w:line="360" w:lineRule="auto"/>
        <w:jc w:val="both"/>
        <w:rPr>
          <w:rFonts w:ascii="Times New Roman" w:hAnsi="Times New Roman" w:cs="Times New Roman"/>
          <w:color w:val="222222"/>
          <w:sz w:val="28"/>
          <w:szCs w:val="28"/>
          <w:lang w:val="ru-RU"/>
        </w:rPr>
      </w:pPr>
    </w:p>
    <w:p w:rsidR="00762673" w:rsidRDefault="00762673" w:rsidP="00762673">
      <w:pPr>
        <w:spacing w:after="0" w:line="360" w:lineRule="auto"/>
        <w:ind w:firstLine="709"/>
        <w:jc w:val="both"/>
        <w:rPr>
          <w:rFonts w:ascii="Times New Roman" w:hAnsi="Times New Roman" w:cs="Times New Roman"/>
          <w:color w:val="222222"/>
          <w:sz w:val="28"/>
          <w:szCs w:val="28"/>
        </w:rPr>
      </w:pPr>
    </w:p>
    <w:p w:rsidR="00762673" w:rsidRDefault="00762673" w:rsidP="00762673">
      <w:pPr>
        <w:spacing w:after="0" w:line="360" w:lineRule="auto"/>
        <w:ind w:firstLine="709"/>
        <w:jc w:val="both"/>
        <w:rPr>
          <w:rFonts w:ascii="Times New Roman" w:hAnsi="Times New Roman" w:cs="Times New Roman"/>
          <w:color w:val="222222"/>
          <w:sz w:val="28"/>
          <w:szCs w:val="28"/>
        </w:rPr>
      </w:pPr>
    </w:p>
    <w:p w:rsidR="00762673" w:rsidRDefault="00762673" w:rsidP="00762673">
      <w:pPr>
        <w:spacing w:after="0" w:line="360" w:lineRule="auto"/>
        <w:ind w:firstLine="709"/>
        <w:jc w:val="both"/>
        <w:rPr>
          <w:rFonts w:ascii="Times New Roman" w:hAnsi="Times New Roman" w:cs="Times New Roman"/>
          <w:color w:val="222222"/>
          <w:sz w:val="28"/>
          <w:szCs w:val="28"/>
        </w:rPr>
      </w:pPr>
    </w:p>
    <w:p w:rsidR="00762673" w:rsidRDefault="00762673" w:rsidP="00762673">
      <w:pPr>
        <w:spacing w:after="0" w:line="360" w:lineRule="auto"/>
        <w:ind w:firstLine="709"/>
        <w:jc w:val="both"/>
        <w:rPr>
          <w:rFonts w:ascii="Times New Roman" w:hAnsi="Times New Roman" w:cs="Times New Roman"/>
          <w:color w:val="222222"/>
          <w:sz w:val="28"/>
          <w:szCs w:val="28"/>
        </w:rPr>
      </w:pPr>
    </w:p>
    <w:p w:rsidR="008B6C12" w:rsidRDefault="00762673" w:rsidP="00762673">
      <w:pPr>
        <w:spacing w:after="0"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lastRenderedPageBreak/>
        <w:t>3.4 Аналіз результатів дослідження</w:t>
      </w:r>
    </w:p>
    <w:p w:rsidR="008B6C12" w:rsidRDefault="008B6C12" w:rsidP="00DE5C90">
      <w:pPr>
        <w:spacing w:after="0" w:line="360" w:lineRule="auto"/>
        <w:jc w:val="both"/>
        <w:rPr>
          <w:rFonts w:ascii="Times New Roman" w:hAnsi="Times New Roman" w:cs="Times New Roman"/>
          <w:color w:val="222222"/>
          <w:sz w:val="28"/>
          <w:szCs w:val="28"/>
        </w:rPr>
      </w:pPr>
    </w:p>
    <w:p w:rsidR="008B6C12" w:rsidRPr="0018378C" w:rsidRDefault="00635178" w:rsidP="00635178">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Для аналізу результатів дослідження було використано сторінку «Статистика» з генератора та аналізатора трафіка </w:t>
      </w:r>
      <w:r>
        <w:rPr>
          <w:rFonts w:ascii="Times New Roman" w:hAnsi="Times New Roman" w:cs="Times New Roman"/>
          <w:color w:val="222222"/>
          <w:sz w:val="28"/>
          <w:szCs w:val="28"/>
          <w:lang w:val="en-US"/>
        </w:rPr>
        <w:t>Ostinato</w:t>
      </w:r>
      <w:r>
        <w:rPr>
          <w:rFonts w:ascii="Times New Roman" w:hAnsi="Times New Roman" w:cs="Times New Roman"/>
          <w:color w:val="222222"/>
          <w:sz w:val="28"/>
          <w:szCs w:val="28"/>
          <w:lang w:val="ru-RU"/>
        </w:rPr>
        <w:t xml:space="preserve"> </w:t>
      </w:r>
      <w:r w:rsidRPr="00635178">
        <w:rPr>
          <w:rFonts w:ascii="Times New Roman" w:hAnsi="Times New Roman" w:cs="Times New Roman"/>
          <w:color w:val="222222"/>
          <w:sz w:val="28"/>
          <w:szCs w:val="28"/>
          <w:lang w:val="ru-RU"/>
        </w:rPr>
        <w:t>(</w:t>
      </w:r>
      <w:r>
        <w:rPr>
          <w:rFonts w:ascii="Times New Roman" w:hAnsi="Times New Roman" w:cs="Times New Roman"/>
          <w:color w:val="222222"/>
          <w:sz w:val="28"/>
          <w:szCs w:val="28"/>
        </w:rPr>
        <w:t>рис. 3.12), також була використана спеціальна команда</w:t>
      </w:r>
      <w:r w:rsidR="00C23457">
        <w:rPr>
          <w:rFonts w:ascii="Times New Roman" w:hAnsi="Times New Roman" w:cs="Times New Roman"/>
          <w:color w:val="222222"/>
          <w:sz w:val="28"/>
          <w:szCs w:val="28"/>
        </w:rPr>
        <w:t xml:space="preserve"> у командному вікні </w:t>
      </w:r>
      <w:proofErr w:type="spellStart"/>
      <w:r w:rsidR="00C23457">
        <w:rPr>
          <w:rFonts w:ascii="Times New Roman" w:hAnsi="Times New Roman" w:cs="Times New Roman"/>
          <w:color w:val="222222"/>
          <w:sz w:val="28"/>
          <w:szCs w:val="28"/>
        </w:rPr>
        <w:t>роутера</w:t>
      </w:r>
      <w:proofErr w:type="spellEnd"/>
      <w:r>
        <w:rPr>
          <w:rFonts w:ascii="Times New Roman" w:hAnsi="Times New Roman" w:cs="Times New Roman"/>
          <w:color w:val="222222"/>
          <w:sz w:val="28"/>
          <w:szCs w:val="28"/>
        </w:rPr>
        <w:t xml:space="preserve">, яка дозволила перевірити швидкість передачі пакетів під час експерименту (рис. 3.13); також було проведено захоплення пакетів за допомогою програми </w:t>
      </w:r>
      <w:r>
        <w:rPr>
          <w:rFonts w:ascii="Times New Roman" w:hAnsi="Times New Roman" w:cs="Times New Roman"/>
          <w:color w:val="222222"/>
          <w:sz w:val="28"/>
          <w:szCs w:val="28"/>
          <w:lang w:val="en-US"/>
        </w:rPr>
        <w:t>Wire</w:t>
      </w:r>
      <w:r w:rsidR="0018378C">
        <w:rPr>
          <w:rFonts w:ascii="Times New Roman" w:hAnsi="Times New Roman" w:cs="Times New Roman"/>
          <w:color w:val="222222"/>
          <w:sz w:val="28"/>
          <w:szCs w:val="28"/>
          <w:lang w:val="en-US"/>
        </w:rPr>
        <w:t>shark</w:t>
      </w:r>
      <w:r w:rsidR="0018378C" w:rsidRPr="0018378C">
        <w:rPr>
          <w:rFonts w:ascii="Times New Roman" w:hAnsi="Times New Roman" w:cs="Times New Roman"/>
          <w:color w:val="222222"/>
          <w:sz w:val="28"/>
          <w:szCs w:val="28"/>
          <w:lang w:val="ru-RU"/>
        </w:rPr>
        <w:t xml:space="preserve"> (</w:t>
      </w:r>
      <w:r w:rsidR="0018378C">
        <w:rPr>
          <w:rFonts w:ascii="Times New Roman" w:hAnsi="Times New Roman" w:cs="Times New Roman"/>
          <w:color w:val="222222"/>
          <w:sz w:val="28"/>
          <w:szCs w:val="28"/>
        </w:rPr>
        <w:t>рис. 3.14, 3.15).</w:t>
      </w:r>
    </w:p>
    <w:p w:rsidR="008B6C12" w:rsidRDefault="008B6C12" w:rsidP="00635178">
      <w:pPr>
        <w:spacing w:after="0" w:line="360" w:lineRule="auto"/>
        <w:ind w:firstLine="720"/>
        <w:jc w:val="both"/>
        <w:rPr>
          <w:rFonts w:ascii="Times New Roman" w:hAnsi="Times New Roman" w:cs="Times New Roman"/>
          <w:color w:val="222222"/>
          <w:sz w:val="28"/>
          <w:szCs w:val="28"/>
        </w:rPr>
      </w:pPr>
    </w:p>
    <w:p w:rsidR="0018378C" w:rsidRDefault="0018378C" w:rsidP="0018378C">
      <w:pPr>
        <w:spacing w:after="0" w:line="360" w:lineRule="auto"/>
        <w:jc w:val="center"/>
        <w:rPr>
          <w:rFonts w:ascii="Times New Roman" w:hAnsi="Times New Roman" w:cs="Times New Roman"/>
          <w:color w:val="222222"/>
          <w:sz w:val="28"/>
          <w:szCs w:val="28"/>
        </w:rPr>
      </w:pPr>
      <w:r>
        <w:rPr>
          <w:noProof/>
          <w:lang w:val="ru-RU" w:eastAsia="ru-RU"/>
        </w:rPr>
        <w:drawing>
          <wp:inline distT="0" distB="0" distL="0" distR="0">
            <wp:extent cx="2514600" cy="272415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stretch>
                      <a:fillRect/>
                    </a:stretch>
                  </pic:blipFill>
                  <pic:spPr>
                    <a:xfrm>
                      <a:off x="0" y="0"/>
                      <a:ext cx="2514600" cy="2724150"/>
                    </a:xfrm>
                    <a:prstGeom prst="rect">
                      <a:avLst/>
                    </a:prstGeom>
                  </pic:spPr>
                </pic:pic>
              </a:graphicData>
            </a:graphic>
          </wp:inline>
        </w:drawing>
      </w:r>
    </w:p>
    <w:p w:rsidR="0018378C" w:rsidRDefault="0018378C" w:rsidP="00DE5C90">
      <w:pPr>
        <w:spacing w:after="0" w:line="360" w:lineRule="auto"/>
        <w:jc w:val="both"/>
        <w:rPr>
          <w:rFonts w:ascii="Times New Roman" w:hAnsi="Times New Roman" w:cs="Times New Roman"/>
          <w:color w:val="222222"/>
          <w:sz w:val="28"/>
          <w:szCs w:val="28"/>
        </w:rPr>
      </w:pPr>
    </w:p>
    <w:p w:rsidR="003C0A79" w:rsidRDefault="0018378C" w:rsidP="0018378C">
      <w:pPr>
        <w:spacing w:after="0" w:line="360" w:lineRule="auto"/>
        <w:jc w:val="center"/>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12</w:t>
      </w:r>
      <w:r w:rsidRPr="00DE5C90">
        <w:rPr>
          <w:rFonts w:ascii="Times New Roman" w:hAnsi="Times New Roman" w:cs="Times New Roman"/>
          <w:color w:val="222222"/>
          <w:sz w:val="28"/>
          <w:szCs w:val="28"/>
        </w:rPr>
        <w:t xml:space="preserve"> – </w:t>
      </w:r>
      <w:r>
        <w:rPr>
          <w:rFonts w:ascii="Times New Roman" w:hAnsi="Times New Roman" w:cs="Times New Roman"/>
          <w:color w:val="222222"/>
          <w:sz w:val="28"/>
          <w:szCs w:val="28"/>
        </w:rPr>
        <w:t xml:space="preserve">«Статистика» із генератора та аналізатора трафіка </w:t>
      </w:r>
      <w:r>
        <w:rPr>
          <w:rFonts w:ascii="Times New Roman" w:hAnsi="Times New Roman" w:cs="Times New Roman"/>
          <w:color w:val="222222"/>
          <w:sz w:val="28"/>
          <w:szCs w:val="28"/>
          <w:lang w:val="en-US"/>
        </w:rPr>
        <w:t>Ostinato</w:t>
      </w:r>
    </w:p>
    <w:p w:rsidR="00F162DF" w:rsidRPr="00120342" w:rsidRDefault="00F162DF" w:rsidP="00DE5C90">
      <w:pPr>
        <w:spacing w:after="0" w:line="360" w:lineRule="auto"/>
        <w:jc w:val="both"/>
        <w:rPr>
          <w:rFonts w:ascii="Times New Roman" w:hAnsi="Times New Roman" w:cs="Times New Roman"/>
          <w:color w:val="222222"/>
          <w:sz w:val="28"/>
          <w:szCs w:val="28"/>
          <w:lang w:val="ru-RU"/>
        </w:rPr>
      </w:pPr>
    </w:p>
    <w:p w:rsidR="00504931" w:rsidRPr="00120342" w:rsidRDefault="0018378C" w:rsidP="0018378C">
      <w:pPr>
        <w:spacing w:after="0" w:line="360" w:lineRule="auto"/>
        <w:jc w:val="center"/>
        <w:rPr>
          <w:rFonts w:ascii="Times New Roman" w:hAnsi="Times New Roman" w:cs="Times New Roman"/>
          <w:color w:val="222222"/>
          <w:sz w:val="28"/>
          <w:szCs w:val="28"/>
          <w:lang w:val="ru-RU"/>
        </w:rPr>
      </w:pPr>
      <w:r>
        <w:rPr>
          <w:noProof/>
          <w:lang w:val="ru-RU" w:eastAsia="ru-RU"/>
        </w:rPr>
        <w:drawing>
          <wp:inline distT="0" distB="0" distL="0" distR="0">
            <wp:extent cx="4733925" cy="485775"/>
            <wp:effectExtent l="0" t="0" r="9525"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print"/>
                    <a:stretch>
                      <a:fillRect/>
                    </a:stretch>
                  </pic:blipFill>
                  <pic:spPr>
                    <a:xfrm>
                      <a:off x="0" y="0"/>
                      <a:ext cx="4733925" cy="485775"/>
                    </a:xfrm>
                    <a:prstGeom prst="rect">
                      <a:avLst/>
                    </a:prstGeom>
                  </pic:spPr>
                </pic:pic>
              </a:graphicData>
            </a:graphic>
          </wp:inline>
        </w:drawing>
      </w:r>
    </w:p>
    <w:p w:rsidR="00A069F1" w:rsidRDefault="0018378C" w:rsidP="0018378C">
      <w:pPr>
        <w:spacing w:after="0" w:line="360" w:lineRule="auto"/>
        <w:jc w:val="center"/>
        <w:rPr>
          <w:rFonts w:ascii="Times New Roman" w:hAnsi="Times New Roman" w:cs="Times New Roman"/>
          <w:color w:val="222222"/>
          <w:sz w:val="28"/>
          <w:szCs w:val="28"/>
        </w:rPr>
      </w:pPr>
      <w:r>
        <w:rPr>
          <w:noProof/>
          <w:lang w:val="ru-RU" w:eastAsia="ru-RU"/>
        </w:rPr>
        <w:drawing>
          <wp:inline distT="0" distB="0" distL="0" distR="0">
            <wp:extent cx="4610100" cy="4572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cstate="print"/>
                    <a:stretch>
                      <a:fillRect/>
                    </a:stretch>
                  </pic:blipFill>
                  <pic:spPr>
                    <a:xfrm>
                      <a:off x="0" y="0"/>
                      <a:ext cx="4610100" cy="457200"/>
                    </a:xfrm>
                    <a:prstGeom prst="rect">
                      <a:avLst/>
                    </a:prstGeom>
                  </pic:spPr>
                </pic:pic>
              </a:graphicData>
            </a:graphic>
          </wp:inline>
        </w:drawing>
      </w:r>
    </w:p>
    <w:p w:rsidR="00A069F1" w:rsidRDefault="00A069F1" w:rsidP="0018378C">
      <w:pPr>
        <w:spacing w:after="0" w:line="360" w:lineRule="auto"/>
        <w:jc w:val="center"/>
        <w:rPr>
          <w:rFonts w:ascii="Times New Roman" w:hAnsi="Times New Roman" w:cs="Times New Roman"/>
          <w:color w:val="222222"/>
          <w:sz w:val="28"/>
          <w:szCs w:val="28"/>
        </w:rPr>
      </w:pPr>
    </w:p>
    <w:p w:rsidR="0018378C" w:rsidRDefault="0018378C" w:rsidP="0018378C">
      <w:pPr>
        <w:spacing w:after="0" w:line="360" w:lineRule="auto"/>
        <w:jc w:val="center"/>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13</w:t>
      </w:r>
      <w:r w:rsidRPr="00DE5C90">
        <w:rPr>
          <w:rFonts w:ascii="Times New Roman" w:hAnsi="Times New Roman" w:cs="Times New Roman"/>
          <w:color w:val="222222"/>
          <w:sz w:val="28"/>
          <w:szCs w:val="28"/>
        </w:rPr>
        <w:t xml:space="preserve"> – </w:t>
      </w:r>
      <w:r>
        <w:rPr>
          <w:rFonts w:ascii="Times New Roman" w:hAnsi="Times New Roman" w:cs="Times New Roman"/>
          <w:color w:val="222222"/>
          <w:sz w:val="28"/>
          <w:szCs w:val="28"/>
        </w:rPr>
        <w:t>Перевірка швидкості передачі пакетів</w:t>
      </w:r>
    </w:p>
    <w:p w:rsidR="0018378C" w:rsidRPr="00120342" w:rsidRDefault="0018378C" w:rsidP="0018378C">
      <w:pPr>
        <w:spacing w:after="0" w:line="360" w:lineRule="auto"/>
        <w:jc w:val="both"/>
        <w:rPr>
          <w:rFonts w:ascii="Times New Roman" w:hAnsi="Times New Roman" w:cs="Times New Roman"/>
          <w:color w:val="222222"/>
          <w:sz w:val="28"/>
          <w:szCs w:val="28"/>
          <w:lang w:val="ru-RU"/>
        </w:rPr>
      </w:pPr>
    </w:p>
    <w:p w:rsidR="0018378C" w:rsidRPr="0018378C" w:rsidRDefault="0018378C" w:rsidP="0018378C">
      <w:pPr>
        <w:spacing w:after="0" w:line="360" w:lineRule="auto"/>
        <w:jc w:val="center"/>
        <w:rPr>
          <w:rFonts w:ascii="Times New Roman" w:hAnsi="Times New Roman" w:cs="Times New Roman"/>
          <w:color w:val="222222"/>
          <w:sz w:val="28"/>
          <w:szCs w:val="28"/>
          <w:lang w:val="ru-RU"/>
        </w:rPr>
      </w:pPr>
    </w:p>
    <w:p w:rsidR="00B5375E" w:rsidRPr="00762673" w:rsidRDefault="00B5375E" w:rsidP="00DE5C90">
      <w:pPr>
        <w:spacing w:after="0" w:line="360" w:lineRule="auto"/>
        <w:jc w:val="both"/>
        <w:rPr>
          <w:rFonts w:ascii="Times New Roman" w:hAnsi="Times New Roman" w:cs="Times New Roman"/>
          <w:color w:val="222222"/>
          <w:sz w:val="28"/>
          <w:szCs w:val="28"/>
          <w:lang w:val="ru-RU"/>
        </w:rPr>
      </w:pPr>
    </w:p>
    <w:p w:rsidR="00504931" w:rsidRPr="00762673" w:rsidRDefault="00504931" w:rsidP="00DE5C90">
      <w:pPr>
        <w:spacing w:after="0" w:line="360" w:lineRule="auto"/>
        <w:jc w:val="both"/>
        <w:rPr>
          <w:rFonts w:ascii="Times New Roman" w:hAnsi="Times New Roman" w:cs="Times New Roman"/>
          <w:color w:val="222222"/>
          <w:sz w:val="28"/>
          <w:szCs w:val="28"/>
          <w:lang w:val="ru-RU"/>
        </w:rPr>
      </w:pPr>
    </w:p>
    <w:p w:rsidR="00504931" w:rsidRDefault="00504931" w:rsidP="0018378C">
      <w:pPr>
        <w:spacing w:after="0" w:line="360" w:lineRule="auto"/>
        <w:jc w:val="center"/>
        <w:rPr>
          <w:rFonts w:ascii="Times New Roman" w:hAnsi="Times New Roman" w:cs="Times New Roman"/>
          <w:color w:val="222222"/>
          <w:sz w:val="28"/>
          <w:szCs w:val="28"/>
        </w:rPr>
      </w:pPr>
      <w:r>
        <w:rPr>
          <w:noProof/>
          <w:lang w:val="ru-RU" w:eastAsia="ru-RU"/>
        </w:rPr>
        <w:drawing>
          <wp:inline distT="0" distB="0" distL="0" distR="0">
            <wp:extent cx="5092328" cy="301924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print"/>
                    <a:stretch>
                      <a:fillRect/>
                    </a:stretch>
                  </pic:blipFill>
                  <pic:spPr>
                    <a:xfrm>
                      <a:off x="0" y="0"/>
                      <a:ext cx="5095660" cy="3021221"/>
                    </a:xfrm>
                    <a:prstGeom prst="rect">
                      <a:avLst/>
                    </a:prstGeom>
                  </pic:spPr>
                </pic:pic>
              </a:graphicData>
            </a:graphic>
          </wp:inline>
        </w:drawing>
      </w:r>
    </w:p>
    <w:p w:rsidR="0018378C" w:rsidRDefault="0018378C" w:rsidP="00DE5C90">
      <w:pPr>
        <w:spacing w:after="0" w:line="360" w:lineRule="auto"/>
        <w:jc w:val="both"/>
        <w:rPr>
          <w:rFonts w:ascii="Times New Roman" w:hAnsi="Times New Roman" w:cs="Times New Roman"/>
          <w:color w:val="222222"/>
          <w:sz w:val="28"/>
          <w:szCs w:val="28"/>
        </w:rPr>
      </w:pPr>
    </w:p>
    <w:p w:rsidR="0018378C" w:rsidRPr="00E44651" w:rsidRDefault="0018378C" w:rsidP="0018378C">
      <w:pPr>
        <w:spacing w:after="0" w:line="360" w:lineRule="auto"/>
        <w:jc w:val="center"/>
        <w:rPr>
          <w:rFonts w:ascii="Times New Roman" w:hAnsi="Times New Roman" w:cs="Times New Roman"/>
          <w:color w:val="222222"/>
          <w:sz w:val="28"/>
          <w:szCs w:val="28"/>
          <w:lang w:val="ru-RU"/>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14</w:t>
      </w:r>
      <w:r w:rsidRPr="00DE5C90">
        <w:rPr>
          <w:rFonts w:ascii="Times New Roman" w:hAnsi="Times New Roman" w:cs="Times New Roman"/>
          <w:color w:val="222222"/>
          <w:sz w:val="28"/>
          <w:szCs w:val="28"/>
        </w:rPr>
        <w:t xml:space="preserve"> –</w:t>
      </w:r>
      <w:r>
        <w:rPr>
          <w:rFonts w:ascii="Times New Roman" w:hAnsi="Times New Roman" w:cs="Times New Roman"/>
          <w:color w:val="222222"/>
          <w:sz w:val="28"/>
          <w:szCs w:val="28"/>
        </w:rPr>
        <w:t xml:space="preserve">Захоплення пакетів за допомогою програми </w:t>
      </w:r>
      <w:r>
        <w:rPr>
          <w:rFonts w:ascii="Times New Roman" w:hAnsi="Times New Roman" w:cs="Times New Roman"/>
          <w:color w:val="222222"/>
          <w:sz w:val="28"/>
          <w:szCs w:val="28"/>
          <w:lang w:val="en-US"/>
        </w:rPr>
        <w:t>Wireshark</w:t>
      </w:r>
    </w:p>
    <w:p w:rsidR="0018378C" w:rsidRPr="0018378C" w:rsidRDefault="0018378C" w:rsidP="00DE5C90">
      <w:pPr>
        <w:spacing w:after="0" w:line="360" w:lineRule="auto"/>
        <w:jc w:val="both"/>
        <w:rPr>
          <w:rFonts w:ascii="Times New Roman" w:hAnsi="Times New Roman" w:cs="Times New Roman"/>
          <w:color w:val="222222"/>
          <w:sz w:val="28"/>
          <w:szCs w:val="28"/>
        </w:rPr>
      </w:pPr>
    </w:p>
    <w:p w:rsidR="00236103" w:rsidRPr="00834D27" w:rsidRDefault="00762673" w:rsidP="0018378C">
      <w:pPr>
        <w:spacing w:after="0" w:line="360" w:lineRule="auto"/>
        <w:jc w:val="center"/>
        <w:rPr>
          <w:rFonts w:ascii="Times New Roman" w:hAnsi="Times New Roman" w:cs="Times New Roman"/>
          <w:color w:val="222222"/>
          <w:sz w:val="28"/>
          <w:szCs w:val="28"/>
          <w:lang w:val="ru-RU"/>
        </w:rPr>
      </w:pPr>
      <w:r>
        <w:rPr>
          <w:rFonts w:ascii="Times New Roman" w:hAnsi="Times New Roman" w:cs="Times New Roman"/>
          <w:noProof/>
          <w:color w:val="222222"/>
          <w:sz w:val="28"/>
          <w:szCs w:val="28"/>
          <w:lang w:val="ru-RU" w:eastAsia="ru-RU"/>
        </w:rPr>
        <w:drawing>
          <wp:inline distT="0" distB="0" distL="0" distR="0">
            <wp:extent cx="5092411" cy="4019909"/>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2600" cy="4020058"/>
                    </a:xfrm>
                    <a:prstGeom prst="rect">
                      <a:avLst/>
                    </a:prstGeom>
                    <a:noFill/>
                    <a:ln>
                      <a:noFill/>
                    </a:ln>
                  </pic:spPr>
                </pic:pic>
              </a:graphicData>
            </a:graphic>
          </wp:inline>
        </w:drawing>
      </w:r>
    </w:p>
    <w:p w:rsidR="00B5375E" w:rsidRDefault="00B5375E" w:rsidP="00DE5C90">
      <w:pPr>
        <w:spacing w:after="0" w:line="360" w:lineRule="auto"/>
        <w:jc w:val="both"/>
        <w:rPr>
          <w:rFonts w:ascii="Times New Roman" w:hAnsi="Times New Roman" w:cs="Times New Roman"/>
          <w:color w:val="222222"/>
          <w:sz w:val="28"/>
          <w:szCs w:val="28"/>
        </w:rPr>
      </w:pPr>
    </w:p>
    <w:p w:rsidR="0018378C" w:rsidRPr="0018378C" w:rsidRDefault="0018378C" w:rsidP="0018378C">
      <w:pPr>
        <w:spacing w:after="0" w:line="360" w:lineRule="auto"/>
        <w:jc w:val="center"/>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3</w:t>
      </w:r>
      <w:r w:rsidRPr="00DE5C90">
        <w:rPr>
          <w:rFonts w:ascii="Times New Roman" w:hAnsi="Times New Roman" w:cs="Times New Roman"/>
          <w:color w:val="222222"/>
          <w:sz w:val="28"/>
          <w:szCs w:val="28"/>
        </w:rPr>
        <w:t>.</w:t>
      </w:r>
      <w:r>
        <w:rPr>
          <w:rFonts w:ascii="Times New Roman" w:hAnsi="Times New Roman" w:cs="Times New Roman"/>
          <w:color w:val="222222"/>
          <w:sz w:val="28"/>
          <w:szCs w:val="28"/>
        </w:rPr>
        <w:t>15</w:t>
      </w:r>
      <w:r w:rsidRPr="00DE5C90">
        <w:rPr>
          <w:rFonts w:ascii="Times New Roman" w:hAnsi="Times New Roman" w:cs="Times New Roman"/>
          <w:color w:val="222222"/>
          <w:sz w:val="28"/>
          <w:szCs w:val="28"/>
        </w:rPr>
        <w:t xml:space="preserve"> –</w:t>
      </w:r>
      <w:r>
        <w:rPr>
          <w:rFonts w:ascii="Times New Roman" w:hAnsi="Times New Roman" w:cs="Times New Roman"/>
          <w:color w:val="222222"/>
          <w:sz w:val="28"/>
          <w:szCs w:val="28"/>
        </w:rPr>
        <w:t xml:space="preserve"> Графік швидкості передачі пакетів від часу у програмі </w:t>
      </w:r>
      <w:r>
        <w:rPr>
          <w:rFonts w:ascii="Times New Roman" w:hAnsi="Times New Roman" w:cs="Times New Roman"/>
          <w:color w:val="222222"/>
          <w:sz w:val="28"/>
          <w:szCs w:val="28"/>
          <w:lang w:val="en-US"/>
        </w:rPr>
        <w:t>Wireshark</w:t>
      </w:r>
    </w:p>
    <w:p w:rsidR="00307577" w:rsidRPr="004E7D0B" w:rsidRDefault="004E7D0B" w:rsidP="004E7D0B">
      <w:pPr>
        <w:spacing w:after="0" w:line="360" w:lineRule="auto"/>
        <w:ind w:firstLine="720"/>
        <w:jc w:val="both"/>
        <w:rPr>
          <w:rFonts w:ascii="Times New Roman" w:hAnsi="Times New Roman" w:cs="Times New Roman"/>
          <w:color w:val="222222"/>
          <w:sz w:val="28"/>
          <w:szCs w:val="28"/>
        </w:rPr>
      </w:pPr>
      <w:r w:rsidRPr="004E7D0B">
        <w:rPr>
          <w:rFonts w:ascii="Times New Roman" w:hAnsi="Times New Roman" w:cs="Times New Roman"/>
          <w:color w:val="222222"/>
          <w:sz w:val="28"/>
          <w:szCs w:val="28"/>
        </w:rPr>
        <w:lastRenderedPageBreak/>
        <w:t xml:space="preserve">3.5 </w:t>
      </w:r>
      <w:r>
        <w:rPr>
          <w:rFonts w:ascii="Times New Roman" w:hAnsi="Times New Roman" w:cs="Times New Roman"/>
          <w:color w:val="222222"/>
          <w:sz w:val="28"/>
          <w:szCs w:val="28"/>
        </w:rPr>
        <w:t>Висновки до третього розділу</w:t>
      </w:r>
    </w:p>
    <w:p w:rsidR="0018378C" w:rsidRPr="0018378C" w:rsidRDefault="0018378C" w:rsidP="0018378C">
      <w:pPr>
        <w:spacing w:after="0" w:line="360" w:lineRule="auto"/>
        <w:ind w:firstLine="720"/>
        <w:jc w:val="both"/>
        <w:rPr>
          <w:rFonts w:ascii="Times New Roman" w:hAnsi="Times New Roman" w:cs="Times New Roman"/>
          <w:color w:val="222222"/>
          <w:sz w:val="28"/>
          <w:szCs w:val="28"/>
        </w:rPr>
      </w:pPr>
    </w:p>
    <w:p w:rsidR="004E7D0B" w:rsidRDefault="004E7D0B" w:rsidP="004E7D0B">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Для проведення дослідження на мережному обладнанні була обрана програма </w:t>
      </w:r>
      <w:r>
        <w:rPr>
          <w:rFonts w:ascii="Times New Roman" w:hAnsi="Times New Roman" w:cs="Times New Roman"/>
          <w:color w:val="222222"/>
          <w:sz w:val="28"/>
          <w:szCs w:val="28"/>
          <w:lang w:val="en-US"/>
        </w:rPr>
        <w:t>GNS</w:t>
      </w:r>
      <w:r w:rsidRPr="008D7E86">
        <w:rPr>
          <w:rFonts w:ascii="Times New Roman" w:hAnsi="Times New Roman" w:cs="Times New Roman"/>
          <w:color w:val="222222"/>
          <w:sz w:val="28"/>
          <w:szCs w:val="28"/>
          <w:lang w:val="ru-RU"/>
        </w:rPr>
        <w:t xml:space="preserve">3. </w:t>
      </w:r>
      <w:r>
        <w:rPr>
          <w:rFonts w:ascii="Times New Roman" w:hAnsi="Times New Roman" w:cs="Times New Roman"/>
          <w:color w:val="222222"/>
          <w:sz w:val="28"/>
          <w:szCs w:val="28"/>
        </w:rPr>
        <w:t>Обладнання, яке використовувалося:</w:t>
      </w:r>
    </w:p>
    <w:p w:rsidR="004E7D0B" w:rsidRDefault="004E7D0B" w:rsidP="004E7D0B">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r>
        <w:rPr>
          <w:rFonts w:ascii="Times New Roman" w:hAnsi="Times New Roman" w:cs="Times New Roman"/>
          <w:color w:val="222222"/>
          <w:sz w:val="28"/>
          <w:szCs w:val="28"/>
        </w:rPr>
        <w:t xml:space="preserve">маршрутизатор </w:t>
      </w:r>
      <w:r>
        <w:rPr>
          <w:rFonts w:ascii="Times New Roman" w:hAnsi="Times New Roman" w:cs="Times New Roman"/>
          <w:color w:val="222222"/>
          <w:sz w:val="28"/>
          <w:szCs w:val="28"/>
          <w:lang w:val="en-US"/>
        </w:rPr>
        <w:t>Cisco</w:t>
      </w:r>
      <w:r>
        <w:rPr>
          <w:rFonts w:ascii="Times New Roman" w:hAnsi="Times New Roman" w:cs="Times New Roman"/>
          <w:color w:val="222222"/>
          <w:sz w:val="28"/>
          <w:szCs w:val="28"/>
        </w:rPr>
        <w:t xml:space="preserve"> 7200 124-24.Т;</w:t>
      </w:r>
    </w:p>
    <w:p w:rsidR="004E7D0B" w:rsidRDefault="004E7D0B" w:rsidP="004E7D0B">
      <w:pPr>
        <w:spacing w:after="0" w:line="360" w:lineRule="auto"/>
        <w:ind w:firstLine="720"/>
        <w:jc w:val="both"/>
        <w:rPr>
          <w:rFonts w:ascii="Times New Roman" w:hAnsi="Times New Roman" w:cs="Times New Roman"/>
          <w:color w:val="222222"/>
          <w:sz w:val="28"/>
          <w:szCs w:val="28"/>
        </w:rPr>
      </w:pPr>
      <w:r w:rsidRPr="00F11298">
        <w:rPr>
          <w:rFonts w:ascii="Times New Roman" w:eastAsia="Times New Roman" w:hAnsi="Times New Roman" w:cs="Times New Roman"/>
          <w:color w:val="222222"/>
          <w:sz w:val="28"/>
          <w:szCs w:val="28"/>
          <w:lang w:eastAsia="ru-RU"/>
        </w:rPr>
        <w:t>–</w:t>
      </w:r>
      <w:r w:rsidRPr="008D7E86">
        <w:rPr>
          <w:rFonts w:ascii="Times New Roman" w:hAnsi="Times New Roman" w:cs="Times New Roman"/>
          <w:color w:val="222222"/>
          <w:sz w:val="28"/>
          <w:szCs w:val="28"/>
        </w:rPr>
        <w:t xml:space="preserve"> генератор </w:t>
      </w:r>
      <w:r>
        <w:rPr>
          <w:rFonts w:ascii="Times New Roman" w:hAnsi="Times New Roman" w:cs="Times New Roman"/>
          <w:color w:val="222222"/>
          <w:sz w:val="28"/>
          <w:szCs w:val="28"/>
        </w:rPr>
        <w:t xml:space="preserve">та аналізатор трафіку </w:t>
      </w:r>
      <w:r>
        <w:rPr>
          <w:rFonts w:ascii="Times New Roman" w:hAnsi="Times New Roman" w:cs="Times New Roman"/>
          <w:color w:val="222222"/>
          <w:sz w:val="28"/>
          <w:szCs w:val="28"/>
          <w:lang w:val="en-US"/>
        </w:rPr>
        <w:t>Ostinato</w:t>
      </w:r>
      <w:r>
        <w:rPr>
          <w:rFonts w:ascii="Times New Roman" w:hAnsi="Times New Roman" w:cs="Times New Roman"/>
          <w:color w:val="222222"/>
          <w:sz w:val="28"/>
          <w:szCs w:val="28"/>
        </w:rPr>
        <w:t xml:space="preserve"> версії</w:t>
      </w:r>
      <w:r w:rsidRPr="008D7E86">
        <w:rPr>
          <w:rFonts w:ascii="Times New Roman" w:hAnsi="Times New Roman" w:cs="Times New Roman"/>
          <w:color w:val="222222"/>
          <w:sz w:val="28"/>
          <w:szCs w:val="28"/>
        </w:rPr>
        <w:t xml:space="preserve"> 0.9</w:t>
      </w:r>
      <w:r>
        <w:rPr>
          <w:rFonts w:ascii="Times New Roman" w:hAnsi="Times New Roman" w:cs="Times New Roman"/>
          <w:color w:val="222222"/>
          <w:sz w:val="28"/>
          <w:szCs w:val="28"/>
        </w:rPr>
        <w:t>.</w:t>
      </w:r>
    </w:p>
    <w:p w:rsidR="004E7D0B" w:rsidRDefault="004E7D0B" w:rsidP="004E7D0B">
      <w:pPr>
        <w:spacing w:after="0" w:line="360" w:lineRule="auto"/>
        <w:ind w:firstLine="720"/>
        <w:jc w:val="both"/>
        <w:rPr>
          <w:rFonts w:ascii="Times New Roman" w:hAnsi="Times New Roman" w:cs="Times New Roman"/>
          <w:color w:val="222222"/>
          <w:sz w:val="28"/>
          <w:szCs w:val="28"/>
        </w:rPr>
      </w:pPr>
      <w:r w:rsidRPr="00D247F8">
        <w:rPr>
          <w:rFonts w:ascii="Times New Roman" w:hAnsi="Times New Roman" w:cs="Times New Roman"/>
          <w:color w:val="222222"/>
          <w:sz w:val="28"/>
          <w:szCs w:val="28"/>
          <w:lang w:val="en-US"/>
        </w:rPr>
        <w:t>Ostinato</w:t>
      </w:r>
      <w:r w:rsidRPr="00D247F8">
        <w:rPr>
          <w:rFonts w:ascii="Times New Roman" w:hAnsi="Times New Roman" w:cs="Times New Roman"/>
          <w:color w:val="222222"/>
          <w:sz w:val="28"/>
          <w:szCs w:val="28"/>
        </w:rPr>
        <w:t xml:space="preserve"> </w:t>
      </w:r>
      <w:r w:rsidRPr="00F11298">
        <w:rPr>
          <w:rFonts w:ascii="Times New Roman" w:eastAsia="Times New Roman" w:hAnsi="Times New Roman" w:cs="Times New Roman"/>
          <w:color w:val="222222"/>
          <w:sz w:val="28"/>
          <w:szCs w:val="28"/>
          <w:lang w:eastAsia="ru-RU"/>
        </w:rPr>
        <w:t>–</w:t>
      </w:r>
      <w:r w:rsidRPr="00D247F8">
        <w:rPr>
          <w:rFonts w:ascii="Times New Roman" w:hAnsi="Times New Roman" w:cs="Times New Roman"/>
          <w:color w:val="222222"/>
          <w:sz w:val="28"/>
          <w:szCs w:val="28"/>
        </w:rPr>
        <w:t xml:space="preserve"> генератор пакетів та</w:t>
      </w:r>
      <w:r>
        <w:rPr>
          <w:rFonts w:ascii="Times New Roman" w:hAnsi="Times New Roman" w:cs="Times New Roman"/>
          <w:color w:val="222222"/>
          <w:sz w:val="28"/>
          <w:szCs w:val="28"/>
        </w:rPr>
        <w:t xml:space="preserve"> генератор мережевого трафіку зі зручним </w:t>
      </w:r>
      <w:r w:rsidRPr="00D247F8">
        <w:rPr>
          <w:rFonts w:ascii="Times New Roman" w:hAnsi="Times New Roman" w:cs="Times New Roman"/>
          <w:color w:val="222222"/>
          <w:sz w:val="28"/>
          <w:szCs w:val="28"/>
        </w:rPr>
        <w:t xml:space="preserve">графічним інтерфейсом. </w:t>
      </w:r>
      <w:r>
        <w:rPr>
          <w:rFonts w:ascii="Times New Roman" w:hAnsi="Times New Roman" w:cs="Times New Roman"/>
          <w:color w:val="222222"/>
          <w:sz w:val="28"/>
          <w:szCs w:val="28"/>
        </w:rPr>
        <w:t xml:space="preserve">За допомогою </w:t>
      </w:r>
      <w:r w:rsidRPr="00D247F8">
        <w:rPr>
          <w:rFonts w:ascii="Times New Roman" w:hAnsi="Times New Roman" w:cs="Times New Roman"/>
          <w:color w:val="222222"/>
          <w:sz w:val="28"/>
          <w:szCs w:val="28"/>
          <w:lang w:val="en-US"/>
        </w:rPr>
        <w:t>Ostinato</w:t>
      </w:r>
      <w:r>
        <w:rPr>
          <w:rFonts w:ascii="Times New Roman" w:hAnsi="Times New Roman" w:cs="Times New Roman"/>
          <w:color w:val="222222"/>
          <w:sz w:val="28"/>
          <w:szCs w:val="28"/>
        </w:rPr>
        <w:t xml:space="preserve"> можна</w:t>
      </w:r>
      <w:r w:rsidRPr="00D247F8">
        <w:rPr>
          <w:rFonts w:ascii="Times New Roman" w:hAnsi="Times New Roman" w:cs="Times New Roman"/>
          <w:color w:val="222222"/>
          <w:sz w:val="28"/>
          <w:szCs w:val="28"/>
        </w:rPr>
        <w:t xml:space="preserve"> </w:t>
      </w:r>
      <w:r>
        <w:rPr>
          <w:rFonts w:ascii="Times New Roman" w:hAnsi="Times New Roman" w:cs="Times New Roman"/>
          <w:color w:val="222222"/>
          <w:sz w:val="28"/>
          <w:szCs w:val="28"/>
        </w:rPr>
        <w:t>о</w:t>
      </w:r>
      <w:r w:rsidRPr="00D247F8">
        <w:rPr>
          <w:rFonts w:ascii="Times New Roman" w:hAnsi="Times New Roman" w:cs="Times New Roman"/>
          <w:color w:val="222222"/>
          <w:sz w:val="28"/>
          <w:szCs w:val="28"/>
        </w:rPr>
        <w:t>бробля</w:t>
      </w:r>
      <w:r>
        <w:rPr>
          <w:rFonts w:ascii="Times New Roman" w:hAnsi="Times New Roman" w:cs="Times New Roman"/>
          <w:color w:val="222222"/>
          <w:sz w:val="28"/>
          <w:szCs w:val="28"/>
        </w:rPr>
        <w:t>ти</w:t>
      </w:r>
      <w:r w:rsidRPr="00D247F8">
        <w:rPr>
          <w:rFonts w:ascii="Times New Roman" w:hAnsi="Times New Roman" w:cs="Times New Roman"/>
          <w:color w:val="222222"/>
          <w:sz w:val="28"/>
          <w:szCs w:val="28"/>
        </w:rPr>
        <w:t xml:space="preserve"> та надсила</w:t>
      </w:r>
      <w:r>
        <w:rPr>
          <w:rFonts w:ascii="Times New Roman" w:hAnsi="Times New Roman" w:cs="Times New Roman"/>
          <w:color w:val="222222"/>
          <w:sz w:val="28"/>
          <w:szCs w:val="28"/>
        </w:rPr>
        <w:t>ти</w:t>
      </w:r>
      <w:r w:rsidRPr="00D247F8">
        <w:rPr>
          <w:rFonts w:ascii="Times New Roman" w:hAnsi="Times New Roman" w:cs="Times New Roman"/>
          <w:color w:val="222222"/>
          <w:sz w:val="28"/>
          <w:szCs w:val="28"/>
        </w:rPr>
        <w:t xml:space="preserve"> пакети з декількох потоків з різними протоколами з різною швидкістю.</w:t>
      </w:r>
      <w:r>
        <w:rPr>
          <w:rFonts w:ascii="Times New Roman" w:hAnsi="Times New Roman" w:cs="Times New Roman"/>
          <w:color w:val="222222"/>
          <w:sz w:val="28"/>
          <w:szCs w:val="28"/>
        </w:rPr>
        <w:t xml:space="preserve"> </w:t>
      </w:r>
    </w:p>
    <w:p w:rsidR="004E7D0B" w:rsidRDefault="004E7D0B" w:rsidP="004E7D0B">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Мета </w:t>
      </w:r>
      <w:proofErr w:type="spellStart"/>
      <w:r w:rsidRPr="00D247F8">
        <w:rPr>
          <w:rFonts w:ascii="Times New Roman" w:hAnsi="Times New Roman" w:cs="Times New Roman"/>
          <w:color w:val="222222"/>
          <w:sz w:val="28"/>
          <w:szCs w:val="28"/>
        </w:rPr>
        <w:t>Ostinato</w:t>
      </w:r>
      <w:proofErr w:type="spellEnd"/>
      <w:r>
        <w:rPr>
          <w:rFonts w:ascii="Times New Roman" w:hAnsi="Times New Roman" w:cs="Times New Roman"/>
          <w:color w:val="222222"/>
          <w:sz w:val="28"/>
          <w:szCs w:val="28"/>
        </w:rPr>
        <w:t xml:space="preserve"> </w:t>
      </w:r>
      <w:r w:rsidRPr="00F11298">
        <w:rPr>
          <w:rFonts w:ascii="Times New Roman" w:eastAsia="Times New Roman" w:hAnsi="Times New Roman" w:cs="Times New Roman"/>
          <w:color w:val="222222"/>
          <w:sz w:val="28"/>
          <w:szCs w:val="28"/>
          <w:lang w:eastAsia="ru-RU"/>
        </w:rPr>
        <w:t>–</w:t>
      </w:r>
      <w:r w:rsidRPr="00D247F8">
        <w:rPr>
          <w:rFonts w:ascii="Times New Roman" w:hAnsi="Times New Roman" w:cs="Times New Roman"/>
          <w:color w:val="222222"/>
          <w:sz w:val="28"/>
          <w:szCs w:val="28"/>
        </w:rPr>
        <w:t xml:space="preserve"> забезпечити генератор трафіку та інструмент тестування мережі для кожного інженера та розробника мережі - що сьогодні неможливо з існуючим обладнанням для тестування комерційної мережі. За допомогою правильного інструменту розробники мережі та інженери можуть краще виконувати свою роботу та покращувати якість мережевих продуктів.</w:t>
      </w:r>
    </w:p>
    <w:p w:rsidR="004E7D0B" w:rsidRPr="00D06923" w:rsidRDefault="00D06923" w:rsidP="004E7D0B">
      <w:pPr>
        <w:spacing w:after="0" w:line="360" w:lineRule="auto"/>
        <w:ind w:firstLine="720"/>
        <w:jc w:val="both"/>
        <w:rPr>
          <w:rFonts w:ascii="Times New Roman" w:hAnsi="Times New Roman" w:cs="Times New Roman"/>
          <w:color w:val="222222"/>
          <w:sz w:val="28"/>
          <w:szCs w:val="28"/>
          <w:lang w:val="ru-RU"/>
        </w:rPr>
      </w:pPr>
      <w:r w:rsidRPr="00D06923">
        <w:rPr>
          <w:rFonts w:ascii="Times New Roman" w:hAnsi="Times New Roman" w:cs="Times New Roman"/>
          <w:color w:val="222222"/>
          <w:sz w:val="28"/>
          <w:szCs w:val="28"/>
        </w:rPr>
        <w:t>З метою перевірки адекватності запропонован</w:t>
      </w:r>
      <w:r>
        <w:rPr>
          <w:rFonts w:ascii="Times New Roman" w:hAnsi="Times New Roman" w:cs="Times New Roman"/>
          <w:color w:val="222222"/>
          <w:sz w:val="28"/>
          <w:szCs w:val="28"/>
        </w:rPr>
        <w:t>ої</w:t>
      </w:r>
      <w:r w:rsidRPr="00D06923">
        <w:rPr>
          <w:rFonts w:ascii="Times New Roman" w:hAnsi="Times New Roman" w:cs="Times New Roman"/>
          <w:color w:val="222222"/>
          <w:sz w:val="28"/>
          <w:szCs w:val="28"/>
        </w:rPr>
        <w:t xml:space="preserve"> </w:t>
      </w:r>
      <w:r>
        <w:rPr>
          <w:rFonts w:ascii="Times New Roman" w:hAnsi="Times New Roman" w:cs="Times New Roman"/>
          <w:color w:val="222222"/>
          <w:sz w:val="28"/>
          <w:szCs w:val="28"/>
        </w:rPr>
        <w:t>моделі</w:t>
      </w:r>
      <w:r w:rsidRPr="00D06923">
        <w:rPr>
          <w:rFonts w:ascii="Times New Roman" w:hAnsi="Times New Roman" w:cs="Times New Roman"/>
          <w:color w:val="222222"/>
          <w:sz w:val="28"/>
          <w:szCs w:val="28"/>
        </w:rPr>
        <w:t xml:space="preserve"> та ефективності рішень, одержуваних за допомогою вдосконаленого методу управління чергами на маршрутизаторах ТКС, проведено експериментальне дослідження </w:t>
      </w:r>
      <w:r>
        <w:rPr>
          <w:rFonts w:ascii="Times New Roman" w:hAnsi="Times New Roman" w:cs="Times New Roman"/>
          <w:color w:val="222222"/>
          <w:sz w:val="28"/>
          <w:szCs w:val="28"/>
        </w:rPr>
        <w:t xml:space="preserve">за допомогою програми </w:t>
      </w:r>
      <w:r>
        <w:rPr>
          <w:rFonts w:ascii="Times New Roman" w:hAnsi="Times New Roman" w:cs="Times New Roman"/>
          <w:color w:val="222222"/>
          <w:sz w:val="28"/>
          <w:szCs w:val="28"/>
          <w:lang w:val="en-US"/>
        </w:rPr>
        <w:t>GNS</w:t>
      </w:r>
      <w:r w:rsidRPr="00D06923">
        <w:rPr>
          <w:rFonts w:ascii="Times New Roman" w:hAnsi="Times New Roman" w:cs="Times New Roman"/>
          <w:color w:val="222222"/>
          <w:sz w:val="28"/>
          <w:szCs w:val="28"/>
          <w:lang w:val="ru-RU"/>
        </w:rPr>
        <w:t>3</w:t>
      </w:r>
      <w:r w:rsidRPr="00D06923">
        <w:rPr>
          <w:rFonts w:ascii="Times New Roman" w:hAnsi="Times New Roman" w:cs="Times New Roman"/>
          <w:color w:val="222222"/>
          <w:sz w:val="28"/>
          <w:szCs w:val="28"/>
        </w:rPr>
        <w:t xml:space="preserve">. В ході експерименту задіяні широкі можливості пакета </w:t>
      </w:r>
      <w:r>
        <w:rPr>
          <w:rFonts w:ascii="Times New Roman" w:hAnsi="Times New Roman" w:cs="Times New Roman"/>
          <w:color w:val="222222"/>
          <w:sz w:val="28"/>
          <w:szCs w:val="28"/>
          <w:lang w:val="en-US"/>
        </w:rPr>
        <w:t>Ostinato</w:t>
      </w:r>
      <w:r w:rsidRPr="00D06923">
        <w:rPr>
          <w:rFonts w:ascii="Times New Roman" w:hAnsi="Times New Roman" w:cs="Times New Roman"/>
          <w:color w:val="222222"/>
          <w:sz w:val="28"/>
          <w:szCs w:val="28"/>
        </w:rPr>
        <w:t>, який використовувався як генератор і аналізатор трафіку. Реалізація на обладнанні керуючих параметрів, розрахованих за допомогою запропонованого методу, здійснювалася за допомогою механізму CBWFQ (для організації і обслуговування черг)</w:t>
      </w:r>
      <w:r w:rsidRPr="00D06923">
        <w:rPr>
          <w:rFonts w:ascii="Times New Roman" w:hAnsi="Times New Roman" w:cs="Times New Roman"/>
          <w:color w:val="222222"/>
          <w:sz w:val="28"/>
          <w:szCs w:val="28"/>
          <w:lang w:val="ru-RU"/>
        </w:rPr>
        <w:t>.</w:t>
      </w:r>
      <w:r w:rsidR="00B53DA8">
        <w:rPr>
          <w:rFonts w:ascii="Times New Roman" w:hAnsi="Times New Roman" w:cs="Times New Roman"/>
          <w:color w:val="222222"/>
          <w:sz w:val="28"/>
          <w:szCs w:val="28"/>
          <w:lang w:val="ru-RU"/>
        </w:rPr>
        <w:t xml:space="preserve"> </w:t>
      </w:r>
    </w:p>
    <w:p w:rsidR="00693493" w:rsidRPr="004E7D0B" w:rsidRDefault="00693493" w:rsidP="004E7D0B">
      <w:pPr>
        <w:spacing w:after="0" w:line="360" w:lineRule="auto"/>
        <w:ind w:firstLine="720"/>
        <w:jc w:val="both"/>
        <w:rPr>
          <w:rFonts w:ascii="Times New Roman" w:hAnsi="Times New Roman" w:cs="Times New Roman"/>
          <w:color w:val="222222"/>
          <w:sz w:val="28"/>
          <w:szCs w:val="28"/>
          <w:lang w:val="ru-RU"/>
        </w:rPr>
      </w:pPr>
    </w:p>
    <w:p w:rsidR="00693493" w:rsidRPr="00E44651" w:rsidRDefault="0069349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E44651" w:rsidRDefault="00D06923" w:rsidP="009A2AE2">
      <w:pPr>
        <w:spacing w:after="0" w:line="360" w:lineRule="auto"/>
        <w:ind w:firstLine="720"/>
        <w:jc w:val="center"/>
        <w:rPr>
          <w:rFonts w:ascii="Times New Roman" w:hAnsi="Times New Roman" w:cs="Times New Roman"/>
          <w:color w:val="222222"/>
          <w:sz w:val="28"/>
          <w:szCs w:val="28"/>
          <w:lang w:val="ru-RU"/>
        </w:rPr>
      </w:pPr>
    </w:p>
    <w:p w:rsidR="00D06923" w:rsidRPr="00D06923" w:rsidRDefault="00D06923" w:rsidP="009A2AE2">
      <w:pPr>
        <w:spacing w:after="0" w:line="360" w:lineRule="auto"/>
        <w:ind w:firstLine="720"/>
        <w:jc w:val="center"/>
        <w:rPr>
          <w:rFonts w:ascii="Times New Roman" w:hAnsi="Times New Roman" w:cs="Times New Roman"/>
          <w:color w:val="222222"/>
          <w:sz w:val="28"/>
          <w:szCs w:val="28"/>
          <w:lang w:val="ru-RU"/>
        </w:rPr>
      </w:pPr>
      <w:r w:rsidRPr="00D06923">
        <w:rPr>
          <w:rFonts w:ascii="Times New Roman" w:hAnsi="Times New Roman" w:cs="Times New Roman"/>
          <w:color w:val="222222"/>
          <w:sz w:val="28"/>
          <w:szCs w:val="28"/>
          <w:lang w:val="ru-RU"/>
        </w:rPr>
        <w:lastRenderedPageBreak/>
        <w:t xml:space="preserve">4 </w:t>
      </w:r>
      <w:proofErr w:type="gramStart"/>
      <w:r>
        <w:rPr>
          <w:rFonts w:ascii="Times New Roman" w:eastAsiaTheme="minorEastAsia" w:hAnsi="Times New Roman" w:cs="Times New Roman"/>
          <w:sz w:val="28"/>
          <w:szCs w:val="28"/>
          <w:lang w:val="ru-RU" w:eastAsia="ru-RU"/>
        </w:rPr>
        <w:t>Д</w:t>
      </w:r>
      <w:r w:rsidRPr="007549EE">
        <w:rPr>
          <w:rFonts w:ascii="Times New Roman" w:eastAsiaTheme="minorEastAsia" w:hAnsi="Times New Roman" w:cs="Times New Roman"/>
          <w:sz w:val="28"/>
          <w:szCs w:val="28"/>
          <w:lang w:eastAsia="ru-RU"/>
        </w:rPr>
        <w:t>ОСЛ</w:t>
      </w:r>
      <w:proofErr w:type="gramEnd"/>
      <w:r w:rsidRPr="007549EE">
        <w:rPr>
          <w:rFonts w:ascii="Times New Roman" w:eastAsiaTheme="minorEastAsia" w:hAnsi="Times New Roman" w:cs="Times New Roman"/>
          <w:sz w:val="28"/>
          <w:szCs w:val="28"/>
          <w:lang w:eastAsia="ru-RU"/>
        </w:rPr>
        <w:t xml:space="preserve">ІДЖЕННЯ МЕТОДУ НА МЕРЕЖНОМУ ОБЛАДНАННІ </w:t>
      </w:r>
      <w:r>
        <w:rPr>
          <w:rFonts w:ascii="Times New Roman" w:eastAsiaTheme="minorEastAsia" w:hAnsi="Times New Roman" w:cs="Times New Roman"/>
          <w:sz w:val="28"/>
          <w:szCs w:val="28"/>
          <w:lang w:val="ru-RU" w:eastAsia="ru-RU"/>
        </w:rPr>
        <w:t>С</w:t>
      </w:r>
      <w:r w:rsidRPr="007549EE">
        <w:rPr>
          <w:rFonts w:ascii="Times New Roman" w:eastAsiaTheme="minorEastAsia" w:hAnsi="Times New Roman" w:cs="Times New Roman"/>
          <w:sz w:val="28"/>
          <w:szCs w:val="28"/>
          <w:lang w:val="en-US" w:eastAsia="ru-RU"/>
        </w:rPr>
        <w:t>ISCO</w:t>
      </w:r>
    </w:p>
    <w:p w:rsidR="00693493" w:rsidRDefault="00693493" w:rsidP="009A2AE2">
      <w:pPr>
        <w:spacing w:after="0" w:line="360" w:lineRule="auto"/>
        <w:ind w:firstLine="720"/>
        <w:jc w:val="center"/>
        <w:rPr>
          <w:rFonts w:ascii="Times New Roman" w:hAnsi="Times New Roman" w:cs="Times New Roman"/>
          <w:color w:val="222222"/>
          <w:sz w:val="28"/>
          <w:szCs w:val="28"/>
        </w:rPr>
      </w:pPr>
    </w:p>
    <w:p w:rsidR="00693493" w:rsidRDefault="00693493" w:rsidP="009A2AE2">
      <w:pPr>
        <w:spacing w:after="0" w:line="360" w:lineRule="auto"/>
        <w:ind w:firstLine="720"/>
        <w:jc w:val="center"/>
        <w:rPr>
          <w:rFonts w:ascii="Times New Roman" w:hAnsi="Times New Roman" w:cs="Times New Roman"/>
          <w:color w:val="222222"/>
          <w:sz w:val="28"/>
          <w:szCs w:val="28"/>
        </w:rPr>
      </w:pPr>
    </w:p>
    <w:p w:rsidR="00D06923" w:rsidRPr="00270401" w:rsidRDefault="00EF6A1E" w:rsidP="00D06923">
      <w:pPr>
        <w:spacing w:after="0" w:line="360" w:lineRule="auto"/>
        <w:ind w:firstLine="709"/>
        <w:jc w:val="both"/>
        <w:rPr>
          <w:rFonts w:ascii="Times New Roman" w:hAnsi="Times New Roman" w:cs="Times New Roman"/>
          <w:color w:val="222222"/>
          <w:sz w:val="28"/>
          <w:szCs w:val="28"/>
        </w:rPr>
      </w:pPr>
      <w:r w:rsidRPr="00E44651">
        <w:rPr>
          <w:rFonts w:ascii="Times New Roman" w:hAnsi="Times New Roman" w:cs="Times New Roman"/>
          <w:color w:val="222222"/>
          <w:sz w:val="28"/>
          <w:szCs w:val="28"/>
        </w:rPr>
        <w:t>4</w:t>
      </w:r>
      <w:r w:rsidR="00D06923">
        <w:rPr>
          <w:rFonts w:ascii="Times New Roman" w:hAnsi="Times New Roman" w:cs="Times New Roman"/>
          <w:color w:val="222222"/>
          <w:sz w:val="28"/>
          <w:szCs w:val="28"/>
        </w:rPr>
        <w:t>.1 Опис лабораторного експерименту</w:t>
      </w:r>
    </w:p>
    <w:p w:rsidR="00D06923" w:rsidRPr="008D7E86" w:rsidRDefault="00D06923" w:rsidP="00D06923">
      <w:pPr>
        <w:spacing w:after="0" w:line="360" w:lineRule="auto"/>
        <w:ind w:firstLine="709"/>
        <w:jc w:val="both"/>
        <w:rPr>
          <w:rFonts w:ascii="Times New Roman" w:hAnsi="Times New Roman" w:cs="Times New Roman"/>
          <w:color w:val="222222"/>
          <w:sz w:val="28"/>
          <w:szCs w:val="28"/>
        </w:rPr>
      </w:pPr>
    </w:p>
    <w:p w:rsidR="00F92A03" w:rsidRDefault="00D06923" w:rsidP="00D06923">
      <w:pPr>
        <w:spacing w:after="0" w:line="360" w:lineRule="auto"/>
        <w:ind w:firstLine="720"/>
        <w:jc w:val="both"/>
        <w:rPr>
          <w:rFonts w:ascii="Times New Roman" w:hAnsi="Times New Roman" w:cs="Times New Roman"/>
          <w:color w:val="222222"/>
          <w:sz w:val="28"/>
          <w:szCs w:val="28"/>
        </w:rPr>
      </w:pPr>
      <w:r w:rsidRPr="00D06923">
        <w:rPr>
          <w:rFonts w:ascii="Times New Roman" w:hAnsi="Times New Roman" w:cs="Times New Roman"/>
          <w:color w:val="222222"/>
          <w:sz w:val="28"/>
          <w:szCs w:val="28"/>
        </w:rPr>
        <w:t>В ході дослідження використовувал</w:t>
      </w:r>
      <w:r>
        <w:rPr>
          <w:rFonts w:ascii="Times New Roman" w:hAnsi="Times New Roman" w:cs="Times New Roman"/>
          <w:color w:val="222222"/>
          <w:sz w:val="28"/>
          <w:szCs w:val="28"/>
        </w:rPr>
        <w:t>о</w:t>
      </w:r>
      <w:r w:rsidRPr="00D06923">
        <w:rPr>
          <w:rFonts w:ascii="Times New Roman" w:hAnsi="Times New Roman" w:cs="Times New Roman"/>
          <w:color w:val="222222"/>
          <w:sz w:val="28"/>
          <w:szCs w:val="28"/>
        </w:rPr>
        <w:t xml:space="preserve">ся комутаційне обладнання, представлене маршрутизаторами виробництва компанії </w:t>
      </w:r>
      <w:proofErr w:type="spellStart"/>
      <w:r w:rsidRPr="00D06923">
        <w:rPr>
          <w:rFonts w:ascii="Times New Roman" w:hAnsi="Times New Roman" w:cs="Times New Roman"/>
          <w:color w:val="222222"/>
          <w:sz w:val="28"/>
          <w:szCs w:val="28"/>
        </w:rPr>
        <w:t>Cisco</w:t>
      </w:r>
      <w:proofErr w:type="spellEnd"/>
      <w:r w:rsidRPr="00D06923">
        <w:rPr>
          <w:rFonts w:ascii="Times New Roman" w:hAnsi="Times New Roman" w:cs="Times New Roman"/>
          <w:color w:val="222222"/>
          <w:sz w:val="28"/>
          <w:szCs w:val="28"/>
        </w:rPr>
        <w:t xml:space="preserve"> серії 2800 (рис. 4.1), в рамках яких було передбачено наявність високошвидкісних інтерфейсів </w:t>
      </w:r>
      <w:proofErr w:type="spellStart"/>
      <w:r w:rsidRPr="00D06923">
        <w:rPr>
          <w:rFonts w:ascii="Times New Roman" w:hAnsi="Times New Roman" w:cs="Times New Roman"/>
          <w:color w:val="222222"/>
          <w:sz w:val="28"/>
          <w:szCs w:val="28"/>
        </w:rPr>
        <w:t>Fast</w:t>
      </w:r>
      <w:proofErr w:type="spellEnd"/>
      <w:r w:rsidRPr="00D06923">
        <w:rPr>
          <w:rFonts w:ascii="Times New Roman" w:hAnsi="Times New Roman" w:cs="Times New Roman"/>
          <w:color w:val="222222"/>
          <w:sz w:val="28"/>
          <w:szCs w:val="28"/>
        </w:rPr>
        <w:t xml:space="preserve"> </w:t>
      </w:r>
      <w:proofErr w:type="spellStart"/>
      <w:r w:rsidRPr="00D06923">
        <w:rPr>
          <w:rFonts w:ascii="Times New Roman" w:hAnsi="Times New Roman" w:cs="Times New Roman"/>
          <w:color w:val="222222"/>
          <w:sz w:val="28"/>
          <w:szCs w:val="28"/>
        </w:rPr>
        <w:t>Ethernet</w:t>
      </w:r>
      <w:proofErr w:type="spellEnd"/>
      <w:r w:rsidRPr="00D06923">
        <w:rPr>
          <w:rFonts w:ascii="Times New Roman" w:hAnsi="Times New Roman" w:cs="Times New Roman"/>
          <w:color w:val="222222"/>
          <w:sz w:val="28"/>
          <w:szCs w:val="28"/>
        </w:rPr>
        <w:t xml:space="preserve"> з пропускною спроможністю 10/100 </w:t>
      </w:r>
      <w:proofErr w:type="spellStart"/>
      <w:r w:rsidRPr="00D06923">
        <w:rPr>
          <w:rFonts w:ascii="Times New Roman" w:hAnsi="Times New Roman" w:cs="Times New Roman"/>
          <w:color w:val="222222"/>
          <w:sz w:val="28"/>
          <w:szCs w:val="28"/>
        </w:rPr>
        <w:t>Мбіт</w:t>
      </w:r>
      <w:proofErr w:type="spellEnd"/>
      <w:r>
        <w:rPr>
          <w:rFonts w:ascii="Times New Roman" w:hAnsi="Times New Roman" w:cs="Times New Roman"/>
          <w:color w:val="222222"/>
          <w:sz w:val="28"/>
          <w:szCs w:val="28"/>
        </w:rPr>
        <w:t>/</w:t>
      </w:r>
      <w:r w:rsidRPr="00D06923">
        <w:rPr>
          <w:rFonts w:ascii="Times New Roman" w:hAnsi="Times New Roman" w:cs="Times New Roman"/>
          <w:color w:val="222222"/>
          <w:sz w:val="28"/>
          <w:szCs w:val="28"/>
        </w:rPr>
        <w:t xml:space="preserve">с, а також </w:t>
      </w:r>
      <w:proofErr w:type="spellStart"/>
      <w:r>
        <w:rPr>
          <w:rFonts w:ascii="Times New Roman" w:hAnsi="Times New Roman" w:cs="Times New Roman"/>
          <w:color w:val="222222"/>
          <w:sz w:val="28"/>
          <w:szCs w:val="28"/>
        </w:rPr>
        <w:t>налаштовуваних</w:t>
      </w:r>
      <w:proofErr w:type="spellEnd"/>
      <w:r w:rsidRPr="00D06923">
        <w:rPr>
          <w:rFonts w:ascii="Times New Roman" w:hAnsi="Times New Roman" w:cs="Times New Roman"/>
          <w:color w:val="222222"/>
          <w:sz w:val="28"/>
          <w:szCs w:val="28"/>
        </w:rPr>
        <w:t xml:space="preserve"> синхрон</w:t>
      </w:r>
      <w:r>
        <w:rPr>
          <w:rFonts w:ascii="Times New Roman" w:hAnsi="Times New Roman" w:cs="Times New Roman"/>
          <w:color w:val="222222"/>
          <w:sz w:val="28"/>
          <w:szCs w:val="28"/>
        </w:rPr>
        <w:t>н</w:t>
      </w:r>
      <w:r w:rsidRPr="00D06923">
        <w:rPr>
          <w:rFonts w:ascii="Times New Roman" w:hAnsi="Times New Roman" w:cs="Times New Roman"/>
          <w:color w:val="222222"/>
          <w:sz w:val="28"/>
          <w:szCs w:val="28"/>
        </w:rPr>
        <w:t xml:space="preserve">их послідовних інтерфейсів </w:t>
      </w:r>
      <w:proofErr w:type="spellStart"/>
      <w:r w:rsidRPr="00D06923">
        <w:rPr>
          <w:rFonts w:ascii="Times New Roman" w:hAnsi="Times New Roman" w:cs="Times New Roman"/>
          <w:color w:val="222222"/>
          <w:sz w:val="28"/>
          <w:szCs w:val="28"/>
        </w:rPr>
        <w:t>Serial</w:t>
      </w:r>
      <w:proofErr w:type="spellEnd"/>
      <w:r w:rsidRPr="00D06923">
        <w:rPr>
          <w:rFonts w:ascii="Times New Roman" w:hAnsi="Times New Roman" w:cs="Times New Roman"/>
          <w:color w:val="222222"/>
          <w:sz w:val="28"/>
          <w:szCs w:val="28"/>
        </w:rPr>
        <w:t>, на яких встановлювалася швидкість до 2 Мбіт / с.</w:t>
      </w:r>
      <w:r w:rsidR="00FE08F9">
        <w:rPr>
          <w:rFonts w:ascii="Times New Roman" w:hAnsi="Times New Roman" w:cs="Times New Roman"/>
          <w:color w:val="222222"/>
          <w:sz w:val="28"/>
          <w:szCs w:val="28"/>
        </w:rPr>
        <w:t xml:space="preserve"> </w:t>
      </w:r>
    </w:p>
    <w:p w:rsidR="00F92A03" w:rsidRDefault="00F92A03" w:rsidP="00D06923">
      <w:pPr>
        <w:spacing w:after="0" w:line="360" w:lineRule="auto"/>
        <w:ind w:firstLine="720"/>
        <w:jc w:val="both"/>
        <w:rPr>
          <w:rFonts w:ascii="Times New Roman" w:hAnsi="Times New Roman" w:cs="Times New Roman"/>
          <w:color w:val="222222"/>
          <w:sz w:val="28"/>
          <w:szCs w:val="28"/>
        </w:rPr>
      </w:pPr>
    </w:p>
    <w:p w:rsidR="00F92A03" w:rsidRDefault="00F92A03" w:rsidP="00D06923">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noProof/>
          <w:color w:val="222222"/>
          <w:sz w:val="28"/>
          <w:szCs w:val="28"/>
          <w:lang w:val="ru-RU" w:eastAsia="ru-RU"/>
        </w:rPr>
        <w:drawing>
          <wp:inline distT="0" distB="0" distL="0" distR="0">
            <wp:extent cx="5275934" cy="1317863"/>
            <wp:effectExtent l="0" t="0" r="127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82351" cy="1319466"/>
                    </a:xfrm>
                    <a:prstGeom prst="rect">
                      <a:avLst/>
                    </a:prstGeom>
                    <a:noFill/>
                    <a:ln>
                      <a:noFill/>
                    </a:ln>
                  </pic:spPr>
                </pic:pic>
              </a:graphicData>
            </a:graphic>
          </wp:inline>
        </w:drawing>
      </w:r>
    </w:p>
    <w:p w:rsidR="00F92A03" w:rsidRDefault="00F92A03" w:rsidP="00F92A03">
      <w:pPr>
        <w:spacing w:after="0" w:line="360" w:lineRule="auto"/>
        <w:ind w:firstLine="720"/>
        <w:jc w:val="center"/>
        <w:rPr>
          <w:rFonts w:ascii="Times New Roman" w:eastAsiaTheme="minorEastAsia" w:hAnsi="Times New Roman" w:cs="Times New Roman"/>
          <w:sz w:val="28"/>
          <w:szCs w:val="28"/>
          <w:lang w:eastAsia="ru-RU"/>
        </w:rPr>
      </w:pPr>
    </w:p>
    <w:p w:rsidR="00F92A03" w:rsidRDefault="00F92A03" w:rsidP="00F92A03">
      <w:pPr>
        <w:spacing w:after="0" w:line="360" w:lineRule="auto"/>
        <w:ind w:firstLine="720"/>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1</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sidRPr="00F92A03">
        <w:rPr>
          <w:rFonts w:ascii="Times New Roman" w:hAnsi="Times New Roman" w:cs="Times New Roman"/>
          <w:color w:val="222222"/>
          <w:sz w:val="28"/>
          <w:szCs w:val="28"/>
        </w:rPr>
        <w:t xml:space="preserve">Зовнішній вигляд маршрутизатора </w:t>
      </w:r>
      <w:proofErr w:type="spellStart"/>
      <w:r w:rsidRPr="00F92A03">
        <w:rPr>
          <w:rFonts w:ascii="Times New Roman" w:hAnsi="Times New Roman" w:cs="Times New Roman"/>
          <w:color w:val="222222"/>
          <w:sz w:val="28"/>
          <w:szCs w:val="28"/>
        </w:rPr>
        <w:t>Cisco</w:t>
      </w:r>
      <w:proofErr w:type="spellEnd"/>
      <w:r w:rsidRPr="00F92A03">
        <w:rPr>
          <w:rFonts w:ascii="Times New Roman" w:hAnsi="Times New Roman" w:cs="Times New Roman"/>
          <w:color w:val="222222"/>
          <w:sz w:val="28"/>
          <w:szCs w:val="28"/>
        </w:rPr>
        <w:t xml:space="preserve"> серії 2800 з </w:t>
      </w:r>
      <w:proofErr w:type="spellStart"/>
      <w:r w:rsidRPr="00F92A03">
        <w:rPr>
          <w:rFonts w:ascii="Times New Roman" w:hAnsi="Times New Roman" w:cs="Times New Roman"/>
          <w:color w:val="222222"/>
          <w:sz w:val="28"/>
          <w:szCs w:val="28"/>
        </w:rPr>
        <w:t>Fast</w:t>
      </w:r>
      <w:proofErr w:type="spellEnd"/>
      <w:r w:rsidRPr="00F92A03">
        <w:rPr>
          <w:rFonts w:ascii="Times New Roman" w:hAnsi="Times New Roman" w:cs="Times New Roman"/>
          <w:color w:val="222222"/>
          <w:sz w:val="28"/>
          <w:szCs w:val="28"/>
        </w:rPr>
        <w:t xml:space="preserve"> </w:t>
      </w:r>
      <w:proofErr w:type="spellStart"/>
      <w:r w:rsidRPr="00F92A03">
        <w:rPr>
          <w:rFonts w:ascii="Times New Roman" w:hAnsi="Times New Roman" w:cs="Times New Roman"/>
          <w:color w:val="222222"/>
          <w:sz w:val="28"/>
          <w:szCs w:val="28"/>
        </w:rPr>
        <w:t>Ethernet</w:t>
      </w:r>
      <w:proofErr w:type="spellEnd"/>
      <w:r w:rsidRPr="00F92A03">
        <w:rPr>
          <w:rFonts w:ascii="Times New Roman" w:hAnsi="Times New Roman" w:cs="Times New Roman"/>
          <w:color w:val="222222"/>
          <w:sz w:val="28"/>
          <w:szCs w:val="28"/>
        </w:rPr>
        <w:t xml:space="preserve"> і </w:t>
      </w:r>
      <w:proofErr w:type="spellStart"/>
      <w:r w:rsidRPr="00F92A03">
        <w:rPr>
          <w:rFonts w:ascii="Times New Roman" w:hAnsi="Times New Roman" w:cs="Times New Roman"/>
          <w:color w:val="222222"/>
          <w:sz w:val="28"/>
          <w:szCs w:val="28"/>
        </w:rPr>
        <w:t>Serial</w:t>
      </w:r>
      <w:proofErr w:type="spellEnd"/>
      <w:r w:rsidRPr="00F92A03">
        <w:rPr>
          <w:rFonts w:ascii="Times New Roman" w:hAnsi="Times New Roman" w:cs="Times New Roman"/>
          <w:color w:val="222222"/>
          <w:sz w:val="28"/>
          <w:szCs w:val="28"/>
        </w:rPr>
        <w:t xml:space="preserve"> інтерфейсами</w:t>
      </w:r>
    </w:p>
    <w:p w:rsidR="00F92A03" w:rsidRDefault="00F92A03" w:rsidP="00F92A03">
      <w:pPr>
        <w:spacing w:after="0" w:line="360" w:lineRule="auto"/>
        <w:ind w:firstLine="720"/>
        <w:jc w:val="center"/>
        <w:rPr>
          <w:rFonts w:ascii="Times New Roman" w:hAnsi="Times New Roman" w:cs="Times New Roman"/>
          <w:color w:val="222222"/>
          <w:sz w:val="28"/>
          <w:szCs w:val="28"/>
        </w:rPr>
      </w:pPr>
    </w:p>
    <w:p w:rsidR="00D06923" w:rsidRPr="0075442A" w:rsidRDefault="00F92A03" w:rsidP="00D06923">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С</w:t>
      </w:r>
      <w:r w:rsidRPr="00F92A03">
        <w:rPr>
          <w:rFonts w:ascii="Times New Roman" w:hAnsi="Times New Roman" w:cs="Times New Roman"/>
          <w:color w:val="222222"/>
          <w:sz w:val="28"/>
          <w:szCs w:val="28"/>
        </w:rPr>
        <w:t xml:space="preserve">хема лабораторного експерименту представлена ​​на рис. </w:t>
      </w:r>
      <w:r>
        <w:rPr>
          <w:rFonts w:ascii="Times New Roman" w:hAnsi="Times New Roman" w:cs="Times New Roman"/>
          <w:color w:val="222222"/>
          <w:sz w:val="28"/>
          <w:szCs w:val="28"/>
        </w:rPr>
        <w:t>4.2</w:t>
      </w:r>
      <w:r w:rsidRPr="00F92A03">
        <w:rPr>
          <w:rFonts w:ascii="Times New Roman" w:hAnsi="Times New Roman" w:cs="Times New Roman"/>
          <w:color w:val="222222"/>
          <w:sz w:val="28"/>
          <w:szCs w:val="28"/>
        </w:rPr>
        <w:t xml:space="preserve">. В експерименті взаємодіяли </w:t>
      </w:r>
      <w:r>
        <w:rPr>
          <w:rFonts w:ascii="Times New Roman" w:hAnsi="Times New Roman" w:cs="Times New Roman"/>
          <w:color w:val="222222"/>
          <w:sz w:val="28"/>
          <w:szCs w:val="28"/>
        </w:rPr>
        <w:t>чотири</w:t>
      </w:r>
      <w:r w:rsidRPr="00F92A03">
        <w:rPr>
          <w:rFonts w:ascii="Times New Roman" w:hAnsi="Times New Roman" w:cs="Times New Roman"/>
          <w:color w:val="222222"/>
          <w:sz w:val="28"/>
          <w:szCs w:val="28"/>
        </w:rPr>
        <w:t xml:space="preserve"> модуля. 1-й і </w:t>
      </w:r>
      <w:r>
        <w:rPr>
          <w:rFonts w:ascii="Times New Roman" w:hAnsi="Times New Roman" w:cs="Times New Roman"/>
          <w:color w:val="222222"/>
          <w:sz w:val="28"/>
          <w:szCs w:val="28"/>
        </w:rPr>
        <w:t>4</w:t>
      </w:r>
      <w:r w:rsidRPr="00F92A03">
        <w:rPr>
          <w:rFonts w:ascii="Times New Roman" w:hAnsi="Times New Roman" w:cs="Times New Roman"/>
          <w:color w:val="222222"/>
          <w:sz w:val="28"/>
          <w:szCs w:val="28"/>
        </w:rPr>
        <w:t xml:space="preserve">-й модулі представляли собою кінцеві станції абонентів. Стороною відправником трафіку був модуль 1, одержувачем трафіку виступав модуль </w:t>
      </w:r>
      <w:r>
        <w:rPr>
          <w:rFonts w:ascii="Times New Roman" w:hAnsi="Times New Roman" w:cs="Times New Roman"/>
          <w:color w:val="222222"/>
          <w:sz w:val="28"/>
          <w:szCs w:val="28"/>
        </w:rPr>
        <w:t>4</w:t>
      </w:r>
      <w:r w:rsidRPr="00F92A03">
        <w:rPr>
          <w:rFonts w:ascii="Times New Roman" w:hAnsi="Times New Roman" w:cs="Times New Roman"/>
          <w:color w:val="222222"/>
          <w:sz w:val="28"/>
          <w:szCs w:val="28"/>
        </w:rPr>
        <w:t xml:space="preserve">. Взаємодія кінцевих станцій здійснювалося через модуль 2, який являв собою ділянку мережі, представлений маршрутизаторами компанії </w:t>
      </w:r>
      <w:proofErr w:type="spellStart"/>
      <w:r w:rsidRPr="00F92A03">
        <w:rPr>
          <w:rFonts w:ascii="Times New Roman" w:hAnsi="Times New Roman" w:cs="Times New Roman"/>
          <w:color w:val="222222"/>
          <w:sz w:val="28"/>
          <w:szCs w:val="28"/>
        </w:rPr>
        <w:t>Cisco</w:t>
      </w:r>
      <w:proofErr w:type="spellEnd"/>
      <w:r w:rsidRPr="00F92A03">
        <w:rPr>
          <w:rFonts w:ascii="Times New Roman" w:hAnsi="Times New Roman" w:cs="Times New Roman"/>
          <w:color w:val="222222"/>
          <w:sz w:val="28"/>
          <w:szCs w:val="28"/>
        </w:rPr>
        <w:t xml:space="preserve"> серії С</w:t>
      </w:r>
      <w:r>
        <w:rPr>
          <w:rFonts w:ascii="Times New Roman" w:hAnsi="Times New Roman" w:cs="Times New Roman"/>
          <w:color w:val="222222"/>
          <w:sz w:val="28"/>
          <w:szCs w:val="28"/>
        </w:rPr>
        <w:t xml:space="preserve"> </w:t>
      </w:r>
      <w:r w:rsidRPr="00F92A03">
        <w:rPr>
          <w:rFonts w:ascii="Times New Roman" w:hAnsi="Times New Roman" w:cs="Times New Roman"/>
          <w:color w:val="222222"/>
          <w:sz w:val="28"/>
          <w:szCs w:val="28"/>
        </w:rPr>
        <w:t>280</w:t>
      </w:r>
      <w:r>
        <w:rPr>
          <w:rFonts w:ascii="Times New Roman" w:hAnsi="Times New Roman" w:cs="Times New Roman"/>
          <w:color w:val="222222"/>
          <w:sz w:val="28"/>
          <w:szCs w:val="28"/>
        </w:rPr>
        <w:t>0</w:t>
      </w:r>
      <w:r w:rsidRPr="00F92A03">
        <w:rPr>
          <w:rFonts w:ascii="Times New Roman" w:hAnsi="Times New Roman" w:cs="Times New Roman"/>
          <w:color w:val="222222"/>
          <w:sz w:val="28"/>
          <w:szCs w:val="28"/>
        </w:rPr>
        <w:t xml:space="preserve">. В якості кінцевих станцій абонентів використовувалися стандартні персональні комп'ютери, які підключалися до маршрутизаторів безпосередньо або через комутатори допомогою технології </w:t>
      </w:r>
      <w:proofErr w:type="spellStart"/>
      <w:r w:rsidRPr="00F92A03">
        <w:rPr>
          <w:rFonts w:ascii="Times New Roman" w:hAnsi="Times New Roman" w:cs="Times New Roman"/>
          <w:color w:val="222222"/>
          <w:sz w:val="28"/>
          <w:szCs w:val="28"/>
        </w:rPr>
        <w:t>FastEthernet</w:t>
      </w:r>
      <w:proofErr w:type="spellEnd"/>
      <w:r w:rsidRPr="00F92A03">
        <w:rPr>
          <w:rFonts w:ascii="Times New Roman" w:hAnsi="Times New Roman" w:cs="Times New Roman"/>
          <w:color w:val="222222"/>
          <w:sz w:val="28"/>
          <w:szCs w:val="28"/>
        </w:rPr>
        <w:t>.</w:t>
      </w:r>
    </w:p>
    <w:p w:rsidR="00D06923" w:rsidRDefault="00AA3EC1" w:rsidP="00D06923">
      <w:pPr>
        <w:spacing w:after="0" w:line="360" w:lineRule="auto"/>
        <w:ind w:firstLine="720"/>
        <w:jc w:val="both"/>
        <w:rPr>
          <w:noProof/>
          <w:lang w:eastAsia="uk-UA"/>
        </w:rPr>
      </w:pPr>
      <w:r>
        <w:rPr>
          <w:noProof/>
          <w:lang w:val="ru-RU" w:eastAsia="ru-RU"/>
        </w:rPr>
        <w:lastRenderedPageBreak/>
        <w:drawing>
          <wp:inline distT="0" distB="0" distL="0" distR="0">
            <wp:extent cx="4865370" cy="1845945"/>
            <wp:effectExtent l="0" t="0" r="0" b="190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5370" cy="1845945"/>
                    </a:xfrm>
                    <a:prstGeom prst="rect">
                      <a:avLst/>
                    </a:prstGeom>
                    <a:noFill/>
                    <a:ln>
                      <a:noFill/>
                    </a:ln>
                  </pic:spPr>
                </pic:pic>
              </a:graphicData>
            </a:graphic>
          </wp:inline>
        </w:drawing>
      </w:r>
    </w:p>
    <w:p w:rsidR="00D06923" w:rsidRDefault="00D06923" w:rsidP="00D06923">
      <w:pPr>
        <w:spacing w:after="0" w:line="360" w:lineRule="auto"/>
        <w:jc w:val="center"/>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sidR="00AA3EC1">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sidR="00AA3EC1">
        <w:rPr>
          <w:rFonts w:ascii="Times New Roman" w:eastAsiaTheme="minorEastAsia" w:hAnsi="Times New Roman" w:cs="Times New Roman"/>
          <w:sz w:val="28"/>
          <w:szCs w:val="28"/>
          <w:lang w:eastAsia="ru-RU"/>
        </w:rPr>
        <w:t>2</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С</w:t>
      </w:r>
      <w:r w:rsidRPr="005D488F">
        <w:rPr>
          <w:rFonts w:ascii="Times New Roman" w:hAnsi="Times New Roman" w:cs="Times New Roman"/>
          <w:noProof/>
          <w:sz w:val="28"/>
          <w:szCs w:val="28"/>
          <w:lang w:eastAsia="uk-UA"/>
        </w:rPr>
        <w:t>хема лабораторного експерименту</w:t>
      </w:r>
    </w:p>
    <w:p w:rsidR="00D06923" w:rsidRDefault="00D06923" w:rsidP="00D06923">
      <w:pPr>
        <w:spacing w:after="0" w:line="360" w:lineRule="auto"/>
        <w:jc w:val="center"/>
        <w:rPr>
          <w:rFonts w:ascii="Times New Roman" w:hAnsi="Times New Roman" w:cs="Times New Roman"/>
          <w:noProof/>
          <w:sz w:val="28"/>
          <w:szCs w:val="28"/>
          <w:lang w:eastAsia="uk-UA"/>
        </w:rPr>
      </w:pPr>
    </w:p>
    <w:p w:rsidR="00AA3EC1" w:rsidRDefault="00F92A03" w:rsidP="00D06923">
      <w:pPr>
        <w:spacing w:after="0" w:line="360" w:lineRule="auto"/>
        <w:ind w:firstLine="720"/>
        <w:jc w:val="both"/>
        <w:rPr>
          <w:rFonts w:ascii="Times New Roman" w:hAnsi="Times New Roman" w:cs="Times New Roman"/>
          <w:noProof/>
          <w:sz w:val="28"/>
          <w:szCs w:val="28"/>
          <w:lang w:eastAsia="uk-UA"/>
        </w:rPr>
      </w:pPr>
      <w:r w:rsidRPr="00F92A03">
        <w:rPr>
          <w:rFonts w:ascii="Times New Roman" w:hAnsi="Times New Roman" w:cs="Times New Roman"/>
          <w:noProof/>
          <w:sz w:val="28"/>
          <w:szCs w:val="28"/>
          <w:lang w:eastAsia="uk-UA"/>
        </w:rPr>
        <w:t xml:space="preserve">Модуль 1 виконував генерування трафіку. За допомогою пакета навантажувального тестування </w:t>
      </w:r>
      <w:r w:rsidR="00055FAD">
        <w:rPr>
          <w:rFonts w:ascii="Times New Roman" w:hAnsi="Times New Roman" w:cs="Times New Roman"/>
          <w:noProof/>
          <w:sz w:val="28"/>
          <w:szCs w:val="28"/>
          <w:lang w:val="en-US" w:eastAsia="uk-UA"/>
        </w:rPr>
        <w:t>IxChariot</w:t>
      </w:r>
      <w:r w:rsidRPr="00F92A03">
        <w:rPr>
          <w:rFonts w:ascii="Times New Roman" w:hAnsi="Times New Roman" w:cs="Times New Roman"/>
          <w:noProof/>
          <w:sz w:val="28"/>
          <w:szCs w:val="28"/>
          <w:lang w:eastAsia="uk-UA"/>
        </w:rPr>
        <w:t xml:space="preserve"> був згенерований багатопотокових трафік з різними параметрами інтенсивності</w:t>
      </w:r>
      <w:r w:rsidR="00055FAD" w:rsidRPr="00055FAD">
        <w:rPr>
          <w:rFonts w:ascii="Times New Roman" w:hAnsi="Times New Roman" w:cs="Times New Roman"/>
          <w:noProof/>
          <w:sz w:val="28"/>
          <w:szCs w:val="28"/>
          <w:lang w:val="ru-RU" w:eastAsia="uk-UA"/>
        </w:rPr>
        <w:t xml:space="preserve"> </w:t>
      </w:r>
      <w:r w:rsidR="00055FAD">
        <w:rPr>
          <w:rFonts w:ascii="Times New Roman" w:hAnsi="Times New Roman" w:cs="Times New Roman"/>
          <w:noProof/>
          <w:sz w:val="28"/>
          <w:szCs w:val="28"/>
          <w:lang w:eastAsia="uk-UA"/>
        </w:rPr>
        <w:t>та</w:t>
      </w:r>
      <w:r w:rsidRPr="00F92A03">
        <w:rPr>
          <w:rFonts w:ascii="Times New Roman" w:hAnsi="Times New Roman" w:cs="Times New Roman"/>
          <w:noProof/>
          <w:sz w:val="28"/>
          <w:szCs w:val="28"/>
          <w:lang w:eastAsia="uk-UA"/>
        </w:rPr>
        <w:t xml:space="preserve"> пріоритету обслуговування пакетів. У модулі 2 шляхом статичної настройки інтерфейсів маршрутизатора, політик обслуговування трафіку, класів трафіку апробовувалися результати математичного моделювання розподілу трафіку.</w:t>
      </w:r>
    </w:p>
    <w:p w:rsidR="00D06923" w:rsidRPr="00E44651" w:rsidRDefault="00D06923" w:rsidP="00D06923">
      <w:pPr>
        <w:spacing w:after="0" w:line="360" w:lineRule="auto"/>
        <w:ind w:firstLine="720"/>
        <w:jc w:val="both"/>
        <w:rPr>
          <w:rFonts w:ascii="Times New Roman" w:hAnsi="Times New Roman" w:cs="Times New Roman"/>
          <w:noProof/>
          <w:sz w:val="28"/>
          <w:szCs w:val="28"/>
          <w:lang w:eastAsia="uk-UA"/>
        </w:rPr>
      </w:pPr>
      <w:r w:rsidRPr="00270401">
        <w:rPr>
          <w:rFonts w:ascii="Times New Roman" w:hAnsi="Times New Roman" w:cs="Times New Roman"/>
          <w:noProof/>
          <w:sz w:val="28"/>
          <w:szCs w:val="28"/>
          <w:lang w:eastAsia="uk-UA"/>
        </w:rPr>
        <w:t>Як механізм управління чергами на маршрутизаторі був обраний алгоритм CBWFQ, завдяки можливості гнучкого управління чергами для кожного трафіку, що надходить на інтерфейс маршрутизатора</w:t>
      </w:r>
      <w:r w:rsidRPr="00F92A03">
        <w:rPr>
          <w:rFonts w:ascii="Times New Roman" w:hAnsi="Times New Roman" w:cs="Times New Roman"/>
          <w:noProof/>
          <w:sz w:val="28"/>
          <w:szCs w:val="28"/>
          <w:lang w:eastAsia="uk-UA"/>
        </w:rPr>
        <w:t xml:space="preserve"> та тому що цей механізм більш всього підходить для демонстрування моделі з розділу 2</w:t>
      </w:r>
      <w:r w:rsidR="00055FAD" w:rsidRPr="00055FAD">
        <w:rPr>
          <w:rFonts w:ascii="Times New Roman" w:hAnsi="Times New Roman" w:cs="Times New Roman"/>
          <w:noProof/>
          <w:sz w:val="28"/>
          <w:szCs w:val="28"/>
          <w:lang w:eastAsia="uk-UA"/>
        </w:rPr>
        <w:t xml:space="preserve">, </w:t>
      </w:r>
      <w:r w:rsidR="00055FAD">
        <w:rPr>
          <w:rFonts w:ascii="Times New Roman" w:hAnsi="Times New Roman" w:cs="Times New Roman"/>
          <w:noProof/>
          <w:sz w:val="28"/>
          <w:szCs w:val="28"/>
          <w:lang w:eastAsia="uk-UA"/>
        </w:rPr>
        <w:t xml:space="preserve">також для аналізу та порівніння був обраний алгоритм </w:t>
      </w:r>
      <w:r w:rsidR="00055FAD">
        <w:rPr>
          <w:rFonts w:ascii="Times New Roman" w:hAnsi="Times New Roman" w:cs="Times New Roman"/>
          <w:noProof/>
          <w:sz w:val="28"/>
          <w:szCs w:val="28"/>
          <w:lang w:val="en-US" w:eastAsia="uk-UA"/>
        </w:rPr>
        <w:t>WFQ</w:t>
      </w:r>
      <w:r w:rsidRPr="00F92A03">
        <w:rPr>
          <w:rFonts w:ascii="Times New Roman" w:hAnsi="Times New Roman" w:cs="Times New Roman"/>
          <w:noProof/>
          <w:sz w:val="28"/>
          <w:szCs w:val="28"/>
          <w:lang w:eastAsia="uk-UA"/>
        </w:rPr>
        <w:t>.</w:t>
      </w:r>
      <w:r w:rsidRPr="00270401">
        <w:rPr>
          <w:rFonts w:ascii="Times New Roman" w:hAnsi="Times New Roman" w:cs="Times New Roman"/>
          <w:noProof/>
          <w:sz w:val="28"/>
          <w:szCs w:val="28"/>
          <w:lang w:eastAsia="uk-UA"/>
        </w:rPr>
        <w:t xml:space="preserve"> </w:t>
      </w:r>
      <w:r w:rsidR="00AA3EC1">
        <w:rPr>
          <w:rFonts w:ascii="Times New Roman" w:hAnsi="Times New Roman" w:cs="Times New Roman"/>
          <w:noProof/>
          <w:sz w:val="28"/>
          <w:szCs w:val="28"/>
          <w:lang w:eastAsia="uk-UA"/>
        </w:rPr>
        <w:t>Модуль</w:t>
      </w:r>
      <w:r w:rsidRPr="00270401">
        <w:rPr>
          <w:rFonts w:ascii="Times New Roman" w:hAnsi="Times New Roman" w:cs="Times New Roman"/>
          <w:noProof/>
          <w:sz w:val="28"/>
          <w:szCs w:val="28"/>
          <w:lang w:eastAsia="uk-UA"/>
        </w:rPr>
        <w:t xml:space="preserve"> </w:t>
      </w:r>
      <w:r w:rsidR="00AA3EC1">
        <w:rPr>
          <w:rFonts w:ascii="Times New Roman" w:hAnsi="Times New Roman" w:cs="Times New Roman"/>
          <w:noProof/>
          <w:sz w:val="28"/>
          <w:szCs w:val="28"/>
          <w:lang w:eastAsia="uk-UA"/>
        </w:rPr>
        <w:t>4</w:t>
      </w:r>
      <w:r w:rsidRPr="00270401">
        <w:rPr>
          <w:rFonts w:ascii="Times New Roman" w:hAnsi="Times New Roman" w:cs="Times New Roman"/>
          <w:noProof/>
          <w:sz w:val="28"/>
          <w:szCs w:val="28"/>
          <w:lang w:eastAsia="uk-UA"/>
        </w:rPr>
        <w:t xml:space="preserve"> виступа</w:t>
      </w:r>
      <w:r w:rsidR="00AA3EC1">
        <w:rPr>
          <w:rFonts w:ascii="Times New Roman" w:hAnsi="Times New Roman" w:cs="Times New Roman"/>
          <w:noProof/>
          <w:sz w:val="28"/>
          <w:szCs w:val="28"/>
          <w:lang w:eastAsia="uk-UA"/>
        </w:rPr>
        <w:t>в</w:t>
      </w:r>
      <w:r w:rsidRPr="00270401">
        <w:rPr>
          <w:rFonts w:ascii="Times New Roman" w:hAnsi="Times New Roman" w:cs="Times New Roman"/>
          <w:noProof/>
          <w:sz w:val="28"/>
          <w:szCs w:val="28"/>
          <w:lang w:eastAsia="uk-UA"/>
        </w:rPr>
        <w:t xml:space="preserve"> аналізатором трафіку. </w:t>
      </w:r>
    </w:p>
    <w:p w:rsidR="00693493" w:rsidRPr="00E44651" w:rsidRDefault="00693493" w:rsidP="009A2AE2">
      <w:pPr>
        <w:spacing w:after="0" w:line="360" w:lineRule="auto"/>
        <w:ind w:firstLine="720"/>
        <w:jc w:val="center"/>
        <w:rPr>
          <w:rFonts w:ascii="Times New Roman" w:hAnsi="Times New Roman" w:cs="Times New Roman"/>
          <w:color w:val="222222"/>
          <w:sz w:val="28"/>
          <w:szCs w:val="28"/>
        </w:rPr>
      </w:pPr>
    </w:p>
    <w:p w:rsidR="00055FAD" w:rsidRDefault="00EF6A1E" w:rsidP="00055FAD">
      <w:pPr>
        <w:spacing w:after="0" w:line="360" w:lineRule="auto"/>
        <w:ind w:firstLine="709"/>
        <w:jc w:val="both"/>
        <w:rPr>
          <w:rFonts w:ascii="Times New Roman" w:hAnsi="Times New Roman" w:cs="Times New Roman"/>
          <w:color w:val="222222"/>
          <w:sz w:val="28"/>
          <w:szCs w:val="28"/>
        </w:rPr>
      </w:pPr>
      <w:r w:rsidRPr="00E44651">
        <w:rPr>
          <w:rFonts w:ascii="Times New Roman" w:hAnsi="Times New Roman" w:cs="Times New Roman"/>
          <w:color w:val="222222"/>
          <w:sz w:val="28"/>
          <w:szCs w:val="28"/>
        </w:rPr>
        <w:t>4</w:t>
      </w:r>
      <w:r w:rsidR="00055FAD">
        <w:rPr>
          <w:rFonts w:ascii="Times New Roman" w:hAnsi="Times New Roman" w:cs="Times New Roman"/>
          <w:color w:val="222222"/>
          <w:sz w:val="28"/>
          <w:szCs w:val="28"/>
        </w:rPr>
        <w:t>.</w:t>
      </w:r>
      <w:r w:rsidR="00055FAD" w:rsidRPr="00E44651">
        <w:rPr>
          <w:rFonts w:ascii="Times New Roman" w:hAnsi="Times New Roman" w:cs="Times New Roman"/>
          <w:color w:val="222222"/>
          <w:sz w:val="28"/>
          <w:szCs w:val="28"/>
        </w:rPr>
        <w:t>2</w:t>
      </w:r>
      <w:r w:rsidR="00055FAD">
        <w:rPr>
          <w:rFonts w:ascii="Times New Roman" w:hAnsi="Times New Roman" w:cs="Times New Roman"/>
          <w:color w:val="222222"/>
          <w:sz w:val="28"/>
          <w:szCs w:val="28"/>
        </w:rPr>
        <w:t xml:space="preserve"> Г</w:t>
      </w:r>
      <w:r w:rsidR="00055FAD" w:rsidRPr="008D7E86">
        <w:rPr>
          <w:rFonts w:ascii="Times New Roman" w:hAnsi="Times New Roman" w:cs="Times New Roman"/>
          <w:color w:val="222222"/>
          <w:sz w:val="28"/>
          <w:szCs w:val="28"/>
        </w:rPr>
        <w:t xml:space="preserve">енератор </w:t>
      </w:r>
      <w:r w:rsidR="00055FAD">
        <w:rPr>
          <w:rFonts w:ascii="Times New Roman" w:hAnsi="Times New Roman" w:cs="Times New Roman"/>
          <w:color w:val="222222"/>
          <w:sz w:val="28"/>
          <w:szCs w:val="28"/>
        </w:rPr>
        <w:t>та аналізатор трафіку</w:t>
      </w:r>
    </w:p>
    <w:p w:rsidR="00055FAD" w:rsidRPr="00270401" w:rsidRDefault="00055FAD" w:rsidP="00055FAD">
      <w:pPr>
        <w:spacing w:after="0" w:line="360" w:lineRule="auto"/>
        <w:ind w:firstLine="720"/>
        <w:jc w:val="both"/>
        <w:rPr>
          <w:rFonts w:ascii="Times New Roman" w:hAnsi="Times New Roman" w:cs="Times New Roman"/>
          <w:color w:val="222222"/>
          <w:sz w:val="28"/>
          <w:szCs w:val="28"/>
        </w:rPr>
      </w:pPr>
    </w:p>
    <w:p w:rsidR="00055FAD" w:rsidRPr="00055FAD" w:rsidRDefault="00055FAD" w:rsidP="00055FAD">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Сімейство</w:t>
      </w:r>
      <w:r w:rsidRPr="00E44651">
        <w:rPr>
          <w:rFonts w:ascii="Times New Roman" w:hAnsi="Times New Roman" w:cs="Times New Roman"/>
          <w:color w:val="222222"/>
          <w:sz w:val="28"/>
          <w:szCs w:val="28"/>
        </w:rPr>
        <w:t xml:space="preserve"> </w:t>
      </w:r>
      <w:r w:rsidRPr="00055FAD">
        <w:rPr>
          <w:rFonts w:ascii="Times New Roman" w:hAnsi="Times New Roman" w:cs="Times New Roman"/>
          <w:color w:val="222222"/>
          <w:sz w:val="28"/>
          <w:szCs w:val="28"/>
        </w:rPr>
        <w:t xml:space="preserve">програмних засобів </w:t>
      </w:r>
      <w:proofErr w:type="spellStart"/>
      <w:r w:rsidRPr="00055FAD">
        <w:rPr>
          <w:rFonts w:ascii="Times New Roman" w:hAnsi="Times New Roman" w:cs="Times New Roman"/>
          <w:color w:val="222222"/>
          <w:sz w:val="28"/>
          <w:szCs w:val="28"/>
        </w:rPr>
        <w:t>IxChariot</w:t>
      </w:r>
      <w:proofErr w:type="spellEnd"/>
      <w:r w:rsidRPr="00055FAD">
        <w:rPr>
          <w:rFonts w:ascii="Times New Roman" w:hAnsi="Times New Roman" w:cs="Times New Roman"/>
          <w:color w:val="222222"/>
          <w:sz w:val="28"/>
          <w:szCs w:val="28"/>
        </w:rPr>
        <w:t xml:space="preserve"> компанії </w:t>
      </w:r>
      <w:proofErr w:type="spellStart"/>
      <w:r w:rsidRPr="00055FAD">
        <w:rPr>
          <w:rFonts w:ascii="Times New Roman" w:hAnsi="Times New Roman" w:cs="Times New Roman"/>
          <w:color w:val="222222"/>
          <w:sz w:val="28"/>
          <w:szCs w:val="28"/>
        </w:rPr>
        <w:t>Ixia</w:t>
      </w:r>
      <w:proofErr w:type="spellEnd"/>
      <w:r w:rsidRPr="00055FAD">
        <w:rPr>
          <w:rFonts w:ascii="Times New Roman" w:hAnsi="Times New Roman" w:cs="Times New Roman"/>
          <w:color w:val="222222"/>
          <w:sz w:val="28"/>
          <w:szCs w:val="28"/>
        </w:rPr>
        <w:t xml:space="preserve"> допомаг</w:t>
      </w:r>
      <w:r w:rsidR="00A91E66">
        <w:rPr>
          <w:rFonts w:ascii="Times New Roman" w:hAnsi="Times New Roman" w:cs="Times New Roman"/>
          <w:color w:val="222222"/>
          <w:sz w:val="28"/>
          <w:szCs w:val="28"/>
        </w:rPr>
        <w:t>ає покращувати функціональність</w:t>
      </w:r>
      <w:r w:rsidR="00A91E66" w:rsidRPr="00E44651">
        <w:rPr>
          <w:rFonts w:ascii="Times New Roman" w:hAnsi="Times New Roman" w:cs="Times New Roman"/>
          <w:color w:val="222222"/>
          <w:sz w:val="28"/>
          <w:szCs w:val="28"/>
        </w:rPr>
        <w:t xml:space="preserve"> </w:t>
      </w:r>
      <w:r w:rsidRPr="00055FAD">
        <w:rPr>
          <w:rFonts w:ascii="Times New Roman" w:hAnsi="Times New Roman" w:cs="Times New Roman"/>
          <w:color w:val="222222"/>
          <w:sz w:val="28"/>
          <w:szCs w:val="28"/>
        </w:rPr>
        <w:t>програм за допомогою оцінки роботи мережі і діагностики неполадок в н</w:t>
      </w:r>
      <w:r w:rsidR="00A91E66">
        <w:rPr>
          <w:rFonts w:ascii="Times New Roman" w:hAnsi="Times New Roman" w:cs="Times New Roman"/>
          <w:color w:val="222222"/>
          <w:sz w:val="28"/>
          <w:szCs w:val="28"/>
        </w:rPr>
        <w:t>их</w:t>
      </w:r>
      <w:r w:rsidRPr="00055FAD">
        <w:rPr>
          <w:rFonts w:ascii="Times New Roman" w:hAnsi="Times New Roman" w:cs="Times New Roman"/>
          <w:color w:val="222222"/>
          <w:sz w:val="28"/>
          <w:szCs w:val="28"/>
        </w:rPr>
        <w:t>.</w:t>
      </w:r>
    </w:p>
    <w:p w:rsidR="00055FAD" w:rsidRDefault="00055FAD" w:rsidP="00055FAD">
      <w:pPr>
        <w:spacing w:after="0" w:line="360" w:lineRule="auto"/>
        <w:ind w:firstLine="720"/>
        <w:jc w:val="both"/>
        <w:rPr>
          <w:rFonts w:ascii="Times New Roman" w:hAnsi="Times New Roman" w:cs="Times New Roman"/>
          <w:color w:val="222222"/>
          <w:sz w:val="28"/>
          <w:szCs w:val="28"/>
        </w:rPr>
      </w:pPr>
      <w:r w:rsidRPr="00055FAD">
        <w:rPr>
          <w:rFonts w:ascii="Times New Roman" w:hAnsi="Times New Roman" w:cs="Times New Roman"/>
          <w:color w:val="222222"/>
          <w:sz w:val="28"/>
          <w:szCs w:val="28"/>
        </w:rPr>
        <w:t xml:space="preserve">Рішення </w:t>
      </w:r>
      <w:proofErr w:type="spellStart"/>
      <w:r w:rsidRPr="00055FAD">
        <w:rPr>
          <w:rFonts w:ascii="Times New Roman" w:hAnsi="Times New Roman" w:cs="Times New Roman"/>
          <w:color w:val="222222"/>
          <w:sz w:val="28"/>
          <w:szCs w:val="28"/>
        </w:rPr>
        <w:t>IxChariot</w:t>
      </w:r>
      <w:proofErr w:type="spellEnd"/>
      <w:r w:rsidRPr="00055FAD">
        <w:rPr>
          <w:rFonts w:ascii="Times New Roman" w:hAnsi="Times New Roman" w:cs="Times New Roman"/>
          <w:color w:val="222222"/>
          <w:sz w:val="28"/>
          <w:szCs w:val="28"/>
        </w:rPr>
        <w:t xml:space="preserve"> - один з кращих в галузі інструментів для оцінки роботи і діагностики мереж і додатків. Йому довіряють тисячі підприємств і державних організацій по всьому світу. </w:t>
      </w:r>
      <w:proofErr w:type="spellStart"/>
      <w:r w:rsidRPr="00055FAD">
        <w:rPr>
          <w:rFonts w:ascii="Times New Roman" w:hAnsi="Times New Roman" w:cs="Times New Roman"/>
          <w:color w:val="222222"/>
          <w:sz w:val="28"/>
          <w:szCs w:val="28"/>
        </w:rPr>
        <w:t>IxChariot</w:t>
      </w:r>
      <w:proofErr w:type="spellEnd"/>
      <w:r w:rsidRPr="00055FAD">
        <w:rPr>
          <w:rFonts w:ascii="Times New Roman" w:hAnsi="Times New Roman" w:cs="Times New Roman"/>
          <w:color w:val="222222"/>
          <w:sz w:val="28"/>
          <w:szCs w:val="28"/>
        </w:rPr>
        <w:t xml:space="preserve"> дає можливість </w:t>
      </w:r>
      <w:proofErr w:type="spellStart"/>
      <w:r w:rsidRPr="00055FAD">
        <w:rPr>
          <w:rFonts w:ascii="Times New Roman" w:hAnsi="Times New Roman" w:cs="Times New Roman"/>
          <w:color w:val="222222"/>
          <w:sz w:val="28"/>
          <w:szCs w:val="28"/>
        </w:rPr>
        <w:t>ІТ-</w:t>
      </w:r>
      <w:r w:rsidRPr="00055FAD">
        <w:rPr>
          <w:rFonts w:ascii="Times New Roman" w:hAnsi="Times New Roman" w:cs="Times New Roman"/>
          <w:color w:val="222222"/>
          <w:sz w:val="28"/>
          <w:szCs w:val="28"/>
        </w:rPr>
        <w:lastRenderedPageBreak/>
        <w:t>професіоналам</w:t>
      </w:r>
      <w:proofErr w:type="spellEnd"/>
      <w:r w:rsidRPr="00055FAD">
        <w:rPr>
          <w:rFonts w:ascii="Times New Roman" w:hAnsi="Times New Roman" w:cs="Times New Roman"/>
          <w:color w:val="222222"/>
          <w:sz w:val="28"/>
          <w:szCs w:val="28"/>
        </w:rPr>
        <w:t xml:space="preserve"> визначати достовірні значення параметрів функціонування і надійності додатків, що працюють по дротов</w:t>
      </w:r>
      <w:r w:rsidR="00A91E66">
        <w:rPr>
          <w:rFonts w:ascii="Times New Roman" w:hAnsi="Times New Roman" w:cs="Times New Roman"/>
          <w:color w:val="222222"/>
          <w:sz w:val="28"/>
          <w:szCs w:val="28"/>
        </w:rPr>
        <w:t>им</w:t>
      </w:r>
      <w:r w:rsidRPr="00055FAD">
        <w:rPr>
          <w:rFonts w:ascii="Times New Roman" w:hAnsi="Times New Roman" w:cs="Times New Roman"/>
          <w:color w:val="222222"/>
          <w:sz w:val="28"/>
          <w:szCs w:val="28"/>
        </w:rPr>
        <w:t xml:space="preserve"> і бездротови</w:t>
      </w:r>
      <w:r w:rsidR="00A91E66">
        <w:rPr>
          <w:rFonts w:ascii="Times New Roman" w:hAnsi="Times New Roman" w:cs="Times New Roman"/>
          <w:color w:val="222222"/>
          <w:sz w:val="28"/>
          <w:szCs w:val="28"/>
        </w:rPr>
        <w:t>м</w:t>
      </w:r>
      <w:r w:rsidRPr="00055FAD">
        <w:rPr>
          <w:rFonts w:ascii="Times New Roman" w:hAnsi="Times New Roman" w:cs="Times New Roman"/>
          <w:color w:val="222222"/>
          <w:sz w:val="28"/>
          <w:szCs w:val="28"/>
        </w:rPr>
        <w:t xml:space="preserve"> мереж</w:t>
      </w:r>
      <w:r w:rsidR="00A91E66">
        <w:rPr>
          <w:rFonts w:ascii="Times New Roman" w:hAnsi="Times New Roman" w:cs="Times New Roman"/>
          <w:color w:val="222222"/>
          <w:sz w:val="28"/>
          <w:szCs w:val="28"/>
        </w:rPr>
        <w:t>ам</w:t>
      </w:r>
      <w:r w:rsidRPr="00055FAD">
        <w:rPr>
          <w:rFonts w:ascii="Times New Roman" w:hAnsi="Times New Roman" w:cs="Times New Roman"/>
          <w:color w:val="222222"/>
          <w:sz w:val="28"/>
          <w:szCs w:val="28"/>
        </w:rPr>
        <w:t>.</w:t>
      </w:r>
    </w:p>
    <w:p w:rsidR="00A91E66" w:rsidRDefault="00A91E66" w:rsidP="00055FAD">
      <w:pPr>
        <w:spacing w:after="0" w:line="360" w:lineRule="auto"/>
        <w:ind w:firstLine="720"/>
        <w:jc w:val="both"/>
        <w:rPr>
          <w:rFonts w:ascii="Times New Roman" w:hAnsi="Times New Roman" w:cs="Times New Roman"/>
          <w:color w:val="222222"/>
          <w:sz w:val="28"/>
          <w:szCs w:val="28"/>
        </w:rPr>
      </w:pPr>
      <w:proofErr w:type="spellStart"/>
      <w:r w:rsidRPr="00A91E66">
        <w:rPr>
          <w:rFonts w:ascii="Times New Roman" w:hAnsi="Times New Roman" w:cs="Times New Roman"/>
          <w:color w:val="222222"/>
          <w:sz w:val="28"/>
          <w:szCs w:val="28"/>
        </w:rPr>
        <w:t>IxChariot</w:t>
      </w:r>
      <w:proofErr w:type="spellEnd"/>
      <w:r w:rsidRPr="00A91E66">
        <w:rPr>
          <w:rFonts w:ascii="Times New Roman" w:hAnsi="Times New Roman" w:cs="Times New Roman"/>
          <w:color w:val="222222"/>
          <w:sz w:val="28"/>
          <w:szCs w:val="28"/>
        </w:rPr>
        <w:t xml:space="preserve"> реалістично імітує </w:t>
      </w:r>
      <w:proofErr w:type="spellStart"/>
      <w:r w:rsidRPr="00A91E66">
        <w:rPr>
          <w:rFonts w:ascii="Times New Roman" w:hAnsi="Times New Roman" w:cs="Times New Roman"/>
          <w:color w:val="222222"/>
          <w:sz w:val="28"/>
          <w:szCs w:val="28"/>
        </w:rPr>
        <w:t>трафік</w:t>
      </w:r>
      <w:proofErr w:type="spellEnd"/>
      <w:r w:rsidRPr="00A91E66">
        <w:rPr>
          <w:rFonts w:ascii="Times New Roman" w:hAnsi="Times New Roman" w:cs="Times New Roman"/>
          <w:color w:val="222222"/>
          <w:sz w:val="28"/>
          <w:szCs w:val="28"/>
        </w:rPr>
        <w:t xml:space="preserve"> додатків для перевірки роботи пристроїв, мереж і систем під реальним навантаженням. Дане рішення складається з сервера </w:t>
      </w:r>
      <w:proofErr w:type="spellStart"/>
      <w:r w:rsidRPr="00A91E66">
        <w:rPr>
          <w:rFonts w:ascii="Times New Roman" w:hAnsi="Times New Roman" w:cs="Times New Roman"/>
          <w:color w:val="222222"/>
          <w:sz w:val="28"/>
          <w:szCs w:val="28"/>
        </w:rPr>
        <w:t>IxChariot</w:t>
      </w:r>
      <w:proofErr w:type="spellEnd"/>
      <w:r w:rsidRPr="00A91E66">
        <w:rPr>
          <w:rFonts w:ascii="Times New Roman" w:hAnsi="Times New Roman" w:cs="Times New Roman"/>
          <w:color w:val="222222"/>
          <w:sz w:val="28"/>
          <w:szCs w:val="28"/>
        </w:rPr>
        <w:t xml:space="preserve"> Server і програмних кінцевих точок, розподілених по різних мережах, </w:t>
      </w:r>
      <w:proofErr w:type="spellStart"/>
      <w:r w:rsidRPr="00A91E66">
        <w:rPr>
          <w:rFonts w:ascii="Times New Roman" w:hAnsi="Times New Roman" w:cs="Times New Roman"/>
          <w:color w:val="222222"/>
          <w:sz w:val="28"/>
          <w:szCs w:val="28"/>
        </w:rPr>
        <w:t>ЦОДам</w:t>
      </w:r>
      <w:proofErr w:type="spellEnd"/>
      <w:r w:rsidRPr="00A91E66">
        <w:rPr>
          <w:rFonts w:ascii="Times New Roman" w:hAnsi="Times New Roman" w:cs="Times New Roman"/>
          <w:color w:val="222222"/>
          <w:sz w:val="28"/>
          <w:szCs w:val="28"/>
        </w:rPr>
        <w:t xml:space="preserve">, віртуальним і фізичним серверам, призначеним для користувача ПК, </w:t>
      </w:r>
      <w:proofErr w:type="spellStart"/>
      <w:r w:rsidRPr="00A91E66">
        <w:rPr>
          <w:rFonts w:ascii="Times New Roman" w:hAnsi="Times New Roman" w:cs="Times New Roman"/>
          <w:color w:val="222222"/>
          <w:sz w:val="28"/>
          <w:szCs w:val="28"/>
        </w:rPr>
        <w:t>одноплатни</w:t>
      </w:r>
      <w:r>
        <w:rPr>
          <w:rFonts w:ascii="Times New Roman" w:hAnsi="Times New Roman" w:cs="Times New Roman"/>
          <w:color w:val="222222"/>
          <w:sz w:val="28"/>
          <w:szCs w:val="28"/>
        </w:rPr>
        <w:t>х</w:t>
      </w:r>
      <w:proofErr w:type="spellEnd"/>
      <w:r w:rsidRPr="00A91E66">
        <w:rPr>
          <w:rFonts w:ascii="Times New Roman" w:hAnsi="Times New Roman" w:cs="Times New Roman"/>
          <w:color w:val="222222"/>
          <w:sz w:val="28"/>
          <w:szCs w:val="28"/>
        </w:rPr>
        <w:t xml:space="preserve"> комп'ютерів і мобільних пристроїв. Прикінцеві точки генерують тестовий трафік заданих протоколів або додатків, з його допомогою вимірюють такі важливі характеристики, як пропускна здатність, час затримки, рівень втрат пакетів, і передають результати вимірів на сервер. Результати відображаються в реальному масштабі часу.</w:t>
      </w:r>
    </w:p>
    <w:p w:rsidR="00A91E66" w:rsidRDefault="00A91E66" w:rsidP="00055FAD">
      <w:pPr>
        <w:spacing w:after="0" w:line="360" w:lineRule="auto"/>
        <w:ind w:firstLine="720"/>
        <w:jc w:val="both"/>
        <w:rPr>
          <w:rFonts w:ascii="Times New Roman" w:hAnsi="Times New Roman" w:cs="Times New Roman"/>
          <w:color w:val="222222"/>
          <w:sz w:val="28"/>
          <w:szCs w:val="28"/>
        </w:rPr>
      </w:pPr>
      <w:r w:rsidRPr="00A91E66">
        <w:rPr>
          <w:rFonts w:ascii="Times New Roman" w:hAnsi="Times New Roman" w:cs="Times New Roman"/>
          <w:color w:val="222222"/>
          <w:sz w:val="28"/>
          <w:szCs w:val="28"/>
        </w:rPr>
        <w:t xml:space="preserve">За допомогою </w:t>
      </w:r>
      <w:proofErr w:type="spellStart"/>
      <w:r>
        <w:rPr>
          <w:rFonts w:ascii="Times New Roman" w:hAnsi="Times New Roman" w:cs="Times New Roman"/>
          <w:color w:val="222222"/>
          <w:sz w:val="28"/>
          <w:szCs w:val="28"/>
        </w:rPr>
        <w:t>IxChariot</w:t>
      </w:r>
      <w:proofErr w:type="spellEnd"/>
      <w:r>
        <w:rPr>
          <w:rFonts w:ascii="Times New Roman" w:hAnsi="Times New Roman" w:cs="Times New Roman"/>
          <w:color w:val="222222"/>
          <w:sz w:val="28"/>
          <w:szCs w:val="28"/>
        </w:rPr>
        <w:t>:</w:t>
      </w:r>
    </w:p>
    <w:p w:rsidR="00A91E66" w:rsidRDefault="00A91E66" w:rsidP="00055FAD">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забезпечують і контролюють виконання вимог </w:t>
      </w:r>
      <w:r>
        <w:rPr>
          <w:rFonts w:ascii="Times New Roman" w:hAnsi="Times New Roman" w:cs="Times New Roman"/>
          <w:color w:val="222222"/>
          <w:sz w:val="28"/>
          <w:szCs w:val="28"/>
        </w:rPr>
        <w:t>SLA;</w:t>
      </w:r>
    </w:p>
    <w:p w:rsidR="00A91E66" w:rsidRDefault="00A91E66" w:rsidP="00055FAD">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проводять швидку діагностику </w:t>
      </w:r>
      <w:r>
        <w:rPr>
          <w:rFonts w:ascii="Times New Roman" w:hAnsi="Times New Roman" w:cs="Times New Roman"/>
          <w:color w:val="222222"/>
          <w:sz w:val="28"/>
          <w:szCs w:val="28"/>
        </w:rPr>
        <w:t>мереж;</w:t>
      </w:r>
    </w:p>
    <w:p w:rsidR="00A91E66" w:rsidRDefault="00A91E66"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оцінюють роботу мережевих додатків до перенесення їх в </w:t>
      </w:r>
      <w:r>
        <w:rPr>
          <w:rFonts w:ascii="Times New Roman" w:hAnsi="Times New Roman" w:cs="Times New Roman"/>
          <w:color w:val="222222"/>
          <w:sz w:val="28"/>
          <w:szCs w:val="28"/>
        </w:rPr>
        <w:t>хмару;</w:t>
      </w:r>
    </w:p>
    <w:p w:rsidR="00A91E66" w:rsidRDefault="00A91E66"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тестують швидкість роботи мобільних пристроїв по мережі Wi-Fi і визначають пропускну здатність точок доступу Wi-Fi під </w:t>
      </w:r>
      <w:r>
        <w:rPr>
          <w:rFonts w:ascii="Times New Roman" w:hAnsi="Times New Roman" w:cs="Times New Roman"/>
          <w:color w:val="222222"/>
          <w:sz w:val="28"/>
          <w:szCs w:val="28"/>
        </w:rPr>
        <w:t>навантаженням;</w:t>
      </w:r>
    </w:p>
    <w:p w:rsidR="00A91E66" w:rsidRDefault="00A91E66"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тестують </w:t>
      </w:r>
      <w:proofErr w:type="spellStart"/>
      <w:r w:rsidRPr="00A91E66">
        <w:rPr>
          <w:rFonts w:ascii="Times New Roman" w:hAnsi="Times New Roman" w:cs="Times New Roman"/>
          <w:color w:val="222222"/>
          <w:sz w:val="28"/>
          <w:szCs w:val="28"/>
        </w:rPr>
        <w:t>віртуалізовані</w:t>
      </w:r>
      <w:proofErr w:type="spellEnd"/>
      <w:r w:rsidRPr="00A91E66">
        <w:rPr>
          <w:rFonts w:ascii="Times New Roman" w:hAnsi="Times New Roman" w:cs="Times New Roman"/>
          <w:color w:val="222222"/>
          <w:sz w:val="28"/>
          <w:szCs w:val="28"/>
        </w:rPr>
        <w:t xml:space="preserve"> середовища і рішення, засновані на технологіях NFV і SDN (програмні кінцеві точки можна задіяти в будь-яких мережевих </w:t>
      </w:r>
      <w:r>
        <w:rPr>
          <w:rFonts w:ascii="Times New Roman" w:hAnsi="Times New Roman" w:cs="Times New Roman"/>
          <w:color w:val="222222"/>
          <w:sz w:val="28"/>
          <w:szCs w:val="28"/>
        </w:rPr>
        <w:t>рішеннях);</w:t>
      </w:r>
    </w:p>
    <w:p w:rsidR="00A91E66" w:rsidRDefault="00A91E66"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91E66">
        <w:rPr>
          <w:rFonts w:ascii="Times New Roman" w:hAnsi="Times New Roman" w:cs="Times New Roman"/>
          <w:color w:val="222222"/>
          <w:sz w:val="28"/>
          <w:szCs w:val="28"/>
        </w:rPr>
        <w:t xml:space="preserve">перевіряють готовність мереж до впровадження сервісів </w:t>
      </w:r>
      <w:proofErr w:type="spellStart"/>
      <w:r w:rsidRPr="00A91E66">
        <w:rPr>
          <w:rFonts w:ascii="Times New Roman" w:hAnsi="Times New Roman" w:cs="Times New Roman"/>
          <w:color w:val="222222"/>
          <w:sz w:val="28"/>
          <w:szCs w:val="28"/>
        </w:rPr>
        <w:t>VoIP</w:t>
      </w:r>
      <w:proofErr w:type="spellEnd"/>
      <w:r w:rsidRPr="00A91E66">
        <w:rPr>
          <w:rFonts w:ascii="Times New Roman" w:hAnsi="Times New Roman" w:cs="Times New Roman"/>
          <w:color w:val="222222"/>
          <w:sz w:val="28"/>
          <w:szCs w:val="28"/>
        </w:rPr>
        <w:t xml:space="preserve"> і уніфікованих комунікацій.</w:t>
      </w:r>
    </w:p>
    <w:p w:rsidR="00A91E66" w:rsidRDefault="00A91E66" w:rsidP="00A91E66">
      <w:pPr>
        <w:spacing w:after="0" w:line="360" w:lineRule="auto"/>
        <w:ind w:firstLine="720"/>
        <w:jc w:val="both"/>
        <w:rPr>
          <w:rFonts w:ascii="Times New Roman" w:hAnsi="Times New Roman" w:cs="Times New Roman"/>
          <w:color w:val="222222"/>
          <w:sz w:val="28"/>
          <w:szCs w:val="28"/>
        </w:rPr>
      </w:pPr>
      <w:r w:rsidRPr="00A91E66">
        <w:rPr>
          <w:rFonts w:ascii="Times New Roman" w:hAnsi="Times New Roman" w:cs="Times New Roman"/>
          <w:color w:val="222222"/>
          <w:sz w:val="28"/>
          <w:szCs w:val="28"/>
        </w:rPr>
        <w:t xml:space="preserve">На відміну від попередніх версій </w:t>
      </w:r>
      <w:proofErr w:type="spellStart"/>
      <w:r w:rsidRPr="00A91E66">
        <w:rPr>
          <w:rFonts w:ascii="Times New Roman" w:hAnsi="Times New Roman" w:cs="Times New Roman"/>
          <w:color w:val="222222"/>
          <w:sz w:val="28"/>
          <w:szCs w:val="28"/>
        </w:rPr>
        <w:t>IxChariot</w:t>
      </w:r>
      <w:proofErr w:type="spellEnd"/>
      <w:r w:rsidRPr="00A91E66">
        <w:rPr>
          <w:rFonts w:ascii="Times New Roman" w:hAnsi="Times New Roman" w:cs="Times New Roman"/>
          <w:color w:val="222222"/>
          <w:sz w:val="28"/>
          <w:szCs w:val="28"/>
        </w:rPr>
        <w:t xml:space="preserve">, версія 9 підтримує розгортання консолі і кінцевих точок в хмарних середовищах (наприклад, в AWS EC2) і реалізує запатентовану компанією </w:t>
      </w:r>
      <w:proofErr w:type="spellStart"/>
      <w:r w:rsidRPr="00A91E66">
        <w:rPr>
          <w:rFonts w:ascii="Times New Roman" w:hAnsi="Times New Roman" w:cs="Times New Roman"/>
          <w:color w:val="222222"/>
          <w:sz w:val="28"/>
          <w:szCs w:val="28"/>
        </w:rPr>
        <w:t>Ixia</w:t>
      </w:r>
      <w:proofErr w:type="spellEnd"/>
      <w:r w:rsidRPr="00A91E66">
        <w:rPr>
          <w:rFonts w:ascii="Times New Roman" w:hAnsi="Times New Roman" w:cs="Times New Roman"/>
          <w:color w:val="222222"/>
          <w:sz w:val="28"/>
          <w:szCs w:val="28"/>
        </w:rPr>
        <w:t xml:space="preserve"> технологію проходження тестового трафіку (між кінцевими точками і </w:t>
      </w:r>
      <w:proofErr w:type="spellStart"/>
      <w:r>
        <w:rPr>
          <w:rFonts w:ascii="Times New Roman" w:hAnsi="Times New Roman" w:cs="Times New Roman"/>
          <w:color w:val="222222"/>
          <w:sz w:val="28"/>
          <w:szCs w:val="28"/>
        </w:rPr>
        <w:t>консо</w:t>
      </w:r>
      <w:r w:rsidRPr="00A91E66">
        <w:rPr>
          <w:rFonts w:ascii="Times New Roman" w:hAnsi="Times New Roman" w:cs="Times New Roman"/>
          <w:color w:val="222222"/>
          <w:sz w:val="28"/>
          <w:szCs w:val="28"/>
        </w:rPr>
        <w:t>лю</w:t>
      </w:r>
      <w:proofErr w:type="spellEnd"/>
      <w:r w:rsidRPr="00A91E66">
        <w:rPr>
          <w:rFonts w:ascii="Times New Roman" w:hAnsi="Times New Roman" w:cs="Times New Roman"/>
          <w:color w:val="222222"/>
          <w:sz w:val="28"/>
          <w:szCs w:val="28"/>
        </w:rPr>
        <w:t xml:space="preserve">) через </w:t>
      </w:r>
      <w:proofErr w:type="spellStart"/>
      <w:r w:rsidRPr="00A91E66">
        <w:rPr>
          <w:rFonts w:ascii="Times New Roman" w:hAnsi="Times New Roman" w:cs="Times New Roman"/>
          <w:color w:val="222222"/>
          <w:sz w:val="28"/>
          <w:szCs w:val="28"/>
        </w:rPr>
        <w:t>міжмережеві</w:t>
      </w:r>
      <w:proofErr w:type="spellEnd"/>
      <w:r w:rsidRPr="00A91E66">
        <w:rPr>
          <w:rFonts w:ascii="Times New Roman" w:hAnsi="Times New Roman" w:cs="Times New Roman"/>
          <w:color w:val="222222"/>
          <w:sz w:val="28"/>
          <w:szCs w:val="28"/>
        </w:rPr>
        <w:t xml:space="preserve"> екрани і пристрої NAT. Це дає можливість фахівцям розміщувати кінцеві точки за </w:t>
      </w:r>
      <w:proofErr w:type="spellStart"/>
      <w:r w:rsidRPr="00A91E66">
        <w:rPr>
          <w:rFonts w:ascii="Times New Roman" w:hAnsi="Times New Roman" w:cs="Times New Roman"/>
          <w:color w:val="222222"/>
          <w:sz w:val="28"/>
          <w:szCs w:val="28"/>
        </w:rPr>
        <w:t>міжмережевими</w:t>
      </w:r>
      <w:proofErr w:type="spellEnd"/>
      <w:r w:rsidRPr="00A91E66">
        <w:rPr>
          <w:rFonts w:ascii="Times New Roman" w:hAnsi="Times New Roman" w:cs="Times New Roman"/>
          <w:color w:val="222222"/>
          <w:sz w:val="28"/>
          <w:szCs w:val="28"/>
        </w:rPr>
        <w:t xml:space="preserve"> екранами і оцінювати роботу мережі, що передає </w:t>
      </w:r>
      <w:proofErr w:type="spellStart"/>
      <w:r w:rsidRPr="00A91E66">
        <w:rPr>
          <w:rFonts w:ascii="Times New Roman" w:hAnsi="Times New Roman" w:cs="Times New Roman"/>
          <w:color w:val="222222"/>
          <w:sz w:val="28"/>
          <w:szCs w:val="28"/>
        </w:rPr>
        <w:t>трафік</w:t>
      </w:r>
      <w:proofErr w:type="spellEnd"/>
      <w:r w:rsidRPr="00A91E66">
        <w:rPr>
          <w:rFonts w:ascii="Times New Roman" w:hAnsi="Times New Roman" w:cs="Times New Roman"/>
          <w:color w:val="222222"/>
          <w:sz w:val="28"/>
          <w:szCs w:val="28"/>
        </w:rPr>
        <w:t xml:space="preserve"> між їх </w:t>
      </w:r>
      <w:proofErr w:type="spellStart"/>
      <w:r w:rsidRPr="00A91E66">
        <w:rPr>
          <w:rFonts w:ascii="Times New Roman" w:hAnsi="Times New Roman" w:cs="Times New Roman"/>
          <w:color w:val="222222"/>
          <w:sz w:val="28"/>
          <w:szCs w:val="28"/>
        </w:rPr>
        <w:t>ЦОДом</w:t>
      </w:r>
      <w:proofErr w:type="spellEnd"/>
      <w:r w:rsidRPr="00A91E66">
        <w:rPr>
          <w:rFonts w:ascii="Times New Roman" w:hAnsi="Times New Roman" w:cs="Times New Roman"/>
          <w:color w:val="222222"/>
          <w:sz w:val="28"/>
          <w:szCs w:val="28"/>
        </w:rPr>
        <w:t xml:space="preserve"> і хмарними сервісами, без зниження рівня інформаційної безпеки.</w:t>
      </w:r>
    </w:p>
    <w:p w:rsidR="00A91E66" w:rsidRDefault="00A91E66" w:rsidP="00A91E66">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Головні</w:t>
      </w:r>
      <w:r w:rsidRPr="00A91E66">
        <w:rPr>
          <w:rFonts w:ascii="Times New Roman" w:hAnsi="Times New Roman" w:cs="Times New Roman"/>
          <w:color w:val="222222"/>
          <w:sz w:val="28"/>
          <w:szCs w:val="28"/>
        </w:rPr>
        <w:t xml:space="preserve"> </w:t>
      </w:r>
      <w:r w:rsidR="00AD3BD9">
        <w:rPr>
          <w:rFonts w:ascii="Times New Roman" w:hAnsi="Times New Roman" w:cs="Times New Roman"/>
          <w:color w:val="222222"/>
          <w:sz w:val="28"/>
          <w:szCs w:val="28"/>
        </w:rPr>
        <w:t>можливості:</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lastRenderedPageBreak/>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Можливість роботи консолі в хмарі - приватному або AWS EC2.</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Веб-інтерфейс на базі HTML 5. Доступ до інтерфейсу здійснюється за допомогою будь-якого браузера, що підтримує мову HTML5. Ніякі спеціальні клієнтські програми встановлювати не потрібно.</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Розрахована на багато користувачів система. Різні користувачі можуть створювати і запускати тести одночасно.</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 xml:space="preserve">Можливість розміщення кінцевих точок за </w:t>
      </w:r>
      <w:proofErr w:type="spellStart"/>
      <w:r w:rsidR="00A91E66" w:rsidRPr="00A91E66">
        <w:rPr>
          <w:rFonts w:ascii="Times New Roman" w:hAnsi="Times New Roman" w:cs="Times New Roman"/>
          <w:color w:val="222222"/>
          <w:sz w:val="28"/>
          <w:szCs w:val="28"/>
        </w:rPr>
        <w:t>міжмережевими</w:t>
      </w:r>
      <w:proofErr w:type="spellEnd"/>
      <w:r w:rsidR="00A91E66" w:rsidRPr="00A91E66">
        <w:rPr>
          <w:rFonts w:ascii="Times New Roman" w:hAnsi="Times New Roman" w:cs="Times New Roman"/>
          <w:color w:val="222222"/>
          <w:sz w:val="28"/>
          <w:szCs w:val="28"/>
        </w:rPr>
        <w:t xml:space="preserve"> екранами. Для роботи кінцевої точки за </w:t>
      </w:r>
      <w:proofErr w:type="spellStart"/>
      <w:r w:rsidR="00A91E66" w:rsidRPr="00A91E66">
        <w:rPr>
          <w:rFonts w:ascii="Times New Roman" w:hAnsi="Times New Roman" w:cs="Times New Roman"/>
          <w:color w:val="222222"/>
          <w:sz w:val="28"/>
          <w:szCs w:val="28"/>
        </w:rPr>
        <w:t>фаєрволом</w:t>
      </w:r>
      <w:proofErr w:type="spellEnd"/>
      <w:r w:rsidR="00A91E66" w:rsidRPr="00A91E66">
        <w:rPr>
          <w:rFonts w:ascii="Times New Roman" w:hAnsi="Times New Roman" w:cs="Times New Roman"/>
          <w:color w:val="222222"/>
          <w:sz w:val="28"/>
          <w:szCs w:val="28"/>
        </w:rPr>
        <w:t xml:space="preserve"> ніякого конфігурації не потрібно.</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Програмні кінцеві точки можуть працювати на будь-яких мережевих пристроях.</w:t>
      </w:r>
    </w:p>
    <w:p w:rsidR="00A91E66"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A91E66" w:rsidRPr="00A91E66">
        <w:rPr>
          <w:rFonts w:ascii="Times New Roman" w:hAnsi="Times New Roman" w:cs="Times New Roman"/>
          <w:color w:val="222222"/>
          <w:sz w:val="28"/>
          <w:szCs w:val="28"/>
        </w:rPr>
        <w:t>Можливість установки публічних кінцевих точок. Вони можуть функціонувати на віртуальних виділених серверах (VPS) в хмарах.</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Централізоване управління. Перед використанням кінцевих точок перевіряється наявність зв'язку з ними.</w:t>
      </w:r>
    </w:p>
    <w:p w:rsidR="00AD3BD9" w:rsidRDefault="00AD3BD9" w:rsidP="00A91E66">
      <w:pPr>
        <w:spacing w:after="0" w:line="360" w:lineRule="auto"/>
        <w:ind w:firstLine="720"/>
        <w:jc w:val="both"/>
        <w:rPr>
          <w:rFonts w:ascii="Times New Roman" w:eastAsiaTheme="minorEastAsia" w:hAnsi="Times New Roman" w:cs="Times New Roman"/>
          <w:sz w:val="28"/>
          <w:szCs w:val="28"/>
          <w:lang w:eastAsia="ru-RU"/>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 xml:space="preserve">Вимірювання пропускної здатності, </w:t>
      </w:r>
      <w:proofErr w:type="spellStart"/>
      <w:r w:rsidRPr="00AD3BD9">
        <w:rPr>
          <w:rFonts w:ascii="Times New Roman" w:hAnsi="Times New Roman" w:cs="Times New Roman"/>
          <w:color w:val="222222"/>
          <w:sz w:val="28"/>
          <w:szCs w:val="28"/>
        </w:rPr>
        <w:t>джиттера</w:t>
      </w:r>
      <w:proofErr w:type="spellEnd"/>
      <w:r w:rsidRPr="00AD3BD9">
        <w:rPr>
          <w:rFonts w:ascii="Times New Roman" w:hAnsi="Times New Roman" w:cs="Times New Roman"/>
          <w:color w:val="222222"/>
          <w:sz w:val="28"/>
          <w:szCs w:val="28"/>
        </w:rPr>
        <w:t>, рівня втрат пакетів, наскрізний затримки.</w:t>
      </w:r>
      <w:r w:rsidRPr="00AD3BD9">
        <w:rPr>
          <w:rFonts w:ascii="Times New Roman" w:eastAsiaTheme="minorEastAsia" w:hAnsi="Times New Roman" w:cs="Times New Roman"/>
          <w:sz w:val="28"/>
          <w:szCs w:val="28"/>
          <w:lang w:eastAsia="ru-RU"/>
        </w:rPr>
        <w:t xml:space="preserve"> </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Можливість генерації потрібних сумішей трафіку, включаючи трафік різних додатків, TCP, UDP, RTP поверх IPv4 і IPv6.</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Управління ресурсами тестування. Є вбудований менеджер ресурсів, що забезпечує повторне використання сценаріїв тестування.</w:t>
      </w:r>
    </w:p>
    <w:p w:rsidR="00AD3BD9"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 xml:space="preserve">Завантаження сервера </w:t>
      </w:r>
      <w:proofErr w:type="spellStart"/>
      <w:r w:rsidRPr="00AD3BD9">
        <w:rPr>
          <w:rFonts w:ascii="Times New Roman" w:hAnsi="Times New Roman" w:cs="Times New Roman"/>
          <w:color w:val="222222"/>
          <w:sz w:val="28"/>
          <w:szCs w:val="28"/>
        </w:rPr>
        <w:t>IxChariot</w:t>
      </w:r>
      <w:proofErr w:type="spellEnd"/>
      <w:r w:rsidRPr="00AD3BD9">
        <w:rPr>
          <w:rFonts w:ascii="Times New Roman" w:hAnsi="Times New Roman" w:cs="Times New Roman"/>
          <w:color w:val="222222"/>
          <w:sz w:val="28"/>
          <w:szCs w:val="28"/>
        </w:rPr>
        <w:t>. Він доступний як файл відкритого віртуального пристрою (OVA).</w:t>
      </w:r>
    </w:p>
    <w:p w:rsidR="00AD3BD9" w:rsidRPr="00E44651" w:rsidRDefault="00AD3BD9" w:rsidP="00A91E66">
      <w:pPr>
        <w:spacing w:after="0" w:line="360" w:lineRule="auto"/>
        <w:ind w:firstLine="720"/>
        <w:jc w:val="both"/>
        <w:rPr>
          <w:rFonts w:ascii="Times New Roman" w:hAnsi="Times New Roman" w:cs="Times New Roman"/>
          <w:color w:val="222222"/>
          <w:sz w:val="28"/>
          <w:szCs w:val="28"/>
        </w:rPr>
      </w:pP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D3BD9">
        <w:rPr>
          <w:rFonts w:ascii="Times New Roman" w:hAnsi="Times New Roman" w:cs="Times New Roman"/>
          <w:color w:val="222222"/>
          <w:sz w:val="28"/>
          <w:szCs w:val="28"/>
        </w:rPr>
        <w:t>Підтримується API-інтерфейс REST, що забезпечує інтеграцію з іншими рішеннями.</w:t>
      </w:r>
    </w:p>
    <w:p w:rsidR="00EF6A1E" w:rsidRPr="00E44651" w:rsidRDefault="00EF6A1E" w:rsidP="00A91E66">
      <w:pPr>
        <w:spacing w:after="0" w:line="360" w:lineRule="auto"/>
        <w:ind w:firstLine="720"/>
        <w:jc w:val="both"/>
        <w:rPr>
          <w:rFonts w:ascii="Times New Roman" w:hAnsi="Times New Roman" w:cs="Times New Roman"/>
          <w:color w:val="222222"/>
          <w:sz w:val="28"/>
          <w:szCs w:val="28"/>
        </w:rPr>
      </w:pPr>
    </w:p>
    <w:p w:rsidR="00EF6A1E" w:rsidRPr="00E44651" w:rsidRDefault="00EF6A1E" w:rsidP="00EF6A1E">
      <w:pPr>
        <w:spacing w:after="0" w:line="360" w:lineRule="auto"/>
        <w:ind w:firstLine="720"/>
        <w:jc w:val="both"/>
        <w:rPr>
          <w:rFonts w:ascii="Times New Roman" w:hAnsi="Times New Roman" w:cs="Times New Roman"/>
          <w:color w:val="222222"/>
          <w:sz w:val="28"/>
          <w:szCs w:val="28"/>
        </w:rPr>
      </w:pPr>
    </w:p>
    <w:p w:rsidR="00EF6A1E" w:rsidRPr="00E44651" w:rsidRDefault="00EF6A1E" w:rsidP="00EF6A1E">
      <w:pPr>
        <w:spacing w:after="0" w:line="360" w:lineRule="auto"/>
        <w:ind w:firstLine="720"/>
        <w:jc w:val="both"/>
        <w:rPr>
          <w:rFonts w:ascii="Times New Roman" w:hAnsi="Times New Roman" w:cs="Times New Roman"/>
          <w:color w:val="222222"/>
          <w:sz w:val="28"/>
          <w:szCs w:val="28"/>
        </w:rPr>
      </w:pPr>
    </w:p>
    <w:p w:rsidR="00EF6A1E" w:rsidRPr="00E44651" w:rsidRDefault="00EF6A1E" w:rsidP="00EF6A1E">
      <w:pPr>
        <w:spacing w:after="0" w:line="360" w:lineRule="auto"/>
        <w:ind w:firstLine="720"/>
        <w:jc w:val="both"/>
        <w:rPr>
          <w:rFonts w:ascii="Times New Roman" w:hAnsi="Times New Roman" w:cs="Times New Roman"/>
          <w:color w:val="222222"/>
          <w:sz w:val="28"/>
          <w:szCs w:val="28"/>
        </w:rPr>
      </w:pPr>
    </w:p>
    <w:p w:rsidR="00EF6A1E" w:rsidRPr="00E44651" w:rsidRDefault="00EF6A1E" w:rsidP="00EF6A1E">
      <w:pPr>
        <w:spacing w:after="0" w:line="360" w:lineRule="auto"/>
        <w:ind w:firstLine="720"/>
        <w:jc w:val="both"/>
        <w:rPr>
          <w:rFonts w:ascii="Times New Roman" w:hAnsi="Times New Roman" w:cs="Times New Roman"/>
          <w:color w:val="222222"/>
          <w:sz w:val="28"/>
          <w:szCs w:val="28"/>
        </w:rPr>
      </w:pPr>
    </w:p>
    <w:p w:rsidR="00807364" w:rsidRPr="00E44651" w:rsidRDefault="00807364" w:rsidP="00EF6A1E">
      <w:pPr>
        <w:spacing w:after="0" w:line="360" w:lineRule="auto"/>
        <w:ind w:firstLine="720"/>
        <w:jc w:val="both"/>
        <w:rPr>
          <w:rFonts w:ascii="Times New Roman" w:hAnsi="Times New Roman" w:cs="Times New Roman"/>
          <w:color w:val="222222"/>
          <w:sz w:val="28"/>
          <w:szCs w:val="28"/>
        </w:rPr>
      </w:pPr>
    </w:p>
    <w:p w:rsidR="00EF6A1E" w:rsidRPr="00E44651" w:rsidRDefault="000C668F" w:rsidP="00EF6A1E">
      <w:pPr>
        <w:spacing w:after="0" w:line="360" w:lineRule="auto"/>
        <w:ind w:firstLine="720"/>
        <w:jc w:val="both"/>
        <w:rPr>
          <w:rFonts w:ascii="Times New Roman" w:hAnsi="Times New Roman" w:cs="Times New Roman"/>
          <w:color w:val="222222"/>
          <w:sz w:val="28"/>
          <w:szCs w:val="28"/>
        </w:rPr>
      </w:pPr>
      <w:r w:rsidRPr="00B53DA8">
        <w:rPr>
          <w:rFonts w:ascii="Times New Roman" w:hAnsi="Times New Roman" w:cs="Times New Roman"/>
          <w:color w:val="222222"/>
          <w:sz w:val="28"/>
          <w:szCs w:val="28"/>
        </w:rPr>
        <w:lastRenderedPageBreak/>
        <w:t>4</w:t>
      </w:r>
      <w:r w:rsidR="00EF6A1E">
        <w:rPr>
          <w:rFonts w:ascii="Times New Roman" w:hAnsi="Times New Roman" w:cs="Times New Roman"/>
          <w:color w:val="222222"/>
          <w:sz w:val="28"/>
          <w:szCs w:val="28"/>
        </w:rPr>
        <w:t>.3 Проведення експерименту</w:t>
      </w:r>
    </w:p>
    <w:p w:rsidR="00EF6A1E" w:rsidRPr="00E44651" w:rsidRDefault="00EF6A1E" w:rsidP="00EF6A1E">
      <w:pPr>
        <w:spacing w:after="0" w:line="360" w:lineRule="auto"/>
        <w:jc w:val="both"/>
        <w:rPr>
          <w:rFonts w:ascii="Times New Roman" w:hAnsi="Times New Roman" w:cs="Times New Roman"/>
          <w:color w:val="222222"/>
          <w:sz w:val="28"/>
          <w:szCs w:val="28"/>
        </w:rPr>
      </w:pPr>
    </w:p>
    <w:p w:rsidR="00EF6A1E" w:rsidRDefault="00EF6A1E" w:rsidP="00EF6A1E">
      <w:pPr>
        <w:spacing w:after="0" w:line="360" w:lineRule="auto"/>
        <w:ind w:firstLine="720"/>
        <w:jc w:val="both"/>
        <w:rPr>
          <w:rFonts w:ascii="Times New Roman" w:hAnsi="Times New Roman" w:cs="Times New Roman"/>
          <w:noProof/>
          <w:sz w:val="28"/>
          <w:szCs w:val="28"/>
          <w:lang w:eastAsia="uk-UA"/>
        </w:rPr>
      </w:pPr>
      <w:r>
        <w:rPr>
          <w:rFonts w:ascii="Times New Roman" w:hAnsi="Times New Roman" w:cs="Times New Roman"/>
          <w:color w:val="222222"/>
          <w:sz w:val="28"/>
          <w:szCs w:val="28"/>
        </w:rPr>
        <w:t xml:space="preserve">Для початку на </w:t>
      </w:r>
      <w:r>
        <w:rPr>
          <w:rFonts w:ascii="Times New Roman" w:hAnsi="Times New Roman" w:cs="Times New Roman"/>
          <w:color w:val="222222"/>
          <w:sz w:val="28"/>
          <w:szCs w:val="28"/>
          <w:lang w:val="en-US"/>
        </w:rPr>
        <w:t>Router</w:t>
      </w:r>
      <w:r w:rsidRPr="00DF6BED">
        <w:rPr>
          <w:rFonts w:ascii="Times New Roman" w:hAnsi="Times New Roman" w:cs="Times New Roman"/>
          <w:color w:val="222222"/>
          <w:sz w:val="28"/>
          <w:szCs w:val="28"/>
        </w:rPr>
        <w:t>1</w:t>
      </w:r>
      <w:r>
        <w:rPr>
          <w:rFonts w:ascii="Times New Roman" w:hAnsi="Times New Roman" w:cs="Times New Roman"/>
          <w:color w:val="222222"/>
          <w:sz w:val="28"/>
          <w:szCs w:val="28"/>
        </w:rPr>
        <w:t xml:space="preserve"> були налаштовані </w:t>
      </w:r>
      <w:r>
        <w:rPr>
          <w:rFonts w:ascii="Times New Roman" w:hAnsi="Times New Roman" w:cs="Times New Roman"/>
          <w:noProof/>
          <w:sz w:val="28"/>
          <w:szCs w:val="28"/>
          <w:lang w:val="en-US" w:eastAsia="uk-UA"/>
        </w:rPr>
        <w:t>ip</w:t>
      </w:r>
      <w:r w:rsidRPr="00DF6BED">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 xml:space="preserve">адреси для інтерфейсів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0/0 та </w:t>
      </w:r>
      <w:r>
        <w:rPr>
          <w:rFonts w:ascii="Times New Roman" w:hAnsi="Times New Roman" w:cs="Times New Roman"/>
          <w:noProof/>
          <w:sz w:val="28"/>
          <w:szCs w:val="28"/>
          <w:lang w:val="en-US" w:eastAsia="uk-UA"/>
        </w:rPr>
        <w:t>Serial</w:t>
      </w:r>
      <w:r w:rsidRPr="00DF6BED">
        <w:rPr>
          <w:rFonts w:ascii="Times New Roman" w:hAnsi="Times New Roman" w:cs="Times New Roman"/>
          <w:noProof/>
          <w:sz w:val="28"/>
          <w:szCs w:val="28"/>
          <w:lang w:eastAsia="uk-UA"/>
        </w:rPr>
        <w:t xml:space="preserve"> 0/</w:t>
      </w:r>
      <w:r>
        <w:rPr>
          <w:rFonts w:ascii="Times New Roman" w:hAnsi="Times New Roman" w:cs="Times New Roman"/>
          <w:noProof/>
          <w:sz w:val="28"/>
          <w:szCs w:val="28"/>
          <w:lang w:eastAsia="uk-UA"/>
        </w:rPr>
        <w:t>1</w:t>
      </w:r>
      <w:r w:rsidRPr="00E44651">
        <w:rPr>
          <w:rFonts w:ascii="Times New Roman" w:hAnsi="Times New Roman" w:cs="Times New Roman"/>
          <w:noProof/>
          <w:sz w:val="28"/>
          <w:szCs w:val="28"/>
          <w:lang w:eastAsia="uk-UA"/>
        </w:rPr>
        <w:t>/0 (</w:t>
      </w:r>
      <w:r>
        <w:rPr>
          <w:rFonts w:ascii="Times New Roman" w:hAnsi="Times New Roman" w:cs="Times New Roman"/>
          <w:noProof/>
          <w:sz w:val="28"/>
          <w:szCs w:val="28"/>
          <w:lang w:eastAsia="uk-UA"/>
        </w:rPr>
        <w:t xml:space="preserve">рис. 4.3), потім на </w:t>
      </w:r>
      <w:r>
        <w:rPr>
          <w:rFonts w:ascii="Times New Roman" w:hAnsi="Times New Roman" w:cs="Times New Roman"/>
          <w:noProof/>
          <w:sz w:val="28"/>
          <w:szCs w:val="28"/>
          <w:lang w:val="en-US" w:eastAsia="uk-UA"/>
        </w:rPr>
        <w:t>Router</w:t>
      </w:r>
      <w:r w:rsidRPr="00E44651">
        <w:rPr>
          <w:rFonts w:ascii="Times New Roman" w:hAnsi="Times New Roman" w:cs="Times New Roman"/>
          <w:noProof/>
          <w:sz w:val="28"/>
          <w:szCs w:val="28"/>
          <w:lang w:eastAsia="uk-UA"/>
        </w:rPr>
        <w:t>2</w:t>
      </w:r>
      <w:r>
        <w:rPr>
          <w:rFonts w:ascii="Times New Roman" w:hAnsi="Times New Roman" w:cs="Times New Roman"/>
          <w:noProof/>
          <w:sz w:val="28"/>
          <w:szCs w:val="28"/>
          <w:lang w:eastAsia="uk-UA"/>
        </w:rPr>
        <w:t xml:space="preserve"> були </w:t>
      </w:r>
      <w:r>
        <w:rPr>
          <w:rFonts w:ascii="Times New Roman" w:hAnsi="Times New Roman" w:cs="Times New Roman"/>
          <w:color w:val="222222"/>
          <w:sz w:val="28"/>
          <w:szCs w:val="28"/>
        </w:rPr>
        <w:t xml:space="preserve">налаштовані </w:t>
      </w:r>
      <w:r>
        <w:rPr>
          <w:rFonts w:ascii="Times New Roman" w:hAnsi="Times New Roman" w:cs="Times New Roman"/>
          <w:noProof/>
          <w:sz w:val="28"/>
          <w:szCs w:val="28"/>
          <w:lang w:val="en-US" w:eastAsia="uk-UA"/>
        </w:rPr>
        <w:t>ip</w:t>
      </w:r>
      <w:r w:rsidRPr="00DF6BED">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 xml:space="preserve">адреси для інтерфейсів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0/0 та </w:t>
      </w:r>
      <w:r>
        <w:rPr>
          <w:rFonts w:ascii="Times New Roman" w:hAnsi="Times New Roman" w:cs="Times New Roman"/>
          <w:noProof/>
          <w:sz w:val="28"/>
          <w:szCs w:val="28"/>
          <w:lang w:val="en-US" w:eastAsia="uk-UA"/>
        </w:rPr>
        <w:t>Serial</w:t>
      </w:r>
      <w:r w:rsidRPr="00DF6BED">
        <w:rPr>
          <w:rFonts w:ascii="Times New Roman" w:hAnsi="Times New Roman" w:cs="Times New Roman"/>
          <w:noProof/>
          <w:sz w:val="28"/>
          <w:szCs w:val="28"/>
          <w:lang w:eastAsia="uk-UA"/>
        </w:rPr>
        <w:t xml:space="preserve"> 0/</w:t>
      </w:r>
      <w:r>
        <w:rPr>
          <w:rFonts w:ascii="Times New Roman" w:hAnsi="Times New Roman" w:cs="Times New Roman"/>
          <w:noProof/>
          <w:sz w:val="28"/>
          <w:szCs w:val="28"/>
          <w:lang w:eastAsia="uk-UA"/>
        </w:rPr>
        <w:t>1</w:t>
      </w:r>
      <w:r w:rsidRPr="00E44651">
        <w:rPr>
          <w:rFonts w:ascii="Times New Roman" w:hAnsi="Times New Roman" w:cs="Times New Roman"/>
          <w:noProof/>
          <w:sz w:val="28"/>
          <w:szCs w:val="28"/>
          <w:lang w:eastAsia="uk-UA"/>
        </w:rPr>
        <w:t>/0</w:t>
      </w:r>
      <w:r w:rsidR="008A75CD">
        <w:rPr>
          <w:rFonts w:ascii="Times New Roman" w:hAnsi="Times New Roman" w:cs="Times New Roman"/>
          <w:noProof/>
          <w:sz w:val="28"/>
          <w:szCs w:val="28"/>
          <w:lang w:eastAsia="uk-UA"/>
        </w:rPr>
        <w:t>, а також статична маршрутизація</w:t>
      </w:r>
      <w:r w:rsidRPr="00E44651">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рис. 4.</w:t>
      </w:r>
      <w:r w:rsidR="008A75CD" w:rsidRPr="00E44651">
        <w:rPr>
          <w:rFonts w:ascii="Times New Roman" w:hAnsi="Times New Roman" w:cs="Times New Roman"/>
          <w:noProof/>
          <w:sz w:val="28"/>
          <w:szCs w:val="28"/>
          <w:lang w:eastAsia="uk-UA"/>
        </w:rPr>
        <w:t>4</w:t>
      </w:r>
      <w:r>
        <w:rPr>
          <w:rFonts w:ascii="Times New Roman" w:hAnsi="Times New Roman" w:cs="Times New Roman"/>
          <w:noProof/>
          <w:sz w:val="28"/>
          <w:szCs w:val="28"/>
          <w:lang w:eastAsia="uk-UA"/>
        </w:rPr>
        <w:t>)</w:t>
      </w:r>
      <w:r w:rsidR="008A75CD">
        <w:rPr>
          <w:rFonts w:ascii="Times New Roman" w:hAnsi="Times New Roman" w:cs="Times New Roman"/>
          <w:noProof/>
          <w:sz w:val="28"/>
          <w:szCs w:val="28"/>
          <w:lang w:eastAsia="uk-UA"/>
        </w:rPr>
        <w:t xml:space="preserve">, потім на </w:t>
      </w:r>
      <w:r w:rsidR="008A75CD">
        <w:rPr>
          <w:rFonts w:ascii="Times New Roman" w:hAnsi="Times New Roman" w:cs="Times New Roman"/>
          <w:noProof/>
          <w:sz w:val="28"/>
          <w:szCs w:val="28"/>
          <w:lang w:val="en-US" w:eastAsia="uk-UA"/>
        </w:rPr>
        <w:t>Router</w:t>
      </w:r>
      <w:r w:rsidR="008A75CD" w:rsidRPr="00E44651">
        <w:rPr>
          <w:rFonts w:ascii="Times New Roman" w:hAnsi="Times New Roman" w:cs="Times New Roman"/>
          <w:noProof/>
          <w:sz w:val="28"/>
          <w:szCs w:val="28"/>
          <w:lang w:eastAsia="uk-UA"/>
        </w:rPr>
        <w:t xml:space="preserve">1 </w:t>
      </w:r>
      <w:r w:rsidR="008A75CD">
        <w:rPr>
          <w:rFonts w:ascii="Times New Roman" w:hAnsi="Times New Roman" w:cs="Times New Roman"/>
          <w:noProof/>
          <w:sz w:val="28"/>
          <w:szCs w:val="28"/>
          <w:lang w:val="en-US" w:eastAsia="uk-UA"/>
        </w:rPr>
        <w:t>Serial</w:t>
      </w:r>
      <w:r w:rsidR="008A75CD" w:rsidRPr="00DF6BED">
        <w:rPr>
          <w:rFonts w:ascii="Times New Roman" w:hAnsi="Times New Roman" w:cs="Times New Roman"/>
          <w:noProof/>
          <w:sz w:val="28"/>
          <w:szCs w:val="28"/>
          <w:lang w:eastAsia="uk-UA"/>
        </w:rPr>
        <w:t xml:space="preserve"> 0/</w:t>
      </w:r>
      <w:r w:rsidR="008A75CD">
        <w:rPr>
          <w:rFonts w:ascii="Times New Roman" w:hAnsi="Times New Roman" w:cs="Times New Roman"/>
          <w:noProof/>
          <w:sz w:val="28"/>
          <w:szCs w:val="28"/>
          <w:lang w:eastAsia="uk-UA"/>
        </w:rPr>
        <w:t>1</w:t>
      </w:r>
      <w:r w:rsidR="008A75CD" w:rsidRPr="00E44651">
        <w:rPr>
          <w:rFonts w:ascii="Times New Roman" w:hAnsi="Times New Roman" w:cs="Times New Roman"/>
          <w:noProof/>
          <w:sz w:val="28"/>
          <w:szCs w:val="28"/>
          <w:lang w:eastAsia="uk-UA"/>
        </w:rPr>
        <w:t>/0 було налаштовано механ</w:t>
      </w:r>
      <w:r w:rsidR="008A75CD">
        <w:rPr>
          <w:rFonts w:ascii="Times New Roman" w:hAnsi="Times New Roman" w:cs="Times New Roman"/>
          <w:noProof/>
          <w:sz w:val="28"/>
          <w:szCs w:val="28"/>
          <w:lang w:eastAsia="uk-UA"/>
        </w:rPr>
        <w:t xml:space="preserve">ізм управління чергами </w:t>
      </w:r>
      <w:r w:rsidR="008A75CD">
        <w:rPr>
          <w:rFonts w:ascii="Times New Roman" w:hAnsi="Times New Roman" w:cs="Times New Roman"/>
          <w:noProof/>
          <w:sz w:val="28"/>
          <w:szCs w:val="28"/>
          <w:lang w:val="en-US" w:eastAsia="uk-UA"/>
        </w:rPr>
        <w:t>WFQ</w:t>
      </w:r>
      <w:r w:rsidR="008A75CD" w:rsidRPr="00E44651">
        <w:rPr>
          <w:rFonts w:ascii="Times New Roman" w:hAnsi="Times New Roman" w:cs="Times New Roman"/>
          <w:noProof/>
          <w:sz w:val="28"/>
          <w:szCs w:val="28"/>
          <w:lang w:eastAsia="uk-UA"/>
        </w:rPr>
        <w:t xml:space="preserve"> (</w:t>
      </w:r>
      <w:r w:rsidR="008A75CD">
        <w:rPr>
          <w:rFonts w:ascii="Times New Roman" w:hAnsi="Times New Roman" w:cs="Times New Roman"/>
          <w:noProof/>
          <w:sz w:val="28"/>
          <w:szCs w:val="28"/>
          <w:lang w:eastAsia="uk-UA"/>
        </w:rPr>
        <w:t>рис. 4.5).</w:t>
      </w:r>
    </w:p>
    <w:p w:rsidR="008A75CD" w:rsidRDefault="008A75CD" w:rsidP="00EF6A1E">
      <w:pPr>
        <w:spacing w:after="0" w:line="360" w:lineRule="auto"/>
        <w:ind w:firstLine="720"/>
        <w:jc w:val="both"/>
        <w:rPr>
          <w:rFonts w:ascii="Times New Roman" w:hAnsi="Times New Roman" w:cs="Times New Roman"/>
          <w:color w:val="222222"/>
          <w:sz w:val="28"/>
          <w:szCs w:val="28"/>
        </w:rPr>
      </w:pPr>
    </w:p>
    <w:p w:rsidR="008A75CD" w:rsidRPr="008A75CD" w:rsidRDefault="008A75CD" w:rsidP="00A740F6">
      <w:pPr>
        <w:spacing w:after="0" w:line="360" w:lineRule="auto"/>
        <w:jc w:val="center"/>
        <w:rPr>
          <w:rFonts w:ascii="Times New Roman" w:hAnsi="Times New Roman" w:cs="Times New Roman"/>
          <w:color w:val="222222"/>
          <w:sz w:val="28"/>
          <w:szCs w:val="28"/>
        </w:rPr>
      </w:pPr>
      <w:r>
        <w:rPr>
          <w:rFonts w:ascii="Calibri" w:hAnsi="Calibri" w:cs="Calibri"/>
          <w:noProof/>
          <w:lang w:val="ru-RU" w:eastAsia="ru-RU"/>
        </w:rPr>
        <w:drawing>
          <wp:inline distT="0" distB="0" distL="0" distR="0">
            <wp:extent cx="3623094" cy="1905433"/>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6021" cy="1917491"/>
                    </a:xfrm>
                    <a:prstGeom prst="rect">
                      <a:avLst/>
                    </a:prstGeom>
                    <a:noFill/>
                    <a:ln>
                      <a:noFill/>
                    </a:ln>
                  </pic:spPr>
                </pic:pic>
              </a:graphicData>
            </a:graphic>
          </wp:inline>
        </w:drawing>
      </w:r>
    </w:p>
    <w:p w:rsidR="00EF6A1E" w:rsidRDefault="00EF6A1E" w:rsidP="00A740F6">
      <w:pPr>
        <w:spacing w:after="0" w:line="360" w:lineRule="auto"/>
        <w:jc w:val="both"/>
        <w:rPr>
          <w:rFonts w:ascii="Times New Roman" w:hAnsi="Times New Roman" w:cs="Times New Roman"/>
          <w:color w:val="222222"/>
          <w:sz w:val="28"/>
          <w:szCs w:val="28"/>
        </w:rPr>
      </w:pPr>
    </w:p>
    <w:p w:rsidR="00A740F6" w:rsidRDefault="00A740F6" w:rsidP="00A740F6">
      <w:pPr>
        <w:spacing w:after="0" w:line="360" w:lineRule="auto"/>
        <w:jc w:val="center"/>
        <w:rPr>
          <w:rFonts w:ascii="Times New Roman" w:hAnsi="Times New Roman" w:cs="Times New Roman"/>
          <w:noProof/>
          <w:sz w:val="28"/>
          <w:szCs w:val="28"/>
          <w:lang w:eastAsia="uk-UA"/>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3</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Налаштування</w:t>
      </w:r>
      <w:r w:rsidRPr="00A740F6">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val="en-US" w:eastAsia="uk-UA"/>
        </w:rPr>
        <w:t>ip</w:t>
      </w:r>
      <w:r w:rsidRPr="00A740F6">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адреси</w:t>
      </w:r>
      <w:r>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 xml:space="preserve">для інтерфейсів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0/0 та </w:t>
      </w:r>
      <w:r>
        <w:rPr>
          <w:rFonts w:ascii="Times New Roman" w:hAnsi="Times New Roman" w:cs="Times New Roman"/>
          <w:noProof/>
          <w:sz w:val="28"/>
          <w:szCs w:val="28"/>
          <w:lang w:val="en-US" w:eastAsia="uk-UA"/>
        </w:rPr>
        <w:t>Serial</w:t>
      </w:r>
      <w:r w:rsidRPr="00DF6BED">
        <w:rPr>
          <w:rFonts w:ascii="Times New Roman" w:hAnsi="Times New Roman" w:cs="Times New Roman"/>
          <w:noProof/>
          <w:sz w:val="28"/>
          <w:szCs w:val="28"/>
          <w:lang w:eastAsia="uk-UA"/>
        </w:rPr>
        <w:t xml:space="preserve"> 0/</w:t>
      </w:r>
      <w:r>
        <w:rPr>
          <w:rFonts w:ascii="Times New Roman" w:hAnsi="Times New Roman" w:cs="Times New Roman"/>
          <w:noProof/>
          <w:sz w:val="28"/>
          <w:szCs w:val="28"/>
          <w:lang w:eastAsia="uk-UA"/>
        </w:rPr>
        <w:t>1</w:t>
      </w:r>
      <w:r w:rsidRPr="00A740F6">
        <w:rPr>
          <w:rFonts w:ascii="Times New Roman" w:hAnsi="Times New Roman" w:cs="Times New Roman"/>
          <w:noProof/>
          <w:sz w:val="28"/>
          <w:szCs w:val="28"/>
          <w:lang w:eastAsia="uk-UA"/>
        </w:rPr>
        <w:t>/0</w:t>
      </w:r>
      <w:r>
        <w:rPr>
          <w:rFonts w:ascii="Times New Roman" w:hAnsi="Times New Roman" w:cs="Times New Roman"/>
          <w:noProof/>
          <w:sz w:val="28"/>
          <w:szCs w:val="28"/>
          <w:lang w:eastAsia="uk-UA"/>
        </w:rPr>
        <w:t xml:space="preserve"> першого роутера</w:t>
      </w:r>
    </w:p>
    <w:p w:rsidR="006873A7" w:rsidRDefault="006873A7" w:rsidP="00A740F6">
      <w:pPr>
        <w:spacing w:after="0" w:line="360" w:lineRule="auto"/>
        <w:jc w:val="center"/>
        <w:rPr>
          <w:rFonts w:ascii="Times New Roman" w:hAnsi="Times New Roman" w:cs="Times New Roman"/>
          <w:noProof/>
          <w:sz w:val="28"/>
          <w:szCs w:val="28"/>
          <w:lang w:eastAsia="uk-UA"/>
        </w:rPr>
      </w:pPr>
    </w:p>
    <w:p w:rsidR="006873A7" w:rsidRDefault="006873A7" w:rsidP="00A740F6">
      <w:pPr>
        <w:spacing w:after="0" w:line="360" w:lineRule="auto"/>
        <w:jc w:val="center"/>
        <w:rPr>
          <w:rFonts w:ascii="Times New Roman" w:hAnsi="Times New Roman" w:cs="Times New Roman"/>
          <w:noProof/>
          <w:sz w:val="28"/>
          <w:szCs w:val="28"/>
          <w:lang w:eastAsia="uk-UA"/>
        </w:rPr>
      </w:pPr>
    </w:p>
    <w:p w:rsidR="006873A7" w:rsidRDefault="006873A7" w:rsidP="00A740F6">
      <w:pPr>
        <w:spacing w:after="0" w:line="360" w:lineRule="auto"/>
        <w:jc w:val="center"/>
        <w:rPr>
          <w:rFonts w:ascii="Times New Roman" w:hAnsi="Times New Roman" w:cs="Times New Roman"/>
          <w:noProof/>
          <w:sz w:val="28"/>
          <w:szCs w:val="28"/>
          <w:lang w:eastAsia="uk-UA"/>
        </w:rPr>
      </w:pPr>
    </w:p>
    <w:p w:rsidR="006873A7" w:rsidRPr="00A740F6" w:rsidRDefault="006873A7" w:rsidP="00A740F6">
      <w:pPr>
        <w:spacing w:after="0" w:line="360" w:lineRule="auto"/>
        <w:jc w:val="center"/>
        <w:rPr>
          <w:rFonts w:ascii="Times New Roman" w:hAnsi="Times New Roman" w:cs="Times New Roman"/>
          <w:color w:val="222222"/>
          <w:sz w:val="28"/>
          <w:szCs w:val="28"/>
        </w:rPr>
      </w:pPr>
    </w:p>
    <w:p w:rsidR="00A740F6" w:rsidRPr="00EF6A1E" w:rsidRDefault="00A740F6" w:rsidP="00A740F6">
      <w:pPr>
        <w:spacing w:after="0" w:line="360" w:lineRule="auto"/>
        <w:jc w:val="both"/>
        <w:rPr>
          <w:rFonts w:ascii="Times New Roman" w:hAnsi="Times New Roman" w:cs="Times New Roman"/>
          <w:color w:val="222222"/>
          <w:sz w:val="28"/>
          <w:szCs w:val="28"/>
        </w:rPr>
      </w:pPr>
    </w:p>
    <w:p w:rsidR="00684353" w:rsidRPr="00EF6A1E" w:rsidRDefault="008A75CD" w:rsidP="00A740F6">
      <w:pPr>
        <w:spacing w:after="0" w:line="360" w:lineRule="auto"/>
        <w:jc w:val="center"/>
        <w:rPr>
          <w:rFonts w:ascii="Times New Roman" w:hAnsi="Times New Roman" w:cs="Times New Roman"/>
          <w:color w:val="222222"/>
          <w:sz w:val="28"/>
          <w:szCs w:val="28"/>
        </w:rPr>
      </w:pPr>
      <w:r>
        <w:rPr>
          <w:rFonts w:ascii="Calibri" w:hAnsi="Calibri" w:cs="Calibri"/>
          <w:noProof/>
          <w:lang w:val="ru-RU" w:eastAsia="ru-RU"/>
        </w:rPr>
        <w:lastRenderedPageBreak/>
        <w:drawing>
          <wp:inline distT="0" distB="0" distL="0" distR="0">
            <wp:extent cx="3812875" cy="2739374"/>
            <wp:effectExtent l="0" t="0" r="0" b="444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26497" cy="2749161"/>
                    </a:xfrm>
                    <a:prstGeom prst="rect">
                      <a:avLst/>
                    </a:prstGeom>
                    <a:noFill/>
                    <a:ln>
                      <a:noFill/>
                    </a:ln>
                  </pic:spPr>
                </pic:pic>
              </a:graphicData>
            </a:graphic>
          </wp:inline>
        </w:drawing>
      </w:r>
    </w:p>
    <w:p w:rsidR="00A740F6" w:rsidRPr="00A740F6" w:rsidRDefault="00A740F6" w:rsidP="00A740F6">
      <w:pPr>
        <w:spacing w:after="0" w:line="360" w:lineRule="auto"/>
        <w:jc w:val="center"/>
        <w:rPr>
          <w:rFonts w:ascii="Times New Roman" w:hAnsi="Times New Roman" w:cs="Times New Roman"/>
          <w:color w:val="222222"/>
          <w:sz w:val="28"/>
          <w:szCs w:val="28"/>
        </w:rPr>
      </w:pPr>
      <w:r>
        <w:rPr>
          <w:rFonts w:ascii="Times New Roman" w:hAnsi="Times New Roman" w:cs="Times New Roman"/>
          <w:color w:val="222222"/>
          <w:sz w:val="28"/>
          <w:szCs w:val="28"/>
        </w:rPr>
        <w:tab/>
      </w: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Налаштування</w:t>
      </w:r>
      <w:r w:rsidRPr="00A740F6">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val="en-US" w:eastAsia="uk-UA"/>
        </w:rPr>
        <w:t>ip</w:t>
      </w:r>
      <w:r w:rsidRPr="00A740F6">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адреси</w:t>
      </w:r>
      <w:r>
        <w:rPr>
          <w:rFonts w:ascii="Times New Roman" w:eastAsiaTheme="minorEastAsia" w:hAnsi="Times New Roman" w:cs="Times New Roman"/>
          <w:sz w:val="28"/>
          <w:szCs w:val="28"/>
          <w:lang w:eastAsia="ru-RU"/>
        </w:rPr>
        <w:t xml:space="preserve">  </w:t>
      </w:r>
      <w:r>
        <w:rPr>
          <w:rFonts w:ascii="Times New Roman" w:hAnsi="Times New Roman" w:cs="Times New Roman"/>
          <w:noProof/>
          <w:sz w:val="28"/>
          <w:szCs w:val="28"/>
          <w:lang w:eastAsia="uk-UA"/>
        </w:rPr>
        <w:t xml:space="preserve">для інтерфейсів </w:t>
      </w:r>
      <w:r>
        <w:rPr>
          <w:rFonts w:ascii="Times New Roman" w:hAnsi="Times New Roman" w:cs="Times New Roman"/>
          <w:noProof/>
          <w:sz w:val="28"/>
          <w:szCs w:val="28"/>
          <w:lang w:val="en-US" w:eastAsia="uk-UA"/>
        </w:rPr>
        <w:t>FastEthernet</w:t>
      </w:r>
      <w:r w:rsidRPr="00DF6BED">
        <w:rPr>
          <w:rFonts w:ascii="Times New Roman" w:hAnsi="Times New Roman" w:cs="Times New Roman"/>
          <w:noProof/>
          <w:sz w:val="28"/>
          <w:szCs w:val="28"/>
          <w:lang w:eastAsia="uk-UA"/>
        </w:rPr>
        <w:t xml:space="preserve"> 0/0 та </w:t>
      </w:r>
      <w:r>
        <w:rPr>
          <w:rFonts w:ascii="Times New Roman" w:hAnsi="Times New Roman" w:cs="Times New Roman"/>
          <w:noProof/>
          <w:sz w:val="28"/>
          <w:szCs w:val="28"/>
          <w:lang w:val="en-US" w:eastAsia="uk-UA"/>
        </w:rPr>
        <w:t>Serial</w:t>
      </w:r>
      <w:r w:rsidRPr="00DF6BED">
        <w:rPr>
          <w:rFonts w:ascii="Times New Roman" w:hAnsi="Times New Roman" w:cs="Times New Roman"/>
          <w:noProof/>
          <w:sz w:val="28"/>
          <w:szCs w:val="28"/>
          <w:lang w:eastAsia="uk-UA"/>
        </w:rPr>
        <w:t xml:space="preserve"> 0/</w:t>
      </w:r>
      <w:r>
        <w:rPr>
          <w:rFonts w:ascii="Times New Roman" w:hAnsi="Times New Roman" w:cs="Times New Roman"/>
          <w:noProof/>
          <w:sz w:val="28"/>
          <w:szCs w:val="28"/>
          <w:lang w:eastAsia="uk-UA"/>
        </w:rPr>
        <w:t>1</w:t>
      </w:r>
      <w:r w:rsidRPr="00A740F6">
        <w:rPr>
          <w:rFonts w:ascii="Times New Roman" w:hAnsi="Times New Roman" w:cs="Times New Roman"/>
          <w:noProof/>
          <w:sz w:val="28"/>
          <w:szCs w:val="28"/>
          <w:lang w:eastAsia="uk-UA"/>
        </w:rPr>
        <w:t>/0</w:t>
      </w:r>
      <w:r>
        <w:rPr>
          <w:rFonts w:ascii="Times New Roman" w:hAnsi="Times New Roman" w:cs="Times New Roman"/>
          <w:noProof/>
          <w:sz w:val="28"/>
          <w:szCs w:val="28"/>
          <w:lang w:eastAsia="uk-UA"/>
        </w:rPr>
        <w:t xml:space="preserve"> другого роутера</w:t>
      </w:r>
    </w:p>
    <w:p w:rsidR="00055FAD" w:rsidRDefault="00055FAD" w:rsidP="00A740F6">
      <w:pPr>
        <w:tabs>
          <w:tab w:val="left" w:pos="2690"/>
        </w:tabs>
        <w:spacing w:after="0" w:line="360" w:lineRule="auto"/>
        <w:rPr>
          <w:rFonts w:ascii="Times New Roman" w:hAnsi="Times New Roman" w:cs="Times New Roman"/>
          <w:color w:val="222222"/>
          <w:sz w:val="28"/>
          <w:szCs w:val="28"/>
        </w:rPr>
      </w:pPr>
    </w:p>
    <w:p w:rsidR="008A75CD" w:rsidRPr="00055FAD" w:rsidRDefault="00A740F6" w:rsidP="00A740F6">
      <w:pPr>
        <w:spacing w:after="0" w:line="360" w:lineRule="auto"/>
        <w:jc w:val="center"/>
        <w:rPr>
          <w:rFonts w:ascii="Times New Roman" w:hAnsi="Times New Roman" w:cs="Times New Roman"/>
          <w:color w:val="222222"/>
          <w:sz w:val="28"/>
          <w:szCs w:val="28"/>
        </w:rPr>
      </w:pPr>
      <w:r>
        <w:rPr>
          <w:rFonts w:ascii="Calibri" w:hAnsi="Calibri" w:cs="Calibri"/>
          <w:noProof/>
          <w:lang w:val="ru-RU" w:eastAsia="ru-RU"/>
        </w:rPr>
        <w:drawing>
          <wp:inline distT="0" distB="0" distL="0" distR="0">
            <wp:extent cx="3303917" cy="654402"/>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04549" cy="654527"/>
                    </a:xfrm>
                    <a:prstGeom prst="rect">
                      <a:avLst/>
                    </a:prstGeom>
                    <a:noFill/>
                    <a:ln>
                      <a:noFill/>
                    </a:ln>
                  </pic:spPr>
                </pic:pic>
              </a:graphicData>
            </a:graphic>
          </wp:inline>
        </w:drawing>
      </w:r>
    </w:p>
    <w:p w:rsidR="00A740F6" w:rsidRDefault="00A740F6" w:rsidP="009A2AE2">
      <w:pPr>
        <w:spacing w:after="0" w:line="360" w:lineRule="auto"/>
        <w:ind w:firstLine="720"/>
        <w:jc w:val="center"/>
        <w:rPr>
          <w:rFonts w:ascii="Times New Roman" w:hAnsi="Times New Roman" w:cs="Times New Roman"/>
          <w:color w:val="222222"/>
          <w:sz w:val="28"/>
          <w:szCs w:val="28"/>
        </w:rPr>
      </w:pPr>
    </w:p>
    <w:p w:rsidR="00A740F6" w:rsidRDefault="00A740F6" w:rsidP="009A2AE2">
      <w:pPr>
        <w:spacing w:after="0" w:line="360" w:lineRule="auto"/>
        <w:ind w:firstLine="720"/>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5</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740F6">
        <w:rPr>
          <w:rFonts w:ascii="Times New Roman" w:hAnsi="Times New Roman" w:cs="Times New Roman"/>
          <w:color w:val="222222"/>
          <w:sz w:val="28"/>
          <w:szCs w:val="28"/>
        </w:rPr>
        <w:t xml:space="preserve">Налаштування механізму управління чергами </w:t>
      </w:r>
      <w:r w:rsidRPr="00A740F6">
        <w:rPr>
          <w:rFonts w:ascii="Times New Roman" w:hAnsi="Times New Roman" w:cs="Times New Roman"/>
          <w:color w:val="222222"/>
          <w:sz w:val="28"/>
          <w:szCs w:val="28"/>
          <w:lang w:val="en-US"/>
        </w:rPr>
        <w:t>WFQ</w:t>
      </w:r>
    </w:p>
    <w:p w:rsidR="00A740F6" w:rsidRDefault="00A740F6" w:rsidP="00807364">
      <w:pPr>
        <w:spacing w:after="0" w:line="360" w:lineRule="auto"/>
        <w:ind w:firstLine="720"/>
        <w:jc w:val="both"/>
        <w:rPr>
          <w:rFonts w:ascii="Times New Roman" w:hAnsi="Times New Roman" w:cs="Times New Roman"/>
          <w:color w:val="222222"/>
          <w:sz w:val="28"/>
          <w:szCs w:val="28"/>
        </w:rPr>
      </w:pPr>
    </w:p>
    <w:p w:rsidR="00807364" w:rsidRDefault="00807364" w:rsidP="00807364">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Після проведення першого експерименту з </w:t>
      </w:r>
      <w:r>
        <w:rPr>
          <w:rFonts w:ascii="Times New Roman" w:hAnsi="Times New Roman" w:cs="Times New Roman"/>
          <w:color w:val="222222"/>
          <w:sz w:val="28"/>
          <w:szCs w:val="28"/>
          <w:lang w:val="en-US"/>
        </w:rPr>
        <w:t>WFQ</w:t>
      </w:r>
      <w:r>
        <w:rPr>
          <w:rFonts w:ascii="Times New Roman" w:hAnsi="Times New Roman" w:cs="Times New Roman"/>
          <w:color w:val="222222"/>
          <w:sz w:val="28"/>
          <w:szCs w:val="28"/>
        </w:rPr>
        <w:t xml:space="preserve">, на інтерфейсі було налаштовано </w:t>
      </w:r>
      <w:r>
        <w:rPr>
          <w:rFonts w:ascii="Times New Roman" w:hAnsi="Times New Roman" w:cs="Times New Roman"/>
          <w:color w:val="222222"/>
          <w:sz w:val="28"/>
          <w:szCs w:val="28"/>
          <w:lang w:val="en-US"/>
        </w:rPr>
        <w:t>CBWFQ</w:t>
      </w:r>
      <w:r w:rsidRPr="00807364">
        <w:rPr>
          <w:rFonts w:ascii="Times New Roman" w:hAnsi="Times New Roman" w:cs="Times New Roman"/>
          <w:color w:val="222222"/>
          <w:sz w:val="28"/>
          <w:szCs w:val="28"/>
          <w:lang w:val="ru-RU"/>
        </w:rPr>
        <w:t xml:space="preserve"> (</w:t>
      </w:r>
      <w:r>
        <w:rPr>
          <w:rFonts w:ascii="Times New Roman" w:hAnsi="Times New Roman" w:cs="Times New Roman"/>
          <w:color w:val="222222"/>
          <w:sz w:val="28"/>
          <w:szCs w:val="28"/>
        </w:rPr>
        <w:t xml:space="preserve">рис. 4.6). </w:t>
      </w:r>
      <w:r w:rsidRPr="00DE5C90">
        <w:rPr>
          <w:rFonts w:ascii="Times New Roman" w:hAnsi="Times New Roman" w:cs="Times New Roman"/>
          <w:color w:val="222222"/>
          <w:sz w:val="28"/>
          <w:szCs w:val="28"/>
        </w:rPr>
        <w:t>При налаштуванні на мережному обладнанні треба врахувати, що користувачеві виділяється тільки 75 % пропускної здатності (25 % – на службовий трафік), тому b1=25 %, b2=3 %, b3=13 %, b4=14%, b5=20%(b1-5 – черги).</w:t>
      </w:r>
    </w:p>
    <w:p w:rsidR="00807364" w:rsidRDefault="00807364" w:rsidP="00807364">
      <w:pPr>
        <w:spacing w:after="0" w:line="360" w:lineRule="auto"/>
        <w:ind w:firstLine="720"/>
        <w:jc w:val="both"/>
        <w:rPr>
          <w:rFonts w:ascii="Times New Roman" w:hAnsi="Times New Roman" w:cs="Times New Roman"/>
          <w:color w:val="222222"/>
          <w:sz w:val="28"/>
          <w:szCs w:val="28"/>
        </w:rPr>
      </w:pPr>
    </w:p>
    <w:p w:rsidR="00807364" w:rsidRPr="00807364" w:rsidRDefault="00807364" w:rsidP="00807364">
      <w:pPr>
        <w:spacing w:after="0" w:line="360" w:lineRule="auto"/>
        <w:ind w:firstLine="720"/>
        <w:jc w:val="center"/>
        <w:rPr>
          <w:rFonts w:ascii="Times New Roman" w:hAnsi="Times New Roman" w:cs="Times New Roman"/>
          <w:color w:val="222222"/>
          <w:sz w:val="28"/>
          <w:szCs w:val="28"/>
        </w:rPr>
      </w:pPr>
      <w:r>
        <w:rPr>
          <w:rFonts w:ascii="Calibri" w:hAnsi="Calibri" w:cs="Calibri"/>
          <w:noProof/>
          <w:lang w:val="ru-RU" w:eastAsia="ru-RU"/>
        </w:rPr>
        <w:lastRenderedPageBreak/>
        <w:drawing>
          <wp:inline distT="0" distB="0" distL="0" distR="0">
            <wp:extent cx="4502989" cy="4700887"/>
            <wp:effectExtent l="0" t="0" r="0" b="508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05616" cy="4703629"/>
                    </a:xfrm>
                    <a:prstGeom prst="rect">
                      <a:avLst/>
                    </a:prstGeom>
                    <a:noFill/>
                    <a:ln>
                      <a:noFill/>
                    </a:ln>
                  </pic:spPr>
                </pic:pic>
              </a:graphicData>
            </a:graphic>
          </wp:inline>
        </w:drawing>
      </w:r>
    </w:p>
    <w:p w:rsidR="00807364" w:rsidRDefault="00807364" w:rsidP="00A740F6">
      <w:pPr>
        <w:spacing w:after="0" w:line="360" w:lineRule="auto"/>
        <w:ind w:firstLine="720"/>
        <w:jc w:val="both"/>
        <w:rPr>
          <w:rFonts w:ascii="Times New Roman" w:hAnsi="Times New Roman" w:cs="Times New Roman"/>
          <w:color w:val="222222"/>
          <w:sz w:val="28"/>
          <w:szCs w:val="28"/>
        </w:rPr>
      </w:pPr>
    </w:p>
    <w:p w:rsidR="00807364" w:rsidRDefault="00807364" w:rsidP="00807364">
      <w:pPr>
        <w:spacing w:after="0" w:line="360" w:lineRule="auto"/>
        <w:ind w:firstLine="720"/>
        <w:jc w:val="center"/>
        <w:rPr>
          <w:rFonts w:ascii="Times New Roman" w:hAnsi="Times New Roman" w:cs="Times New Roman"/>
          <w:color w:val="222222"/>
          <w:sz w:val="28"/>
          <w:szCs w:val="28"/>
        </w:rPr>
      </w:pPr>
      <w:r w:rsidRPr="00F11298">
        <w:rPr>
          <w:rFonts w:ascii="Times New Roman" w:eastAsiaTheme="minorEastAsia" w:hAnsi="Times New Roman" w:cs="Times New Roman"/>
          <w:sz w:val="28"/>
          <w:szCs w:val="28"/>
          <w:lang w:eastAsia="ru-RU"/>
        </w:rPr>
        <w:t xml:space="preserve">Рисунок </w:t>
      </w:r>
      <w:r>
        <w:rPr>
          <w:rFonts w:ascii="Times New Roman" w:eastAsiaTheme="minorEastAsia" w:hAnsi="Times New Roman" w:cs="Times New Roman"/>
          <w:sz w:val="28"/>
          <w:szCs w:val="28"/>
          <w:lang w:eastAsia="ru-RU"/>
        </w:rPr>
        <w:t>4</w:t>
      </w:r>
      <w:r w:rsidRPr="00F11298">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6</w:t>
      </w:r>
      <w:r w:rsidRPr="00F11298">
        <w:rPr>
          <w:rFonts w:ascii="Times New Roman" w:eastAsiaTheme="minorEastAsia" w:hAnsi="Times New Roman" w:cs="Times New Roman"/>
          <w:sz w:val="28"/>
          <w:szCs w:val="28"/>
          <w:lang w:eastAsia="ru-RU"/>
        </w:rPr>
        <w:t xml:space="preserve"> </w:t>
      </w:r>
      <w:r w:rsidRPr="005D488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Pr="00A740F6">
        <w:rPr>
          <w:rFonts w:ascii="Times New Roman" w:hAnsi="Times New Roman" w:cs="Times New Roman"/>
          <w:color w:val="222222"/>
          <w:sz w:val="28"/>
          <w:szCs w:val="28"/>
        </w:rPr>
        <w:t xml:space="preserve">Налаштування механізму управління чергами </w:t>
      </w:r>
      <w:r>
        <w:rPr>
          <w:rFonts w:ascii="Times New Roman" w:hAnsi="Times New Roman" w:cs="Times New Roman"/>
          <w:color w:val="222222"/>
          <w:sz w:val="28"/>
          <w:szCs w:val="28"/>
          <w:lang w:val="en-US"/>
        </w:rPr>
        <w:t>CB</w:t>
      </w:r>
      <w:r w:rsidRPr="00A740F6">
        <w:rPr>
          <w:rFonts w:ascii="Times New Roman" w:hAnsi="Times New Roman" w:cs="Times New Roman"/>
          <w:color w:val="222222"/>
          <w:sz w:val="28"/>
          <w:szCs w:val="28"/>
          <w:lang w:val="en-US"/>
        </w:rPr>
        <w:t>WFQ</w:t>
      </w:r>
    </w:p>
    <w:p w:rsidR="00807364" w:rsidRDefault="00807364" w:rsidP="00A740F6">
      <w:pPr>
        <w:spacing w:after="0" w:line="360" w:lineRule="auto"/>
        <w:ind w:firstLine="720"/>
        <w:jc w:val="both"/>
        <w:rPr>
          <w:rFonts w:ascii="Times New Roman" w:hAnsi="Times New Roman" w:cs="Times New Roman"/>
          <w:color w:val="222222"/>
          <w:sz w:val="28"/>
          <w:szCs w:val="28"/>
        </w:rPr>
      </w:pPr>
    </w:p>
    <w:p w:rsidR="00A740F6" w:rsidRDefault="00A740F6" w:rsidP="00A740F6">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У програмі </w:t>
      </w:r>
      <w:proofErr w:type="spellStart"/>
      <w:r>
        <w:rPr>
          <w:rFonts w:ascii="Times New Roman" w:hAnsi="Times New Roman" w:cs="Times New Roman"/>
          <w:color w:val="222222"/>
          <w:sz w:val="28"/>
          <w:szCs w:val="28"/>
          <w:lang w:val="en-US"/>
        </w:rPr>
        <w:t>IxChariot</w:t>
      </w:r>
      <w:proofErr w:type="spellEnd"/>
      <w:r w:rsidRPr="00807364">
        <w:rPr>
          <w:rFonts w:ascii="Times New Roman" w:hAnsi="Times New Roman" w:cs="Times New Roman"/>
          <w:color w:val="222222"/>
          <w:sz w:val="28"/>
          <w:szCs w:val="28"/>
          <w:lang w:val="ru-RU"/>
        </w:rPr>
        <w:t xml:space="preserve"> </w:t>
      </w:r>
      <w:r>
        <w:rPr>
          <w:rFonts w:ascii="Times New Roman" w:hAnsi="Times New Roman" w:cs="Times New Roman"/>
          <w:color w:val="222222"/>
          <w:sz w:val="28"/>
          <w:szCs w:val="28"/>
        </w:rPr>
        <w:t xml:space="preserve">було налаштовано </w:t>
      </w:r>
      <w:r w:rsidR="00807364" w:rsidRPr="00807364">
        <w:rPr>
          <w:rFonts w:ascii="Times New Roman" w:hAnsi="Times New Roman" w:cs="Times New Roman"/>
          <w:color w:val="222222"/>
          <w:sz w:val="28"/>
          <w:szCs w:val="28"/>
          <w:lang w:val="ru-RU"/>
        </w:rPr>
        <w:t xml:space="preserve">8 </w:t>
      </w:r>
      <w:r w:rsidR="00807364">
        <w:rPr>
          <w:rFonts w:ascii="Times New Roman" w:hAnsi="Times New Roman" w:cs="Times New Roman"/>
          <w:color w:val="222222"/>
          <w:sz w:val="28"/>
          <w:szCs w:val="28"/>
        </w:rPr>
        <w:t>черг для кожного с двох експериментів (рис. 4.7).</w:t>
      </w:r>
    </w:p>
    <w:p w:rsidR="00807364" w:rsidRDefault="00807364" w:rsidP="00A740F6">
      <w:pPr>
        <w:spacing w:after="0" w:line="360" w:lineRule="auto"/>
        <w:ind w:firstLine="720"/>
        <w:jc w:val="both"/>
        <w:rPr>
          <w:rFonts w:ascii="Times New Roman" w:hAnsi="Times New Roman" w:cs="Times New Roman"/>
          <w:color w:val="222222"/>
          <w:sz w:val="28"/>
          <w:szCs w:val="28"/>
        </w:rPr>
      </w:pPr>
    </w:p>
    <w:p w:rsidR="00807364" w:rsidRPr="00807364" w:rsidRDefault="00807364" w:rsidP="00A740F6">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noProof/>
          <w:color w:val="222222"/>
          <w:sz w:val="28"/>
          <w:szCs w:val="28"/>
          <w:lang w:val="ru-RU" w:eastAsia="ru-RU"/>
        </w:rPr>
        <w:lastRenderedPageBreak/>
        <w:drawing>
          <wp:inline distT="0" distB="0" distL="0" distR="0">
            <wp:extent cx="5290935" cy="2820833"/>
            <wp:effectExtent l="0" t="0" r="5080" b="0"/>
            <wp:docPr id="75" name="Рисунок 75" descr="E:\Exp\poto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E:\Exp\potoks.jpg"/>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4397" cy="2822679"/>
                    </a:xfrm>
                    <a:prstGeom prst="rect">
                      <a:avLst/>
                    </a:prstGeom>
                    <a:noFill/>
                    <a:ln>
                      <a:noFill/>
                    </a:ln>
                  </pic:spPr>
                </pic:pic>
              </a:graphicData>
            </a:graphic>
          </wp:inline>
        </w:drawing>
      </w:r>
    </w:p>
    <w:p w:rsidR="00807364" w:rsidRDefault="00807364" w:rsidP="009A2AE2">
      <w:pPr>
        <w:spacing w:after="0" w:line="360" w:lineRule="auto"/>
        <w:ind w:firstLine="720"/>
        <w:jc w:val="center"/>
        <w:rPr>
          <w:rFonts w:ascii="Times New Roman" w:hAnsi="Times New Roman" w:cs="Times New Roman"/>
          <w:color w:val="222222"/>
          <w:sz w:val="28"/>
          <w:szCs w:val="28"/>
        </w:rPr>
      </w:pPr>
    </w:p>
    <w:p w:rsidR="00807364" w:rsidRPr="00807364" w:rsidRDefault="00807364" w:rsidP="00807364">
      <w:pPr>
        <w:spacing w:after="0" w:line="360" w:lineRule="auto"/>
        <w:ind w:firstLine="720"/>
        <w:jc w:val="center"/>
        <w:rPr>
          <w:rFonts w:ascii="Times New Roman" w:hAnsi="Times New Roman" w:cs="Times New Roman"/>
          <w:color w:val="222222"/>
          <w:sz w:val="28"/>
          <w:szCs w:val="28"/>
          <w:lang w:val="ru-RU"/>
        </w:rPr>
      </w:pPr>
      <w:r w:rsidRPr="00807364">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4</w:t>
      </w:r>
      <w:r w:rsidRPr="00807364">
        <w:rPr>
          <w:rFonts w:ascii="Times New Roman" w:hAnsi="Times New Roman" w:cs="Times New Roman"/>
          <w:color w:val="222222"/>
          <w:sz w:val="28"/>
          <w:szCs w:val="28"/>
        </w:rPr>
        <w:t>.</w:t>
      </w:r>
      <w:r>
        <w:rPr>
          <w:rFonts w:ascii="Times New Roman" w:hAnsi="Times New Roman" w:cs="Times New Roman"/>
          <w:color w:val="222222"/>
          <w:sz w:val="28"/>
          <w:szCs w:val="28"/>
        </w:rPr>
        <w:t>7</w:t>
      </w:r>
      <w:r w:rsidRPr="00807364">
        <w:rPr>
          <w:rFonts w:ascii="Times New Roman" w:hAnsi="Times New Roman" w:cs="Times New Roman"/>
          <w:color w:val="222222"/>
          <w:sz w:val="28"/>
          <w:szCs w:val="28"/>
        </w:rPr>
        <w:t xml:space="preserve"> – Створення потоків</w:t>
      </w:r>
      <w:r>
        <w:rPr>
          <w:rFonts w:ascii="Times New Roman" w:hAnsi="Times New Roman" w:cs="Times New Roman"/>
          <w:color w:val="222222"/>
          <w:sz w:val="28"/>
          <w:szCs w:val="28"/>
        </w:rPr>
        <w:t xml:space="preserve"> у програмі </w:t>
      </w:r>
      <w:proofErr w:type="spellStart"/>
      <w:r>
        <w:rPr>
          <w:rFonts w:ascii="Times New Roman" w:hAnsi="Times New Roman" w:cs="Times New Roman"/>
          <w:color w:val="222222"/>
          <w:sz w:val="28"/>
          <w:szCs w:val="28"/>
          <w:lang w:val="en-US"/>
        </w:rPr>
        <w:t>IxChariot</w:t>
      </w:r>
      <w:proofErr w:type="spellEnd"/>
    </w:p>
    <w:p w:rsidR="00807364" w:rsidRPr="00E44651" w:rsidRDefault="00807364" w:rsidP="00807364">
      <w:pPr>
        <w:spacing w:after="0" w:line="360" w:lineRule="auto"/>
        <w:ind w:firstLine="720"/>
        <w:jc w:val="center"/>
        <w:rPr>
          <w:rFonts w:ascii="Times New Roman" w:hAnsi="Times New Roman" w:cs="Times New Roman"/>
          <w:color w:val="222222"/>
          <w:sz w:val="28"/>
          <w:szCs w:val="28"/>
          <w:lang w:val="ru-RU"/>
        </w:rPr>
      </w:pPr>
    </w:p>
    <w:p w:rsidR="00807364" w:rsidRDefault="000C668F" w:rsidP="00807364">
      <w:pPr>
        <w:spacing w:after="0"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lang w:val="ru-RU"/>
        </w:rPr>
        <w:t>4</w:t>
      </w:r>
      <w:r w:rsidR="00807364">
        <w:rPr>
          <w:rFonts w:ascii="Times New Roman" w:hAnsi="Times New Roman" w:cs="Times New Roman"/>
          <w:color w:val="222222"/>
          <w:sz w:val="28"/>
          <w:szCs w:val="28"/>
        </w:rPr>
        <w:t xml:space="preserve">.4 Аналіз результатів </w:t>
      </w:r>
      <w:proofErr w:type="gramStart"/>
      <w:r w:rsidR="00807364">
        <w:rPr>
          <w:rFonts w:ascii="Times New Roman" w:hAnsi="Times New Roman" w:cs="Times New Roman"/>
          <w:color w:val="222222"/>
          <w:sz w:val="28"/>
          <w:szCs w:val="28"/>
        </w:rPr>
        <w:t>досл</w:t>
      </w:r>
      <w:proofErr w:type="gramEnd"/>
      <w:r w:rsidR="00807364">
        <w:rPr>
          <w:rFonts w:ascii="Times New Roman" w:hAnsi="Times New Roman" w:cs="Times New Roman"/>
          <w:color w:val="222222"/>
          <w:sz w:val="28"/>
          <w:szCs w:val="28"/>
        </w:rPr>
        <w:t>ідження</w:t>
      </w:r>
    </w:p>
    <w:p w:rsidR="00807364" w:rsidRPr="00E44651" w:rsidRDefault="00807364" w:rsidP="00807364">
      <w:pPr>
        <w:spacing w:after="0" w:line="360" w:lineRule="auto"/>
        <w:ind w:firstLine="720"/>
        <w:jc w:val="center"/>
        <w:rPr>
          <w:rFonts w:ascii="Times New Roman" w:hAnsi="Times New Roman" w:cs="Times New Roman"/>
          <w:color w:val="222222"/>
          <w:sz w:val="28"/>
          <w:szCs w:val="28"/>
        </w:rPr>
      </w:pPr>
    </w:p>
    <w:p w:rsidR="00E44651" w:rsidRPr="00B53DA8" w:rsidRDefault="00E44651" w:rsidP="00E44651">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З </w:t>
      </w:r>
      <w:r w:rsidRPr="00E44651">
        <w:rPr>
          <w:rFonts w:ascii="Times New Roman" w:hAnsi="Times New Roman" w:cs="Times New Roman"/>
          <w:color w:val="222222"/>
          <w:sz w:val="28"/>
          <w:szCs w:val="28"/>
        </w:rPr>
        <w:t>метою перевірки адекватності запропонованих моделей та ефективності рішень, одержуваних за допомогою</w:t>
      </w:r>
      <w:r>
        <w:rPr>
          <w:rFonts w:ascii="Times New Roman" w:hAnsi="Times New Roman" w:cs="Times New Roman"/>
          <w:color w:val="222222"/>
          <w:sz w:val="28"/>
          <w:szCs w:val="28"/>
        </w:rPr>
        <w:t xml:space="preserve"> </w:t>
      </w:r>
      <w:r w:rsidRPr="00E44651">
        <w:rPr>
          <w:rFonts w:ascii="Times New Roman" w:hAnsi="Times New Roman" w:cs="Times New Roman"/>
          <w:color w:val="222222"/>
          <w:sz w:val="28"/>
          <w:szCs w:val="28"/>
        </w:rPr>
        <w:t xml:space="preserve">вдосконаленого методу управління чергами на маршрутизаторах ТКС, проведено експериментальне дослідження на лабораторному мережевому обладнанні - маршрутизаторах виробництва компанії </w:t>
      </w:r>
      <w:proofErr w:type="spellStart"/>
      <w:r w:rsidRPr="00E44651">
        <w:rPr>
          <w:rFonts w:ascii="Times New Roman" w:hAnsi="Times New Roman" w:cs="Times New Roman"/>
          <w:color w:val="222222"/>
          <w:sz w:val="28"/>
          <w:szCs w:val="28"/>
        </w:rPr>
        <w:t>Cisco</w:t>
      </w:r>
      <w:proofErr w:type="spellEnd"/>
      <w:r w:rsidRPr="00E44651">
        <w:rPr>
          <w:rFonts w:ascii="Times New Roman" w:hAnsi="Times New Roman" w:cs="Times New Roman"/>
          <w:color w:val="222222"/>
          <w:sz w:val="28"/>
          <w:szCs w:val="28"/>
        </w:rPr>
        <w:t xml:space="preserve"> серії 2800. В ході експерименту задіяні широкі можливості </w:t>
      </w:r>
      <w:r w:rsidR="00363C1A">
        <w:rPr>
          <w:rFonts w:ascii="Times New Roman" w:hAnsi="Times New Roman" w:cs="Times New Roman"/>
          <w:color w:val="222222"/>
          <w:sz w:val="28"/>
          <w:szCs w:val="28"/>
        </w:rPr>
        <w:t>програми</w:t>
      </w:r>
      <w:r w:rsidRPr="00E44651">
        <w:rPr>
          <w:rFonts w:ascii="Times New Roman" w:hAnsi="Times New Roman" w:cs="Times New Roman"/>
          <w:color w:val="222222"/>
          <w:sz w:val="28"/>
          <w:szCs w:val="28"/>
        </w:rPr>
        <w:t xml:space="preserve"> </w:t>
      </w:r>
      <w:proofErr w:type="spellStart"/>
      <w:r w:rsidR="00363C1A">
        <w:rPr>
          <w:rFonts w:ascii="Times New Roman" w:hAnsi="Times New Roman" w:cs="Times New Roman"/>
          <w:color w:val="222222"/>
          <w:sz w:val="28"/>
          <w:szCs w:val="28"/>
          <w:lang w:val="en-US"/>
        </w:rPr>
        <w:t>IxChariot</w:t>
      </w:r>
      <w:proofErr w:type="spellEnd"/>
      <w:r w:rsidRPr="00E44651">
        <w:rPr>
          <w:rFonts w:ascii="Times New Roman" w:hAnsi="Times New Roman" w:cs="Times New Roman"/>
          <w:color w:val="222222"/>
          <w:sz w:val="28"/>
          <w:szCs w:val="28"/>
        </w:rPr>
        <w:t>, як</w:t>
      </w:r>
      <w:r w:rsidR="00363C1A">
        <w:rPr>
          <w:rFonts w:ascii="Times New Roman" w:hAnsi="Times New Roman" w:cs="Times New Roman"/>
          <w:color w:val="222222"/>
          <w:sz w:val="28"/>
          <w:szCs w:val="28"/>
        </w:rPr>
        <w:t>а</w:t>
      </w:r>
      <w:r w:rsidRPr="00E44651">
        <w:rPr>
          <w:rFonts w:ascii="Times New Roman" w:hAnsi="Times New Roman" w:cs="Times New Roman"/>
          <w:color w:val="222222"/>
          <w:sz w:val="28"/>
          <w:szCs w:val="28"/>
        </w:rPr>
        <w:t xml:space="preserve"> використовува</w:t>
      </w:r>
      <w:r w:rsidR="00363C1A">
        <w:rPr>
          <w:rFonts w:ascii="Times New Roman" w:hAnsi="Times New Roman" w:cs="Times New Roman"/>
          <w:color w:val="222222"/>
          <w:sz w:val="28"/>
          <w:szCs w:val="28"/>
        </w:rPr>
        <w:t>лася</w:t>
      </w:r>
      <w:r w:rsidRPr="00E44651">
        <w:rPr>
          <w:rFonts w:ascii="Times New Roman" w:hAnsi="Times New Roman" w:cs="Times New Roman"/>
          <w:color w:val="222222"/>
          <w:sz w:val="28"/>
          <w:szCs w:val="28"/>
        </w:rPr>
        <w:t xml:space="preserve"> як генератор і аналізатор трафіку. Реалізація на обладнанні керуючих параметрів, розрахованих за допомогою запропонованого методу, здійснювалася за допомогою механізму CBWFQ</w:t>
      </w:r>
      <w:r w:rsidR="00363C1A">
        <w:rPr>
          <w:rFonts w:ascii="Times New Roman" w:hAnsi="Times New Roman" w:cs="Times New Roman"/>
          <w:color w:val="222222"/>
          <w:sz w:val="28"/>
          <w:szCs w:val="28"/>
        </w:rPr>
        <w:t xml:space="preserve"> </w:t>
      </w:r>
      <w:r w:rsidR="00363C1A" w:rsidRPr="005D488F">
        <w:rPr>
          <w:rFonts w:ascii="Times New Roman" w:eastAsiaTheme="minorEastAsia" w:hAnsi="Times New Roman" w:cs="Times New Roman"/>
          <w:sz w:val="28"/>
          <w:szCs w:val="28"/>
          <w:lang w:eastAsia="ru-RU"/>
        </w:rPr>
        <w:t>–</w:t>
      </w:r>
      <w:r w:rsidR="00363C1A">
        <w:rPr>
          <w:rFonts w:ascii="Times New Roman" w:hAnsi="Times New Roman" w:cs="Times New Roman"/>
          <w:color w:val="222222"/>
          <w:sz w:val="28"/>
          <w:szCs w:val="28"/>
        </w:rPr>
        <w:t xml:space="preserve"> </w:t>
      </w:r>
      <w:r w:rsidR="00363C1A" w:rsidRPr="00363C1A">
        <w:rPr>
          <w:rFonts w:ascii="Times New Roman" w:hAnsi="Times New Roman" w:cs="Times New Roman"/>
          <w:color w:val="222222"/>
          <w:sz w:val="28"/>
          <w:szCs w:val="28"/>
        </w:rPr>
        <w:t xml:space="preserve">для агрегування потоків і розподілу їх по чергах інтерфейсу, а також за допомогою механізму </w:t>
      </w:r>
      <w:r w:rsidR="00363C1A">
        <w:rPr>
          <w:rFonts w:ascii="Times New Roman" w:hAnsi="Times New Roman" w:cs="Times New Roman"/>
          <w:color w:val="222222"/>
          <w:sz w:val="28"/>
          <w:szCs w:val="28"/>
          <w:lang w:val="en-US"/>
        </w:rPr>
        <w:t>WFQ</w:t>
      </w:r>
      <w:r w:rsidR="00363C1A" w:rsidRPr="00363C1A">
        <w:rPr>
          <w:rFonts w:ascii="Times New Roman" w:hAnsi="Times New Roman" w:cs="Times New Roman"/>
          <w:color w:val="222222"/>
          <w:sz w:val="28"/>
          <w:szCs w:val="28"/>
        </w:rPr>
        <w:t>.</w:t>
      </w:r>
    </w:p>
    <w:p w:rsidR="00363C1A" w:rsidRPr="002642FA" w:rsidRDefault="00363C1A" w:rsidP="008255D9">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Ці два механізми управління чергами були порівняні за двома параметрами – середня затримка в один бік</w:t>
      </w:r>
      <w:r w:rsidR="002642FA">
        <w:rPr>
          <w:rFonts w:ascii="Times New Roman" w:hAnsi="Times New Roman" w:cs="Times New Roman"/>
          <w:color w:val="222222"/>
          <w:sz w:val="28"/>
          <w:szCs w:val="28"/>
        </w:rPr>
        <w:t xml:space="preserve"> (рис. 4.8)</w:t>
      </w:r>
      <w:r>
        <w:rPr>
          <w:rFonts w:ascii="Times New Roman" w:hAnsi="Times New Roman" w:cs="Times New Roman"/>
          <w:color w:val="222222"/>
          <w:sz w:val="28"/>
          <w:szCs w:val="28"/>
        </w:rPr>
        <w:t xml:space="preserve"> та середній </w:t>
      </w:r>
      <w:proofErr w:type="spellStart"/>
      <w:r>
        <w:rPr>
          <w:rFonts w:ascii="Times New Roman" w:hAnsi="Times New Roman" w:cs="Times New Roman"/>
          <w:color w:val="222222"/>
          <w:sz w:val="28"/>
          <w:szCs w:val="28"/>
        </w:rPr>
        <w:t>джитер</w:t>
      </w:r>
      <w:proofErr w:type="spellEnd"/>
      <w:r w:rsidR="002642FA">
        <w:rPr>
          <w:rFonts w:ascii="Times New Roman" w:hAnsi="Times New Roman" w:cs="Times New Roman"/>
          <w:color w:val="222222"/>
          <w:sz w:val="28"/>
          <w:szCs w:val="28"/>
        </w:rPr>
        <w:t xml:space="preserve"> (рис. 4.9)</w:t>
      </w:r>
      <w:r>
        <w:rPr>
          <w:rFonts w:ascii="Times New Roman" w:hAnsi="Times New Roman" w:cs="Times New Roman"/>
          <w:color w:val="222222"/>
          <w:sz w:val="28"/>
          <w:szCs w:val="28"/>
        </w:rPr>
        <w:t xml:space="preserve">. </w:t>
      </w:r>
      <w:r w:rsidR="002642FA">
        <w:rPr>
          <w:rFonts w:ascii="Times New Roman" w:hAnsi="Times New Roman" w:cs="Times New Roman"/>
          <w:color w:val="222222"/>
          <w:sz w:val="28"/>
          <w:szCs w:val="28"/>
        </w:rPr>
        <w:t>Було</w:t>
      </w:r>
      <w:r w:rsidR="002642FA" w:rsidRPr="002642FA">
        <w:rPr>
          <w:rFonts w:ascii="Times New Roman" w:hAnsi="Times New Roman" w:cs="Times New Roman"/>
          <w:color w:val="222222"/>
          <w:sz w:val="28"/>
          <w:szCs w:val="28"/>
        </w:rPr>
        <w:t xml:space="preserve"> </w:t>
      </w:r>
      <w:r w:rsidR="002642FA">
        <w:rPr>
          <w:rFonts w:ascii="Times New Roman" w:hAnsi="Times New Roman" w:cs="Times New Roman"/>
          <w:color w:val="222222"/>
          <w:sz w:val="28"/>
          <w:szCs w:val="28"/>
        </w:rPr>
        <w:t xml:space="preserve">з’ясовано, що механізм </w:t>
      </w:r>
      <w:r w:rsidR="002642FA">
        <w:rPr>
          <w:rFonts w:ascii="Times New Roman" w:hAnsi="Times New Roman" w:cs="Times New Roman"/>
          <w:color w:val="222222"/>
          <w:sz w:val="28"/>
          <w:szCs w:val="28"/>
          <w:lang w:val="en-US"/>
        </w:rPr>
        <w:t>CBWFQ</w:t>
      </w:r>
      <w:r w:rsidR="002642FA">
        <w:rPr>
          <w:rFonts w:ascii="Times New Roman" w:hAnsi="Times New Roman" w:cs="Times New Roman"/>
          <w:color w:val="222222"/>
          <w:sz w:val="28"/>
          <w:szCs w:val="28"/>
        </w:rPr>
        <w:t xml:space="preserve">, який застосовувався в дослідженій моделі, краще механізму </w:t>
      </w:r>
      <w:r w:rsidR="002642FA">
        <w:rPr>
          <w:rFonts w:ascii="Times New Roman" w:hAnsi="Times New Roman" w:cs="Times New Roman"/>
          <w:color w:val="222222"/>
          <w:sz w:val="28"/>
          <w:szCs w:val="28"/>
          <w:lang w:val="en-US"/>
        </w:rPr>
        <w:t>WFQ</w:t>
      </w:r>
      <w:r w:rsidR="002642FA" w:rsidRPr="002642FA">
        <w:rPr>
          <w:rFonts w:ascii="Times New Roman" w:hAnsi="Times New Roman" w:cs="Times New Roman"/>
          <w:color w:val="222222"/>
          <w:sz w:val="28"/>
          <w:szCs w:val="28"/>
        </w:rPr>
        <w:t xml:space="preserve"> </w:t>
      </w:r>
      <w:r w:rsidR="002642FA">
        <w:rPr>
          <w:rFonts w:ascii="Times New Roman" w:hAnsi="Times New Roman" w:cs="Times New Roman"/>
          <w:color w:val="222222"/>
          <w:sz w:val="28"/>
          <w:szCs w:val="28"/>
        </w:rPr>
        <w:t xml:space="preserve">за </w:t>
      </w:r>
      <w:r w:rsidR="00B53DA8">
        <w:rPr>
          <w:rFonts w:ascii="Times New Roman" w:hAnsi="Times New Roman" w:cs="Times New Roman"/>
          <w:color w:val="222222"/>
          <w:sz w:val="28"/>
          <w:szCs w:val="28"/>
        </w:rPr>
        <w:t xml:space="preserve">середньою затримкою в один бік на </w:t>
      </w:r>
      <w:r w:rsidR="008255D9">
        <w:rPr>
          <w:rFonts w:ascii="Times New Roman" w:hAnsi="Times New Roman" w:cs="Times New Roman"/>
          <w:color w:val="222222"/>
          <w:sz w:val="28"/>
          <w:szCs w:val="28"/>
        </w:rPr>
        <w:t xml:space="preserve">33%, та за середнім </w:t>
      </w:r>
      <w:proofErr w:type="spellStart"/>
      <w:r w:rsidR="008255D9">
        <w:rPr>
          <w:rFonts w:ascii="Times New Roman" w:hAnsi="Times New Roman" w:cs="Times New Roman"/>
          <w:color w:val="222222"/>
          <w:sz w:val="28"/>
          <w:szCs w:val="28"/>
        </w:rPr>
        <w:t>джитером</w:t>
      </w:r>
      <w:proofErr w:type="spellEnd"/>
      <w:r w:rsidR="008255D9">
        <w:rPr>
          <w:rFonts w:ascii="Times New Roman" w:hAnsi="Times New Roman" w:cs="Times New Roman"/>
          <w:color w:val="222222"/>
          <w:sz w:val="28"/>
          <w:szCs w:val="28"/>
        </w:rPr>
        <w:t xml:space="preserve"> на 25%</w:t>
      </w:r>
      <w:r w:rsidR="00B53DA8">
        <w:rPr>
          <w:rFonts w:ascii="Times New Roman" w:hAnsi="Times New Roman" w:cs="Times New Roman"/>
          <w:color w:val="222222"/>
          <w:sz w:val="28"/>
          <w:szCs w:val="28"/>
        </w:rPr>
        <w:t xml:space="preserve"> </w:t>
      </w:r>
      <w:r w:rsidR="002642FA">
        <w:rPr>
          <w:rFonts w:ascii="Times New Roman" w:hAnsi="Times New Roman" w:cs="Times New Roman"/>
          <w:color w:val="222222"/>
          <w:sz w:val="28"/>
          <w:szCs w:val="28"/>
        </w:rPr>
        <w:t>.</w:t>
      </w:r>
    </w:p>
    <w:p w:rsidR="00E44651" w:rsidRPr="00E44651" w:rsidRDefault="00E44651" w:rsidP="00E44651">
      <w:pPr>
        <w:spacing w:after="0" w:line="360" w:lineRule="auto"/>
        <w:ind w:firstLine="720"/>
        <w:jc w:val="both"/>
        <w:rPr>
          <w:rFonts w:ascii="Times New Roman" w:hAnsi="Times New Roman" w:cs="Times New Roman"/>
          <w:color w:val="222222"/>
          <w:sz w:val="28"/>
          <w:szCs w:val="28"/>
        </w:rPr>
      </w:pPr>
    </w:p>
    <w:p w:rsidR="00807364" w:rsidRDefault="00A830CE" w:rsidP="009A2AE2">
      <w:pPr>
        <w:spacing w:after="0" w:line="360" w:lineRule="auto"/>
        <w:ind w:firstLine="720"/>
        <w:jc w:val="center"/>
        <w:rPr>
          <w:rFonts w:ascii="Times New Roman" w:hAnsi="Times New Roman" w:cs="Times New Roman"/>
          <w:color w:val="222222"/>
          <w:sz w:val="28"/>
          <w:szCs w:val="28"/>
        </w:rPr>
      </w:pPr>
      <w:r>
        <w:rPr>
          <w:rFonts w:ascii="Times New Roman" w:hAnsi="Times New Roman" w:cs="Times New Roman"/>
          <w:noProof/>
          <w:color w:val="222222"/>
          <w:sz w:val="28"/>
          <w:szCs w:val="28"/>
          <w:lang w:val="ru-RU" w:eastAsia="ru-RU"/>
        </w:rPr>
        <w:drawing>
          <wp:inline distT="0" distB="0" distL="0" distR="0">
            <wp:extent cx="2832102" cy="2613803"/>
            <wp:effectExtent l="0" t="0" r="635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37110" cy="2618425"/>
                    </a:xfrm>
                    <a:prstGeom prst="rect">
                      <a:avLst/>
                    </a:prstGeom>
                    <a:noFill/>
                    <a:ln>
                      <a:noFill/>
                    </a:ln>
                  </pic:spPr>
                </pic:pic>
              </a:graphicData>
            </a:graphic>
          </wp:inline>
        </w:drawing>
      </w:r>
    </w:p>
    <w:p w:rsidR="002642FA" w:rsidRDefault="002642FA" w:rsidP="002642FA">
      <w:pPr>
        <w:spacing w:after="0" w:line="360" w:lineRule="auto"/>
        <w:ind w:firstLine="720"/>
        <w:jc w:val="center"/>
        <w:rPr>
          <w:rFonts w:ascii="Times New Roman" w:hAnsi="Times New Roman" w:cs="Times New Roman"/>
          <w:color w:val="222222"/>
          <w:sz w:val="28"/>
          <w:szCs w:val="28"/>
        </w:rPr>
      </w:pPr>
    </w:p>
    <w:p w:rsidR="002642FA" w:rsidRPr="00807364" w:rsidRDefault="002642FA" w:rsidP="002642FA">
      <w:pPr>
        <w:spacing w:after="0" w:line="360" w:lineRule="auto"/>
        <w:ind w:firstLine="720"/>
        <w:jc w:val="center"/>
        <w:rPr>
          <w:rFonts w:ascii="Times New Roman" w:hAnsi="Times New Roman" w:cs="Times New Roman"/>
          <w:color w:val="222222"/>
          <w:sz w:val="28"/>
          <w:szCs w:val="28"/>
          <w:lang w:val="ru-RU"/>
        </w:rPr>
      </w:pPr>
      <w:r w:rsidRPr="00807364">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4</w:t>
      </w:r>
      <w:r w:rsidRPr="00807364">
        <w:rPr>
          <w:rFonts w:ascii="Times New Roman" w:hAnsi="Times New Roman" w:cs="Times New Roman"/>
          <w:color w:val="222222"/>
          <w:sz w:val="28"/>
          <w:szCs w:val="28"/>
        </w:rPr>
        <w:t>.</w:t>
      </w:r>
      <w:r>
        <w:rPr>
          <w:rFonts w:ascii="Times New Roman" w:hAnsi="Times New Roman" w:cs="Times New Roman"/>
          <w:color w:val="222222"/>
          <w:sz w:val="28"/>
          <w:szCs w:val="28"/>
        </w:rPr>
        <w:t>8</w:t>
      </w:r>
      <w:r w:rsidRPr="00807364">
        <w:rPr>
          <w:rFonts w:ascii="Times New Roman" w:hAnsi="Times New Roman" w:cs="Times New Roman"/>
          <w:color w:val="222222"/>
          <w:sz w:val="28"/>
          <w:szCs w:val="28"/>
        </w:rPr>
        <w:t xml:space="preserve"> – </w:t>
      </w:r>
      <w:r>
        <w:rPr>
          <w:rFonts w:ascii="Times New Roman" w:hAnsi="Times New Roman" w:cs="Times New Roman"/>
          <w:color w:val="222222"/>
          <w:sz w:val="28"/>
          <w:szCs w:val="28"/>
        </w:rPr>
        <w:t>Порівняння механізмів за параметром середня затримка в один бік</w:t>
      </w:r>
    </w:p>
    <w:p w:rsidR="00A830CE" w:rsidRPr="002642FA" w:rsidRDefault="00A830CE" w:rsidP="009A2AE2">
      <w:pPr>
        <w:spacing w:after="0" w:line="360" w:lineRule="auto"/>
        <w:ind w:firstLine="720"/>
        <w:jc w:val="center"/>
        <w:rPr>
          <w:rFonts w:ascii="Times New Roman" w:hAnsi="Times New Roman" w:cs="Times New Roman"/>
          <w:color w:val="222222"/>
          <w:sz w:val="28"/>
          <w:szCs w:val="28"/>
          <w:lang w:val="ru-RU"/>
        </w:rPr>
      </w:pPr>
    </w:p>
    <w:p w:rsidR="00A830CE" w:rsidRPr="00A830CE" w:rsidRDefault="00A830CE" w:rsidP="009A2AE2">
      <w:pPr>
        <w:spacing w:after="0" w:line="360" w:lineRule="auto"/>
        <w:ind w:firstLine="720"/>
        <w:jc w:val="center"/>
        <w:rPr>
          <w:rFonts w:ascii="Times New Roman" w:hAnsi="Times New Roman" w:cs="Times New Roman"/>
          <w:color w:val="222222"/>
          <w:sz w:val="28"/>
          <w:szCs w:val="28"/>
          <w:lang w:val="ru-RU"/>
        </w:rPr>
      </w:pPr>
      <w:r>
        <w:rPr>
          <w:rFonts w:ascii="Times New Roman" w:hAnsi="Times New Roman" w:cs="Times New Roman"/>
          <w:noProof/>
          <w:color w:val="222222"/>
          <w:sz w:val="28"/>
          <w:szCs w:val="28"/>
          <w:lang w:val="ru-RU" w:eastAsia="ru-RU"/>
        </w:rPr>
        <w:drawing>
          <wp:inline distT="0" distB="0" distL="0" distR="0">
            <wp:extent cx="2579298" cy="2579298"/>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9108" cy="2579108"/>
                    </a:xfrm>
                    <a:prstGeom prst="rect">
                      <a:avLst/>
                    </a:prstGeom>
                    <a:noFill/>
                    <a:ln>
                      <a:noFill/>
                    </a:ln>
                  </pic:spPr>
                </pic:pic>
              </a:graphicData>
            </a:graphic>
          </wp:inline>
        </w:drawing>
      </w:r>
    </w:p>
    <w:p w:rsidR="00E44651" w:rsidRDefault="00E44651" w:rsidP="009A2AE2">
      <w:pPr>
        <w:spacing w:after="0" w:line="360" w:lineRule="auto"/>
        <w:ind w:firstLine="720"/>
        <w:jc w:val="center"/>
        <w:rPr>
          <w:rFonts w:ascii="Times New Roman" w:hAnsi="Times New Roman" w:cs="Times New Roman"/>
          <w:color w:val="222222"/>
          <w:sz w:val="28"/>
          <w:szCs w:val="28"/>
        </w:rPr>
      </w:pPr>
    </w:p>
    <w:p w:rsidR="00E44651" w:rsidRPr="002642FA" w:rsidRDefault="002642FA" w:rsidP="002642FA">
      <w:pPr>
        <w:spacing w:after="0" w:line="360" w:lineRule="auto"/>
        <w:ind w:firstLine="720"/>
        <w:jc w:val="center"/>
        <w:rPr>
          <w:rFonts w:ascii="Times New Roman" w:hAnsi="Times New Roman" w:cs="Times New Roman"/>
          <w:color w:val="222222"/>
          <w:sz w:val="28"/>
          <w:szCs w:val="28"/>
          <w:lang w:val="ru-RU"/>
        </w:rPr>
      </w:pPr>
      <w:r w:rsidRPr="00807364">
        <w:rPr>
          <w:rFonts w:ascii="Times New Roman" w:hAnsi="Times New Roman" w:cs="Times New Roman"/>
          <w:color w:val="222222"/>
          <w:sz w:val="28"/>
          <w:szCs w:val="28"/>
        </w:rPr>
        <w:t xml:space="preserve">Рисунок </w:t>
      </w:r>
      <w:r>
        <w:rPr>
          <w:rFonts w:ascii="Times New Roman" w:hAnsi="Times New Roman" w:cs="Times New Roman"/>
          <w:color w:val="222222"/>
          <w:sz w:val="28"/>
          <w:szCs w:val="28"/>
        </w:rPr>
        <w:t>4</w:t>
      </w:r>
      <w:r w:rsidRPr="00807364">
        <w:rPr>
          <w:rFonts w:ascii="Times New Roman" w:hAnsi="Times New Roman" w:cs="Times New Roman"/>
          <w:color w:val="222222"/>
          <w:sz w:val="28"/>
          <w:szCs w:val="28"/>
        </w:rPr>
        <w:t>.</w:t>
      </w:r>
      <w:r>
        <w:rPr>
          <w:rFonts w:ascii="Times New Roman" w:hAnsi="Times New Roman" w:cs="Times New Roman"/>
          <w:color w:val="222222"/>
          <w:sz w:val="28"/>
          <w:szCs w:val="28"/>
        </w:rPr>
        <w:t>9</w:t>
      </w:r>
      <w:r w:rsidRPr="00807364">
        <w:rPr>
          <w:rFonts w:ascii="Times New Roman" w:hAnsi="Times New Roman" w:cs="Times New Roman"/>
          <w:color w:val="222222"/>
          <w:sz w:val="28"/>
          <w:szCs w:val="28"/>
        </w:rPr>
        <w:t xml:space="preserve"> – </w:t>
      </w:r>
      <w:r>
        <w:rPr>
          <w:rFonts w:ascii="Times New Roman" w:hAnsi="Times New Roman" w:cs="Times New Roman"/>
          <w:color w:val="222222"/>
          <w:sz w:val="28"/>
          <w:szCs w:val="28"/>
        </w:rPr>
        <w:t xml:space="preserve">Порівняння механізмів за параметром середній </w:t>
      </w:r>
      <w:proofErr w:type="spellStart"/>
      <w:r>
        <w:rPr>
          <w:rFonts w:ascii="Times New Roman" w:hAnsi="Times New Roman" w:cs="Times New Roman"/>
          <w:color w:val="222222"/>
          <w:sz w:val="28"/>
          <w:szCs w:val="28"/>
        </w:rPr>
        <w:t>джитер</w:t>
      </w:r>
      <w:proofErr w:type="spellEnd"/>
    </w:p>
    <w:p w:rsidR="002642FA" w:rsidRDefault="002642FA" w:rsidP="002642FA">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4</w:t>
      </w:r>
      <w:r w:rsidRPr="004E7D0B">
        <w:rPr>
          <w:rFonts w:ascii="Times New Roman" w:hAnsi="Times New Roman" w:cs="Times New Roman"/>
          <w:color w:val="222222"/>
          <w:sz w:val="28"/>
          <w:szCs w:val="28"/>
        </w:rPr>
        <w:t xml:space="preserve">.5 </w:t>
      </w:r>
      <w:r>
        <w:rPr>
          <w:rFonts w:ascii="Times New Roman" w:hAnsi="Times New Roman" w:cs="Times New Roman"/>
          <w:color w:val="222222"/>
          <w:sz w:val="28"/>
          <w:szCs w:val="28"/>
        </w:rPr>
        <w:t>Висновки до четвертого розділу</w:t>
      </w:r>
    </w:p>
    <w:p w:rsidR="002642FA" w:rsidRDefault="002642FA" w:rsidP="002642FA">
      <w:pPr>
        <w:spacing w:after="0" w:line="360" w:lineRule="auto"/>
        <w:ind w:firstLine="720"/>
        <w:jc w:val="both"/>
        <w:rPr>
          <w:rFonts w:ascii="Times New Roman" w:hAnsi="Times New Roman" w:cs="Times New Roman"/>
          <w:color w:val="222222"/>
          <w:sz w:val="28"/>
          <w:szCs w:val="28"/>
        </w:rPr>
      </w:pPr>
    </w:p>
    <w:p w:rsidR="009F1F8C" w:rsidRDefault="009F1F8C" w:rsidP="009F1F8C">
      <w:pPr>
        <w:spacing w:after="0" w:line="360" w:lineRule="auto"/>
        <w:ind w:firstLine="720"/>
        <w:jc w:val="both"/>
        <w:rPr>
          <w:rFonts w:ascii="Times New Roman" w:hAnsi="Times New Roman" w:cs="Times New Roman"/>
          <w:color w:val="222222"/>
          <w:sz w:val="28"/>
          <w:szCs w:val="28"/>
        </w:rPr>
      </w:pPr>
      <w:r w:rsidRPr="00D06923">
        <w:rPr>
          <w:rFonts w:ascii="Times New Roman" w:hAnsi="Times New Roman" w:cs="Times New Roman"/>
          <w:color w:val="222222"/>
          <w:sz w:val="28"/>
          <w:szCs w:val="28"/>
        </w:rPr>
        <w:t>В ході дослідження використовувал</w:t>
      </w:r>
      <w:r>
        <w:rPr>
          <w:rFonts w:ascii="Times New Roman" w:hAnsi="Times New Roman" w:cs="Times New Roman"/>
          <w:color w:val="222222"/>
          <w:sz w:val="28"/>
          <w:szCs w:val="28"/>
        </w:rPr>
        <w:t>о</w:t>
      </w:r>
      <w:r w:rsidRPr="00D06923">
        <w:rPr>
          <w:rFonts w:ascii="Times New Roman" w:hAnsi="Times New Roman" w:cs="Times New Roman"/>
          <w:color w:val="222222"/>
          <w:sz w:val="28"/>
          <w:szCs w:val="28"/>
        </w:rPr>
        <w:t xml:space="preserve">ся комутаційне обладнання, представлене маршрутизаторами виробництва компанії </w:t>
      </w:r>
      <w:proofErr w:type="spellStart"/>
      <w:r w:rsidRPr="00D06923">
        <w:rPr>
          <w:rFonts w:ascii="Times New Roman" w:hAnsi="Times New Roman" w:cs="Times New Roman"/>
          <w:color w:val="222222"/>
          <w:sz w:val="28"/>
          <w:szCs w:val="28"/>
        </w:rPr>
        <w:t>Cisco</w:t>
      </w:r>
      <w:proofErr w:type="spellEnd"/>
      <w:r w:rsidRPr="00D06923">
        <w:rPr>
          <w:rFonts w:ascii="Times New Roman" w:hAnsi="Times New Roman" w:cs="Times New Roman"/>
          <w:color w:val="222222"/>
          <w:sz w:val="28"/>
          <w:szCs w:val="28"/>
        </w:rPr>
        <w:t xml:space="preserve"> серії 2800, в рамках яких було передбачено наявність високошвидкісних інтерфейсів </w:t>
      </w:r>
      <w:proofErr w:type="spellStart"/>
      <w:r w:rsidRPr="00D06923">
        <w:rPr>
          <w:rFonts w:ascii="Times New Roman" w:hAnsi="Times New Roman" w:cs="Times New Roman"/>
          <w:color w:val="222222"/>
          <w:sz w:val="28"/>
          <w:szCs w:val="28"/>
        </w:rPr>
        <w:t>Fast</w:t>
      </w:r>
      <w:proofErr w:type="spellEnd"/>
      <w:r w:rsidRPr="00D06923">
        <w:rPr>
          <w:rFonts w:ascii="Times New Roman" w:hAnsi="Times New Roman" w:cs="Times New Roman"/>
          <w:color w:val="222222"/>
          <w:sz w:val="28"/>
          <w:szCs w:val="28"/>
        </w:rPr>
        <w:t xml:space="preserve"> </w:t>
      </w:r>
      <w:proofErr w:type="spellStart"/>
      <w:r w:rsidRPr="00D06923">
        <w:rPr>
          <w:rFonts w:ascii="Times New Roman" w:hAnsi="Times New Roman" w:cs="Times New Roman"/>
          <w:color w:val="222222"/>
          <w:sz w:val="28"/>
          <w:szCs w:val="28"/>
        </w:rPr>
        <w:lastRenderedPageBreak/>
        <w:t>Ethernet</w:t>
      </w:r>
      <w:proofErr w:type="spellEnd"/>
      <w:r w:rsidRPr="00D06923">
        <w:rPr>
          <w:rFonts w:ascii="Times New Roman" w:hAnsi="Times New Roman" w:cs="Times New Roman"/>
          <w:color w:val="222222"/>
          <w:sz w:val="28"/>
          <w:szCs w:val="28"/>
        </w:rPr>
        <w:t xml:space="preserve"> з пропускною спроможністю 10/100 </w:t>
      </w:r>
      <w:proofErr w:type="spellStart"/>
      <w:r w:rsidRPr="00D06923">
        <w:rPr>
          <w:rFonts w:ascii="Times New Roman" w:hAnsi="Times New Roman" w:cs="Times New Roman"/>
          <w:color w:val="222222"/>
          <w:sz w:val="28"/>
          <w:szCs w:val="28"/>
        </w:rPr>
        <w:t>Мбіт</w:t>
      </w:r>
      <w:proofErr w:type="spellEnd"/>
      <w:r>
        <w:rPr>
          <w:rFonts w:ascii="Times New Roman" w:hAnsi="Times New Roman" w:cs="Times New Roman"/>
          <w:color w:val="222222"/>
          <w:sz w:val="28"/>
          <w:szCs w:val="28"/>
        </w:rPr>
        <w:t>/</w:t>
      </w:r>
      <w:r w:rsidRPr="00D06923">
        <w:rPr>
          <w:rFonts w:ascii="Times New Roman" w:hAnsi="Times New Roman" w:cs="Times New Roman"/>
          <w:color w:val="222222"/>
          <w:sz w:val="28"/>
          <w:szCs w:val="28"/>
        </w:rPr>
        <w:t xml:space="preserve">с, а також </w:t>
      </w:r>
      <w:proofErr w:type="spellStart"/>
      <w:r>
        <w:rPr>
          <w:rFonts w:ascii="Times New Roman" w:hAnsi="Times New Roman" w:cs="Times New Roman"/>
          <w:color w:val="222222"/>
          <w:sz w:val="28"/>
          <w:szCs w:val="28"/>
        </w:rPr>
        <w:t>налаштовуваних</w:t>
      </w:r>
      <w:proofErr w:type="spellEnd"/>
      <w:r w:rsidRPr="00D06923">
        <w:rPr>
          <w:rFonts w:ascii="Times New Roman" w:hAnsi="Times New Roman" w:cs="Times New Roman"/>
          <w:color w:val="222222"/>
          <w:sz w:val="28"/>
          <w:szCs w:val="28"/>
        </w:rPr>
        <w:t xml:space="preserve"> синхрон</w:t>
      </w:r>
      <w:r>
        <w:rPr>
          <w:rFonts w:ascii="Times New Roman" w:hAnsi="Times New Roman" w:cs="Times New Roman"/>
          <w:color w:val="222222"/>
          <w:sz w:val="28"/>
          <w:szCs w:val="28"/>
        </w:rPr>
        <w:t>н</w:t>
      </w:r>
      <w:r w:rsidRPr="00D06923">
        <w:rPr>
          <w:rFonts w:ascii="Times New Roman" w:hAnsi="Times New Roman" w:cs="Times New Roman"/>
          <w:color w:val="222222"/>
          <w:sz w:val="28"/>
          <w:szCs w:val="28"/>
        </w:rPr>
        <w:t xml:space="preserve">их послідовних інтерфейсів </w:t>
      </w:r>
      <w:proofErr w:type="spellStart"/>
      <w:r w:rsidRPr="00D06923">
        <w:rPr>
          <w:rFonts w:ascii="Times New Roman" w:hAnsi="Times New Roman" w:cs="Times New Roman"/>
          <w:color w:val="222222"/>
          <w:sz w:val="28"/>
          <w:szCs w:val="28"/>
        </w:rPr>
        <w:t>Serial</w:t>
      </w:r>
      <w:proofErr w:type="spellEnd"/>
      <w:r w:rsidRPr="00D06923">
        <w:rPr>
          <w:rFonts w:ascii="Times New Roman" w:hAnsi="Times New Roman" w:cs="Times New Roman"/>
          <w:color w:val="222222"/>
          <w:sz w:val="28"/>
          <w:szCs w:val="28"/>
        </w:rPr>
        <w:t>, на яких встановлювалася швидкість до 2 Мбіт / с.</w:t>
      </w:r>
      <w:r>
        <w:rPr>
          <w:rFonts w:ascii="Times New Roman" w:hAnsi="Times New Roman" w:cs="Times New Roman"/>
          <w:color w:val="222222"/>
          <w:sz w:val="28"/>
          <w:szCs w:val="28"/>
        </w:rPr>
        <w:t xml:space="preserve"> </w:t>
      </w:r>
    </w:p>
    <w:p w:rsidR="009F1F8C" w:rsidRDefault="009F1F8C" w:rsidP="009F1F8C">
      <w:pPr>
        <w:spacing w:after="0" w:line="360" w:lineRule="auto"/>
        <w:ind w:firstLine="720"/>
        <w:jc w:val="both"/>
        <w:rPr>
          <w:rFonts w:ascii="Times New Roman" w:hAnsi="Times New Roman" w:cs="Times New Roman"/>
          <w:noProof/>
          <w:sz w:val="28"/>
          <w:szCs w:val="28"/>
          <w:lang w:eastAsia="uk-UA"/>
        </w:rPr>
      </w:pPr>
      <w:r w:rsidRPr="00270401">
        <w:rPr>
          <w:rFonts w:ascii="Times New Roman" w:hAnsi="Times New Roman" w:cs="Times New Roman"/>
          <w:noProof/>
          <w:sz w:val="28"/>
          <w:szCs w:val="28"/>
          <w:lang w:eastAsia="uk-UA"/>
        </w:rPr>
        <w:t>Як механізм управління чергами на маршрутизаторі був обраний алгоритм CBWFQ, завдяки можливості гнучкого управління чергами для кожного трафіку, що надходить на інтерфейс маршрутизатора</w:t>
      </w:r>
      <w:r w:rsidRPr="00F92A03">
        <w:rPr>
          <w:rFonts w:ascii="Times New Roman" w:hAnsi="Times New Roman" w:cs="Times New Roman"/>
          <w:noProof/>
          <w:sz w:val="28"/>
          <w:szCs w:val="28"/>
          <w:lang w:eastAsia="uk-UA"/>
        </w:rPr>
        <w:t xml:space="preserve"> та тому що цей механізм більш всього підходить для демонстрування моделі з розділу 2</w:t>
      </w:r>
      <w:r w:rsidRPr="00055FAD">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також для аналізу та порівніння був обраний алгоритм </w:t>
      </w:r>
      <w:r>
        <w:rPr>
          <w:rFonts w:ascii="Times New Roman" w:hAnsi="Times New Roman" w:cs="Times New Roman"/>
          <w:noProof/>
          <w:sz w:val="28"/>
          <w:szCs w:val="28"/>
          <w:lang w:val="en-US" w:eastAsia="uk-UA"/>
        </w:rPr>
        <w:t>WFQ</w:t>
      </w:r>
      <w:r w:rsidRPr="00F92A03">
        <w:rPr>
          <w:rFonts w:ascii="Times New Roman" w:hAnsi="Times New Roman" w:cs="Times New Roman"/>
          <w:noProof/>
          <w:sz w:val="28"/>
          <w:szCs w:val="28"/>
          <w:lang w:eastAsia="uk-UA"/>
        </w:rPr>
        <w:t>.</w:t>
      </w:r>
    </w:p>
    <w:p w:rsidR="009F1F8C" w:rsidRDefault="009F1F8C" w:rsidP="009F1F8C">
      <w:pPr>
        <w:spacing w:after="0" w:line="360" w:lineRule="auto"/>
        <w:ind w:firstLine="720"/>
        <w:jc w:val="both"/>
        <w:rPr>
          <w:rFonts w:ascii="Times New Roman" w:hAnsi="Times New Roman" w:cs="Times New Roman"/>
          <w:color w:val="222222"/>
          <w:sz w:val="28"/>
          <w:szCs w:val="28"/>
        </w:rPr>
      </w:pPr>
      <w:proofErr w:type="spellStart"/>
      <w:r w:rsidRPr="00A91E66">
        <w:rPr>
          <w:rFonts w:ascii="Times New Roman" w:hAnsi="Times New Roman" w:cs="Times New Roman"/>
          <w:color w:val="222222"/>
          <w:sz w:val="28"/>
          <w:szCs w:val="28"/>
        </w:rPr>
        <w:t>IxChariot</w:t>
      </w:r>
      <w:proofErr w:type="spellEnd"/>
      <w:r w:rsidRPr="00A91E66">
        <w:rPr>
          <w:rFonts w:ascii="Times New Roman" w:hAnsi="Times New Roman" w:cs="Times New Roman"/>
          <w:color w:val="222222"/>
          <w:sz w:val="28"/>
          <w:szCs w:val="28"/>
        </w:rPr>
        <w:t xml:space="preserve"> реалістично імітує </w:t>
      </w:r>
      <w:proofErr w:type="spellStart"/>
      <w:r w:rsidRPr="00A91E66">
        <w:rPr>
          <w:rFonts w:ascii="Times New Roman" w:hAnsi="Times New Roman" w:cs="Times New Roman"/>
          <w:color w:val="222222"/>
          <w:sz w:val="28"/>
          <w:szCs w:val="28"/>
        </w:rPr>
        <w:t>трафік</w:t>
      </w:r>
      <w:proofErr w:type="spellEnd"/>
      <w:r w:rsidRPr="00A91E66">
        <w:rPr>
          <w:rFonts w:ascii="Times New Roman" w:hAnsi="Times New Roman" w:cs="Times New Roman"/>
          <w:color w:val="222222"/>
          <w:sz w:val="28"/>
          <w:szCs w:val="28"/>
        </w:rPr>
        <w:t xml:space="preserve"> додатків для перевірки роботи пристроїв, мереж і систем під реальним навантаженням. Прикінцеві точки генерують тестовий трафік заданих протоколів або додатків, з його допомогою вимірюють такі важливі характеристики, як пропускна здатність, час затримки, рівень втрат пакетів, і передають результати вимірів на сервер.</w:t>
      </w:r>
    </w:p>
    <w:p w:rsidR="009F1F8C" w:rsidRPr="009F1F8C" w:rsidRDefault="009F1F8C" w:rsidP="009F1F8C">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Було</w:t>
      </w:r>
      <w:r w:rsidRPr="00E44651">
        <w:rPr>
          <w:rFonts w:ascii="Times New Roman" w:hAnsi="Times New Roman" w:cs="Times New Roman"/>
          <w:color w:val="222222"/>
          <w:sz w:val="28"/>
          <w:szCs w:val="28"/>
        </w:rPr>
        <w:t xml:space="preserve"> проведено експериментальне дослідження. В ході експерименту задіяні широкі можливості </w:t>
      </w:r>
      <w:r>
        <w:rPr>
          <w:rFonts w:ascii="Times New Roman" w:hAnsi="Times New Roman" w:cs="Times New Roman"/>
          <w:color w:val="222222"/>
          <w:sz w:val="28"/>
          <w:szCs w:val="28"/>
        </w:rPr>
        <w:t>програми</w:t>
      </w:r>
      <w:r w:rsidRPr="00E44651">
        <w:rPr>
          <w:rFonts w:ascii="Times New Roman" w:hAnsi="Times New Roman" w:cs="Times New Roman"/>
          <w:color w:val="222222"/>
          <w:sz w:val="28"/>
          <w:szCs w:val="28"/>
        </w:rPr>
        <w:t xml:space="preserve"> </w:t>
      </w:r>
      <w:proofErr w:type="spellStart"/>
      <w:r>
        <w:rPr>
          <w:rFonts w:ascii="Times New Roman" w:hAnsi="Times New Roman" w:cs="Times New Roman"/>
          <w:color w:val="222222"/>
          <w:sz w:val="28"/>
          <w:szCs w:val="28"/>
          <w:lang w:val="en-US"/>
        </w:rPr>
        <w:t>IxChariot</w:t>
      </w:r>
      <w:proofErr w:type="spellEnd"/>
      <w:r w:rsidRPr="00E44651">
        <w:rPr>
          <w:rFonts w:ascii="Times New Roman" w:hAnsi="Times New Roman" w:cs="Times New Roman"/>
          <w:color w:val="222222"/>
          <w:sz w:val="28"/>
          <w:szCs w:val="28"/>
        </w:rPr>
        <w:t>, як</w:t>
      </w:r>
      <w:r>
        <w:rPr>
          <w:rFonts w:ascii="Times New Roman" w:hAnsi="Times New Roman" w:cs="Times New Roman"/>
          <w:color w:val="222222"/>
          <w:sz w:val="28"/>
          <w:szCs w:val="28"/>
        </w:rPr>
        <w:t>а</w:t>
      </w:r>
      <w:r w:rsidRPr="00E44651">
        <w:rPr>
          <w:rFonts w:ascii="Times New Roman" w:hAnsi="Times New Roman" w:cs="Times New Roman"/>
          <w:color w:val="222222"/>
          <w:sz w:val="28"/>
          <w:szCs w:val="28"/>
        </w:rPr>
        <w:t xml:space="preserve"> використовува</w:t>
      </w:r>
      <w:r>
        <w:rPr>
          <w:rFonts w:ascii="Times New Roman" w:hAnsi="Times New Roman" w:cs="Times New Roman"/>
          <w:color w:val="222222"/>
          <w:sz w:val="28"/>
          <w:szCs w:val="28"/>
        </w:rPr>
        <w:t>лася</w:t>
      </w:r>
      <w:r w:rsidRPr="00E44651">
        <w:rPr>
          <w:rFonts w:ascii="Times New Roman" w:hAnsi="Times New Roman" w:cs="Times New Roman"/>
          <w:color w:val="222222"/>
          <w:sz w:val="28"/>
          <w:szCs w:val="28"/>
        </w:rPr>
        <w:t xml:space="preserve"> як генератор і аналізатор трафіку. Реалізація на обладнанні керуючих параметрів, розрахованих за допомогою запропонованого методу, здійснювалася за допомогою механізму CBWFQ</w:t>
      </w:r>
      <w:r>
        <w:rPr>
          <w:rFonts w:ascii="Times New Roman" w:hAnsi="Times New Roman" w:cs="Times New Roman"/>
          <w:color w:val="222222"/>
          <w:sz w:val="28"/>
          <w:szCs w:val="28"/>
        </w:rPr>
        <w:t xml:space="preserve"> </w:t>
      </w:r>
      <w:r w:rsidRPr="005D488F">
        <w:rPr>
          <w:rFonts w:ascii="Times New Roman" w:eastAsiaTheme="minorEastAsia" w:hAnsi="Times New Roman" w:cs="Times New Roman"/>
          <w:sz w:val="28"/>
          <w:szCs w:val="28"/>
          <w:lang w:eastAsia="ru-RU"/>
        </w:rPr>
        <w:t>–</w:t>
      </w:r>
      <w:r>
        <w:rPr>
          <w:rFonts w:ascii="Times New Roman" w:hAnsi="Times New Roman" w:cs="Times New Roman"/>
          <w:color w:val="222222"/>
          <w:sz w:val="28"/>
          <w:szCs w:val="28"/>
        </w:rPr>
        <w:t xml:space="preserve"> </w:t>
      </w:r>
      <w:r w:rsidRPr="00363C1A">
        <w:rPr>
          <w:rFonts w:ascii="Times New Roman" w:hAnsi="Times New Roman" w:cs="Times New Roman"/>
          <w:color w:val="222222"/>
          <w:sz w:val="28"/>
          <w:szCs w:val="28"/>
        </w:rPr>
        <w:t xml:space="preserve">для агрегування потоків і розподілу їх по чергах інтерфейсу, а також за допомогою механізму </w:t>
      </w:r>
      <w:r>
        <w:rPr>
          <w:rFonts w:ascii="Times New Roman" w:hAnsi="Times New Roman" w:cs="Times New Roman"/>
          <w:color w:val="222222"/>
          <w:sz w:val="28"/>
          <w:szCs w:val="28"/>
          <w:lang w:val="en-US"/>
        </w:rPr>
        <w:t>WFQ</w:t>
      </w:r>
      <w:r w:rsidRPr="00363C1A">
        <w:rPr>
          <w:rFonts w:ascii="Times New Roman" w:hAnsi="Times New Roman" w:cs="Times New Roman"/>
          <w:color w:val="222222"/>
          <w:sz w:val="28"/>
          <w:szCs w:val="28"/>
        </w:rPr>
        <w:t>.</w:t>
      </w:r>
    </w:p>
    <w:p w:rsidR="009F1F8C" w:rsidRDefault="009F1F8C" w:rsidP="009F1F8C">
      <w:pPr>
        <w:spacing w:after="0" w:line="360" w:lineRule="auto"/>
        <w:ind w:firstLine="720"/>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Ці два механізми управління чергами були порівняні за двома параметрами – середня затримка в один бік  та середній </w:t>
      </w:r>
      <w:proofErr w:type="spellStart"/>
      <w:r>
        <w:rPr>
          <w:rFonts w:ascii="Times New Roman" w:hAnsi="Times New Roman" w:cs="Times New Roman"/>
          <w:color w:val="222222"/>
          <w:sz w:val="28"/>
          <w:szCs w:val="28"/>
        </w:rPr>
        <w:t>джитер</w:t>
      </w:r>
      <w:proofErr w:type="spellEnd"/>
      <w:r>
        <w:rPr>
          <w:rFonts w:ascii="Times New Roman" w:hAnsi="Times New Roman" w:cs="Times New Roman"/>
          <w:color w:val="222222"/>
          <w:sz w:val="28"/>
          <w:szCs w:val="28"/>
        </w:rPr>
        <w:t>. Було</w:t>
      </w:r>
      <w:r w:rsidRPr="002642FA">
        <w:rPr>
          <w:rFonts w:ascii="Times New Roman" w:hAnsi="Times New Roman" w:cs="Times New Roman"/>
          <w:color w:val="222222"/>
          <w:sz w:val="28"/>
          <w:szCs w:val="28"/>
        </w:rPr>
        <w:t xml:space="preserve"> </w:t>
      </w:r>
      <w:r>
        <w:rPr>
          <w:rFonts w:ascii="Times New Roman" w:hAnsi="Times New Roman" w:cs="Times New Roman"/>
          <w:color w:val="222222"/>
          <w:sz w:val="28"/>
          <w:szCs w:val="28"/>
        </w:rPr>
        <w:t xml:space="preserve">з’ясовано, що механізм </w:t>
      </w:r>
      <w:r>
        <w:rPr>
          <w:rFonts w:ascii="Times New Roman" w:hAnsi="Times New Roman" w:cs="Times New Roman"/>
          <w:color w:val="222222"/>
          <w:sz w:val="28"/>
          <w:szCs w:val="28"/>
          <w:lang w:val="en-US"/>
        </w:rPr>
        <w:t>CBWFQ</w:t>
      </w:r>
      <w:r>
        <w:rPr>
          <w:rFonts w:ascii="Times New Roman" w:hAnsi="Times New Roman" w:cs="Times New Roman"/>
          <w:color w:val="222222"/>
          <w:sz w:val="28"/>
          <w:szCs w:val="28"/>
        </w:rPr>
        <w:t xml:space="preserve">, який застосовувався в дослідженій моделі, краще механізму </w:t>
      </w:r>
      <w:r>
        <w:rPr>
          <w:rFonts w:ascii="Times New Roman" w:hAnsi="Times New Roman" w:cs="Times New Roman"/>
          <w:color w:val="222222"/>
          <w:sz w:val="28"/>
          <w:szCs w:val="28"/>
          <w:lang w:val="en-US"/>
        </w:rPr>
        <w:t>WFQ</w:t>
      </w:r>
      <w:r w:rsidRPr="002642FA">
        <w:rPr>
          <w:rFonts w:ascii="Times New Roman" w:hAnsi="Times New Roman" w:cs="Times New Roman"/>
          <w:color w:val="222222"/>
          <w:sz w:val="28"/>
          <w:szCs w:val="28"/>
        </w:rPr>
        <w:t xml:space="preserve"> </w:t>
      </w:r>
      <w:r w:rsidR="008255D9">
        <w:rPr>
          <w:rFonts w:ascii="Times New Roman" w:hAnsi="Times New Roman" w:cs="Times New Roman"/>
          <w:color w:val="222222"/>
          <w:sz w:val="28"/>
          <w:szCs w:val="28"/>
        </w:rPr>
        <w:t xml:space="preserve">за середньою затримкою в один бік на 33%, та за середнім </w:t>
      </w:r>
      <w:proofErr w:type="spellStart"/>
      <w:r w:rsidR="008255D9">
        <w:rPr>
          <w:rFonts w:ascii="Times New Roman" w:hAnsi="Times New Roman" w:cs="Times New Roman"/>
          <w:color w:val="222222"/>
          <w:sz w:val="28"/>
          <w:szCs w:val="28"/>
        </w:rPr>
        <w:t>джитером</w:t>
      </w:r>
      <w:proofErr w:type="spellEnd"/>
      <w:r w:rsidR="008255D9">
        <w:rPr>
          <w:rFonts w:ascii="Times New Roman" w:hAnsi="Times New Roman" w:cs="Times New Roman"/>
          <w:color w:val="222222"/>
          <w:sz w:val="28"/>
          <w:szCs w:val="28"/>
        </w:rPr>
        <w:t xml:space="preserve"> на 25% .</w:t>
      </w:r>
    </w:p>
    <w:p w:rsidR="002642FA" w:rsidRPr="000C668F" w:rsidRDefault="002642FA" w:rsidP="000C668F">
      <w:pPr>
        <w:spacing w:after="0" w:line="360" w:lineRule="auto"/>
        <w:rPr>
          <w:rFonts w:ascii="Times New Roman" w:hAnsi="Times New Roman" w:cs="Times New Roman"/>
          <w:color w:val="222222"/>
          <w:sz w:val="28"/>
          <w:szCs w:val="28"/>
          <w:lang w:val="ru-RU"/>
        </w:rPr>
      </w:pPr>
    </w:p>
    <w:p w:rsidR="006873A7" w:rsidRDefault="006873A7" w:rsidP="009A2AE2">
      <w:pPr>
        <w:spacing w:after="0" w:line="360" w:lineRule="auto"/>
        <w:ind w:firstLine="720"/>
        <w:jc w:val="center"/>
        <w:rPr>
          <w:rFonts w:ascii="Times New Roman" w:hAnsi="Times New Roman" w:cs="Times New Roman"/>
          <w:color w:val="222222"/>
          <w:sz w:val="28"/>
          <w:szCs w:val="28"/>
        </w:rPr>
      </w:pPr>
    </w:p>
    <w:p w:rsidR="006873A7" w:rsidRDefault="006873A7" w:rsidP="009A2AE2">
      <w:pPr>
        <w:spacing w:after="0" w:line="360" w:lineRule="auto"/>
        <w:ind w:firstLine="720"/>
        <w:jc w:val="center"/>
        <w:rPr>
          <w:rFonts w:ascii="Times New Roman" w:hAnsi="Times New Roman" w:cs="Times New Roman"/>
          <w:color w:val="222222"/>
          <w:sz w:val="28"/>
          <w:szCs w:val="28"/>
        </w:rPr>
      </w:pPr>
    </w:p>
    <w:p w:rsidR="006873A7" w:rsidRDefault="006873A7" w:rsidP="009A2AE2">
      <w:pPr>
        <w:spacing w:after="0" w:line="360" w:lineRule="auto"/>
        <w:ind w:firstLine="720"/>
        <w:jc w:val="center"/>
        <w:rPr>
          <w:rFonts w:ascii="Times New Roman" w:hAnsi="Times New Roman" w:cs="Times New Roman"/>
          <w:color w:val="222222"/>
          <w:sz w:val="28"/>
          <w:szCs w:val="28"/>
        </w:rPr>
      </w:pPr>
    </w:p>
    <w:p w:rsidR="006873A7" w:rsidRDefault="006873A7" w:rsidP="009A2AE2">
      <w:pPr>
        <w:spacing w:after="0" w:line="360" w:lineRule="auto"/>
        <w:ind w:firstLine="720"/>
        <w:jc w:val="center"/>
        <w:rPr>
          <w:rFonts w:ascii="Times New Roman" w:hAnsi="Times New Roman" w:cs="Times New Roman"/>
          <w:color w:val="222222"/>
          <w:sz w:val="28"/>
          <w:szCs w:val="28"/>
        </w:rPr>
      </w:pPr>
    </w:p>
    <w:p w:rsidR="006873A7" w:rsidRDefault="006873A7" w:rsidP="009A2AE2">
      <w:pPr>
        <w:spacing w:after="0" w:line="360" w:lineRule="auto"/>
        <w:ind w:firstLine="720"/>
        <w:jc w:val="center"/>
        <w:rPr>
          <w:rFonts w:ascii="Times New Roman" w:hAnsi="Times New Roman" w:cs="Times New Roman"/>
          <w:color w:val="222222"/>
          <w:sz w:val="28"/>
          <w:szCs w:val="28"/>
        </w:rPr>
      </w:pPr>
    </w:p>
    <w:p w:rsidR="00E6303A" w:rsidRPr="00F11298" w:rsidRDefault="009A2AE2" w:rsidP="009A2AE2">
      <w:pPr>
        <w:spacing w:after="0" w:line="360" w:lineRule="auto"/>
        <w:ind w:firstLine="720"/>
        <w:jc w:val="center"/>
        <w:rPr>
          <w:rFonts w:ascii="Times New Roman" w:hAnsi="Times New Roman" w:cs="Times New Roman"/>
          <w:color w:val="222222"/>
          <w:sz w:val="28"/>
          <w:szCs w:val="28"/>
        </w:rPr>
      </w:pPr>
      <w:r w:rsidRPr="00F11298">
        <w:rPr>
          <w:rFonts w:ascii="Times New Roman" w:hAnsi="Times New Roman" w:cs="Times New Roman"/>
          <w:color w:val="222222"/>
          <w:sz w:val="28"/>
          <w:szCs w:val="28"/>
        </w:rPr>
        <w:lastRenderedPageBreak/>
        <w:t>ВИСНОВКИ</w:t>
      </w:r>
      <w:r w:rsidR="00CB135B">
        <w:rPr>
          <w:rFonts w:ascii="Times New Roman" w:hAnsi="Times New Roman" w:cs="Times New Roman"/>
          <w:color w:val="222222"/>
          <w:sz w:val="28"/>
          <w:szCs w:val="28"/>
        </w:rPr>
        <w:t xml:space="preserve"> ПО РОБОТІ</w:t>
      </w:r>
    </w:p>
    <w:p w:rsidR="009A2AE2" w:rsidRPr="00F11298" w:rsidRDefault="009A2AE2" w:rsidP="009A2AE2">
      <w:pPr>
        <w:spacing w:after="0" w:line="360" w:lineRule="auto"/>
        <w:ind w:firstLine="720"/>
        <w:jc w:val="center"/>
        <w:rPr>
          <w:rFonts w:ascii="Times New Roman" w:hAnsi="Times New Roman" w:cs="Times New Roman"/>
          <w:color w:val="222222"/>
          <w:sz w:val="28"/>
          <w:szCs w:val="28"/>
        </w:rPr>
      </w:pPr>
    </w:p>
    <w:p w:rsidR="009A2AE2" w:rsidRPr="00F11298" w:rsidRDefault="009A2AE2" w:rsidP="009A2AE2">
      <w:pPr>
        <w:spacing w:after="0" w:line="360" w:lineRule="auto"/>
        <w:ind w:firstLine="720"/>
        <w:jc w:val="center"/>
        <w:rPr>
          <w:rFonts w:ascii="Times New Roman" w:hAnsi="Times New Roman" w:cs="Times New Roman"/>
          <w:color w:val="222222"/>
          <w:sz w:val="28"/>
          <w:szCs w:val="28"/>
        </w:rPr>
      </w:pPr>
    </w:p>
    <w:p w:rsidR="00693493" w:rsidRPr="00693493" w:rsidRDefault="00693493" w:rsidP="00693493">
      <w:pPr>
        <w:spacing w:after="0" w:line="360" w:lineRule="auto"/>
        <w:ind w:firstLine="720"/>
        <w:jc w:val="both"/>
        <w:rPr>
          <w:rFonts w:ascii="Times New Roman" w:hAnsi="Times New Roman" w:cs="Times New Roman"/>
          <w:color w:val="222222"/>
          <w:sz w:val="28"/>
          <w:szCs w:val="28"/>
        </w:rPr>
      </w:pPr>
      <w:r w:rsidRPr="00693493">
        <w:rPr>
          <w:rFonts w:ascii="Times New Roman" w:hAnsi="Times New Roman" w:cs="Times New Roman"/>
          <w:color w:val="222222"/>
          <w:sz w:val="28"/>
          <w:szCs w:val="28"/>
        </w:rPr>
        <w:t>В роботі розв'язана актуальна інженерна задача,</w:t>
      </w:r>
      <w:r w:rsidRPr="00693493">
        <w:rPr>
          <w:rFonts w:ascii="Times New Roman" w:hAnsi="Times New Roman" w:cs="Times New Roman"/>
          <w:b/>
          <w:i/>
          <w:color w:val="222222"/>
          <w:sz w:val="28"/>
          <w:szCs w:val="28"/>
        </w:rPr>
        <w:t xml:space="preserve"> </w:t>
      </w:r>
      <w:r w:rsidRPr="00693493">
        <w:rPr>
          <w:rFonts w:ascii="Times New Roman" w:hAnsi="Times New Roman" w:cs="Times New Roman"/>
          <w:color w:val="222222"/>
          <w:sz w:val="28"/>
          <w:szCs w:val="28"/>
        </w:rPr>
        <w:t>що полягала в оптимізації процесу управління чергами із забезпеченням узгодженості рішень щодо диференційованій обробці пакетів різних пріоритетів шляхом розробки нових математичних моделей і методів для підвищення якості обслуговування в телекомунікаційній мережі в цілому.</w:t>
      </w:r>
    </w:p>
    <w:p w:rsidR="00081665" w:rsidRPr="00F11298" w:rsidRDefault="00081665" w:rsidP="00696A4C">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Проведений в роботі аналіз показав, що одним з основних напрямків розвитку і вдосконалення сучасних телекомунікаційних систем є підвищення якості обслуговування всезростаючої кількості сервісів в ТКМ. Засвідчено, що ефективність рішень щодо підвищення </w:t>
      </w:r>
      <w:proofErr w:type="spellStart"/>
      <w:r w:rsidRPr="00F11298">
        <w:rPr>
          <w:rFonts w:ascii="Times New Roman" w:hAnsi="Times New Roman" w:cs="Times New Roman"/>
          <w:color w:val="222222"/>
          <w:sz w:val="28"/>
          <w:szCs w:val="28"/>
        </w:rPr>
        <w:t>QoS</w:t>
      </w:r>
      <w:proofErr w:type="spellEnd"/>
      <w:r w:rsidRPr="00F11298">
        <w:rPr>
          <w:rFonts w:ascii="Times New Roman" w:hAnsi="Times New Roman" w:cs="Times New Roman"/>
          <w:color w:val="222222"/>
          <w:sz w:val="28"/>
          <w:szCs w:val="28"/>
        </w:rPr>
        <w:t xml:space="preserve"> багато в чому визначається засобами управління чергами.</w:t>
      </w:r>
      <w:r w:rsidR="00696A4C">
        <w:rPr>
          <w:rFonts w:ascii="Times New Roman" w:hAnsi="Times New Roman" w:cs="Times New Roman"/>
          <w:color w:val="222222"/>
          <w:sz w:val="28"/>
          <w:szCs w:val="28"/>
        </w:rPr>
        <w:t xml:space="preserve"> </w:t>
      </w:r>
      <w:r w:rsidR="00AE6F42" w:rsidRPr="00F11298">
        <w:rPr>
          <w:rFonts w:ascii="Times New Roman" w:hAnsi="Times New Roman" w:cs="Times New Roman"/>
          <w:color w:val="222222"/>
          <w:sz w:val="28"/>
          <w:szCs w:val="28"/>
        </w:rPr>
        <w:t>Запропонован</w:t>
      </w:r>
      <w:r w:rsidR="00696A4C">
        <w:rPr>
          <w:rFonts w:ascii="Times New Roman" w:hAnsi="Times New Roman" w:cs="Times New Roman"/>
          <w:color w:val="222222"/>
          <w:sz w:val="28"/>
          <w:szCs w:val="28"/>
        </w:rPr>
        <w:t>ий</w:t>
      </w:r>
      <w:r w:rsidR="00AE6F42" w:rsidRPr="00F11298">
        <w:rPr>
          <w:rFonts w:ascii="Times New Roman" w:hAnsi="Times New Roman" w:cs="Times New Roman"/>
          <w:color w:val="222222"/>
          <w:sz w:val="28"/>
          <w:szCs w:val="28"/>
        </w:rPr>
        <w:t xml:space="preserve"> в науковій роботі </w:t>
      </w:r>
      <w:r w:rsidR="00696A4C">
        <w:rPr>
          <w:rFonts w:ascii="Times New Roman" w:hAnsi="Times New Roman" w:cs="Times New Roman"/>
          <w:color w:val="222222"/>
          <w:sz w:val="28"/>
          <w:szCs w:val="28"/>
        </w:rPr>
        <w:t>метод</w:t>
      </w:r>
      <w:r w:rsidR="00AE6F42" w:rsidRPr="00F11298">
        <w:rPr>
          <w:rFonts w:ascii="Times New Roman" w:hAnsi="Times New Roman" w:cs="Times New Roman"/>
          <w:color w:val="222222"/>
          <w:sz w:val="28"/>
          <w:szCs w:val="28"/>
        </w:rPr>
        <w:t xml:space="preserve"> доцільно використовувати при розв'язанні задачі управління чергами на маршрутизаторах ТКМ. </w:t>
      </w:r>
    </w:p>
    <w:p w:rsidR="00D84FC6" w:rsidRDefault="00AE6F42" w:rsidP="00DE5C90">
      <w:pPr>
        <w:spacing w:after="0" w:line="360" w:lineRule="auto"/>
        <w:ind w:firstLine="720"/>
        <w:jc w:val="both"/>
        <w:rPr>
          <w:rFonts w:ascii="Times New Roman" w:hAnsi="Times New Roman" w:cs="Times New Roman"/>
          <w:color w:val="222222"/>
          <w:sz w:val="28"/>
          <w:szCs w:val="28"/>
        </w:rPr>
      </w:pPr>
      <w:r w:rsidRPr="00F11298">
        <w:rPr>
          <w:rFonts w:ascii="Times New Roman" w:hAnsi="Times New Roman" w:cs="Times New Roman"/>
          <w:color w:val="222222"/>
          <w:sz w:val="28"/>
          <w:szCs w:val="28"/>
        </w:rPr>
        <w:t xml:space="preserve">Для перевірки адекватності запропонованих моделі та методів був проведений експеримент </w:t>
      </w:r>
      <w:r w:rsidR="00A13EA7" w:rsidRPr="00F11298">
        <w:rPr>
          <w:rFonts w:ascii="Times New Roman" w:hAnsi="Times New Roman" w:cs="Times New Roman"/>
          <w:color w:val="222222"/>
          <w:sz w:val="28"/>
          <w:szCs w:val="28"/>
        </w:rPr>
        <w:t xml:space="preserve">у програмі </w:t>
      </w:r>
      <w:proofErr w:type="spellStart"/>
      <w:r w:rsidR="00A13EA7" w:rsidRPr="00F11298">
        <w:rPr>
          <w:rFonts w:ascii="Times New Roman" w:hAnsi="Times New Roman" w:cs="Times New Roman"/>
          <w:color w:val="222222"/>
          <w:sz w:val="28"/>
          <w:szCs w:val="28"/>
        </w:rPr>
        <w:t>MatLab</w:t>
      </w:r>
      <w:proofErr w:type="spellEnd"/>
      <w:r w:rsidRPr="00F11298">
        <w:rPr>
          <w:rFonts w:ascii="Times New Roman" w:hAnsi="Times New Roman" w:cs="Times New Roman"/>
          <w:color w:val="222222"/>
          <w:sz w:val="28"/>
          <w:szCs w:val="28"/>
        </w:rPr>
        <w:t xml:space="preserve">. </w:t>
      </w:r>
      <w:proofErr w:type="spellStart"/>
      <w:r w:rsidR="008D49C2" w:rsidRPr="00F11298">
        <w:rPr>
          <w:rFonts w:ascii="Times New Roman" w:hAnsi="Times New Roman" w:cs="Times New Roman"/>
          <w:color w:val="222222"/>
          <w:sz w:val="28"/>
          <w:szCs w:val="28"/>
        </w:rPr>
        <w:t>MatLab</w:t>
      </w:r>
      <w:proofErr w:type="spellEnd"/>
      <w:r w:rsidR="008D49C2" w:rsidRPr="00F11298">
        <w:rPr>
          <w:rFonts w:ascii="Times New Roman" w:hAnsi="Times New Roman" w:cs="Times New Roman"/>
          <w:color w:val="222222"/>
          <w:sz w:val="28"/>
          <w:szCs w:val="28"/>
        </w:rPr>
        <w:t xml:space="preserve"> розрахував пропускну здатність на кожній з черг, а також агрегування потоків. </w:t>
      </w:r>
      <w:r w:rsidR="00D16F19" w:rsidRPr="00F11298">
        <w:rPr>
          <w:rFonts w:ascii="Times New Roman" w:hAnsi="Times New Roman" w:cs="Times New Roman"/>
          <w:color w:val="222222"/>
          <w:sz w:val="28"/>
          <w:szCs w:val="28"/>
        </w:rPr>
        <w:t>Виходячи з розрахованих результатів було розроблено графічну модель розподілення потоків по чергам. Згідно з рисунками можна побачити, що найбільш пріоритетні потоки пішли у більш пріоритетні черги, а також те, що найбільш пріоритетні черги менше навантажуються.</w:t>
      </w:r>
      <w:r w:rsidR="00D84FC6">
        <w:rPr>
          <w:rFonts w:ascii="Times New Roman" w:hAnsi="Times New Roman" w:cs="Times New Roman"/>
          <w:color w:val="222222"/>
          <w:sz w:val="28"/>
          <w:szCs w:val="28"/>
        </w:rPr>
        <w:t xml:space="preserve"> </w:t>
      </w:r>
      <w:r w:rsidR="00D84FC6" w:rsidRPr="00D84FC6">
        <w:rPr>
          <w:rFonts w:ascii="Times New Roman" w:hAnsi="Times New Roman" w:cs="Times New Roman"/>
          <w:color w:val="222222"/>
          <w:sz w:val="28"/>
          <w:szCs w:val="28"/>
        </w:rPr>
        <w:t>Новизна даного методу полягає у наданні умові запобігання перевантаження лінійної форми, що дозволяє значно знизити обчислювальну складність практичної реалізації запропонованого методу; також у тому, що найбільш пріоритетні черги менше навантажуються за рахунок того, що їм виділяється більше пропускної здатності.</w:t>
      </w:r>
    </w:p>
    <w:p w:rsidR="00DE5C90" w:rsidRPr="00DE5C90" w:rsidRDefault="00DE5C90" w:rsidP="009F1F8C">
      <w:pPr>
        <w:spacing w:after="0" w:line="360" w:lineRule="auto"/>
        <w:ind w:firstLine="720"/>
        <w:jc w:val="both"/>
        <w:rPr>
          <w:rFonts w:ascii="Times New Roman" w:hAnsi="Times New Roman" w:cs="Times New Roman"/>
          <w:color w:val="222222"/>
          <w:sz w:val="28"/>
          <w:szCs w:val="28"/>
        </w:rPr>
      </w:pPr>
      <w:r w:rsidRPr="00DE5C90">
        <w:rPr>
          <w:rFonts w:ascii="Times New Roman" w:hAnsi="Times New Roman" w:cs="Times New Roman"/>
          <w:color w:val="222222"/>
          <w:sz w:val="28"/>
          <w:szCs w:val="28"/>
        </w:rPr>
        <w:t xml:space="preserve">За допомогою програмного пакету </w:t>
      </w:r>
      <w:r w:rsidRPr="00DE5C90">
        <w:rPr>
          <w:rFonts w:ascii="Times New Roman" w:hAnsi="Times New Roman" w:cs="Times New Roman"/>
          <w:color w:val="222222"/>
          <w:sz w:val="28"/>
          <w:szCs w:val="28"/>
          <w:lang w:val="en-US"/>
        </w:rPr>
        <w:t>GNS</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було налаштовано механізм управління чергами </w:t>
      </w:r>
      <w:r w:rsidRPr="00DE5C90">
        <w:rPr>
          <w:rFonts w:ascii="Times New Roman" w:hAnsi="Times New Roman" w:cs="Times New Roman"/>
          <w:color w:val="222222"/>
          <w:sz w:val="28"/>
          <w:szCs w:val="28"/>
          <w:lang w:val="en-US"/>
        </w:rPr>
        <w:t>CBWFQ</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на моделі маршрутизатора </w:t>
      </w:r>
      <w:r w:rsidRPr="00DE5C90">
        <w:rPr>
          <w:rFonts w:ascii="Times New Roman" w:hAnsi="Times New Roman" w:cs="Times New Roman"/>
          <w:color w:val="222222"/>
          <w:sz w:val="28"/>
          <w:szCs w:val="28"/>
          <w:lang w:val="en-US"/>
        </w:rPr>
        <w:t>Cisco</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Налаштування проводилися за допомогою таких команд: </w:t>
      </w:r>
      <w:r w:rsidRPr="00DE5C90">
        <w:rPr>
          <w:rFonts w:ascii="Times New Roman" w:hAnsi="Times New Roman" w:cs="Times New Roman"/>
          <w:color w:val="222222"/>
          <w:sz w:val="28"/>
          <w:szCs w:val="28"/>
          <w:lang w:val="en-US"/>
        </w:rPr>
        <w:t>class</w:t>
      </w:r>
      <w:r w:rsidRPr="00DE5C90">
        <w:rPr>
          <w:rFonts w:ascii="Times New Roman" w:hAnsi="Times New Roman" w:cs="Times New Roman"/>
          <w:color w:val="222222"/>
          <w:sz w:val="28"/>
          <w:szCs w:val="28"/>
          <w:lang w:val="ru-RU"/>
        </w:rPr>
        <w:t>-</w:t>
      </w:r>
      <w:r w:rsidRPr="00DE5C90">
        <w:rPr>
          <w:rFonts w:ascii="Times New Roman" w:hAnsi="Times New Roman" w:cs="Times New Roman"/>
          <w:color w:val="222222"/>
          <w:sz w:val="28"/>
          <w:szCs w:val="28"/>
          <w:lang w:val="en-US"/>
        </w:rPr>
        <w:t>map</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створення класів), </w:t>
      </w:r>
      <w:r w:rsidRPr="00DE5C90">
        <w:rPr>
          <w:rFonts w:ascii="Times New Roman" w:hAnsi="Times New Roman" w:cs="Times New Roman"/>
          <w:color w:val="222222"/>
          <w:sz w:val="28"/>
          <w:szCs w:val="28"/>
          <w:lang w:val="en-US"/>
        </w:rPr>
        <w:t>match</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класифікація трафіку), </w:t>
      </w:r>
      <w:r w:rsidRPr="00DE5C90">
        <w:rPr>
          <w:rFonts w:ascii="Times New Roman" w:hAnsi="Times New Roman" w:cs="Times New Roman"/>
          <w:color w:val="222222"/>
          <w:sz w:val="28"/>
          <w:szCs w:val="28"/>
          <w:lang w:val="en-US"/>
        </w:rPr>
        <w:t>policy</w:t>
      </w:r>
      <w:r w:rsidRPr="00DE5C90">
        <w:rPr>
          <w:rFonts w:ascii="Times New Roman" w:hAnsi="Times New Roman" w:cs="Times New Roman"/>
          <w:color w:val="222222"/>
          <w:sz w:val="28"/>
          <w:szCs w:val="28"/>
          <w:lang w:val="ru-RU"/>
        </w:rPr>
        <w:t>-</w:t>
      </w:r>
      <w:r w:rsidRPr="00DE5C90">
        <w:rPr>
          <w:rFonts w:ascii="Times New Roman" w:hAnsi="Times New Roman" w:cs="Times New Roman"/>
          <w:color w:val="222222"/>
          <w:sz w:val="28"/>
          <w:szCs w:val="28"/>
          <w:lang w:val="en-US"/>
        </w:rPr>
        <w:t>map</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створення політики дій), </w:t>
      </w:r>
      <w:r w:rsidRPr="00DE5C90">
        <w:rPr>
          <w:rFonts w:ascii="Times New Roman" w:hAnsi="Times New Roman" w:cs="Times New Roman"/>
          <w:color w:val="222222"/>
          <w:sz w:val="28"/>
          <w:szCs w:val="28"/>
          <w:lang w:val="en-US"/>
        </w:rPr>
        <w:t>bandwidth</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lang w:val="ru-RU"/>
        </w:rPr>
        <w:lastRenderedPageBreak/>
        <w:t>(</w:t>
      </w:r>
      <w:r w:rsidRPr="00DE5C90">
        <w:rPr>
          <w:rFonts w:ascii="Times New Roman" w:hAnsi="Times New Roman" w:cs="Times New Roman"/>
          <w:color w:val="222222"/>
          <w:sz w:val="28"/>
          <w:szCs w:val="28"/>
        </w:rPr>
        <w:t xml:space="preserve">налаштування пропускної здатності класу), </w:t>
      </w:r>
      <w:r w:rsidRPr="00DE5C90">
        <w:rPr>
          <w:rFonts w:ascii="Times New Roman" w:hAnsi="Times New Roman" w:cs="Times New Roman"/>
          <w:color w:val="222222"/>
          <w:sz w:val="28"/>
          <w:szCs w:val="28"/>
          <w:lang w:val="en-US"/>
        </w:rPr>
        <w:t>service</w:t>
      </w:r>
      <w:r w:rsidRPr="00DE5C90">
        <w:rPr>
          <w:rFonts w:ascii="Times New Roman" w:hAnsi="Times New Roman" w:cs="Times New Roman"/>
          <w:color w:val="222222"/>
          <w:sz w:val="28"/>
          <w:szCs w:val="28"/>
          <w:lang w:val="ru-RU"/>
        </w:rPr>
        <w:t>-</w:t>
      </w:r>
      <w:r w:rsidRPr="00DE5C90">
        <w:rPr>
          <w:rFonts w:ascii="Times New Roman" w:hAnsi="Times New Roman" w:cs="Times New Roman"/>
          <w:color w:val="222222"/>
          <w:sz w:val="28"/>
          <w:szCs w:val="28"/>
          <w:lang w:val="en-US"/>
        </w:rPr>
        <w:t>policy</w:t>
      </w:r>
      <w:r w:rsidRPr="00DE5C90">
        <w:rPr>
          <w:rFonts w:ascii="Times New Roman" w:hAnsi="Times New Roman" w:cs="Times New Roman"/>
          <w:color w:val="222222"/>
          <w:sz w:val="28"/>
          <w:szCs w:val="28"/>
          <w:lang w:val="ru-RU"/>
        </w:rPr>
        <w:t xml:space="preserve"> (</w:t>
      </w:r>
      <w:r w:rsidRPr="00DE5C90">
        <w:rPr>
          <w:rFonts w:ascii="Times New Roman" w:hAnsi="Times New Roman" w:cs="Times New Roman"/>
          <w:color w:val="222222"/>
          <w:sz w:val="28"/>
          <w:szCs w:val="28"/>
        </w:rPr>
        <w:t xml:space="preserve">застосування політики управління чергами на інтерфейсі). Перевірка налаштувань виконувалась командами </w:t>
      </w:r>
      <w:r w:rsidRPr="00DE5C90">
        <w:rPr>
          <w:rFonts w:ascii="Times New Roman" w:hAnsi="Times New Roman" w:cs="Times New Roman"/>
          <w:color w:val="222222"/>
          <w:sz w:val="28"/>
          <w:szCs w:val="28"/>
          <w:lang w:val="en-US"/>
        </w:rPr>
        <w:t>show</w:t>
      </w:r>
      <w:r w:rsidRPr="00DE5C90">
        <w:rPr>
          <w:rFonts w:ascii="Times New Roman" w:hAnsi="Times New Roman" w:cs="Times New Roman"/>
          <w:color w:val="222222"/>
          <w:sz w:val="28"/>
          <w:szCs w:val="28"/>
        </w:rPr>
        <w:t xml:space="preserve"> </w:t>
      </w:r>
      <w:r w:rsidRPr="00DE5C90">
        <w:rPr>
          <w:rFonts w:ascii="Times New Roman" w:hAnsi="Times New Roman" w:cs="Times New Roman"/>
          <w:color w:val="222222"/>
          <w:sz w:val="28"/>
          <w:szCs w:val="28"/>
          <w:lang w:val="en-US"/>
        </w:rPr>
        <w:t>policy</w:t>
      </w:r>
      <w:r w:rsidRPr="00DE5C90">
        <w:rPr>
          <w:rFonts w:ascii="Times New Roman" w:hAnsi="Times New Roman" w:cs="Times New Roman"/>
          <w:color w:val="222222"/>
          <w:sz w:val="28"/>
          <w:szCs w:val="28"/>
        </w:rPr>
        <w:t>-</w:t>
      </w:r>
      <w:r w:rsidRPr="00DE5C90">
        <w:rPr>
          <w:rFonts w:ascii="Times New Roman" w:hAnsi="Times New Roman" w:cs="Times New Roman"/>
          <w:color w:val="222222"/>
          <w:sz w:val="28"/>
          <w:szCs w:val="28"/>
          <w:lang w:val="en-US"/>
        </w:rPr>
        <w:t>map</w:t>
      </w:r>
      <w:r w:rsidRPr="00DE5C90">
        <w:rPr>
          <w:rFonts w:ascii="Times New Roman" w:hAnsi="Times New Roman" w:cs="Times New Roman"/>
          <w:color w:val="222222"/>
          <w:sz w:val="28"/>
          <w:szCs w:val="28"/>
        </w:rPr>
        <w:t xml:space="preserve"> та </w:t>
      </w:r>
      <w:r w:rsidRPr="00DE5C90">
        <w:rPr>
          <w:rFonts w:ascii="Times New Roman" w:hAnsi="Times New Roman" w:cs="Times New Roman"/>
          <w:color w:val="222222"/>
          <w:sz w:val="28"/>
          <w:szCs w:val="28"/>
          <w:lang w:val="en-US"/>
        </w:rPr>
        <w:t>show</w:t>
      </w:r>
      <w:r w:rsidRPr="00DE5C90">
        <w:rPr>
          <w:rFonts w:ascii="Times New Roman" w:hAnsi="Times New Roman" w:cs="Times New Roman"/>
          <w:color w:val="222222"/>
          <w:sz w:val="28"/>
          <w:szCs w:val="28"/>
        </w:rPr>
        <w:t xml:space="preserve"> </w:t>
      </w:r>
      <w:r w:rsidRPr="00DE5C90">
        <w:rPr>
          <w:rFonts w:ascii="Times New Roman" w:hAnsi="Times New Roman" w:cs="Times New Roman"/>
          <w:color w:val="222222"/>
          <w:sz w:val="28"/>
          <w:szCs w:val="28"/>
          <w:lang w:val="en-US"/>
        </w:rPr>
        <w:t>interfaces</w:t>
      </w:r>
      <w:r w:rsidRPr="00DE5C90">
        <w:rPr>
          <w:rFonts w:ascii="Times New Roman" w:hAnsi="Times New Roman" w:cs="Times New Roman"/>
          <w:color w:val="222222"/>
          <w:sz w:val="28"/>
          <w:szCs w:val="28"/>
        </w:rPr>
        <w:t xml:space="preserve">. Результати розрахунків розподілення потоків між чергами залежать від їх пріоритетів, а пропускна здатність черг складається з </w:t>
      </w:r>
      <w:proofErr w:type="spellStart"/>
      <w:r w:rsidRPr="00DE5C90">
        <w:rPr>
          <w:rFonts w:ascii="Times New Roman" w:hAnsi="Times New Roman" w:cs="Times New Roman"/>
          <w:color w:val="222222"/>
          <w:sz w:val="28"/>
          <w:szCs w:val="28"/>
        </w:rPr>
        <w:t>інтенсивностей</w:t>
      </w:r>
      <w:proofErr w:type="spellEnd"/>
      <w:r w:rsidRPr="00DE5C90">
        <w:rPr>
          <w:rFonts w:ascii="Times New Roman" w:hAnsi="Times New Roman" w:cs="Times New Roman"/>
          <w:color w:val="222222"/>
          <w:sz w:val="28"/>
          <w:szCs w:val="28"/>
        </w:rPr>
        <w:t xml:space="preserve"> потоків, які надійшли у дану чергу. </w:t>
      </w:r>
    </w:p>
    <w:p w:rsidR="009F1F8C" w:rsidRDefault="009F1F8C" w:rsidP="009F1F8C">
      <w:pPr>
        <w:spacing w:after="0" w:line="360" w:lineRule="auto"/>
        <w:ind w:firstLine="720"/>
        <w:jc w:val="both"/>
        <w:rPr>
          <w:rFonts w:ascii="Times New Roman" w:hAnsi="Times New Roman" w:cs="Times New Roman"/>
          <w:color w:val="222222"/>
          <w:sz w:val="28"/>
          <w:szCs w:val="28"/>
        </w:rPr>
      </w:pPr>
      <w:r w:rsidRPr="00D06923">
        <w:rPr>
          <w:rFonts w:ascii="Times New Roman" w:hAnsi="Times New Roman" w:cs="Times New Roman"/>
          <w:color w:val="222222"/>
          <w:sz w:val="28"/>
          <w:szCs w:val="28"/>
        </w:rPr>
        <w:t>В ході</w:t>
      </w:r>
      <w:r w:rsidR="000C668F" w:rsidRPr="000C668F">
        <w:rPr>
          <w:rFonts w:ascii="Times New Roman" w:hAnsi="Times New Roman" w:cs="Times New Roman"/>
          <w:color w:val="222222"/>
          <w:sz w:val="28"/>
          <w:szCs w:val="28"/>
        </w:rPr>
        <w:t xml:space="preserve"> другого</w:t>
      </w:r>
      <w:r w:rsidRPr="00D06923">
        <w:rPr>
          <w:rFonts w:ascii="Times New Roman" w:hAnsi="Times New Roman" w:cs="Times New Roman"/>
          <w:color w:val="222222"/>
          <w:sz w:val="28"/>
          <w:szCs w:val="28"/>
        </w:rPr>
        <w:t xml:space="preserve"> дослідження використовувал</w:t>
      </w:r>
      <w:r>
        <w:rPr>
          <w:rFonts w:ascii="Times New Roman" w:hAnsi="Times New Roman" w:cs="Times New Roman"/>
          <w:color w:val="222222"/>
          <w:sz w:val="28"/>
          <w:szCs w:val="28"/>
        </w:rPr>
        <w:t>о</w:t>
      </w:r>
      <w:r w:rsidRPr="00D06923">
        <w:rPr>
          <w:rFonts w:ascii="Times New Roman" w:hAnsi="Times New Roman" w:cs="Times New Roman"/>
          <w:color w:val="222222"/>
          <w:sz w:val="28"/>
          <w:szCs w:val="28"/>
        </w:rPr>
        <w:t xml:space="preserve">ся комутаційне обладнання, представлене маршрутизаторами виробництва компанії </w:t>
      </w:r>
      <w:proofErr w:type="spellStart"/>
      <w:r w:rsidRPr="00D06923">
        <w:rPr>
          <w:rFonts w:ascii="Times New Roman" w:hAnsi="Times New Roman" w:cs="Times New Roman"/>
          <w:color w:val="222222"/>
          <w:sz w:val="28"/>
          <w:szCs w:val="28"/>
        </w:rPr>
        <w:t>Cisco</w:t>
      </w:r>
      <w:proofErr w:type="spellEnd"/>
      <w:r w:rsidRPr="00D06923">
        <w:rPr>
          <w:rFonts w:ascii="Times New Roman" w:hAnsi="Times New Roman" w:cs="Times New Roman"/>
          <w:color w:val="222222"/>
          <w:sz w:val="28"/>
          <w:szCs w:val="28"/>
        </w:rPr>
        <w:t xml:space="preserve"> серії 2800, в рамках яких було передбачено наявність високошвидкісних інтерфейсів </w:t>
      </w:r>
      <w:proofErr w:type="spellStart"/>
      <w:r w:rsidRPr="00D06923">
        <w:rPr>
          <w:rFonts w:ascii="Times New Roman" w:hAnsi="Times New Roman" w:cs="Times New Roman"/>
          <w:color w:val="222222"/>
          <w:sz w:val="28"/>
          <w:szCs w:val="28"/>
        </w:rPr>
        <w:t>Fast</w:t>
      </w:r>
      <w:proofErr w:type="spellEnd"/>
      <w:r w:rsidRPr="00D06923">
        <w:rPr>
          <w:rFonts w:ascii="Times New Roman" w:hAnsi="Times New Roman" w:cs="Times New Roman"/>
          <w:color w:val="222222"/>
          <w:sz w:val="28"/>
          <w:szCs w:val="28"/>
        </w:rPr>
        <w:t xml:space="preserve"> </w:t>
      </w:r>
      <w:proofErr w:type="spellStart"/>
      <w:r w:rsidRPr="00D06923">
        <w:rPr>
          <w:rFonts w:ascii="Times New Roman" w:hAnsi="Times New Roman" w:cs="Times New Roman"/>
          <w:color w:val="222222"/>
          <w:sz w:val="28"/>
          <w:szCs w:val="28"/>
        </w:rPr>
        <w:t>Ethernet</w:t>
      </w:r>
      <w:proofErr w:type="spellEnd"/>
      <w:r w:rsidRPr="00D06923">
        <w:rPr>
          <w:rFonts w:ascii="Times New Roman" w:hAnsi="Times New Roman" w:cs="Times New Roman"/>
          <w:color w:val="222222"/>
          <w:sz w:val="28"/>
          <w:szCs w:val="28"/>
        </w:rPr>
        <w:t xml:space="preserve"> з пропускною спроможністю 10/100 </w:t>
      </w:r>
      <w:proofErr w:type="spellStart"/>
      <w:r w:rsidRPr="00D06923">
        <w:rPr>
          <w:rFonts w:ascii="Times New Roman" w:hAnsi="Times New Roman" w:cs="Times New Roman"/>
          <w:color w:val="222222"/>
          <w:sz w:val="28"/>
          <w:szCs w:val="28"/>
        </w:rPr>
        <w:t>Мбіт</w:t>
      </w:r>
      <w:proofErr w:type="spellEnd"/>
      <w:r>
        <w:rPr>
          <w:rFonts w:ascii="Times New Roman" w:hAnsi="Times New Roman" w:cs="Times New Roman"/>
          <w:color w:val="222222"/>
          <w:sz w:val="28"/>
          <w:szCs w:val="28"/>
        </w:rPr>
        <w:t>/</w:t>
      </w:r>
      <w:r w:rsidRPr="00D06923">
        <w:rPr>
          <w:rFonts w:ascii="Times New Roman" w:hAnsi="Times New Roman" w:cs="Times New Roman"/>
          <w:color w:val="222222"/>
          <w:sz w:val="28"/>
          <w:szCs w:val="28"/>
        </w:rPr>
        <w:t xml:space="preserve">с, а також </w:t>
      </w:r>
      <w:proofErr w:type="spellStart"/>
      <w:r>
        <w:rPr>
          <w:rFonts w:ascii="Times New Roman" w:hAnsi="Times New Roman" w:cs="Times New Roman"/>
          <w:color w:val="222222"/>
          <w:sz w:val="28"/>
          <w:szCs w:val="28"/>
        </w:rPr>
        <w:t>налаштовуваних</w:t>
      </w:r>
      <w:proofErr w:type="spellEnd"/>
      <w:r w:rsidRPr="00D06923">
        <w:rPr>
          <w:rFonts w:ascii="Times New Roman" w:hAnsi="Times New Roman" w:cs="Times New Roman"/>
          <w:color w:val="222222"/>
          <w:sz w:val="28"/>
          <w:szCs w:val="28"/>
        </w:rPr>
        <w:t xml:space="preserve"> синхрон</w:t>
      </w:r>
      <w:r>
        <w:rPr>
          <w:rFonts w:ascii="Times New Roman" w:hAnsi="Times New Roman" w:cs="Times New Roman"/>
          <w:color w:val="222222"/>
          <w:sz w:val="28"/>
          <w:szCs w:val="28"/>
        </w:rPr>
        <w:t>н</w:t>
      </w:r>
      <w:r w:rsidRPr="00D06923">
        <w:rPr>
          <w:rFonts w:ascii="Times New Roman" w:hAnsi="Times New Roman" w:cs="Times New Roman"/>
          <w:color w:val="222222"/>
          <w:sz w:val="28"/>
          <w:szCs w:val="28"/>
        </w:rPr>
        <w:t xml:space="preserve">их послідовних інтерфейсів </w:t>
      </w:r>
      <w:proofErr w:type="spellStart"/>
      <w:r w:rsidRPr="00D06923">
        <w:rPr>
          <w:rFonts w:ascii="Times New Roman" w:hAnsi="Times New Roman" w:cs="Times New Roman"/>
          <w:color w:val="222222"/>
          <w:sz w:val="28"/>
          <w:szCs w:val="28"/>
        </w:rPr>
        <w:t>Serial</w:t>
      </w:r>
      <w:proofErr w:type="spellEnd"/>
      <w:r w:rsidRPr="00D06923">
        <w:rPr>
          <w:rFonts w:ascii="Times New Roman" w:hAnsi="Times New Roman" w:cs="Times New Roman"/>
          <w:color w:val="222222"/>
          <w:sz w:val="28"/>
          <w:szCs w:val="28"/>
        </w:rPr>
        <w:t>, на яких встановлювалася швидкість до 2 Мбіт / с.</w:t>
      </w:r>
      <w:r>
        <w:rPr>
          <w:rFonts w:ascii="Times New Roman" w:hAnsi="Times New Roman" w:cs="Times New Roman"/>
          <w:color w:val="222222"/>
          <w:sz w:val="28"/>
          <w:szCs w:val="28"/>
        </w:rPr>
        <w:t xml:space="preserve"> </w:t>
      </w:r>
    </w:p>
    <w:p w:rsidR="009F1F8C" w:rsidRDefault="009F1F8C" w:rsidP="009F1F8C">
      <w:pPr>
        <w:spacing w:after="0" w:line="360" w:lineRule="auto"/>
        <w:ind w:firstLine="720"/>
        <w:jc w:val="both"/>
        <w:rPr>
          <w:rFonts w:ascii="Times New Roman" w:hAnsi="Times New Roman" w:cs="Times New Roman"/>
          <w:noProof/>
          <w:sz w:val="28"/>
          <w:szCs w:val="28"/>
          <w:lang w:eastAsia="uk-UA"/>
        </w:rPr>
      </w:pPr>
      <w:r w:rsidRPr="00270401">
        <w:rPr>
          <w:rFonts w:ascii="Times New Roman" w:hAnsi="Times New Roman" w:cs="Times New Roman"/>
          <w:noProof/>
          <w:sz w:val="28"/>
          <w:szCs w:val="28"/>
          <w:lang w:eastAsia="uk-UA"/>
        </w:rPr>
        <w:t>Як механізм управління чергами на маршрутизаторі був обраний алгоритм CBWFQ, завдяки можливості гнучкого управління чергами для кожного трафіку, що надходить на інтерфейс маршрутизатора</w:t>
      </w:r>
      <w:r w:rsidRPr="00F92A03">
        <w:rPr>
          <w:rFonts w:ascii="Times New Roman" w:hAnsi="Times New Roman" w:cs="Times New Roman"/>
          <w:noProof/>
          <w:sz w:val="28"/>
          <w:szCs w:val="28"/>
          <w:lang w:eastAsia="uk-UA"/>
        </w:rPr>
        <w:t xml:space="preserve"> та тому що цей механізм більш всього підходить для демонстрування моделі з розділу 2</w:t>
      </w:r>
      <w:r w:rsidRPr="00055FAD">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також для аналізу та порівніння був обраний алгоритм </w:t>
      </w:r>
      <w:r>
        <w:rPr>
          <w:rFonts w:ascii="Times New Roman" w:hAnsi="Times New Roman" w:cs="Times New Roman"/>
          <w:noProof/>
          <w:sz w:val="28"/>
          <w:szCs w:val="28"/>
          <w:lang w:val="en-US" w:eastAsia="uk-UA"/>
        </w:rPr>
        <w:t>WFQ</w:t>
      </w:r>
      <w:r w:rsidRPr="00F92A03">
        <w:rPr>
          <w:rFonts w:ascii="Times New Roman" w:hAnsi="Times New Roman" w:cs="Times New Roman"/>
          <w:noProof/>
          <w:sz w:val="28"/>
          <w:szCs w:val="28"/>
          <w:lang w:eastAsia="uk-UA"/>
        </w:rPr>
        <w:t>.</w:t>
      </w:r>
    </w:p>
    <w:p w:rsidR="000C668F" w:rsidRPr="001F5BFB" w:rsidRDefault="000C668F" w:rsidP="000C668F">
      <w:pPr>
        <w:spacing w:after="0" w:line="360" w:lineRule="auto"/>
        <w:ind w:firstLine="720"/>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 xml:space="preserve">Ці два механізми управління чергами були порівняні за двома параметрами – середня затримка в один бік  та середній </w:t>
      </w:r>
      <w:proofErr w:type="spellStart"/>
      <w:r>
        <w:rPr>
          <w:rFonts w:ascii="Times New Roman" w:hAnsi="Times New Roman" w:cs="Times New Roman"/>
          <w:color w:val="222222"/>
          <w:sz w:val="28"/>
          <w:szCs w:val="28"/>
        </w:rPr>
        <w:t>джитер</w:t>
      </w:r>
      <w:proofErr w:type="spellEnd"/>
      <w:r>
        <w:rPr>
          <w:rFonts w:ascii="Times New Roman" w:hAnsi="Times New Roman" w:cs="Times New Roman"/>
          <w:color w:val="222222"/>
          <w:sz w:val="28"/>
          <w:szCs w:val="28"/>
        </w:rPr>
        <w:t>. Було</w:t>
      </w:r>
      <w:r w:rsidRPr="002642FA">
        <w:rPr>
          <w:rFonts w:ascii="Times New Roman" w:hAnsi="Times New Roman" w:cs="Times New Roman"/>
          <w:color w:val="222222"/>
          <w:sz w:val="28"/>
          <w:szCs w:val="28"/>
        </w:rPr>
        <w:t xml:space="preserve"> </w:t>
      </w:r>
      <w:r>
        <w:rPr>
          <w:rFonts w:ascii="Times New Roman" w:hAnsi="Times New Roman" w:cs="Times New Roman"/>
          <w:color w:val="222222"/>
          <w:sz w:val="28"/>
          <w:szCs w:val="28"/>
        </w:rPr>
        <w:t xml:space="preserve">з’ясовано, що механізм </w:t>
      </w:r>
      <w:r>
        <w:rPr>
          <w:rFonts w:ascii="Times New Roman" w:hAnsi="Times New Roman" w:cs="Times New Roman"/>
          <w:color w:val="222222"/>
          <w:sz w:val="28"/>
          <w:szCs w:val="28"/>
          <w:lang w:val="en-US"/>
        </w:rPr>
        <w:t>CBWFQ</w:t>
      </w:r>
      <w:r>
        <w:rPr>
          <w:rFonts w:ascii="Times New Roman" w:hAnsi="Times New Roman" w:cs="Times New Roman"/>
          <w:color w:val="222222"/>
          <w:sz w:val="28"/>
          <w:szCs w:val="28"/>
        </w:rPr>
        <w:t xml:space="preserve">, який застосовувався в дослідженій моделі, краще механізму </w:t>
      </w:r>
      <w:r>
        <w:rPr>
          <w:rFonts w:ascii="Times New Roman" w:hAnsi="Times New Roman" w:cs="Times New Roman"/>
          <w:color w:val="222222"/>
          <w:sz w:val="28"/>
          <w:szCs w:val="28"/>
          <w:lang w:val="en-US"/>
        </w:rPr>
        <w:t>WFQ</w:t>
      </w:r>
      <w:r w:rsidRPr="002642FA">
        <w:rPr>
          <w:rFonts w:ascii="Times New Roman" w:hAnsi="Times New Roman" w:cs="Times New Roman"/>
          <w:color w:val="222222"/>
          <w:sz w:val="28"/>
          <w:szCs w:val="28"/>
        </w:rPr>
        <w:t xml:space="preserve"> </w:t>
      </w:r>
      <w:r w:rsidR="008255D9">
        <w:rPr>
          <w:rFonts w:ascii="Times New Roman" w:hAnsi="Times New Roman" w:cs="Times New Roman"/>
          <w:color w:val="222222"/>
          <w:sz w:val="28"/>
          <w:szCs w:val="28"/>
        </w:rPr>
        <w:t xml:space="preserve">за середньою затримкою в один бік на 33%, та за середнім </w:t>
      </w:r>
      <w:proofErr w:type="spellStart"/>
      <w:r w:rsidR="008255D9">
        <w:rPr>
          <w:rFonts w:ascii="Times New Roman" w:hAnsi="Times New Roman" w:cs="Times New Roman"/>
          <w:color w:val="222222"/>
          <w:sz w:val="28"/>
          <w:szCs w:val="28"/>
        </w:rPr>
        <w:t>джитером</w:t>
      </w:r>
      <w:proofErr w:type="spellEnd"/>
      <w:r w:rsidR="008255D9">
        <w:rPr>
          <w:rFonts w:ascii="Times New Roman" w:hAnsi="Times New Roman" w:cs="Times New Roman"/>
          <w:color w:val="222222"/>
          <w:sz w:val="28"/>
          <w:szCs w:val="28"/>
        </w:rPr>
        <w:t xml:space="preserve"> на 25% .</w:t>
      </w:r>
    </w:p>
    <w:p w:rsidR="00DE5C90" w:rsidRPr="00D84FC6" w:rsidRDefault="00DE5C90" w:rsidP="009F1F8C">
      <w:pPr>
        <w:spacing w:after="0" w:line="360" w:lineRule="auto"/>
        <w:ind w:firstLine="720"/>
        <w:jc w:val="both"/>
        <w:rPr>
          <w:rFonts w:ascii="Times New Roman" w:hAnsi="Times New Roman" w:cs="Times New Roman"/>
          <w:color w:val="222222"/>
          <w:sz w:val="28"/>
          <w:szCs w:val="28"/>
        </w:rPr>
      </w:pPr>
    </w:p>
    <w:p w:rsidR="00D16F19" w:rsidRPr="00F11298" w:rsidRDefault="00D16F19" w:rsidP="009F1F8C">
      <w:pPr>
        <w:spacing w:after="0" w:line="360" w:lineRule="auto"/>
        <w:ind w:firstLine="720"/>
        <w:jc w:val="both"/>
        <w:rPr>
          <w:rFonts w:ascii="Times New Roman" w:hAnsi="Times New Roman" w:cs="Times New Roman"/>
          <w:color w:val="222222"/>
          <w:sz w:val="28"/>
          <w:szCs w:val="28"/>
        </w:rPr>
      </w:pPr>
    </w:p>
    <w:p w:rsidR="004F532B" w:rsidRPr="00F11298" w:rsidRDefault="004F532B" w:rsidP="009F1F8C">
      <w:pPr>
        <w:spacing w:after="0" w:line="360" w:lineRule="auto"/>
        <w:ind w:firstLine="720"/>
        <w:jc w:val="both"/>
        <w:rPr>
          <w:rFonts w:ascii="Times New Roman" w:hAnsi="Times New Roman" w:cs="Times New Roman"/>
          <w:color w:val="222222"/>
          <w:sz w:val="28"/>
          <w:szCs w:val="28"/>
        </w:rPr>
      </w:pPr>
    </w:p>
    <w:p w:rsidR="00696A4C" w:rsidRPr="004C7448" w:rsidRDefault="00696A4C" w:rsidP="009F1F8C">
      <w:pPr>
        <w:spacing w:after="0" w:line="360" w:lineRule="auto"/>
        <w:ind w:firstLine="720"/>
        <w:rPr>
          <w:rFonts w:ascii="Times New Roman" w:hAnsi="Times New Roman" w:cs="Times New Roman"/>
          <w:sz w:val="28"/>
          <w:szCs w:val="28"/>
        </w:rPr>
      </w:pPr>
    </w:p>
    <w:p w:rsidR="007549EE" w:rsidRPr="00F64473" w:rsidRDefault="007549EE" w:rsidP="00B2395E">
      <w:pPr>
        <w:spacing w:after="0" w:line="360" w:lineRule="auto"/>
        <w:ind w:firstLine="720"/>
        <w:jc w:val="center"/>
        <w:rPr>
          <w:rFonts w:ascii="Times New Roman" w:hAnsi="Times New Roman" w:cs="Times New Roman"/>
          <w:sz w:val="28"/>
          <w:szCs w:val="28"/>
        </w:rPr>
      </w:pPr>
    </w:p>
    <w:p w:rsidR="007549EE" w:rsidRPr="00F64473" w:rsidRDefault="007549EE" w:rsidP="00B2395E">
      <w:pPr>
        <w:spacing w:after="0" w:line="360" w:lineRule="auto"/>
        <w:ind w:firstLine="720"/>
        <w:jc w:val="center"/>
        <w:rPr>
          <w:rFonts w:ascii="Times New Roman" w:hAnsi="Times New Roman" w:cs="Times New Roman"/>
          <w:sz w:val="28"/>
          <w:szCs w:val="28"/>
        </w:rPr>
      </w:pPr>
    </w:p>
    <w:p w:rsidR="007549EE" w:rsidRPr="00F64473" w:rsidRDefault="007549EE" w:rsidP="00B2395E">
      <w:pPr>
        <w:spacing w:after="0" w:line="360" w:lineRule="auto"/>
        <w:ind w:firstLine="720"/>
        <w:jc w:val="center"/>
        <w:rPr>
          <w:rFonts w:ascii="Times New Roman" w:hAnsi="Times New Roman" w:cs="Times New Roman"/>
          <w:sz w:val="28"/>
          <w:szCs w:val="28"/>
        </w:rPr>
      </w:pPr>
    </w:p>
    <w:p w:rsidR="00AD3BD9" w:rsidRPr="00282A19" w:rsidRDefault="00AD3BD9" w:rsidP="00282A19">
      <w:pPr>
        <w:spacing w:after="0" w:line="360" w:lineRule="auto"/>
        <w:rPr>
          <w:rFonts w:ascii="Times New Roman" w:hAnsi="Times New Roman" w:cs="Times New Roman"/>
          <w:sz w:val="28"/>
          <w:szCs w:val="28"/>
          <w:lang w:val="ru-RU"/>
        </w:rPr>
      </w:pPr>
    </w:p>
    <w:p w:rsidR="00B2395E" w:rsidRPr="00CB135B" w:rsidRDefault="00CB135B" w:rsidP="00B2395E">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lastRenderedPageBreak/>
        <w:t>ПЕРЕЛІК ДЖЕРЕЛ ПОСИЛАНЬ</w:t>
      </w:r>
    </w:p>
    <w:p w:rsidR="00B2395E" w:rsidRPr="00F11298" w:rsidRDefault="00B2395E" w:rsidP="00B2395E">
      <w:pPr>
        <w:spacing w:after="0" w:line="360" w:lineRule="auto"/>
        <w:ind w:firstLine="720"/>
        <w:jc w:val="center"/>
        <w:rPr>
          <w:rFonts w:ascii="Times New Roman" w:hAnsi="Times New Roman" w:cs="Times New Roman"/>
          <w:sz w:val="28"/>
          <w:szCs w:val="28"/>
        </w:rPr>
      </w:pPr>
    </w:p>
    <w:p w:rsidR="00B2395E" w:rsidRPr="005B57AA" w:rsidRDefault="00B2395E" w:rsidP="00B2395E">
      <w:pPr>
        <w:spacing w:after="0" w:line="360" w:lineRule="auto"/>
        <w:ind w:firstLine="720"/>
        <w:jc w:val="center"/>
        <w:rPr>
          <w:rFonts w:ascii="Times New Roman" w:hAnsi="Times New Roman" w:cs="Times New Roman"/>
          <w:sz w:val="28"/>
          <w:szCs w:val="28"/>
          <w:lang w:val="ru-RU"/>
        </w:rPr>
      </w:pPr>
    </w:p>
    <w:p w:rsidR="00B2395E" w:rsidRDefault="005B57AA" w:rsidP="00536D5B">
      <w:pPr>
        <w:spacing w:after="0" w:line="360" w:lineRule="auto"/>
        <w:ind w:firstLine="720"/>
        <w:jc w:val="both"/>
        <w:rPr>
          <w:rFonts w:ascii="Times New Roman" w:hAnsi="Times New Roman" w:cs="Times New Roman"/>
          <w:sz w:val="28"/>
          <w:szCs w:val="28"/>
          <w:lang w:val="ru-RU"/>
        </w:rPr>
      </w:pPr>
      <w:r w:rsidRPr="005B57AA">
        <w:rPr>
          <w:rFonts w:ascii="Times New Roman" w:hAnsi="Times New Roman" w:cs="Times New Roman"/>
          <w:sz w:val="28"/>
          <w:szCs w:val="28"/>
          <w:lang w:val="ru-RU"/>
        </w:rPr>
        <w:t>1</w:t>
      </w:r>
      <w:r w:rsidR="0019581C" w:rsidRPr="005B57AA">
        <w:rPr>
          <w:rFonts w:ascii="Times New Roman" w:hAnsi="Times New Roman" w:cs="Times New Roman"/>
          <w:sz w:val="28"/>
          <w:szCs w:val="28"/>
          <w:lang w:val="ru-RU"/>
        </w:rPr>
        <w:t xml:space="preserve">. </w:t>
      </w:r>
      <w:proofErr w:type="spellStart"/>
      <w:r w:rsidR="0019581C" w:rsidRPr="005B57AA">
        <w:rPr>
          <w:rFonts w:ascii="Times New Roman" w:hAnsi="Times New Roman" w:cs="Times New Roman"/>
          <w:sz w:val="28"/>
          <w:szCs w:val="28"/>
          <w:lang w:val="ru-RU"/>
        </w:rPr>
        <w:t>Веге</w:t>
      </w:r>
      <w:r w:rsidR="00B2395E" w:rsidRPr="005B57AA">
        <w:rPr>
          <w:rFonts w:ascii="Times New Roman" w:hAnsi="Times New Roman" w:cs="Times New Roman"/>
          <w:sz w:val="28"/>
          <w:szCs w:val="28"/>
          <w:lang w:val="ru-RU"/>
        </w:rPr>
        <w:t>ш</w:t>
      </w:r>
      <w:r w:rsidR="0019581C" w:rsidRPr="005B57AA">
        <w:rPr>
          <w:rFonts w:ascii="Times New Roman" w:hAnsi="Times New Roman" w:cs="Times New Roman"/>
          <w:sz w:val="28"/>
          <w:szCs w:val="28"/>
          <w:lang w:val="ru-RU"/>
        </w:rPr>
        <w:t>н</w:t>
      </w:r>
      <w:r w:rsidR="00B2395E" w:rsidRPr="005B57AA">
        <w:rPr>
          <w:rFonts w:ascii="Times New Roman" w:hAnsi="Times New Roman" w:cs="Times New Roman"/>
          <w:sz w:val="28"/>
          <w:szCs w:val="28"/>
          <w:lang w:val="ru-RU"/>
        </w:rPr>
        <w:t>а</w:t>
      </w:r>
      <w:proofErr w:type="spellEnd"/>
      <w:r w:rsidR="00B2395E" w:rsidRPr="005B57AA">
        <w:rPr>
          <w:rFonts w:ascii="Times New Roman" w:hAnsi="Times New Roman" w:cs="Times New Roman"/>
          <w:sz w:val="28"/>
          <w:szCs w:val="28"/>
          <w:lang w:val="ru-RU"/>
        </w:rPr>
        <w:t xml:space="preserve"> Ш. Качество обслуживания в сетях IP: Пер. с англ. М.: Вильямс, 2003. 386 с.</w:t>
      </w:r>
    </w:p>
    <w:p w:rsidR="00696A4C" w:rsidRDefault="00696A4C" w:rsidP="00536D5B">
      <w:pPr>
        <w:spacing w:after="0" w:line="360" w:lineRule="auto"/>
        <w:ind w:firstLine="720"/>
        <w:jc w:val="both"/>
        <w:rPr>
          <w:rFonts w:ascii="Times New Roman" w:hAnsi="Times New Roman" w:cs="Times New Roman"/>
          <w:sz w:val="28"/>
          <w:szCs w:val="28"/>
        </w:rPr>
      </w:pPr>
      <w:r w:rsidRPr="00696A4C">
        <w:rPr>
          <w:rFonts w:ascii="Times New Roman" w:hAnsi="Times New Roman" w:cs="Times New Roman"/>
          <w:sz w:val="28"/>
          <w:szCs w:val="28"/>
        </w:rPr>
        <w:t xml:space="preserve">2. </w:t>
      </w:r>
      <w:proofErr w:type="spellStart"/>
      <w:r w:rsidRPr="00696A4C">
        <w:rPr>
          <w:rFonts w:ascii="Times New Roman" w:hAnsi="Times New Roman" w:cs="Times New Roman"/>
          <w:sz w:val="28"/>
          <w:szCs w:val="28"/>
        </w:rPr>
        <w:t>Сингх</w:t>
      </w:r>
      <w:proofErr w:type="spellEnd"/>
      <w:r w:rsidRPr="00696A4C">
        <w:rPr>
          <w:rFonts w:ascii="Times New Roman" w:hAnsi="Times New Roman" w:cs="Times New Roman"/>
          <w:sz w:val="28"/>
          <w:szCs w:val="28"/>
        </w:rPr>
        <w:t xml:space="preserve"> М., </w:t>
      </w:r>
      <w:proofErr w:type="spellStart"/>
      <w:r w:rsidRPr="00696A4C">
        <w:rPr>
          <w:rFonts w:ascii="Times New Roman" w:hAnsi="Times New Roman" w:cs="Times New Roman"/>
          <w:sz w:val="28"/>
          <w:szCs w:val="28"/>
        </w:rPr>
        <w:t>Титли</w:t>
      </w:r>
      <w:proofErr w:type="spellEnd"/>
      <w:r w:rsidRPr="00696A4C">
        <w:rPr>
          <w:rFonts w:ascii="Times New Roman" w:hAnsi="Times New Roman" w:cs="Times New Roman"/>
          <w:sz w:val="28"/>
          <w:szCs w:val="28"/>
        </w:rPr>
        <w:t xml:space="preserve"> А. </w:t>
      </w:r>
      <w:proofErr w:type="spellStart"/>
      <w:r w:rsidRPr="00696A4C">
        <w:rPr>
          <w:rFonts w:ascii="Times New Roman" w:hAnsi="Times New Roman" w:cs="Times New Roman"/>
          <w:sz w:val="28"/>
          <w:szCs w:val="28"/>
        </w:rPr>
        <w:t>Системы</w:t>
      </w:r>
      <w:proofErr w:type="spellEnd"/>
      <w:r w:rsidRPr="00696A4C">
        <w:rPr>
          <w:rFonts w:ascii="Times New Roman" w:hAnsi="Times New Roman" w:cs="Times New Roman"/>
          <w:sz w:val="28"/>
          <w:szCs w:val="28"/>
        </w:rPr>
        <w:t xml:space="preserve">: </w:t>
      </w:r>
      <w:proofErr w:type="spellStart"/>
      <w:r w:rsidRPr="00696A4C">
        <w:rPr>
          <w:rFonts w:ascii="Times New Roman" w:hAnsi="Times New Roman" w:cs="Times New Roman"/>
          <w:sz w:val="28"/>
          <w:szCs w:val="28"/>
        </w:rPr>
        <w:t>декомпозиция</w:t>
      </w:r>
      <w:proofErr w:type="spellEnd"/>
      <w:r w:rsidRPr="00696A4C">
        <w:rPr>
          <w:rFonts w:ascii="Times New Roman" w:hAnsi="Times New Roman" w:cs="Times New Roman"/>
          <w:sz w:val="28"/>
          <w:szCs w:val="28"/>
        </w:rPr>
        <w:t xml:space="preserve">, </w:t>
      </w:r>
      <w:proofErr w:type="spellStart"/>
      <w:r w:rsidRPr="00696A4C">
        <w:rPr>
          <w:rFonts w:ascii="Times New Roman" w:hAnsi="Times New Roman" w:cs="Times New Roman"/>
          <w:sz w:val="28"/>
          <w:szCs w:val="28"/>
        </w:rPr>
        <w:t>оптимизация</w:t>
      </w:r>
      <w:proofErr w:type="spellEnd"/>
      <w:r w:rsidRPr="00696A4C">
        <w:rPr>
          <w:rFonts w:ascii="Times New Roman" w:hAnsi="Times New Roman" w:cs="Times New Roman"/>
          <w:sz w:val="28"/>
          <w:szCs w:val="28"/>
        </w:rPr>
        <w:t xml:space="preserve"> и </w:t>
      </w:r>
      <w:proofErr w:type="spellStart"/>
      <w:r w:rsidRPr="00696A4C">
        <w:rPr>
          <w:rFonts w:ascii="Times New Roman" w:hAnsi="Times New Roman" w:cs="Times New Roman"/>
          <w:sz w:val="28"/>
          <w:szCs w:val="28"/>
        </w:rPr>
        <w:t>управление</w:t>
      </w:r>
      <w:proofErr w:type="spellEnd"/>
      <w:r w:rsidRPr="00696A4C">
        <w:rPr>
          <w:rFonts w:ascii="Times New Roman" w:hAnsi="Times New Roman" w:cs="Times New Roman"/>
          <w:sz w:val="28"/>
          <w:szCs w:val="28"/>
        </w:rPr>
        <w:t xml:space="preserve">. Москва : </w:t>
      </w:r>
      <w:proofErr w:type="spellStart"/>
      <w:r w:rsidRPr="00696A4C">
        <w:rPr>
          <w:rFonts w:ascii="Times New Roman" w:hAnsi="Times New Roman" w:cs="Times New Roman"/>
          <w:sz w:val="28"/>
          <w:szCs w:val="28"/>
        </w:rPr>
        <w:t>Машиностроение</w:t>
      </w:r>
      <w:proofErr w:type="spellEnd"/>
      <w:r w:rsidRPr="00696A4C">
        <w:rPr>
          <w:rFonts w:ascii="Times New Roman" w:hAnsi="Times New Roman" w:cs="Times New Roman"/>
          <w:sz w:val="28"/>
          <w:szCs w:val="28"/>
        </w:rPr>
        <w:t>,</w:t>
      </w:r>
      <w:r>
        <w:rPr>
          <w:rFonts w:ascii="Times New Roman" w:hAnsi="Times New Roman" w:cs="Times New Roman"/>
          <w:sz w:val="28"/>
          <w:szCs w:val="28"/>
        </w:rPr>
        <w:t xml:space="preserve"> </w:t>
      </w:r>
      <w:r w:rsidRPr="00696A4C">
        <w:rPr>
          <w:rFonts w:ascii="Times New Roman" w:hAnsi="Times New Roman" w:cs="Times New Roman"/>
          <w:sz w:val="28"/>
          <w:szCs w:val="28"/>
        </w:rPr>
        <w:t>1986. 494 с.</w:t>
      </w:r>
    </w:p>
    <w:p w:rsidR="00696A4C" w:rsidRPr="00696A4C" w:rsidRDefault="00696A4C" w:rsidP="00536D5B">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5B57AA">
        <w:rPr>
          <w:rFonts w:ascii="Times New Roman" w:hAnsi="Times New Roman" w:cs="Times New Roman"/>
          <w:sz w:val="28"/>
          <w:szCs w:val="28"/>
          <w:lang w:val="ru-RU"/>
        </w:rPr>
        <w:t xml:space="preserve">. </w:t>
      </w:r>
      <w:proofErr w:type="spellStart"/>
      <w:r w:rsidRPr="005B57AA">
        <w:rPr>
          <w:rFonts w:ascii="Times New Roman" w:hAnsi="Times New Roman" w:cs="Times New Roman"/>
          <w:sz w:val="28"/>
          <w:szCs w:val="28"/>
          <w:lang w:val="ru-RU"/>
        </w:rPr>
        <w:t>Месарович</w:t>
      </w:r>
      <w:proofErr w:type="spellEnd"/>
      <w:r w:rsidRPr="005B57AA">
        <w:rPr>
          <w:rFonts w:ascii="Times New Roman" w:hAnsi="Times New Roman" w:cs="Times New Roman"/>
          <w:sz w:val="28"/>
          <w:szCs w:val="28"/>
          <w:lang w:val="ru-RU"/>
        </w:rPr>
        <w:t xml:space="preserve"> М., </w:t>
      </w:r>
      <w:proofErr w:type="spellStart"/>
      <w:r w:rsidRPr="005B57AA">
        <w:rPr>
          <w:rFonts w:ascii="Times New Roman" w:hAnsi="Times New Roman" w:cs="Times New Roman"/>
          <w:sz w:val="28"/>
          <w:szCs w:val="28"/>
          <w:lang w:val="ru-RU"/>
        </w:rPr>
        <w:t>Мако</w:t>
      </w:r>
      <w:proofErr w:type="spellEnd"/>
      <w:r w:rsidRPr="005B57AA">
        <w:rPr>
          <w:rFonts w:ascii="Times New Roman" w:hAnsi="Times New Roman" w:cs="Times New Roman"/>
          <w:sz w:val="28"/>
          <w:szCs w:val="28"/>
          <w:lang w:val="ru-RU"/>
        </w:rPr>
        <w:t xml:space="preserve"> Д., </w:t>
      </w:r>
      <w:proofErr w:type="spellStart"/>
      <w:r w:rsidRPr="005B57AA">
        <w:rPr>
          <w:rFonts w:ascii="Times New Roman" w:hAnsi="Times New Roman" w:cs="Times New Roman"/>
          <w:sz w:val="28"/>
          <w:szCs w:val="28"/>
          <w:lang w:val="ru-RU"/>
        </w:rPr>
        <w:t>Такахара</w:t>
      </w:r>
      <w:proofErr w:type="spellEnd"/>
      <w:r w:rsidRPr="005B57AA">
        <w:rPr>
          <w:rFonts w:ascii="Times New Roman" w:hAnsi="Times New Roman" w:cs="Times New Roman"/>
          <w:sz w:val="28"/>
          <w:szCs w:val="28"/>
          <w:lang w:val="ru-RU"/>
        </w:rPr>
        <w:t xml:space="preserve"> И. Теория иерархических многоуровневых систем. Москва</w:t>
      </w:r>
      <w:proofErr w:type="gramStart"/>
      <w:r w:rsidRPr="005B57AA">
        <w:rPr>
          <w:rFonts w:ascii="Times New Roman" w:hAnsi="Times New Roman" w:cs="Times New Roman"/>
          <w:sz w:val="28"/>
          <w:szCs w:val="28"/>
          <w:lang w:val="ru-RU"/>
        </w:rPr>
        <w:t xml:space="preserve"> :</w:t>
      </w:r>
      <w:proofErr w:type="gramEnd"/>
      <w:r w:rsidRPr="005B57AA">
        <w:rPr>
          <w:rFonts w:ascii="Times New Roman" w:hAnsi="Times New Roman" w:cs="Times New Roman"/>
          <w:sz w:val="28"/>
          <w:szCs w:val="28"/>
          <w:lang w:val="ru-RU"/>
        </w:rPr>
        <w:t xml:space="preserve"> Мир, 1973. 344 </w:t>
      </w:r>
      <w:proofErr w:type="gramStart"/>
      <w:r w:rsidRPr="005B57AA">
        <w:rPr>
          <w:rFonts w:ascii="Times New Roman" w:hAnsi="Times New Roman" w:cs="Times New Roman"/>
          <w:sz w:val="28"/>
          <w:szCs w:val="28"/>
          <w:lang w:val="ru-RU"/>
        </w:rPr>
        <w:t>с</w:t>
      </w:r>
      <w:proofErr w:type="gramEnd"/>
      <w:r w:rsidRPr="005B57AA">
        <w:rPr>
          <w:rFonts w:ascii="Times New Roman" w:hAnsi="Times New Roman" w:cs="Times New Roman"/>
          <w:sz w:val="28"/>
          <w:szCs w:val="28"/>
          <w:lang w:val="ru-RU"/>
        </w:rPr>
        <w:t>.</w:t>
      </w:r>
    </w:p>
    <w:p w:rsidR="005B57AA" w:rsidRPr="005B57AA" w:rsidRDefault="00696A4C" w:rsidP="00536D5B">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4</w:t>
      </w:r>
      <w:r w:rsidR="005B57AA" w:rsidRPr="005B57AA">
        <w:rPr>
          <w:rFonts w:ascii="Times New Roman" w:eastAsia="Times New Roman" w:hAnsi="Times New Roman" w:cs="Times New Roman"/>
          <w:sz w:val="28"/>
          <w:szCs w:val="28"/>
          <w:lang w:val="ru-RU" w:eastAsia="ru-RU"/>
        </w:rPr>
        <w:t xml:space="preserve">. Семеняка М.В. Модель и методы </w:t>
      </w:r>
      <w:proofErr w:type="spellStart"/>
      <w:r w:rsidR="005B57AA" w:rsidRPr="005B57AA">
        <w:rPr>
          <w:rFonts w:ascii="Times New Roman" w:eastAsia="Times New Roman" w:hAnsi="Times New Roman" w:cs="Times New Roman"/>
          <w:sz w:val="28"/>
          <w:szCs w:val="28"/>
          <w:lang w:val="ru-RU" w:eastAsia="ru-RU"/>
        </w:rPr>
        <w:t>иерархическо-координационного</w:t>
      </w:r>
      <w:proofErr w:type="spellEnd"/>
      <w:r w:rsidR="005B57AA" w:rsidRPr="005B57AA">
        <w:rPr>
          <w:rFonts w:ascii="Times New Roman" w:eastAsia="Times New Roman" w:hAnsi="Times New Roman" w:cs="Times New Roman"/>
          <w:sz w:val="28"/>
          <w:szCs w:val="28"/>
          <w:lang w:val="ru-RU" w:eastAsia="ru-RU"/>
        </w:rPr>
        <w:t xml:space="preserve"> управления очередями на маршрутизаторах телекоммуникационных сетей [Текст]: </w:t>
      </w:r>
      <w:proofErr w:type="spellStart"/>
      <w:r w:rsidR="005B57AA" w:rsidRPr="005B57AA">
        <w:rPr>
          <w:rFonts w:ascii="Times New Roman" w:eastAsia="Times New Roman" w:hAnsi="Times New Roman" w:cs="Times New Roman"/>
          <w:sz w:val="28"/>
          <w:szCs w:val="28"/>
          <w:lang w:val="ru-RU" w:eastAsia="ru-RU"/>
        </w:rPr>
        <w:t>дис</w:t>
      </w:r>
      <w:proofErr w:type="spellEnd"/>
      <w:r w:rsidR="005B57AA" w:rsidRPr="005B57AA">
        <w:rPr>
          <w:rFonts w:ascii="Times New Roman" w:eastAsia="Times New Roman" w:hAnsi="Times New Roman" w:cs="Times New Roman"/>
          <w:sz w:val="28"/>
          <w:szCs w:val="28"/>
          <w:lang w:val="ru-RU" w:eastAsia="ru-RU"/>
        </w:rPr>
        <w:t xml:space="preserve">. канд. </w:t>
      </w:r>
      <w:proofErr w:type="spellStart"/>
      <w:r w:rsidR="005B57AA" w:rsidRPr="005B57AA">
        <w:rPr>
          <w:rFonts w:ascii="Times New Roman" w:eastAsia="Times New Roman" w:hAnsi="Times New Roman" w:cs="Times New Roman"/>
          <w:sz w:val="28"/>
          <w:szCs w:val="28"/>
          <w:lang w:val="ru-RU" w:eastAsia="ru-RU"/>
        </w:rPr>
        <w:t>техн</w:t>
      </w:r>
      <w:proofErr w:type="spellEnd"/>
      <w:r w:rsidR="005B57AA" w:rsidRPr="005B57AA">
        <w:rPr>
          <w:rFonts w:ascii="Times New Roman" w:eastAsia="Times New Roman" w:hAnsi="Times New Roman" w:cs="Times New Roman"/>
          <w:sz w:val="28"/>
          <w:szCs w:val="28"/>
          <w:lang w:val="ru-RU" w:eastAsia="ru-RU"/>
        </w:rPr>
        <w:t>. наук</w:t>
      </w:r>
      <w:proofErr w:type="gramStart"/>
      <w:r w:rsidR="005B57AA" w:rsidRPr="005B57AA">
        <w:rPr>
          <w:rFonts w:ascii="Times New Roman" w:eastAsia="Times New Roman" w:hAnsi="Times New Roman" w:cs="Times New Roman"/>
          <w:sz w:val="28"/>
          <w:szCs w:val="28"/>
          <w:lang w:val="ru-RU" w:eastAsia="ru-RU"/>
        </w:rPr>
        <w:t xml:space="preserve"> :</w:t>
      </w:r>
      <w:proofErr w:type="gramEnd"/>
      <w:r w:rsidR="005B57AA" w:rsidRPr="005B57AA">
        <w:rPr>
          <w:rFonts w:ascii="Times New Roman" w:eastAsia="Times New Roman" w:hAnsi="Times New Roman" w:cs="Times New Roman"/>
          <w:sz w:val="28"/>
          <w:szCs w:val="28"/>
          <w:lang w:val="ru-RU" w:eastAsia="ru-RU"/>
        </w:rPr>
        <w:t xml:space="preserve"> 05.12.02 "Телекоммуникационные системы и сети" / </w:t>
      </w:r>
      <w:proofErr w:type="spellStart"/>
      <w:r w:rsidR="005B57AA" w:rsidRPr="005B57AA">
        <w:rPr>
          <w:rFonts w:ascii="Times New Roman" w:eastAsia="Times New Roman" w:hAnsi="Times New Roman" w:cs="Times New Roman"/>
          <w:sz w:val="28"/>
          <w:szCs w:val="28"/>
          <w:lang w:val="ru-RU" w:eastAsia="ru-RU"/>
        </w:rPr>
        <w:t>Семеняка</w:t>
      </w:r>
      <w:proofErr w:type="spellEnd"/>
      <w:r w:rsidR="005B57AA" w:rsidRPr="005B57AA">
        <w:rPr>
          <w:rFonts w:ascii="Times New Roman" w:eastAsia="Times New Roman" w:hAnsi="Times New Roman" w:cs="Times New Roman"/>
          <w:sz w:val="28"/>
          <w:szCs w:val="28"/>
          <w:lang w:val="ru-RU" w:eastAsia="ru-RU"/>
        </w:rPr>
        <w:t xml:space="preserve"> Максим Викторович; </w:t>
      </w:r>
      <w:proofErr w:type="spellStart"/>
      <w:r w:rsidR="005B57AA" w:rsidRPr="005B57AA">
        <w:rPr>
          <w:rFonts w:ascii="Times New Roman" w:eastAsia="Times New Roman" w:hAnsi="Times New Roman" w:cs="Times New Roman"/>
          <w:sz w:val="28"/>
          <w:szCs w:val="28"/>
          <w:lang w:val="ru-RU" w:eastAsia="ru-RU"/>
        </w:rPr>
        <w:t>Харьк</w:t>
      </w:r>
      <w:proofErr w:type="spellEnd"/>
      <w:r w:rsidR="005B57AA" w:rsidRPr="005B57AA">
        <w:rPr>
          <w:rFonts w:ascii="Times New Roman" w:eastAsia="Times New Roman" w:hAnsi="Times New Roman" w:cs="Times New Roman"/>
          <w:sz w:val="28"/>
          <w:szCs w:val="28"/>
          <w:lang w:val="ru-RU" w:eastAsia="ru-RU"/>
        </w:rPr>
        <w:t>. нац. ун-т радиоэлектроники. – Харьков, 2015. – 155 с.</w:t>
      </w:r>
    </w:p>
    <w:p w:rsidR="005B57AA" w:rsidRPr="005B57AA" w:rsidRDefault="00696A4C" w:rsidP="00536D5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5B57AA" w:rsidRPr="005B57AA">
        <w:rPr>
          <w:rFonts w:ascii="Times New Roman" w:eastAsia="Times New Roman" w:hAnsi="Times New Roman" w:cs="Times New Roman"/>
          <w:sz w:val="28"/>
          <w:szCs w:val="28"/>
          <w:lang w:eastAsia="ru-RU"/>
        </w:rPr>
        <w:t xml:space="preserve">. </w:t>
      </w:r>
      <w:proofErr w:type="spellStart"/>
      <w:r w:rsidR="005B57AA" w:rsidRPr="005B57AA">
        <w:rPr>
          <w:rFonts w:ascii="Times New Roman" w:eastAsia="Times New Roman" w:hAnsi="Times New Roman" w:cs="Times New Roman"/>
          <w:sz w:val="28"/>
          <w:szCs w:val="28"/>
          <w:lang w:eastAsia="ru-RU"/>
        </w:rPr>
        <w:t>Семеняка</w:t>
      </w:r>
      <w:proofErr w:type="spellEnd"/>
      <w:r w:rsidR="005B57AA" w:rsidRPr="005B57AA">
        <w:rPr>
          <w:rFonts w:ascii="Times New Roman" w:eastAsia="Times New Roman" w:hAnsi="Times New Roman" w:cs="Times New Roman"/>
          <w:sz w:val="28"/>
          <w:szCs w:val="28"/>
          <w:lang w:eastAsia="ru-RU"/>
        </w:rPr>
        <w:t xml:space="preserve"> М.В. Математична модель оптимального управління чергами на маршрутизаторах телекомунікаційної мережі [Текст]/ М.В. </w:t>
      </w:r>
      <w:proofErr w:type="spellStart"/>
      <w:r w:rsidR="005B57AA" w:rsidRPr="005B57AA">
        <w:rPr>
          <w:rFonts w:ascii="Times New Roman" w:eastAsia="Times New Roman" w:hAnsi="Times New Roman" w:cs="Times New Roman"/>
          <w:sz w:val="28"/>
          <w:szCs w:val="28"/>
          <w:lang w:eastAsia="ru-RU"/>
        </w:rPr>
        <w:t>Семеняка</w:t>
      </w:r>
      <w:proofErr w:type="spellEnd"/>
      <w:r w:rsidR="005B57AA" w:rsidRPr="005B57AA">
        <w:rPr>
          <w:rFonts w:ascii="Times New Roman" w:eastAsia="Times New Roman" w:hAnsi="Times New Roman" w:cs="Times New Roman"/>
          <w:sz w:val="28"/>
          <w:szCs w:val="28"/>
          <w:lang w:eastAsia="ru-RU"/>
        </w:rPr>
        <w:t xml:space="preserve"> // Восьма наукова конференції Харківського університету Повітряних Сил ім. Івана </w:t>
      </w:r>
      <w:proofErr w:type="spellStart"/>
      <w:r w:rsidR="005B57AA" w:rsidRPr="005B57AA">
        <w:rPr>
          <w:rFonts w:ascii="Times New Roman" w:eastAsia="Times New Roman" w:hAnsi="Times New Roman" w:cs="Times New Roman"/>
          <w:sz w:val="28"/>
          <w:szCs w:val="28"/>
          <w:lang w:eastAsia="ru-RU"/>
        </w:rPr>
        <w:t>Кожедуба</w:t>
      </w:r>
      <w:proofErr w:type="spellEnd"/>
      <w:r w:rsidR="005B57AA" w:rsidRPr="005B57AA">
        <w:rPr>
          <w:rFonts w:ascii="Times New Roman" w:eastAsia="Times New Roman" w:hAnsi="Times New Roman" w:cs="Times New Roman"/>
          <w:sz w:val="28"/>
          <w:szCs w:val="28"/>
          <w:lang w:eastAsia="ru-RU"/>
        </w:rPr>
        <w:t xml:space="preserve"> "Новітні технології – для захисту повітряного простору", 18-19 квітня 2012р.: тези доповідей. Харків: ХУПС, 2012. – С. 163.</w:t>
      </w:r>
    </w:p>
    <w:p w:rsidR="005B57AA" w:rsidRPr="005B57AA" w:rsidRDefault="00696A4C" w:rsidP="00536D5B">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6</w:t>
      </w:r>
      <w:r w:rsidR="005B57AA" w:rsidRPr="005B57AA">
        <w:rPr>
          <w:rFonts w:ascii="Times New Roman" w:eastAsia="Times New Roman" w:hAnsi="Times New Roman" w:cs="Times New Roman"/>
          <w:sz w:val="28"/>
          <w:szCs w:val="28"/>
          <w:lang w:val="ru-RU" w:eastAsia="ru-RU"/>
        </w:rPr>
        <w:t xml:space="preserve">. Семеняка М.В. Исследование концепции иерархических очередей для повышения качества обслуживания потоков пользователей в телекоммуникационной сети [Текст] / М.В. Семеняка // 10-я международная научно-техническая конференция "Перспективные технологии в средствах передачи информации", 26-28 июня 2013 г.: сб. тезисов. – Владимир-Суздаль: </w:t>
      </w:r>
      <w:proofErr w:type="spellStart"/>
      <w:r w:rsidR="005B57AA" w:rsidRPr="005B57AA">
        <w:rPr>
          <w:rFonts w:ascii="Times New Roman" w:eastAsia="Times New Roman" w:hAnsi="Times New Roman" w:cs="Times New Roman"/>
          <w:sz w:val="28"/>
          <w:szCs w:val="28"/>
          <w:lang w:val="ru-RU" w:eastAsia="ru-RU"/>
        </w:rPr>
        <w:t>ВлГУ</w:t>
      </w:r>
      <w:proofErr w:type="spellEnd"/>
      <w:r w:rsidR="005B57AA" w:rsidRPr="005B57AA">
        <w:rPr>
          <w:rFonts w:ascii="Times New Roman" w:eastAsia="Times New Roman" w:hAnsi="Times New Roman" w:cs="Times New Roman"/>
          <w:sz w:val="28"/>
          <w:szCs w:val="28"/>
          <w:lang w:val="ru-RU" w:eastAsia="ru-RU"/>
        </w:rPr>
        <w:t>, 2013. – С. 88-89.</w:t>
      </w:r>
    </w:p>
    <w:p w:rsidR="005B57AA" w:rsidRPr="005B57AA" w:rsidRDefault="00696A4C" w:rsidP="00536D5B">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7</w:t>
      </w:r>
      <w:r w:rsidR="005B57AA" w:rsidRPr="005B57AA">
        <w:rPr>
          <w:rFonts w:ascii="Times New Roman" w:eastAsia="Times New Roman" w:hAnsi="Times New Roman" w:cs="Times New Roman"/>
          <w:sz w:val="28"/>
          <w:szCs w:val="28"/>
          <w:lang w:val="ru-RU" w:eastAsia="ru-RU"/>
        </w:rPr>
        <w:t>. Семеняка М.В. Исследование метода двухуровневого обслуживания очередей на узлах телекоммуникационной сети [Текст] / М.В. Семеняка // Молодежная научно-практическая конференция СКФ</w:t>
      </w:r>
      <w:r w:rsidR="005B57AA">
        <w:rPr>
          <w:rFonts w:ascii="Times New Roman" w:eastAsia="Times New Roman" w:hAnsi="Times New Roman" w:cs="Times New Roman"/>
          <w:sz w:val="28"/>
          <w:szCs w:val="28"/>
          <w:lang w:val="ru-RU" w:eastAsia="ru-RU"/>
        </w:rPr>
        <w:t xml:space="preserve"> МТУСИ "ИНФОКОМ-2014", 22-25 ап</w:t>
      </w:r>
      <w:r w:rsidR="005B57AA" w:rsidRPr="005B57AA">
        <w:rPr>
          <w:rFonts w:ascii="Times New Roman" w:eastAsia="Times New Roman" w:hAnsi="Times New Roman" w:cs="Times New Roman"/>
          <w:sz w:val="28"/>
          <w:szCs w:val="28"/>
          <w:lang w:val="ru-RU" w:eastAsia="ru-RU"/>
        </w:rPr>
        <w:t>реля 2014 г.: труды участников. Ростов-на-Дону: СКФ МТУСИ, 2014. − С. 322-325.</w:t>
      </w:r>
    </w:p>
    <w:p w:rsidR="005B57AA" w:rsidRPr="00696A4C" w:rsidRDefault="00696A4C" w:rsidP="00536D5B">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8</w:t>
      </w:r>
      <w:r w:rsidR="005B57AA" w:rsidRPr="005B57AA">
        <w:rPr>
          <w:rFonts w:ascii="Times New Roman" w:eastAsia="Times New Roman" w:hAnsi="Times New Roman" w:cs="Times New Roman"/>
          <w:sz w:val="28"/>
          <w:szCs w:val="28"/>
          <w:lang w:val="ru-RU" w:eastAsia="ru-RU"/>
        </w:rPr>
        <w:t>.  Семеняка М.В. Потоковая модель двухуровневого управления очередями на узлах телекоммуникационной сети [Текст] / М.В. Семеняка // Материалы 18-го Международного молодежного форума "Радиоэлектроника и молодежь в ХХI веке", Международная конференция "Перспективы развития телекоммуникационных и информационно-измерительных технологий". 14-16 апреля 2014 г.: материалы конференции. − Харьков: ХНУРЕ, 2014. − С. 85-86.</w:t>
      </w:r>
    </w:p>
    <w:p w:rsidR="005B57AA" w:rsidRDefault="00696A4C"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5B57AA" w:rsidRPr="005B57AA">
        <w:rPr>
          <w:rFonts w:ascii="Times New Roman" w:eastAsia="Times New Roman" w:hAnsi="Times New Roman" w:cs="Times New Roman"/>
          <w:sz w:val="28"/>
          <w:szCs w:val="28"/>
          <w:lang w:eastAsia="ru-RU"/>
        </w:rPr>
        <w:t>. Мокряк А.А. Дворівневий метод управління ієрархічними чергами на маршрутизаторах ТКМ/ наук. кер. О.В. Лемешко // 22-й Міжнаро</w:t>
      </w:r>
      <w:r w:rsidR="005B57AA">
        <w:rPr>
          <w:rFonts w:ascii="Times New Roman" w:eastAsia="Times New Roman" w:hAnsi="Times New Roman" w:cs="Times New Roman"/>
          <w:sz w:val="28"/>
          <w:szCs w:val="28"/>
          <w:lang w:eastAsia="ru-RU"/>
        </w:rPr>
        <w:t>д</w:t>
      </w:r>
      <w:r w:rsidR="005B57AA" w:rsidRPr="005B57AA">
        <w:rPr>
          <w:rFonts w:ascii="Times New Roman" w:eastAsia="Times New Roman" w:hAnsi="Times New Roman" w:cs="Times New Roman"/>
          <w:sz w:val="28"/>
          <w:szCs w:val="28"/>
          <w:lang w:eastAsia="ru-RU"/>
        </w:rPr>
        <w:t>ний молодіжний форум «Радіоелектроніка та молодь в XXІ столітті». Зб. Матеріалів форуму. Т.4. – Харків: ХНУРЕ, 2018. – с. 64-65.</w:t>
      </w:r>
    </w:p>
    <w:p w:rsidR="00AD3BD9" w:rsidRDefault="00AD3B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Pr="00AD3BD9">
        <w:rPr>
          <w:rFonts w:ascii="Times New Roman" w:eastAsia="Times New Roman" w:hAnsi="Times New Roman" w:cs="Times New Roman"/>
          <w:sz w:val="28"/>
          <w:szCs w:val="28"/>
          <w:lang w:eastAsia="ru-RU"/>
        </w:rPr>
        <w:t xml:space="preserve">0. </w:t>
      </w:r>
      <w:proofErr w:type="spellStart"/>
      <w:r w:rsidRPr="00AD3BD9">
        <w:rPr>
          <w:rFonts w:ascii="Times New Roman" w:eastAsia="Times New Roman" w:hAnsi="Times New Roman" w:cs="Times New Roman"/>
          <w:sz w:val="28"/>
          <w:szCs w:val="28"/>
          <w:lang w:eastAsia="ru-RU"/>
        </w:rPr>
        <w:t>Лемешко</w:t>
      </w:r>
      <w:proofErr w:type="spellEnd"/>
      <w:r w:rsidRPr="00AD3BD9">
        <w:rPr>
          <w:rFonts w:ascii="Times New Roman" w:eastAsia="Times New Roman" w:hAnsi="Times New Roman" w:cs="Times New Roman"/>
          <w:sz w:val="28"/>
          <w:szCs w:val="28"/>
          <w:lang w:eastAsia="ru-RU"/>
        </w:rPr>
        <w:t xml:space="preserve"> А.В. Модель и метод </w:t>
      </w:r>
      <w:proofErr w:type="spellStart"/>
      <w:r w:rsidRPr="00AD3BD9">
        <w:rPr>
          <w:rFonts w:ascii="Times New Roman" w:eastAsia="Times New Roman" w:hAnsi="Times New Roman" w:cs="Times New Roman"/>
          <w:sz w:val="28"/>
          <w:szCs w:val="28"/>
          <w:lang w:eastAsia="ru-RU"/>
        </w:rPr>
        <w:t>предотвращения</w:t>
      </w:r>
      <w:proofErr w:type="spellEnd"/>
      <w:r w:rsidRPr="00AD3BD9">
        <w:rPr>
          <w:rFonts w:ascii="Times New Roman" w:eastAsia="Times New Roman" w:hAnsi="Times New Roman" w:cs="Times New Roman"/>
          <w:sz w:val="28"/>
          <w:szCs w:val="28"/>
          <w:lang w:eastAsia="ru-RU"/>
        </w:rPr>
        <w:t xml:space="preserve"> </w:t>
      </w:r>
      <w:proofErr w:type="spellStart"/>
      <w:r w:rsidRPr="00AD3BD9">
        <w:rPr>
          <w:rFonts w:ascii="Times New Roman" w:eastAsia="Times New Roman" w:hAnsi="Times New Roman" w:cs="Times New Roman"/>
          <w:sz w:val="28"/>
          <w:szCs w:val="28"/>
          <w:lang w:eastAsia="ru-RU"/>
        </w:rPr>
        <w:t>перегрузок</w:t>
      </w:r>
      <w:proofErr w:type="spellEnd"/>
      <w:r w:rsidRPr="00AD3BD9">
        <w:rPr>
          <w:rFonts w:ascii="Times New Roman" w:eastAsia="Times New Roman" w:hAnsi="Times New Roman" w:cs="Times New Roman"/>
          <w:sz w:val="28"/>
          <w:szCs w:val="28"/>
          <w:lang w:eastAsia="ru-RU"/>
        </w:rPr>
        <w:t xml:space="preserve"> с </w:t>
      </w:r>
      <w:proofErr w:type="spellStart"/>
      <w:r w:rsidRPr="00AD3BD9">
        <w:rPr>
          <w:rFonts w:ascii="Times New Roman" w:eastAsia="Times New Roman" w:hAnsi="Times New Roman" w:cs="Times New Roman"/>
          <w:sz w:val="28"/>
          <w:szCs w:val="28"/>
          <w:lang w:eastAsia="ru-RU"/>
        </w:rPr>
        <w:t>активным</w:t>
      </w:r>
      <w:proofErr w:type="spellEnd"/>
      <w:r w:rsidRPr="00AD3BD9">
        <w:rPr>
          <w:rFonts w:ascii="Times New Roman" w:eastAsia="Times New Roman" w:hAnsi="Times New Roman" w:cs="Times New Roman"/>
          <w:sz w:val="28"/>
          <w:szCs w:val="28"/>
          <w:lang w:eastAsia="ru-RU"/>
        </w:rPr>
        <w:t xml:space="preserve"> </w:t>
      </w:r>
      <w:proofErr w:type="spellStart"/>
      <w:r w:rsidRPr="00AD3BD9">
        <w:rPr>
          <w:rFonts w:ascii="Times New Roman" w:eastAsia="Times New Roman" w:hAnsi="Times New Roman" w:cs="Times New Roman"/>
          <w:sz w:val="28"/>
          <w:szCs w:val="28"/>
          <w:lang w:eastAsia="ru-RU"/>
        </w:rPr>
        <w:t>управлением</w:t>
      </w:r>
      <w:proofErr w:type="spellEnd"/>
      <w:r w:rsidRPr="00AD3BD9">
        <w:rPr>
          <w:rFonts w:ascii="Times New Roman" w:eastAsia="Times New Roman" w:hAnsi="Times New Roman" w:cs="Times New Roman"/>
          <w:sz w:val="28"/>
          <w:szCs w:val="28"/>
          <w:lang w:eastAsia="ru-RU"/>
        </w:rPr>
        <w:t xml:space="preserve"> </w:t>
      </w:r>
      <w:proofErr w:type="spellStart"/>
      <w:r w:rsidRPr="00AD3BD9">
        <w:rPr>
          <w:rFonts w:ascii="Times New Roman" w:eastAsia="Times New Roman" w:hAnsi="Times New Roman" w:cs="Times New Roman"/>
          <w:sz w:val="28"/>
          <w:szCs w:val="28"/>
          <w:lang w:eastAsia="ru-RU"/>
        </w:rPr>
        <w:t>длинной</w:t>
      </w:r>
      <w:proofErr w:type="spellEnd"/>
      <w:r w:rsidRPr="00AD3BD9">
        <w:rPr>
          <w:rFonts w:ascii="Times New Roman" w:eastAsia="Times New Roman" w:hAnsi="Times New Roman" w:cs="Times New Roman"/>
          <w:sz w:val="28"/>
          <w:szCs w:val="28"/>
          <w:lang w:eastAsia="ru-RU"/>
        </w:rPr>
        <w:t xml:space="preserve"> </w:t>
      </w:r>
      <w:proofErr w:type="spellStart"/>
      <w:r w:rsidRPr="00AD3BD9">
        <w:rPr>
          <w:rFonts w:ascii="Times New Roman" w:eastAsia="Times New Roman" w:hAnsi="Times New Roman" w:cs="Times New Roman"/>
          <w:sz w:val="28"/>
          <w:szCs w:val="28"/>
          <w:lang w:eastAsia="ru-RU"/>
        </w:rPr>
        <w:t>очереди</w:t>
      </w:r>
      <w:proofErr w:type="spellEnd"/>
      <w:r w:rsidRPr="00AD3BD9">
        <w:rPr>
          <w:rFonts w:ascii="Times New Roman" w:eastAsia="Times New Roman" w:hAnsi="Times New Roman" w:cs="Times New Roman"/>
          <w:sz w:val="28"/>
          <w:szCs w:val="28"/>
          <w:lang w:eastAsia="ru-RU"/>
        </w:rPr>
        <w:t xml:space="preserve"> на </w:t>
      </w:r>
      <w:proofErr w:type="spellStart"/>
      <w:r w:rsidRPr="00AD3BD9">
        <w:rPr>
          <w:rFonts w:ascii="Times New Roman" w:eastAsia="Times New Roman" w:hAnsi="Times New Roman" w:cs="Times New Roman"/>
          <w:sz w:val="28"/>
          <w:szCs w:val="28"/>
          <w:lang w:eastAsia="ru-RU"/>
        </w:rPr>
        <w:t>узлах</w:t>
      </w:r>
      <w:proofErr w:type="spellEnd"/>
      <w:r w:rsidRPr="00AD3BD9">
        <w:rPr>
          <w:rFonts w:ascii="Times New Roman" w:eastAsia="Times New Roman" w:hAnsi="Times New Roman" w:cs="Times New Roman"/>
          <w:sz w:val="28"/>
          <w:szCs w:val="28"/>
          <w:lang w:eastAsia="ru-RU"/>
        </w:rPr>
        <w:t xml:space="preserve"> </w:t>
      </w:r>
      <w:proofErr w:type="spellStart"/>
      <w:r w:rsidRPr="00AD3BD9">
        <w:rPr>
          <w:rFonts w:ascii="Times New Roman" w:eastAsia="Times New Roman" w:hAnsi="Times New Roman" w:cs="Times New Roman"/>
          <w:sz w:val="28"/>
          <w:szCs w:val="28"/>
          <w:lang w:eastAsia="ru-RU"/>
        </w:rPr>
        <w:t>телекоммуникационной</w:t>
      </w:r>
      <w:proofErr w:type="spellEnd"/>
      <w:r w:rsidRPr="00AD3BD9">
        <w:rPr>
          <w:rFonts w:ascii="Times New Roman" w:eastAsia="Times New Roman" w:hAnsi="Times New Roman" w:cs="Times New Roman"/>
          <w:sz w:val="28"/>
          <w:szCs w:val="28"/>
          <w:lang w:eastAsia="ru-RU"/>
        </w:rPr>
        <w:t xml:space="preserve"> сети / А.В. </w:t>
      </w:r>
      <w:proofErr w:type="spellStart"/>
      <w:r w:rsidRPr="00AD3BD9">
        <w:rPr>
          <w:rFonts w:ascii="Times New Roman" w:eastAsia="Times New Roman" w:hAnsi="Times New Roman" w:cs="Times New Roman"/>
          <w:sz w:val="28"/>
          <w:szCs w:val="28"/>
          <w:lang w:eastAsia="ru-RU"/>
        </w:rPr>
        <w:t>Лемешко</w:t>
      </w:r>
      <w:proofErr w:type="spellEnd"/>
      <w:r w:rsidRPr="00AD3BD9">
        <w:rPr>
          <w:rFonts w:ascii="Times New Roman" w:eastAsia="Times New Roman" w:hAnsi="Times New Roman" w:cs="Times New Roman"/>
          <w:sz w:val="28"/>
          <w:szCs w:val="28"/>
          <w:lang w:eastAsia="ru-RU"/>
        </w:rPr>
        <w:t xml:space="preserve">, М.В. </w:t>
      </w:r>
      <w:proofErr w:type="spellStart"/>
      <w:r w:rsidRPr="00AD3BD9">
        <w:rPr>
          <w:rFonts w:ascii="Times New Roman" w:eastAsia="Times New Roman" w:hAnsi="Times New Roman" w:cs="Times New Roman"/>
          <w:sz w:val="28"/>
          <w:szCs w:val="28"/>
          <w:lang w:eastAsia="ru-RU"/>
        </w:rPr>
        <w:t>Семеняка</w:t>
      </w:r>
      <w:proofErr w:type="spellEnd"/>
      <w:r w:rsidRPr="00AD3BD9">
        <w:rPr>
          <w:rFonts w:ascii="Times New Roman" w:eastAsia="Times New Roman" w:hAnsi="Times New Roman" w:cs="Times New Roman"/>
          <w:sz w:val="28"/>
          <w:szCs w:val="28"/>
          <w:lang w:eastAsia="ru-RU"/>
        </w:rPr>
        <w:t xml:space="preserve"> // Проблеми телекомунікацій. 2014. – </w:t>
      </w:r>
      <w:proofErr w:type="spellStart"/>
      <w:r w:rsidRPr="00AD3BD9">
        <w:rPr>
          <w:rFonts w:ascii="Times New Roman" w:eastAsia="Times New Roman" w:hAnsi="Times New Roman" w:cs="Times New Roman"/>
          <w:sz w:val="28"/>
          <w:szCs w:val="28"/>
          <w:lang w:eastAsia="ru-RU"/>
        </w:rPr>
        <w:t>Вип</w:t>
      </w:r>
      <w:proofErr w:type="spellEnd"/>
      <w:r w:rsidRPr="00AD3BD9">
        <w:rPr>
          <w:rFonts w:ascii="Times New Roman" w:eastAsia="Times New Roman" w:hAnsi="Times New Roman" w:cs="Times New Roman"/>
          <w:sz w:val="28"/>
          <w:szCs w:val="28"/>
          <w:lang w:eastAsia="ru-RU"/>
        </w:rPr>
        <w:t xml:space="preserve"> 9(14). – C. 15-25. [Електронний ресурс] – Режим доступу до журн.: http://pt.journal.kh.ua/2014/3/1/123_model_peregruzka.pdf.  </w:t>
      </w:r>
    </w:p>
    <w:p w:rsidR="00AD3BD9" w:rsidRP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AD3BD9" w:rsidRPr="00AD3BD9">
        <w:rPr>
          <w:rFonts w:ascii="Times New Roman" w:eastAsia="Times New Roman" w:hAnsi="Times New Roman" w:cs="Times New Roman"/>
          <w:sz w:val="28"/>
          <w:szCs w:val="28"/>
          <w:lang w:eastAsia="ru-RU"/>
        </w:rPr>
        <w:t xml:space="preserve">. Ti-Shiang W. </w:t>
      </w:r>
      <w:proofErr w:type="spellStart"/>
      <w:r w:rsidR="00AD3BD9" w:rsidRPr="00AD3BD9">
        <w:rPr>
          <w:rFonts w:ascii="Times New Roman" w:eastAsia="Times New Roman" w:hAnsi="Times New Roman" w:cs="Times New Roman"/>
          <w:sz w:val="28"/>
          <w:szCs w:val="28"/>
          <w:lang w:eastAsia="ru-RU"/>
        </w:rPr>
        <w:t>Architectural</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evolution</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and</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principles</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of</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optical</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terabit</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packet</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switches</w:t>
      </w:r>
      <w:proofErr w:type="spellEnd"/>
      <w:r w:rsidR="00AD3BD9" w:rsidRPr="00AD3BD9">
        <w:rPr>
          <w:rFonts w:ascii="Times New Roman" w:eastAsia="Times New Roman" w:hAnsi="Times New Roman" w:cs="Times New Roman"/>
          <w:sz w:val="28"/>
          <w:szCs w:val="28"/>
          <w:lang w:eastAsia="ru-RU"/>
        </w:rPr>
        <w:t xml:space="preserve"> (OTPS) // </w:t>
      </w:r>
      <w:proofErr w:type="spellStart"/>
      <w:r w:rsidR="00AD3BD9" w:rsidRPr="00AD3BD9">
        <w:rPr>
          <w:rFonts w:ascii="Times New Roman" w:eastAsia="Times New Roman" w:hAnsi="Times New Roman" w:cs="Times New Roman"/>
          <w:sz w:val="28"/>
          <w:szCs w:val="28"/>
          <w:lang w:eastAsia="ru-RU"/>
        </w:rPr>
        <w:t>Comput</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Commun</w:t>
      </w:r>
      <w:proofErr w:type="spellEnd"/>
      <w:r w:rsidR="00AD3BD9" w:rsidRPr="00AD3BD9">
        <w:rPr>
          <w:rFonts w:ascii="Times New Roman" w:eastAsia="Times New Roman" w:hAnsi="Times New Roman" w:cs="Times New Roman"/>
          <w:sz w:val="28"/>
          <w:szCs w:val="28"/>
          <w:lang w:eastAsia="ru-RU"/>
        </w:rPr>
        <w:t xml:space="preserve">.  2002.  Vol.25, № 6.  P. 557-576.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Гринфилд</w:t>
      </w:r>
      <w:proofErr w:type="spellEnd"/>
      <w:r w:rsidR="00AD3BD9" w:rsidRPr="00AD3BD9">
        <w:rPr>
          <w:rFonts w:ascii="Times New Roman" w:eastAsia="Times New Roman" w:hAnsi="Times New Roman" w:cs="Times New Roman"/>
          <w:sz w:val="28"/>
          <w:szCs w:val="28"/>
          <w:lang w:eastAsia="ru-RU"/>
        </w:rPr>
        <w:t xml:space="preserve"> Д. </w:t>
      </w:r>
      <w:proofErr w:type="spellStart"/>
      <w:r w:rsidR="00AD3BD9" w:rsidRPr="00AD3BD9">
        <w:rPr>
          <w:rFonts w:ascii="Times New Roman" w:eastAsia="Times New Roman" w:hAnsi="Times New Roman" w:cs="Times New Roman"/>
          <w:sz w:val="28"/>
          <w:szCs w:val="28"/>
          <w:lang w:eastAsia="ru-RU"/>
        </w:rPr>
        <w:t>Терабитные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маршрутизаторы</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поучительная</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путаница</w:t>
      </w:r>
      <w:proofErr w:type="spellEnd"/>
      <w:r w:rsidR="00AD3BD9" w:rsidRPr="00AD3BD9">
        <w:rPr>
          <w:rFonts w:ascii="Times New Roman" w:eastAsia="Times New Roman" w:hAnsi="Times New Roman" w:cs="Times New Roman"/>
          <w:sz w:val="28"/>
          <w:szCs w:val="28"/>
          <w:lang w:eastAsia="ru-RU"/>
        </w:rPr>
        <w:t xml:space="preserve"> // Журнал </w:t>
      </w:r>
      <w:proofErr w:type="spellStart"/>
      <w:r w:rsidR="00AD3BD9" w:rsidRPr="00AD3BD9">
        <w:rPr>
          <w:rFonts w:ascii="Times New Roman" w:eastAsia="Times New Roman" w:hAnsi="Times New Roman" w:cs="Times New Roman"/>
          <w:sz w:val="28"/>
          <w:szCs w:val="28"/>
          <w:lang w:eastAsia="ru-RU"/>
        </w:rPr>
        <w:t>сетевых</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решений</w:t>
      </w:r>
      <w:proofErr w:type="spellEnd"/>
      <w:r w:rsidR="00AD3BD9" w:rsidRPr="00AD3BD9">
        <w:rPr>
          <w:rFonts w:ascii="Times New Roman" w:eastAsia="Times New Roman" w:hAnsi="Times New Roman" w:cs="Times New Roman"/>
          <w:sz w:val="28"/>
          <w:szCs w:val="28"/>
          <w:lang w:eastAsia="ru-RU"/>
        </w:rPr>
        <w:t xml:space="preserve"> – LAN. 2000.  №4. С.21-23. 11. </w:t>
      </w:r>
      <w:proofErr w:type="spellStart"/>
      <w:r w:rsidR="00AD3BD9" w:rsidRPr="00AD3BD9">
        <w:rPr>
          <w:rFonts w:ascii="Times New Roman" w:eastAsia="Times New Roman" w:hAnsi="Times New Roman" w:cs="Times New Roman"/>
          <w:sz w:val="28"/>
          <w:szCs w:val="28"/>
          <w:lang w:eastAsia="ru-RU"/>
        </w:rPr>
        <w:t>Раскин</w:t>
      </w:r>
      <w:proofErr w:type="spellEnd"/>
      <w:r w:rsidR="00AD3BD9" w:rsidRPr="00AD3BD9">
        <w:rPr>
          <w:rFonts w:ascii="Times New Roman" w:eastAsia="Times New Roman" w:hAnsi="Times New Roman" w:cs="Times New Roman"/>
          <w:sz w:val="28"/>
          <w:szCs w:val="28"/>
          <w:lang w:eastAsia="ru-RU"/>
        </w:rPr>
        <w:t xml:space="preserve"> Л.Г., Кириченко И.О. </w:t>
      </w:r>
      <w:proofErr w:type="spellStart"/>
      <w:r w:rsidR="00AD3BD9" w:rsidRPr="00AD3BD9">
        <w:rPr>
          <w:rFonts w:ascii="Times New Roman" w:eastAsia="Times New Roman" w:hAnsi="Times New Roman" w:cs="Times New Roman"/>
          <w:sz w:val="28"/>
          <w:szCs w:val="28"/>
          <w:lang w:eastAsia="ru-RU"/>
        </w:rPr>
        <w:t>Многоиндексные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задачи</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линейного</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программирования</w:t>
      </w:r>
      <w:proofErr w:type="spellEnd"/>
      <w:r w:rsidR="00AD3BD9" w:rsidRPr="00AD3BD9">
        <w:rPr>
          <w:rFonts w:ascii="Times New Roman" w:eastAsia="Times New Roman" w:hAnsi="Times New Roman" w:cs="Times New Roman"/>
          <w:sz w:val="28"/>
          <w:szCs w:val="28"/>
          <w:lang w:eastAsia="ru-RU"/>
        </w:rPr>
        <w:t xml:space="preserve">. М.: </w:t>
      </w:r>
      <w:proofErr w:type="spellStart"/>
      <w:r w:rsidR="00AD3BD9" w:rsidRPr="00AD3BD9">
        <w:rPr>
          <w:rFonts w:ascii="Times New Roman" w:eastAsia="Times New Roman" w:hAnsi="Times New Roman" w:cs="Times New Roman"/>
          <w:sz w:val="28"/>
          <w:szCs w:val="28"/>
          <w:lang w:eastAsia="ru-RU"/>
        </w:rPr>
        <w:t>Радио</w:t>
      </w:r>
      <w:proofErr w:type="spellEnd"/>
      <w:r w:rsidR="00AD3BD9" w:rsidRPr="00AD3BD9">
        <w:rPr>
          <w:rFonts w:ascii="Times New Roman" w:eastAsia="Times New Roman" w:hAnsi="Times New Roman" w:cs="Times New Roman"/>
          <w:sz w:val="28"/>
          <w:szCs w:val="28"/>
          <w:lang w:eastAsia="ru-RU"/>
        </w:rPr>
        <w:t xml:space="preserve"> и </w:t>
      </w:r>
      <w:proofErr w:type="spellStart"/>
      <w:r w:rsidR="00AD3BD9" w:rsidRPr="00AD3BD9">
        <w:rPr>
          <w:rFonts w:ascii="Times New Roman" w:eastAsia="Times New Roman" w:hAnsi="Times New Roman" w:cs="Times New Roman"/>
          <w:sz w:val="28"/>
          <w:szCs w:val="28"/>
          <w:lang w:eastAsia="ru-RU"/>
        </w:rPr>
        <w:t>связь</w:t>
      </w:r>
      <w:proofErr w:type="spellEnd"/>
      <w:r w:rsidR="00AD3BD9" w:rsidRPr="00AD3BD9">
        <w:rPr>
          <w:rFonts w:ascii="Times New Roman" w:eastAsia="Times New Roman" w:hAnsi="Times New Roman" w:cs="Times New Roman"/>
          <w:sz w:val="28"/>
          <w:szCs w:val="28"/>
          <w:lang w:eastAsia="ru-RU"/>
        </w:rPr>
        <w:t xml:space="preserve">, 1982. 240 с.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Раскин</w:t>
      </w:r>
      <w:proofErr w:type="spellEnd"/>
      <w:r w:rsidR="00AD3BD9" w:rsidRPr="00AD3BD9">
        <w:rPr>
          <w:rFonts w:ascii="Times New Roman" w:eastAsia="Times New Roman" w:hAnsi="Times New Roman" w:cs="Times New Roman"/>
          <w:sz w:val="28"/>
          <w:szCs w:val="28"/>
          <w:lang w:eastAsia="ru-RU"/>
        </w:rPr>
        <w:t xml:space="preserve"> Л.Г., Кириченко И.О. </w:t>
      </w:r>
      <w:proofErr w:type="spellStart"/>
      <w:r w:rsidR="00AD3BD9" w:rsidRPr="00AD3BD9">
        <w:rPr>
          <w:rFonts w:ascii="Times New Roman" w:eastAsia="Times New Roman" w:hAnsi="Times New Roman" w:cs="Times New Roman"/>
          <w:sz w:val="28"/>
          <w:szCs w:val="28"/>
          <w:lang w:eastAsia="ru-RU"/>
        </w:rPr>
        <w:t>Многоиндексные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задачи</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линейного</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программирования</w:t>
      </w:r>
      <w:proofErr w:type="spellEnd"/>
      <w:r w:rsidR="00AD3BD9" w:rsidRPr="00AD3BD9">
        <w:rPr>
          <w:rFonts w:ascii="Times New Roman" w:eastAsia="Times New Roman" w:hAnsi="Times New Roman" w:cs="Times New Roman"/>
          <w:sz w:val="28"/>
          <w:szCs w:val="28"/>
          <w:lang w:eastAsia="ru-RU"/>
        </w:rPr>
        <w:t xml:space="preserve">. М.: </w:t>
      </w:r>
      <w:proofErr w:type="spellStart"/>
      <w:r w:rsidR="00AD3BD9" w:rsidRPr="00AD3BD9">
        <w:rPr>
          <w:rFonts w:ascii="Times New Roman" w:eastAsia="Times New Roman" w:hAnsi="Times New Roman" w:cs="Times New Roman"/>
          <w:sz w:val="28"/>
          <w:szCs w:val="28"/>
          <w:lang w:eastAsia="ru-RU"/>
        </w:rPr>
        <w:t>Радио</w:t>
      </w:r>
      <w:proofErr w:type="spellEnd"/>
      <w:r w:rsidR="00AD3BD9" w:rsidRPr="00AD3BD9">
        <w:rPr>
          <w:rFonts w:ascii="Times New Roman" w:eastAsia="Times New Roman" w:hAnsi="Times New Roman" w:cs="Times New Roman"/>
          <w:sz w:val="28"/>
          <w:szCs w:val="28"/>
          <w:lang w:eastAsia="ru-RU"/>
        </w:rPr>
        <w:t xml:space="preserve"> и </w:t>
      </w:r>
      <w:proofErr w:type="spellStart"/>
      <w:r w:rsidR="00AD3BD9" w:rsidRPr="00AD3BD9">
        <w:rPr>
          <w:rFonts w:ascii="Times New Roman" w:eastAsia="Times New Roman" w:hAnsi="Times New Roman" w:cs="Times New Roman"/>
          <w:sz w:val="28"/>
          <w:szCs w:val="28"/>
          <w:lang w:eastAsia="ru-RU"/>
        </w:rPr>
        <w:t>связь</w:t>
      </w:r>
      <w:proofErr w:type="spellEnd"/>
      <w:r w:rsidR="00AD3BD9" w:rsidRPr="00AD3BD9">
        <w:rPr>
          <w:rFonts w:ascii="Times New Roman" w:eastAsia="Times New Roman" w:hAnsi="Times New Roman" w:cs="Times New Roman"/>
          <w:sz w:val="28"/>
          <w:szCs w:val="28"/>
          <w:lang w:eastAsia="ru-RU"/>
        </w:rPr>
        <w:t xml:space="preserve">, 1982. 240 с.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Лемешко</w:t>
      </w:r>
      <w:proofErr w:type="spellEnd"/>
      <w:r w:rsidR="00AD3BD9" w:rsidRPr="00AD3BD9">
        <w:rPr>
          <w:rFonts w:ascii="Times New Roman" w:eastAsia="Times New Roman" w:hAnsi="Times New Roman" w:cs="Times New Roman"/>
          <w:sz w:val="28"/>
          <w:szCs w:val="28"/>
          <w:lang w:eastAsia="ru-RU"/>
        </w:rPr>
        <w:t xml:space="preserve"> А.В. </w:t>
      </w:r>
      <w:proofErr w:type="spellStart"/>
      <w:r w:rsidR="00AD3BD9" w:rsidRPr="00AD3BD9">
        <w:rPr>
          <w:rFonts w:ascii="Times New Roman" w:eastAsia="Times New Roman" w:hAnsi="Times New Roman" w:cs="Times New Roman"/>
          <w:sz w:val="28"/>
          <w:szCs w:val="28"/>
          <w:lang w:eastAsia="ru-RU"/>
        </w:rPr>
        <w:t>Особенности</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проведения</w:t>
      </w:r>
      <w:proofErr w:type="spellEnd"/>
      <w:r w:rsidR="00AD3BD9" w:rsidRPr="00AD3BD9">
        <w:rPr>
          <w:rFonts w:ascii="Times New Roman" w:eastAsia="Times New Roman" w:hAnsi="Times New Roman" w:cs="Times New Roman"/>
          <w:sz w:val="28"/>
          <w:szCs w:val="28"/>
          <w:lang w:eastAsia="ru-RU"/>
        </w:rPr>
        <w:t xml:space="preserve"> лабораторного </w:t>
      </w:r>
      <w:proofErr w:type="spellStart"/>
      <w:r w:rsidR="00AD3BD9" w:rsidRPr="00AD3BD9">
        <w:rPr>
          <w:rFonts w:ascii="Times New Roman" w:eastAsia="Times New Roman" w:hAnsi="Times New Roman" w:cs="Times New Roman"/>
          <w:sz w:val="28"/>
          <w:szCs w:val="28"/>
          <w:lang w:eastAsia="ru-RU"/>
        </w:rPr>
        <w:t>эксперимента</w:t>
      </w:r>
      <w:proofErr w:type="spellEnd"/>
      <w:r w:rsidR="00AD3BD9" w:rsidRPr="00AD3BD9">
        <w:rPr>
          <w:rFonts w:ascii="Times New Roman" w:eastAsia="Times New Roman" w:hAnsi="Times New Roman" w:cs="Times New Roman"/>
          <w:sz w:val="28"/>
          <w:szCs w:val="28"/>
          <w:lang w:eastAsia="ru-RU"/>
        </w:rPr>
        <w:t xml:space="preserve"> по </w:t>
      </w:r>
      <w:proofErr w:type="spellStart"/>
      <w:r w:rsidR="00AD3BD9" w:rsidRPr="00AD3BD9">
        <w:rPr>
          <w:rFonts w:ascii="Times New Roman" w:eastAsia="Times New Roman" w:hAnsi="Times New Roman" w:cs="Times New Roman"/>
          <w:sz w:val="28"/>
          <w:szCs w:val="28"/>
          <w:lang w:eastAsia="ru-RU"/>
        </w:rPr>
        <w:t>исследованию</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процессов</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управления</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очередями</w:t>
      </w:r>
      <w:proofErr w:type="spellEnd"/>
      <w:r w:rsidR="00AD3BD9" w:rsidRPr="00AD3BD9">
        <w:rPr>
          <w:rFonts w:ascii="Times New Roman" w:eastAsia="Times New Roman" w:hAnsi="Times New Roman" w:cs="Times New Roman"/>
          <w:sz w:val="28"/>
          <w:szCs w:val="28"/>
          <w:lang w:eastAsia="ru-RU"/>
        </w:rPr>
        <w:t xml:space="preserve"> в </w:t>
      </w:r>
      <w:proofErr w:type="spellStart"/>
      <w:r w:rsidR="00AD3BD9" w:rsidRPr="00AD3BD9">
        <w:rPr>
          <w:rFonts w:ascii="Times New Roman" w:eastAsia="Times New Roman" w:hAnsi="Times New Roman" w:cs="Times New Roman"/>
          <w:sz w:val="28"/>
          <w:szCs w:val="28"/>
          <w:lang w:eastAsia="ru-RU"/>
        </w:rPr>
        <w:t>телекоммуникационных</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сетях</w:t>
      </w:r>
      <w:proofErr w:type="spellEnd"/>
      <w:r w:rsidR="00AD3BD9" w:rsidRPr="00AD3BD9">
        <w:rPr>
          <w:rFonts w:ascii="Times New Roman" w:eastAsia="Times New Roman" w:hAnsi="Times New Roman" w:cs="Times New Roman"/>
          <w:sz w:val="28"/>
          <w:szCs w:val="28"/>
          <w:lang w:eastAsia="ru-RU"/>
        </w:rPr>
        <w:t xml:space="preserve"> / А.В. </w:t>
      </w:r>
      <w:proofErr w:type="spellStart"/>
      <w:r w:rsidR="00AD3BD9" w:rsidRPr="00AD3BD9">
        <w:rPr>
          <w:rFonts w:ascii="Times New Roman" w:eastAsia="Times New Roman" w:hAnsi="Times New Roman" w:cs="Times New Roman"/>
          <w:sz w:val="28"/>
          <w:szCs w:val="28"/>
          <w:lang w:eastAsia="ru-RU"/>
        </w:rPr>
        <w:t>Лемешко</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Али</w:t>
      </w:r>
      <w:proofErr w:type="spellEnd"/>
      <w:r w:rsidR="00AD3BD9" w:rsidRPr="00AD3BD9">
        <w:rPr>
          <w:rFonts w:ascii="Times New Roman" w:eastAsia="Times New Roman" w:hAnsi="Times New Roman" w:cs="Times New Roman"/>
          <w:sz w:val="28"/>
          <w:szCs w:val="28"/>
          <w:lang w:eastAsia="ru-RU"/>
        </w:rPr>
        <w:t xml:space="preserve"> С. </w:t>
      </w:r>
      <w:proofErr w:type="spellStart"/>
      <w:r w:rsidR="00AD3BD9" w:rsidRPr="00AD3BD9">
        <w:rPr>
          <w:rFonts w:ascii="Times New Roman" w:eastAsia="Times New Roman" w:hAnsi="Times New Roman" w:cs="Times New Roman"/>
          <w:sz w:val="28"/>
          <w:szCs w:val="28"/>
          <w:lang w:eastAsia="ru-RU"/>
        </w:rPr>
        <w:t>Али</w:t>
      </w:r>
      <w:proofErr w:type="spellEnd"/>
      <w:r w:rsidR="00AD3BD9" w:rsidRPr="00AD3BD9">
        <w:rPr>
          <w:rFonts w:ascii="Times New Roman" w:eastAsia="Times New Roman" w:hAnsi="Times New Roman" w:cs="Times New Roman"/>
          <w:sz w:val="28"/>
          <w:szCs w:val="28"/>
          <w:lang w:eastAsia="ru-RU"/>
        </w:rPr>
        <w:t xml:space="preserve">, М.В. </w:t>
      </w:r>
      <w:proofErr w:type="spellStart"/>
      <w:r w:rsidR="00AD3BD9" w:rsidRPr="00AD3BD9">
        <w:rPr>
          <w:rFonts w:ascii="Times New Roman" w:eastAsia="Times New Roman" w:hAnsi="Times New Roman" w:cs="Times New Roman"/>
          <w:sz w:val="28"/>
          <w:szCs w:val="28"/>
          <w:lang w:eastAsia="ru-RU"/>
        </w:rPr>
        <w:t>Семеняка</w:t>
      </w:r>
      <w:proofErr w:type="spellEnd"/>
      <w:r w:rsidR="00AD3BD9" w:rsidRPr="00AD3BD9">
        <w:rPr>
          <w:rFonts w:ascii="Times New Roman" w:eastAsia="Times New Roman" w:hAnsi="Times New Roman" w:cs="Times New Roman"/>
          <w:sz w:val="28"/>
          <w:szCs w:val="28"/>
          <w:lang w:eastAsia="ru-RU"/>
        </w:rPr>
        <w:t xml:space="preserve"> // Цифрові технології. – 2011. – Вип. 10. – С.5-17.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Методические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указания</w:t>
      </w:r>
      <w:proofErr w:type="spellEnd"/>
      <w:r w:rsidR="00AD3BD9" w:rsidRPr="00AD3BD9">
        <w:rPr>
          <w:rFonts w:ascii="Times New Roman" w:eastAsia="Times New Roman" w:hAnsi="Times New Roman" w:cs="Times New Roman"/>
          <w:sz w:val="28"/>
          <w:szCs w:val="28"/>
          <w:lang w:eastAsia="ru-RU"/>
        </w:rPr>
        <w:t xml:space="preserve"> к </w:t>
      </w:r>
      <w:proofErr w:type="spellStart"/>
      <w:r w:rsidR="00AD3BD9" w:rsidRPr="00AD3BD9">
        <w:rPr>
          <w:rFonts w:ascii="Times New Roman" w:eastAsia="Times New Roman" w:hAnsi="Times New Roman" w:cs="Times New Roman"/>
          <w:sz w:val="28"/>
          <w:szCs w:val="28"/>
          <w:lang w:eastAsia="ru-RU"/>
        </w:rPr>
        <w:t>лабораторным</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работам</w:t>
      </w:r>
      <w:proofErr w:type="spellEnd"/>
      <w:r w:rsidR="00AD3BD9" w:rsidRPr="00AD3BD9">
        <w:rPr>
          <w:rFonts w:ascii="Times New Roman" w:eastAsia="Times New Roman" w:hAnsi="Times New Roman" w:cs="Times New Roman"/>
          <w:sz w:val="28"/>
          <w:szCs w:val="28"/>
          <w:lang w:eastAsia="ru-RU"/>
        </w:rPr>
        <w:t xml:space="preserve"> по </w:t>
      </w:r>
      <w:proofErr w:type="spellStart"/>
      <w:r w:rsidR="00AD3BD9" w:rsidRPr="00AD3BD9">
        <w:rPr>
          <w:rFonts w:ascii="Times New Roman" w:eastAsia="Times New Roman" w:hAnsi="Times New Roman" w:cs="Times New Roman"/>
          <w:sz w:val="28"/>
          <w:szCs w:val="28"/>
          <w:lang w:eastAsia="ru-RU"/>
        </w:rPr>
        <w:t>дисциплине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Системы</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коммутации</w:t>
      </w:r>
      <w:proofErr w:type="spellEnd"/>
      <w:r w:rsidR="00AD3BD9" w:rsidRPr="00AD3BD9">
        <w:rPr>
          <w:rFonts w:ascii="Times New Roman" w:eastAsia="Times New Roman" w:hAnsi="Times New Roman" w:cs="Times New Roman"/>
          <w:sz w:val="28"/>
          <w:szCs w:val="28"/>
          <w:lang w:eastAsia="ru-RU"/>
        </w:rPr>
        <w:t xml:space="preserve"> и </w:t>
      </w:r>
      <w:proofErr w:type="spellStart"/>
      <w:r w:rsidR="00AD3BD9" w:rsidRPr="00AD3BD9">
        <w:rPr>
          <w:rFonts w:ascii="Times New Roman" w:eastAsia="Times New Roman" w:hAnsi="Times New Roman" w:cs="Times New Roman"/>
          <w:sz w:val="28"/>
          <w:szCs w:val="28"/>
          <w:lang w:eastAsia="ru-RU"/>
        </w:rPr>
        <w:t>распределения</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информации</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Часть</w:t>
      </w:r>
      <w:proofErr w:type="spellEnd"/>
      <w:r w:rsidR="00AD3BD9" w:rsidRPr="00AD3BD9">
        <w:rPr>
          <w:rFonts w:ascii="Times New Roman" w:eastAsia="Times New Roman" w:hAnsi="Times New Roman" w:cs="Times New Roman"/>
          <w:sz w:val="28"/>
          <w:szCs w:val="28"/>
          <w:lang w:eastAsia="ru-RU"/>
        </w:rPr>
        <w:t xml:space="preserve"> 2" для </w:t>
      </w:r>
      <w:proofErr w:type="spellStart"/>
      <w:r w:rsidR="00AD3BD9" w:rsidRPr="00AD3BD9">
        <w:rPr>
          <w:rFonts w:ascii="Times New Roman" w:eastAsia="Times New Roman" w:hAnsi="Times New Roman" w:cs="Times New Roman"/>
          <w:sz w:val="28"/>
          <w:szCs w:val="28"/>
          <w:lang w:eastAsia="ru-RU"/>
        </w:rPr>
        <w:t>студентов</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lastRenderedPageBreak/>
        <w:t>специальности</w:t>
      </w:r>
      <w:proofErr w:type="spellEnd"/>
      <w:r w:rsidR="00AD3BD9" w:rsidRPr="00AD3BD9">
        <w:rPr>
          <w:rFonts w:ascii="Times New Roman" w:eastAsia="Times New Roman" w:hAnsi="Times New Roman" w:cs="Times New Roman"/>
          <w:sz w:val="28"/>
          <w:szCs w:val="28"/>
          <w:lang w:eastAsia="ru-RU"/>
        </w:rPr>
        <w:t xml:space="preserve"> 7.092401 − </w:t>
      </w:r>
      <w:proofErr w:type="spellStart"/>
      <w:r w:rsidR="00AD3BD9" w:rsidRPr="00AD3BD9">
        <w:rPr>
          <w:rFonts w:ascii="Times New Roman" w:eastAsia="Times New Roman" w:hAnsi="Times New Roman" w:cs="Times New Roman"/>
          <w:sz w:val="28"/>
          <w:szCs w:val="28"/>
          <w:lang w:eastAsia="ru-RU"/>
        </w:rPr>
        <w:t>Телекоммуникационные</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системы</w:t>
      </w:r>
      <w:proofErr w:type="spellEnd"/>
      <w:r w:rsidR="00AD3BD9" w:rsidRPr="00AD3BD9">
        <w:rPr>
          <w:rFonts w:ascii="Times New Roman" w:eastAsia="Times New Roman" w:hAnsi="Times New Roman" w:cs="Times New Roman"/>
          <w:sz w:val="28"/>
          <w:szCs w:val="28"/>
          <w:lang w:eastAsia="ru-RU"/>
        </w:rPr>
        <w:t xml:space="preserve"> и сети / </w:t>
      </w:r>
      <w:proofErr w:type="spellStart"/>
      <w:r w:rsidR="00AD3BD9" w:rsidRPr="00AD3BD9">
        <w:rPr>
          <w:rFonts w:ascii="Times New Roman" w:eastAsia="Times New Roman" w:hAnsi="Times New Roman" w:cs="Times New Roman"/>
          <w:sz w:val="28"/>
          <w:szCs w:val="28"/>
          <w:lang w:eastAsia="ru-RU"/>
        </w:rPr>
        <w:t>Сост</w:t>
      </w:r>
      <w:proofErr w:type="spellEnd"/>
      <w:r w:rsidR="00AD3BD9" w:rsidRPr="00AD3BD9">
        <w:rPr>
          <w:rFonts w:ascii="Times New Roman" w:eastAsia="Times New Roman" w:hAnsi="Times New Roman" w:cs="Times New Roman"/>
          <w:sz w:val="28"/>
          <w:szCs w:val="28"/>
          <w:lang w:eastAsia="ru-RU"/>
        </w:rPr>
        <w:t xml:space="preserve">.: М.В. </w:t>
      </w:r>
      <w:proofErr w:type="spellStart"/>
      <w:r w:rsidR="00AD3BD9" w:rsidRPr="00AD3BD9">
        <w:rPr>
          <w:rFonts w:ascii="Times New Roman" w:eastAsia="Times New Roman" w:hAnsi="Times New Roman" w:cs="Times New Roman"/>
          <w:sz w:val="28"/>
          <w:szCs w:val="28"/>
          <w:lang w:eastAsia="ru-RU"/>
        </w:rPr>
        <w:t>Семеняка</w:t>
      </w:r>
      <w:proofErr w:type="spellEnd"/>
      <w:r w:rsidR="00AD3BD9" w:rsidRPr="00AD3BD9">
        <w:rPr>
          <w:rFonts w:ascii="Times New Roman" w:eastAsia="Times New Roman" w:hAnsi="Times New Roman" w:cs="Times New Roman"/>
          <w:sz w:val="28"/>
          <w:szCs w:val="28"/>
          <w:lang w:eastAsia="ru-RU"/>
        </w:rPr>
        <w:t xml:space="preserve">, Е.В. </w:t>
      </w:r>
      <w:proofErr w:type="spellStart"/>
      <w:r w:rsidR="00AD3BD9" w:rsidRPr="00AD3BD9">
        <w:rPr>
          <w:rFonts w:ascii="Times New Roman" w:eastAsia="Times New Roman" w:hAnsi="Times New Roman" w:cs="Times New Roman"/>
          <w:sz w:val="28"/>
          <w:szCs w:val="28"/>
          <w:lang w:eastAsia="ru-RU"/>
        </w:rPr>
        <w:t>Старкова</w:t>
      </w:r>
      <w:proofErr w:type="spellEnd"/>
      <w:r w:rsidR="00AD3BD9" w:rsidRPr="00AD3BD9">
        <w:rPr>
          <w:rFonts w:ascii="Times New Roman" w:eastAsia="Times New Roman" w:hAnsi="Times New Roman" w:cs="Times New Roman"/>
          <w:sz w:val="28"/>
          <w:szCs w:val="28"/>
          <w:lang w:eastAsia="ru-RU"/>
        </w:rPr>
        <w:t xml:space="preserve">, А.В. </w:t>
      </w:r>
      <w:proofErr w:type="spellStart"/>
      <w:r w:rsidR="00AD3BD9" w:rsidRPr="00AD3BD9">
        <w:rPr>
          <w:rFonts w:ascii="Times New Roman" w:eastAsia="Times New Roman" w:hAnsi="Times New Roman" w:cs="Times New Roman"/>
          <w:sz w:val="28"/>
          <w:szCs w:val="28"/>
          <w:lang w:eastAsia="ru-RU"/>
        </w:rPr>
        <w:t>Лемешко</w:t>
      </w:r>
      <w:proofErr w:type="spellEnd"/>
      <w:r w:rsidR="00AD3BD9" w:rsidRPr="00AD3BD9">
        <w:rPr>
          <w:rFonts w:ascii="Times New Roman" w:eastAsia="Times New Roman" w:hAnsi="Times New Roman" w:cs="Times New Roman"/>
          <w:sz w:val="28"/>
          <w:szCs w:val="28"/>
          <w:lang w:eastAsia="ru-RU"/>
        </w:rPr>
        <w:t xml:space="preserve">. − </w:t>
      </w:r>
      <w:proofErr w:type="spellStart"/>
      <w:r w:rsidR="00AD3BD9" w:rsidRPr="00AD3BD9">
        <w:rPr>
          <w:rFonts w:ascii="Times New Roman" w:eastAsia="Times New Roman" w:hAnsi="Times New Roman" w:cs="Times New Roman"/>
          <w:sz w:val="28"/>
          <w:szCs w:val="28"/>
          <w:lang w:eastAsia="ru-RU"/>
        </w:rPr>
        <w:t>Харьков</w:t>
      </w:r>
      <w:proofErr w:type="spellEnd"/>
      <w:r w:rsidR="00AD3BD9" w:rsidRPr="00AD3BD9">
        <w:rPr>
          <w:rFonts w:ascii="Times New Roman" w:eastAsia="Times New Roman" w:hAnsi="Times New Roman" w:cs="Times New Roman"/>
          <w:sz w:val="28"/>
          <w:szCs w:val="28"/>
          <w:lang w:eastAsia="ru-RU"/>
        </w:rPr>
        <w:t xml:space="preserve">: ХНУРЭ, 2014. 92 с.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Евсеева</w:t>
      </w:r>
      <w:proofErr w:type="spellEnd"/>
      <w:r w:rsidR="00AD3BD9" w:rsidRPr="00AD3BD9">
        <w:rPr>
          <w:rFonts w:ascii="Times New Roman" w:eastAsia="Times New Roman" w:hAnsi="Times New Roman" w:cs="Times New Roman"/>
          <w:sz w:val="28"/>
          <w:szCs w:val="28"/>
          <w:lang w:eastAsia="ru-RU"/>
        </w:rPr>
        <w:t xml:space="preserve"> О.Ю. Методика </w:t>
      </w:r>
      <w:proofErr w:type="spellStart"/>
      <w:r w:rsidR="00AD3BD9" w:rsidRPr="00AD3BD9">
        <w:rPr>
          <w:rFonts w:ascii="Times New Roman" w:eastAsia="Times New Roman" w:hAnsi="Times New Roman" w:cs="Times New Roman"/>
          <w:sz w:val="28"/>
          <w:szCs w:val="28"/>
          <w:lang w:eastAsia="ru-RU"/>
        </w:rPr>
        <w:t>экспериментального</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исследования</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методов</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управления</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трафиком</w:t>
      </w:r>
      <w:proofErr w:type="spellEnd"/>
      <w:r w:rsidR="00AD3BD9" w:rsidRPr="00AD3BD9">
        <w:rPr>
          <w:rFonts w:ascii="Times New Roman" w:eastAsia="Times New Roman" w:hAnsi="Times New Roman" w:cs="Times New Roman"/>
          <w:sz w:val="28"/>
          <w:szCs w:val="28"/>
          <w:lang w:eastAsia="ru-RU"/>
        </w:rPr>
        <w:t xml:space="preserve"> в сети [Електронний ресурс] // Проблеми телекомунікацій. – 2011. – № 3 (5). – С. 89 – 104. – Режим доступу до журн.: </w:t>
      </w:r>
      <w:hyperlink r:id="rId84" w:history="1">
        <w:r w:rsidR="00AD3BD9" w:rsidRPr="005F3B1D">
          <w:rPr>
            <w:rStyle w:val="ad"/>
            <w:rFonts w:ascii="Times New Roman" w:eastAsia="Times New Roman" w:hAnsi="Times New Roman" w:cs="Times New Roman"/>
            <w:sz w:val="28"/>
            <w:szCs w:val="28"/>
            <w:lang w:eastAsia="ru-RU"/>
          </w:rPr>
          <w:t>http://pt.journal.kh.ua/2011/3/1/113_yevseyeva_experiment.pdf</w:t>
        </w:r>
      </w:hyperlink>
      <w:r w:rsidR="00AD3BD9" w:rsidRPr="00AD3BD9">
        <w:rPr>
          <w:rFonts w:ascii="Times New Roman" w:eastAsia="Times New Roman" w:hAnsi="Times New Roman" w:cs="Times New Roman"/>
          <w:sz w:val="28"/>
          <w:szCs w:val="28"/>
          <w:lang w:eastAsia="ru-RU"/>
        </w:rPr>
        <w:t xml:space="preserve">. </w:t>
      </w:r>
    </w:p>
    <w:p w:rsidR="00AD3BD9"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w:t>
      </w:r>
      <w:r w:rsidR="00AD3BD9" w:rsidRPr="00AD3BD9">
        <w:rPr>
          <w:rFonts w:ascii="Times New Roman" w:eastAsia="Times New Roman" w:hAnsi="Times New Roman" w:cs="Times New Roman"/>
          <w:sz w:val="28"/>
          <w:szCs w:val="28"/>
          <w:lang w:eastAsia="ru-RU"/>
        </w:rPr>
        <w:t xml:space="preserve">. Class-Based </w:t>
      </w:r>
      <w:proofErr w:type="spellStart"/>
      <w:r w:rsidR="00AD3BD9" w:rsidRPr="00AD3BD9">
        <w:rPr>
          <w:rFonts w:ascii="Times New Roman" w:eastAsia="Times New Roman" w:hAnsi="Times New Roman" w:cs="Times New Roman"/>
          <w:sz w:val="28"/>
          <w:szCs w:val="28"/>
          <w:lang w:eastAsia="ru-RU"/>
        </w:rPr>
        <w:t>Weighted</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Fair</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Queueing</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Электронный</w:t>
      </w:r>
      <w:proofErr w:type="spellEnd"/>
      <w:r w:rsidR="00AD3BD9" w:rsidRPr="00AD3BD9">
        <w:rPr>
          <w:rFonts w:ascii="Times New Roman" w:eastAsia="Times New Roman" w:hAnsi="Times New Roman" w:cs="Times New Roman"/>
          <w:sz w:val="28"/>
          <w:szCs w:val="28"/>
          <w:lang w:eastAsia="ru-RU"/>
        </w:rPr>
        <w:t xml:space="preserve"> ресурс] / </w:t>
      </w:r>
      <w:proofErr w:type="spellStart"/>
      <w:r w:rsidR="00AD3BD9" w:rsidRPr="00AD3BD9">
        <w:rPr>
          <w:rFonts w:ascii="Times New Roman" w:eastAsia="Times New Roman" w:hAnsi="Times New Roman" w:cs="Times New Roman"/>
          <w:sz w:val="28"/>
          <w:szCs w:val="28"/>
          <w:lang w:eastAsia="ru-RU"/>
        </w:rPr>
        <w:t>Cisco</w:t>
      </w:r>
      <w:proofErr w:type="spellEnd"/>
      <w:r w:rsidR="00AD3BD9" w:rsidRPr="00AD3BD9">
        <w:rPr>
          <w:rFonts w:ascii="Times New Roman" w:eastAsia="Times New Roman" w:hAnsi="Times New Roman" w:cs="Times New Roman"/>
          <w:sz w:val="28"/>
          <w:szCs w:val="28"/>
          <w:lang w:eastAsia="ru-RU"/>
        </w:rPr>
        <w:t xml:space="preserve"> IOS </w:t>
      </w:r>
      <w:proofErr w:type="spellStart"/>
      <w:r w:rsidR="00AD3BD9" w:rsidRPr="00AD3BD9">
        <w:rPr>
          <w:rFonts w:ascii="Times New Roman" w:eastAsia="Times New Roman" w:hAnsi="Times New Roman" w:cs="Times New Roman"/>
          <w:sz w:val="28"/>
          <w:szCs w:val="28"/>
          <w:lang w:eastAsia="ru-RU"/>
        </w:rPr>
        <w:t>Software</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Releases</w:t>
      </w:r>
      <w:proofErr w:type="spellEnd"/>
      <w:r w:rsidR="00AD3BD9" w:rsidRPr="00AD3BD9">
        <w:rPr>
          <w:rFonts w:ascii="Times New Roman" w:eastAsia="Times New Roman" w:hAnsi="Times New Roman" w:cs="Times New Roman"/>
          <w:sz w:val="28"/>
          <w:szCs w:val="28"/>
          <w:lang w:eastAsia="ru-RU"/>
        </w:rPr>
        <w:t xml:space="preserve"> 12.0.  </w:t>
      </w:r>
    </w:p>
    <w:p w:rsidR="00AD3BD9" w:rsidRPr="005B57AA" w:rsidRDefault="008255D9" w:rsidP="00536D5B">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w:t>
      </w:r>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Cisco</w:t>
      </w:r>
      <w:proofErr w:type="spellEnd"/>
      <w:r w:rsidR="00AD3BD9" w:rsidRPr="00AD3BD9">
        <w:rPr>
          <w:rFonts w:ascii="Times New Roman" w:eastAsia="Times New Roman" w:hAnsi="Times New Roman" w:cs="Times New Roman"/>
          <w:sz w:val="28"/>
          <w:szCs w:val="28"/>
          <w:lang w:eastAsia="ru-RU"/>
        </w:rPr>
        <w:t xml:space="preserve"> IOS </w:t>
      </w:r>
      <w:proofErr w:type="spellStart"/>
      <w:r w:rsidR="00AD3BD9" w:rsidRPr="00AD3BD9">
        <w:rPr>
          <w:rFonts w:ascii="Times New Roman" w:eastAsia="Times New Roman" w:hAnsi="Times New Roman" w:cs="Times New Roman"/>
          <w:sz w:val="28"/>
          <w:szCs w:val="28"/>
          <w:lang w:eastAsia="ru-RU"/>
        </w:rPr>
        <w:t>Configuration</w:t>
      </w:r>
      <w:proofErr w:type="spellEnd"/>
      <w:r w:rsidR="00AD3BD9" w:rsidRPr="00AD3BD9">
        <w:rPr>
          <w:rFonts w:ascii="Times New Roman" w:eastAsia="Times New Roman" w:hAnsi="Times New Roman" w:cs="Times New Roman"/>
          <w:sz w:val="28"/>
          <w:szCs w:val="28"/>
          <w:lang w:eastAsia="ru-RU"/>
        </w:rPr>
        <w:t xml:space="preserve"> Fundamentals </w:t>
      </w:r>
      <w:proofErr w:type="spellStart"/>
      <w:r w:rsidR="00AD3BD9" w:rsidRPr="00AD3BD9">
        <w:rPr>
          <w:rFonts w:ascii="Times New Roman" w:eastAsia="Times New Roman" w:hAnsi="Times New Roman" w:cs="Times New Roman"/>
          <w:sz w:val="28"/>
          <w:szCs w:val="28"/>
          <w:lang w:eastAsia="ru-RU"/>
        </w:rPr>
        <w:t>and</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Network</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Management</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Configuration</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Guide</w:t>
      </w:r>
      <w:proofErr w:type="spellEnd"/>
      <w:r w:rsidR="00AD3BD9" w:rsidRPr="00AD3BD9">
        <w:rPr>
          <w:rFonts w:ascii="Times New Roman" w:eastAsia="Times New Roman" w:hAnsi="Times New Roman" w:cs="Times New Roman"/>
          <w:sz w:val="28"/>
          <w:szCs w:val="28"/>
          <w:lang w:eastAsia="ru-RU"/>
        </w:rPr>
        <w:t xml:space="preserve">, </w:t>
      </w:r>
      <w:proofErr w:type="spellStart"/>
      <w:r w:rsidR="00AD3BD9" w:rsidRPr="00AD3BD9">
        <w:rPr>
          <w:rFonts w:ascii="Times New Roman" w:eastAsia="Times New Roman" w:hAnsi="Times New Roman" w:cs="Times New Roman"/>
          <w:sz w:val="28"/>
          <w:szCs w:val="28"/>
          <w:lang w:eastAsia="ru-RU"/>
        </w:rPr>
        <w:t>Release</w:t>
      </w:r>
      <w:proofErr w:type="spellEnd"/>
      <w:r w:rsidR="00AD3BD9" w:rsidRPr="00AD3BD9">
        <w:rPr>
          <w:rFonts w:ascii="Times New Roman" w:eastAsia="Times New Roman" w:hAnsi="Times New Roman" w:cs="Times New Roman"/>
          <w:sz w:val="28"/>
          <w:szCs w:val="28"/>
          <w:lang w:eastAsia="ru-RU"/>
        </w:rPr>
        <w:t xml:space="preserve"> 12.3..  </w:t>
      </w:r>
    </w:p>
    <w:p w:rsidR="00AD3BD9" w:rsidRDefault="008255D9" w:rsidP="00536D5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19</w:t>
      </w:r>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Avallone</w:t>
      </w:r>
      <w:proofErr w:type="spellEnd"/>
      <w:r w:rsidR="00AD3BD9" w:rsidRPr="00AD3BD9">
        <w:rPr>
          <w:rFonts w:ascii="Times New Roman" w:hAnsi="Times New Roman" w:cs="Times New Roman"/>
          <w:sz w:val="28"/>
          <w:szCs w:val="28"/>
        </w:rPr>
        <w:t xml:space="preserve"> S. D-ITG </w:t>
      </w:r>
      <w:proofErr w:type="spellStart"/>
      <w:r w:rsidR="00AD3BD9" w:rsidRPr="00AD3BD9">
        <w:rPr>
          <w:rFonts w:ascii="Times New Roman" w:hAnsi="Times New Roman" w:cs="Times New Roman"/>
          <w:sz w:val="28"/>
          <w:szCs w:val="28"/>
        </w:rPr>
        <w:t>Distributed</w:t>
      </w:r>
      <w:proofErr w:type="spellEnd"/>
      <w:r w:rsidR="00AD3BD9" w:rsidRPr="00AD3BD9">
        <w:rPr>
          <w:rFonts w:ascii="Times New Roman" w:hAnsi="Times New Roman" w:cs="Times New Roman"/>
          <w:sz w:val="28"/>
          <w:szCs w:val="28"/>
        </w:rPr>
        <w:t xml:space="preserve"> Internet </w:t>
      </w:r>
      <w:proofErr w:type="spellStart"/>
      <w:r w:rsidR="00AD3BD9" w:rsidRPr="00AD3BD9">
        <w:rPr>
          <w:rFonts w:ascii="Times New Roman" w:hAnsi="Times New Roman" w:cs="Times New Roman"/>
          <w:sz w:val="28"/>
          <w:szCs w:val="28"/>
        </w:rPr>
        <w:t>Traffic</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Generator</w:t>
      </w:r>
      <w:proofErr w:type="spellEnd"/>
      <w:r w:rsidR="00AD3BD9" w:rsidRPr="00AD3BD9">
        <w:rPr>
          <w:rFonts w:ascii="Times New Roman" w:hAnsi="Times New Roman" w:cs="Times New Roman"/>
          <w:sz w:val="28"/>
          <w:szCs w:val="28"/>
        </w:rPr>
        <w:t xml:space="preserve"> /  S. </w:t>
      </w:r>
      <w:proofErr w:type="spellStart"/>
      <w:r w:rsidR="00AD3BD9" w:rsidRPr="00AD3BD9">
        <w:rPr>
          <w:rFonts w:ascii="Times New Roman" w:hAnsi="Times New Roman" w:cs="Times New Roman"/>
          <w:sz w:val="28"/>
          <w:szCs w:val="28"/>
        </w:rPr>
        <w:t>Avallone</w:t>
      </w:r>
      <w:proofErr w:type="spellEnd"/>
      <w:r w:rsidR="00AD3BD9" w:rsidRPr="00AD3BD9">
        <w:rPr>
          <w:rFonts w:ascii="Times New Roman" w:hAnsi="Times New Roman" w:cs="Times New Roman"/>
          <w:sz w:val="28"/>
          <w:szCs w:val="28"/>
        </w:rPr>
        <w:t xml:space="preserve">, S. </w:t>
      </w:r>
      <w:proofErr w:type="spellStart"/>
      <w:r w:rsidR="00AD3BD9" w:rsidRPr="00AD3BD9">
        <w:rPr>
          <w:rFonts w:ascii="Times New Roman" w:hAnsi="Times New Roman" w:cs="Times New Roman"/>
          <w:sz w:val="28"/>
          <w:szCs w:val="28"/>
        </w:rPr>
        <w:t>Guadagno</w:t>
      </w:r>
      <w:proofErr w:type="spellEnd"/>
      <w:r w:rsidR="00AD3BD9" w:rsidRPr="00AD3BD9">
        <w:rPr>
          <w:rFonts w:ascii="Times New Roman" w:hAnsi="Times New Roman" w:cs="Times New Roman"/>
          <w:sz w:val="28"/>
          <w:szCs w:val="28"/>
        </w:rPr>
        <w:t xml:space="preserve">, D. </w:t>
      </w:r>
      <w:proofErr w:type="spellStart"/>
      <w:r w:rsidR="00AD3BD9" w:rsidRPr="00AD3BD9">
        <w:rPr>
          <w:rFonts w:ascii="Times New Roman" w:hAnsi="Times New Roman" w:cs="Times New Roman"/>
          <w:sz w:val="28"/>
          <w:szCs w:val="28"/>
        </w:rPr>
        <w:t>Emma</w:t>
      </w:r>
      <w:proofErr w:type="spellEnd"/>
      <w:r w:rsidR="00AD3BD9" w:rsidRPr="00AD3BD9">
        <w:rPr>
          <w:rFonts w:ascii="Times New Roman" w:hAnsi="Times New Roman" w:cs="Times New Roman"/>
          <w:sz w:val="28"/>
          <w:szCs w:val="28"/>
        </w:rPr>
        <w:t xml:space="preserve">, A. </w:t>
      </w:r>
      <w:proofErr w:type="spellStart"/>
      <w:r w:rsidR="00AD3BD9" w:rsidRPr="00AD3BD9">
        <w:rPr>
          <w:rFonts w:ascii="Times New Roman" w:hAnsi="Times New Roman" w:cs="Times New Roman"/>
          <w:sz w:val="28"/>
          <w:szCs w:val="28"/>
        </w:rPr>
        <w:t>Pescape</w:t>
      </w:r>
      <w:proofErr w:type="spellEnd"/>
      <w:r w:rsidR="00AD3BD9" w:rsidRPr="00AD3BD9">
        <w:rPr>
          <w:rFonts w:ascii="Times New Roman" w:hAnsi="Times New Roman" w:cs="Times New Roman"/>
          <w:sz w:val="28"/>
          <w:szCs w:val="28"/>
        </w:rPr>
        <w:t xml:space="preserve">, G. </w:t>
      </w:r>
      <w:proofErr w:type="spellStart"/>
      <w:r w:rsidR="00AD3BD9" w:rsidRPr="00AD3BD9">
        <w:rPr>
          <w:rFonts w:ascii="Times New Roman" w:hAnsi="Times New Roman" w:cs="Times New Roman"/>
          <w:sz w:val="28"/>
          <w:szCs w:val="28"/>
        </w:rPr>
        <w:t>Ventre</w:t>
      </w:r>
      <w:proofErr w:type="spellEnd"/>
      <w:r w:rsidR="00AD3BD9" w:rsidRPr="00AD3BD9">
        <w:rPr>
          <w:rFonts w:ascii="Times New Roman" w:hAnsi="Times New Roman" w:cs="Times New Roman"/>
          <w:sz w:val="28"/>
          <w:szCs w:val="28"/>
        </w:rPr>
        <w:t xml:space="preserve"> // </w:t>
      </w:r>
      <w:proofErr w:type="spellStart"/>
      <w:r w:rsidR="00AD3BD9" w:rsidRPr="00AD3BD9">
        <w:rPr>
          <w:rFonts w:ascii="Times New Roman" w:hAnsi="Times New Roman" w:cs="Times New Roman"/>
          <w:sz w:val="28"/>
          <w:szCs w:val="28"/>
        </w:rPr>
        <w:t>Proceedings</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of</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the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First</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International</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Conference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on</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the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Quantitative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Evaluation</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of</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Systems</w:t>
      </w:r>
      <w:proofErr w:type="spellEnd"/>
      <w:r w:rsidR="00AD3BD9" w:rsidRPr="00AD3BD9">
        <w:rPr>
          <w:rFonts w:ascii="Times New Roman" w:hAnsi="Times New Roman" w:cs="Times New Roman"/>
          <w:sz w:val="28"/>
          <w:szCs w:val="28"/>
        </w:rPr>
        <w:t xml:space="preserve"> (QEST’04) – 2004. – </w:t>
      </w:r>
      <w:proofErr w:type="spellStart"/>
      <w:r w:rsidR="00AD3BD9" w:rsidRPr="00AD3BD9">
        <w:rPr>
          <w:rFonts w:ascii="Times New Roman" w:hAnsi="Times New Roman" w:cs="Times New Roman"/>
          <w:sz w:val="28"/>
          <w:szCs w:val="28"/>
        </w:rPr>
        <w:t>Vol</w:t>
      </w:r>
      <w:proofErr w:type="spellEnd"/>
      <w:r w:rsidR="00AD3BD9" w:rsidRPr="00AD3BD9">
        <w:rPr>
          <w:rFonts w:ascii="Times New Roman" w:hAnsi="Times New Roman" w:cs="Times New Roman"/>
          <w:sz w:val="28"/>
          <w:szCs w:val="28"/>
        </w:rPr>
        <w:t>. 4. – P 58-59.</w:t>
      </w:r>
    </w:p>
    <w:p w:rsidR="00AD3BD9" w:rsidRDefault="00AD3BD9" w:rsidP="00536D5B">
      <w:pPr>
        <w:spacing w:after="0" w:line="360" w:lineRule="auto"/>
        <w:ind w:firstLine="720"/>
        <w:jc w:val="both"/>
        <w:rPr>
          <w:rFonts w:ascii="Times New Roman" w:hAnsi="Times New Roman" w:cs="Times New Roman"/>
          <w:sz w:val="28"/>
          <w:szCs w:val="28"/>
        </w:rPr>
      </w:pPr>
      <w:r w:rsidRPr="00AD3BD9">
        <w:rPr>
          <w:rFonts w:ascii="Times New Roman" w:hAnsi="Times New Roman" w:cs="Times New Roman"/>
          <w:sz w:val="28"/>
          <w:szCs w:val="28"/>
        </w:rPr>
        <w:t xml:space="preserve"> </w:t>
      </w:r>
      <w:r w:rsidR="008255D9">
        <w:rPr>
          <w:rFonts w:ascii="Times New Roman" w:hAnsi="Times New Roman" w:cs="Times New Roman"/>
          <w:sz w:val="28"/>
          <w:szCs w:val="28"/>
        </w:rPr>
        <w:t>20</w:t>
      </w:r>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Avallone</w:t>
      </w:r>
      <w:proofErr w:type="spellEnd"/>
      <w:r w:rsidRPr="00AD3BD9">
        <w:rPr>
          <w:rFonts w:ascii="Times New Roman" w:hAnsi="Times New Roman" w:cs="Times New Roman"/>
          <w:sz w:val="28"/>
          <w:szCs w:val="28"/>
        </w:rPr>
        <w:t xml:space="preserve"> S. </w:t>
      </w:r>
      <w:proofErr w:type="spellStart"/>
      <w:r w:rsidRPr="00AD3BD9">
        <w:rPr>
          <w:rFonts w:ascii="Times New Roman" w:hAnsi="Times New Roman" w:cs="Times New Roman"/>
          <w:sz w:val="28"/>
          <w:szCs w:val="28"/>
        </w:rPr>
        <w:t>Performance</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evaluation</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of</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an</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open</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distributed</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platform</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for</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realistic</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traffic</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generation</w:t>
      </w:r>
      <w:proofErr w:type="spellEnd"/>
      <w:r w:rsidRPr="00AD3BD9">
        <w:rPr>
          <w:rFonts w:ascii="Times New Roman" w:hAnsi="Times New Roman" w:cs="Times New Roman"/>
          <w:sz w:val="28"/>
          <w:szCs w:val="28"/>
        </w:rPr>
        <w:t xml:space="preserve"> / S. </w:t>
      </w:r>
      <w:proofErr w:type="spellStart"/>
      <w:r w:rsidRPr="00AD3BD9">
        <w:rPr>
          <w:rFonts w:ascii="Times New Roman" w:hAnsi="Times New Roman" w:cs="Times New Roman"/>
          <w:sz w:val="28"/>
          <w:szCs w:val="28"/>
        </w:rPr>
        <w:t>Avallone</w:t>
      </w:r>
      <w:proofErr w:type="spellEnd"/>
      <w:r w:rsidRPr="00AD3BD9">
        <w:rPr>
          <w:rFonts w:ascii="Times New Roman" w:hAnsi="Times New Roman" w:cs="Times New Roman"/>
          <w:sz w:val="28"/>
          <w:szCs w:val="28"/>
        </w:rPr>
        <w:t xml:space="preserve">, S. </w:t>
      </w:r>
      <w:proofErr w:type="spellStart"/>
      <w:r w:rsidRPr="00AD3BD9">
        <w:rPr>
          <w:rFonts w:ascii="Times New Roman" w:hAnsi="Times New Roman" w:cs="Times New Roman"/>
          <w:sz w:val="28"/>
          <w:szCs w:val="28"/>
        </w:rPr>
        <w:t>Guadagno</w:t>
      </w:r>
      <w:proofErr w:type="spellEnd"/>
      <w:r w:rsidRPr="00AD3BD9">
        <w:rPr>
          <w:rFonts w:ascii="Times New Roman" w:hAnsi="Times New Roman" w:cs="Times New Roman"/>
          <w:sz w:val="28"/>
          <w:szCs w:val="28"/>
        </w:rPr>
        <w:t xml:space="preserve">, D. </w:t>
      </w:r>
      <w:proofErr w:type="spellStart"/>
      <w:r w:rsidRPr="00AD3BD9">
        <w:rPr>
          <w:rFonts w:ascii="Times New Roman" w:hAnsi="Times New Roman" w:cs="Times New Roman"/>
          <w:sz w:val="28"/>
          <w:szCs w:val="28"/>
        </w:rPr>
        <w:t>Emma</w:t>
      </w:r>
      <w:proofErr w:type="spellEnd"/>
      <w:r w:rsidRPr="00AD3BD9">
        <w:rPr>
          <w:rFonts w:ascii="Times New Roman" w:hAnsi="Times New Roman" w:cs="Times New Roman"/>
          <w:sz w:val="28"/>
          <w:szCs w:val="28"/>
        </w:rPr>
        <w:t xml:space="preserve">, A. </w:t>
      </w:r>
      <w:proofErr w:type="spellStart"/>
      <w:r w:rsidRPr="00AD3BD9">
        <w:rPr>
          <w:rFonts w:ascii="Times New Roman" w:hAnsi="Times New Roman" w:cs="Times New Roman"/>
          <w:sz w:val="28"/>
          <w:szCs w:val="28"/>
        </w:rPr>
        <w:t>Pescape</w:t>
      </w:r>
      <w:proofErr w:type="spellEnd"/>
      <w:r w:rsidRPr="00AD3BD9">
        <w:rPr>
          <w:rFonts w:ascii="Times New Roman" w:hAnsi="Times New Roman" w:cs="Times New Roman"/>
          <w:sz w:val="28"/>
          <w:szCs w:val="28"/>
        </w:rPr>
        <w:t xml:space="preserve">, G. </w:t>
      </w:r>
      <w:proofErr w:type="spellStart"/>
      <w:r w:rsidRPr="00AD3BD9">
        <w:rPr>
          <w:rFonts w:ascii="Times New Roman" w:hAnsi="Times New Roman" w:cs="Times New Roman"/>
          <w:sz w:val="28"/>
          <w:szCs w:val="28"/>
        </w:rPr>
        <w:t>Ventre</w:t>
      </w:r>
      <w:proofErr w:type="spellEnd"/>
      <w:r w:rsidRPr="00AD3BD9">
        <w:rPr>
          <w:rFonts w:ascii="Times New Roman" w:hAnsi="Times New Roman" w:cs="Times New Roman"/>
          <w:sz w:val="28"/>
          <w:szCs w:val="28"/>
        </w:rPr>
        <w:t xml:space="preserve"> // </w:t>
      </w:r>
      <w:proofErr w:type="spellStart"/>
      <w:r w:rsidRPr="00AD3BD9">
        <w:rPr>
          <w:rFonts w:ascii="Times New Roman" w:hAnsi="Times New Roman" w:cs="Times New Roman"/>
          <w:sz w:val="28"/>
          <w:szCs w:val="28"/>
        </w:rPr>
        <w:t>Performance</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evaluation</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International</w:t>
      </w:r>
      <w:proofErr w:type="spellEnd"/>
      <w:r w:rsidRPr="00AD3BD9">
        <w:rPr>
          <w:rFonts w:ascii="Times New Roman" w:hAnsi="Times New Roman" w:cs="Times New Roman"/>
          <w:sz w:val="28"/>
          <w:szCs w:val="28"/>
        </w:rPr>
        <w:t xml:space="preserve"> </w:t>
      </w:r>
      <w:proofErr w:type="spellStart"/>
      <w:r w:rsidRPr="00AD3BD9">
        <w:rPr>
          <w:rFonts w:ascii="Times New Roman" w:hAnsi="Times New Roman" w:cs="Times New Roman"/>
          <w:sz w:val="28"/>
          <w:szCs w:val="28"/>
        </w:rPr>
        <w:t>journal</w:t>
      </w:r>
      <w:proofErr w:type="spellEnd"/>
      <w:r w:rsidRPr="00AD3BD9">
        <w:rPr>
          <w:rFonts w:ascii="Times New Roman" w:hAnsi="Times New Roman" w:cs="Times New Roman"/>
          <w:sz w:val="28"/>
          <w:szCs w:val="28"/>
        </w:rPr>
        <w:t xml:space="preserve"> – 2005. – P 359-392. </w:t>
      </w:r>
    </w:p>
    <w:p w:rsidR="00AD3BD9" w:rsidRDefault="008255D9" w:rsidP="00536D5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21</w:t>
      </w:r>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Kolahi</w:t>
      </w:r>
      <w:proofErr w:type="spellEnd"/>
      <w:r w:rsidR="00AD3BD9" w:rsidRPr="00AD3BD9">
        <w:rPr>
          <w:rFonts w:ascii="Times New Roman" w:hAnsi="Times New Roman" w:cs="Times New Roman"/>
          <w:sz w:val="28"/>
          <w:szCs w:val="28"/>
        </w:rPr>
        <w:t xml:space="preserve"> S. S. </w:t>
      </w:r>
      <w:proofErr w:type="spellStart"/>
      <w:r w:rsidR="00AD3BD9" w:rsidRPr="00AD3BD9">
        <w:rPr>
          <w:rFonts w:ascii="Times New Roman" w:hAnsi="Times New Roman" w:cs="Times New Roman"/>
          <w:sz w:val="28"/>
          <w:szCs w:val="28"/>
        </w:rPr>
        <w:t>Performance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Monitoring</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of</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Various</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Network</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Traffic</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Generators</w:t>
      </w:r>
      <w:proofErr w:type="spellEnd"/>
      <w:r w:rsidR="00AD3BD9" w:rsidRPr="00AD3BD9">
        <w:rPr>
          <w:rFonts w:ascii="Times New Roman" w:hAnsi="Times New Roman" w:cs="Times New Roman"/>
          <w:sz w:val="28"/>
          <w:szCs w:val="28"/>
        </w:rPr>
        <w:t xml:space="preserve"> / S. </w:t>
      </w:r>
      <w:proofErr w:type="spellStart"/>
      <w:r w:rsidR="00AD3BD9" w:rsidRPr="00AD3BD9">
        <w:rPr>
          <w:rFonts w:ascii="Times New Roman" w:hAnsi="Times New Roman" w:cs="Times New Roman"/>
          <w:sz w:val="28"/>
          <w:szCs w:val="28"/>
        </w:rPr>
        <w:t>S.Kolahi</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S.Narayan</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Du</w:t>
      </w:r>
      <w:proofErr w:type="spellEnd"/>
      <w:r w:rsidR="00AD3BD9" w:rsidRPr="00AD3BD9">
        <w:rPr>
          <w:rFonts w:ascii="Times New Roman" w:hAnsi="Times New Roman" w:cs="Times New Roman"/>
          <w:sz w:val="28"/>
          <w:szCs w:val="28"/>
        </w:rPr>
        <w:t xml:space="preserve">. D. T. </w:t>
      </w:r>
      <w:proofErr w:type="spellStart"/>
      <w:r w:rsidR="00AD3BD9" w:rsidRPr="00AD3BD9">
        <w:rPr>
          <w:rFonts w:ascii="Times New Roman" w:hAnsi="Times New Roman" w:cs="Times New Roman"/>
          <w:sz w:val="28"/>
          <w:szCs w:val="28"/>
        </w:rPr>
        <w:t>Nguyen</w:t>
      </w:r>
      <w:proofErr w:type="spellEnd"/>
      <w:r w:rsidR="00AD3BD9" w:rsidRPr="00AD3BD9">
        <w:rPr>
          <w:rFonts w:ascii="Times New Roman" w:hAnsi="Times New Roman" w:cs="Times New Roman"/>
          <w:sz w:val="28"/>
          <w:szCs w:val="28"/>
        </w:rPr>
        <w:t xml:space="preserve">, Y.  </w:t>
      </w:r>
      <w:proofErr w:type="spellStart"/>
      <w:r w:rsidR="00AD3BD9" w:rsidRPr="00AD3BD9">
        <w:rPr>
          <w:rFonts w:ascii="Times New Roman" w:hAnsi="Times New Roman" w:cs="Times New Roman"/>
          <w:sz w:val="28"/>
          <w:szCs w:val="28"/>
        </w:rPr>
        <w:t>Sunarto</w:t>
      </w:r>
      <w:proofErr w:type="spellEnd"/>
      <w:r w:rsidR="00AD3BD9" w:rsidRPr="00AD3BD9">
        <w:rPr>
          <w:rFonts w:ascii="Times New Roman" w:hAnsi="Times New Roman" w:cs="Times New Roman"/>
          <w:sz w:val="28"/>
          <w:szCs w:val="28"/>
        </w:rPr>
        <w:t xml:space="preserve"> // UKSIM '11 </w:t>
      </w:r>
      <w:proofErr w:type="spellStart"/>
      <w:r w:rsidR="00AD3BD9" w:rsidRPr="00AD3BD9">
        <w:rPr>
          <w:rFonts w:ascii="Times New Roman" w:hAnsi="Times New Roman" w:cs="Times New Roman"/>
          <w:sz w:val="28"/>
          <w:szCs w:val="28"/>
        </w:rPr>
        <w:t>Proceedings</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of</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the</w:t>
      </w:r>
      <w:proofErr w:type="spellEnd"/>
      <w:r w:rsidR="00AD3BD9" w:rsidRPr="00AD3BD9">
        <w:rPr>
          <w:rFonts w:ascii="Times New Roman" w:hAnsi="Times New Roman" w:cs="Times New Roman"/>
          <w:sz w:val="28"/>
          <w:szCs w:val="28"/>
        </w:rPr>
        <w:t xml:space="preserve"> 2011 </w:t>
      </w:r>
      <w:proofErr w:type="spellStart"/>
      <w:r w:rsidR="00AD3BD9" w:rsidRPr="00AD3BD9">
        <w:rPr>
          <w:rFonts w:ascii="Times New Roman" w:hAnsi="Times New Roman" w:cs="Times New Roman"/>
          <w:sz w:val="28"/>
          <w:szCs w:val="28"/>
        </w:rPr>
        <w:t>UKSim</w:t>
      </w:r>
      <w:proofErr w:type="spellEnd"/>
      <w:r w:rsidR="00AD3BD9" w:rsidRPr="00AD3BD9">
        <w:rPr>
          <w:rFonts w:ascii="Times New Roman" w:hAnsi="Times New Roman" w:cs="Times New Roman"/>
          <w:sz w:val="28"/>
          <w:szCs w:val="28"/>
        </w:rPr>
        <w:t xml:space="preserve"> 13th </w:t>
      </w:r>
      <w:proofErr w:type="spellStart"/>
      <w:r w:rsidR="00AD3BD9" w:rsidRPr="00AD3BD9">
        <w:rPr>
          <w:rFonts w:ascii="Times New Roman" w:hAnsi="Times New Roman" w:cs="Times New Roman"/>
          <w:sz w:val="28"/>
          <w:szCs w:val="28"/>
        </w:rPr>
        <w:t>International</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Conference</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on</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Computer</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Modelling</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and</w:t>
      </w:r>
      <w:proofErr w:type="spellEnd"/>
      <w:r w:rsidR="00AD3BD9" w:rsidRPr="00AD3BD9">
        <w:rPr>
          <w:rFonts w:ascii="Times New Roman" w:hAnsi="Times New Roman" w:cs="Times New Roman"/>
          <w:sz w:val="28"/>
          <w:szCs w:val="28"/>
        </w:rPr>
        <w:t xml:space="preserve"> </w:t>
      </w:r>
      <w:proofErr w:type="spellStart"/>
      <w:r w:rsidR="00AD3BD9" w:rsidRPr="00AD3BD9">
        <w:rPr>
          <w:rFonts w:ascii="Times New Roman" w:hAnsi="Times New Roman" w:cs="Times New Roman"/>
          <w:sz w:val="28"/>
          <w:szCs w:val="28"/>
        </w:rPr>
        <w:t>Simulation</w:t>
      </w:r>
      <w:proofErr w:type="spellEnd"/>
      <w:r w:rsidR="00AD3BD9" w:rsidRPr="00AD3BD9">
        <w:rPr>
          <w:rFonts w:ascii="Times New Roman" w:hAnsi="Times New Roman" w:cs="Times New Roman"/>
          <w:sz w:val="28"/>
          <w:szCs w:val="28"/>
        </w:rPr>
        <w:t xml:space="preserve"> – 2011. – P 501</w:t>
      </w:r>
      <w:r w:rsidR="00AD3BD9">
        <w:rPr>
          <w:rFonts w:ascii="Times New Roman" w:hAnsi="Times New Roman" w:cs="Times New Roman"/>
          <w:sz w:val="28"/>
          <w:szCs w:val="28"/>
        </w:rPr>
        <w:t>-</w:t>
      </w:r>
      <w:r w:rsidR="00AD3BD9" w:rsidRPr="00AD3BD9">
        <w:rPr>
          <w:rFonts w:ascii="Times New Roman" w:hAnsi="Times New Roman" w:cs="Times New Roman"/>
          <w:sz w:val="28"/>
          <w:szCs w:val="28"/>
        </w:rPr>
        <w:t>506.</w:t>
      </w:r>
    </w:p>
    <w:p w:rsidR="005B57AA" w:rsidRPr="005B57AA" w:rsidRDefault="008255D9" w:rsidP="00536D5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22</w:t>
      </w:r>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Minei</w:t>
      </w:r>
      <w:proofErr w:type="spellEnd"/>
      <w:r w:rsidR="005B57AA" w:rsidRPr="005B57AA">
        <w:rPr>
          <w:rFonts w:ascii="Times New Roman" w:hAnsi="Times New Roman" w:cs="Times New Roman"/>
          <w:sz w:val="28"/>
          <w:szCs w:val="28"/>
        </w:rPr>
        <w:t xml:space="preserve"> I. MPLS DiffServ-aware </w:t>
      </w:r>
      <w:proofErr w:type="spellStart"/>
      <w:r w:rsidR="005B57AA" w:rsidRPr="005B57AA">
        <w:rPr>
          <w:rFonts w:ascii="Times New Roman" w:hAnsi="Times New Roman" w:cs="Times New Roman"/>
          <w:sz w:val="28"/>
          <w:szCs w:val="28"/>
        </w:rPr>
        <w:t>Traffic</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Engineering</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Juniper</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Networks</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Inc</w:t>
      </w:r>
      <w:proofErr w:type="spellEnd"/>
      <w:r w:rsidR="005B57AA" w:rsidRPr="005B57AA">
        <w:rPr>
          <w:rFonts w:ascii="Times New Roman" w:hAnsi="Times New Roman" w:cs="Times New Roman"/>
          <w:sz w:val="28"/>
          <w:szCs w:val="28"/>
        </w:rPr>
        <w:t>., 2004. 24 p.</w:t>
      </w:r>
    </w:p>
    <w:p w:rsidR="00D16F19" w:rsidRPr="00B53DA8" w:rsidRDefault="008255D9" w:rsidP="00536D5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23</w:t>
      </w:r>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Osborn</w:t>
      </w:r>
      <w:proofErr w:type="spellEnd"/>
      <w:r w:rsidR="005B57AA" w:rsidRPr="005B57AA">
        <w:rPr>
          <w:rFonts w:ascii="Times New Roman" w:hAnsi="Times New Roman" w:cs="Times New Roman"/>
          <w:sz w:val="28"/>
          <w:szCs w:val="28"/>
        </w:rPr>
        <w:t xml:space="preserve"> E. </w:t>
      </w:r>
      <w:proofErr w:type="spellStart"/>
      <w:r w:rsidR="005B57AA" w:rsidRPr="005B57AA">
        <w:rPr>
          <w:rFonts w:ascii="Times New Roman" w:hAnsi="Times New Roman" w:cs="Times New Roman"/>
          <w:sz w:val="28"/>
          <w:szCs w:val="28"/>
        </w:rPr>
        <w:t>Traffic</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Engineering</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with</w:t>
      </w:r>
      <w:proofErr w:type="spellEnd"/>
      <w:r w:rsidR="005B57AA" w:rsidRPr="005B57AA">
        <w:rPr>
          <w:rFonts w:ascii="Times New Roman" w:hAnsi="Times New Roman" w:cs="Times New Roman"/>
          <w:sz w:val="28"/>
          <w:szCs w:val="28"/>
        </w:rPr>
        <w:t xml:space="preserve"> MPLS. </w:t>
      </w:r>
      <w:proofErr w:type="spellStart"/>
      <w:r w:rsidR="005B57AA" w:rsidRPr="005B57AA">
        <w:rPr>
          <w:rFonts w:ascii="Times New Roman" w:hAnsi="Times New Roman" w:cs="Times New Roman"/>
          <w:sz w:val="28"/>
          <w:szCs w:val="28"/>
        </w:rPr>
        <w:t>Cisco</w:t>
      </w:r>
      <w:proofErr w:type="spellEnd"/>
      <w:r w:rsidR="005B57AA" w:rsidRPr="005B57AA">
        <w:rPr>
          <w:rFonts w:ascii="Times New Roman" w:hAnsi="Times New Roman" w:cs="Times New Roman"/>
          <w:sz w:val="28"/>
          <w:szCs w:val="28"/>
        </w:rPr>
        <w:t xml:space="preserve"> </w:t>
      </w:r>
      <w:proofErr w:type="spellStart"/>
      <w:r w:rsidR="005B57AA" w:rsidRPr="005B57AA">
        <w:rPr>
          <w:rFonts w:ascii="Times New Roman" w:hAnsi="Times New Roman" w:cs="Times New Roman"/>
          <w:sz w:val="28"/>
          <w:szCs w:val="28"/>
        </w:rPr>
        <w:t>Press</w:t>
      </w:r>
      <w:proofErr w:type="spellEnd"/>
      <w:r w:rsidR="005B57AA" w:rsidRPr="005B57AA">
        <w:rPr>
          <w:rFonts w:ascii="Times New Roman" w:hAnsi="Times New Roman" w:cs="Times New Roman"/>
          <w:sz w:val="28"/>
          <w:szCs w:val="28"/>
        </w:rPr>
        <w:t>, 2002. 608 p.</w:t>
      </w:r>
    </w:p>
    <w:p w:rsidR="00536D5B" w:rsidRPr="00B53DA8" w:rsidRDefault="008255D9" w:rsidP="00536D5B">
      <w:pPr>
        <w:spacing w:after="0" w:line="360" w:lineRule="auto"/>
        <w:ind w:firstLine="720"/>
        <w:jc w:val="both"/>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sz w:val="28"/>
          <w:szCs w:val="28"/>
          <w:lang w:eastAsia="ru-RU"/>
        </w:rPr>
        <w:t>24</w:t>
      </w:r>
      <w:r w:rsidR="00536D5B">
        <w:rPr>
          <w:rFonts w:ascii="Times New Roman" w:eastAsia="Times New Roman" w:hAnsi="Times New Roman" w:cs="Times New Roman"/>
          <w:sz w:val="28"/>
          <w:szCs w:val="28"/>
          <w:lang w:eastAsia="ru-RU"/>
        </w:rPr>
        <w:t>.</w:t>
      </w:r>
      <w:r w:rsidR="00536D5B" w:rsidRPr="00B53DA8">
        <w:rPr>
          <w:rFonts w:ascii="Times New Roman" w:eastAsia="Times New Roman" w:hAnsi="Times New Roman" w:cs="Times New Roman"/>
          <w:sz w:val="28"/>
          <w:szCs w:val="28"/>
          <w:lang w:eastAsia="ru-RU"/>
        </w:rPr>
        <w:t xml:space="preserve"> </w:t>
      </w:r>
      <w:proofErr w:type="spellStart"/>
      <w:r w:rsidR="00536D5B" w:rsidRPr="00536D5B">
        <w:rPr>
          <w:rFonts w:ascii="Times New Roman" w:hAnsi="Times New Roman" w:cs="Times New Roman"/>
          <w:color w:val="000000" w:themeColor="text1"/>
          <w:sz w:val="28"/>
          <w:szCs w:val="28"/>
        </w:rPr>
        <w:t>Лебеденко</w:t>
      </w:r>
      <w:proofErr w:type="spellEnd"/>
      <w:r w:rsidR="00536D5B" w:rsidRPr="00536D5B">
        <w:rPr>
          <w:rFonts w:ascii="Times New Roman" w:hAnsi="Times New Roman" w:cs="Times New Roman"/>
          <w:color w:val="000000" w:themeColor="text1"/>
          <w:sz w:val="28"/>
          <w:szCs w:val="28"/>
        </w:rPr>
        <w:t xml:space="preserve"> Т.М. Вдосконалення та дослідження методу збалансованого управління чергами на інтерфейсах маршрутизаторів телекомунікаційної мережі [Електронний ресурс] / Т.М. </w:t>
      </w:r>
      <w:proofErr w:type="spellStart"/>
      <w:r w:rsidR="00536D5B" w:rsidRPr="00536D5B">
        <w:rPr>
          <w:rFonts w:ascii="Times New Roman" w:hAnsi="Times New Roman" w:cs="Times New Roman"/>
          <w:color w:val="000000" w:themeColor="text1"/>
          <w:sz w:val="28"/>
          <w:szCs w:val="28"/>
        </w:rPr>
        <w:t>Лебеденко</w:t>
      </w:r>
      <w:proofErr w:type="spellEnd"/>
      <w:r w:rsidR="00536D5B" w:rsidRPr="00536D5B">
        <w:rPr>
          <w:rFonts w:ascii="Times New Roman" w:hAnsi="Times New Roman" w:cs="Times New Roman"/>
          <w:color w:val="000000" w:themeColor="text1"/>
          <w:sz w:val="28"/>
          <w:szCs w:val="28"/>
        </w:rPr>
        <w:t xml:space="preserve">, А.А. Мокряк, О.В. Симоненко, А.В. </w:t>
      </w:r>
      <w:proofErr w:type="spellStart"/>
      <w:r w:rsidR="00536D5B" w:rsidRPr="00536D5B">
        <w:rPr>
          <w:rFonts w:ascii="Times New Roman" w:hAnsi="Times New Roman" w:cs="Times New Roman"/>
          <w:color w:val="000000" w:themeColor="text1"/>
          <w:sz w:val="28"/>
          <w:szCs w:val="28"/>
        </w:rPr>
        <w:t>Черкасов</w:t>
      </w:r>
      <w:proofErr w:type="spellEnd"/>
      <w:r w:rsidR="00536D5B" w:rsidRPr="00536D5B">
        <w:rPr>
          <w:rFonts w:ascii="Times New Roman" w:hAnsi="Times New Roman" w:cs="Times New Roman"/>
          <w:color w:val="000000" w:themeColor="text1"/>
          <w:sz w:val="28"/>
          <w:szCs w:val="28"/>
        </w:rPr>
        <w:t xml:space="preserve">, А.О. </w:t>
      </w:r>
      <w:proofErr w:type="spellStart"/>
      <w:r w:rsidR="00536D5B" w:rsidRPr="00536D5B">
        <w:rPr>
          <w:rFonts w:ascii="Times New Roman" w:hAnsi="Times New Roman" w:cs="Times New Roman"/>
          <w:color w:val="000000" w:themeColor="text1"/>
          <w:sz w:val="28"/>
          <w:szCs w:val="28"/>
        </w:rPr>
        <w:t>Власенко</w:t>
      </w:r>
      <w:proofErr w:type="spellEnd"/>
      <w:r w:rsidR="00536D5B" w:rsidRPr="00536D5B">
        <w:rPr>
          <w:rFonts w:ascii="Times New Roman" w:hAnsi="Times New Roman" w:cs="Times New Roman"/>
          <w:color w:val="000000" w:themeColor="text1"/>
          <w:sz w:val="28"/>
          <w:szCs w:val="28"/>
        </w:rPr>
        <w:t xml:space="preserve"> // Проблеми телекомунікацій. – 2018. – № 2 (23). – С. 62 - 74. – Режим доступу до журн.: </w:t>
      </w:r>
      <w:hyperlink r:id="rId85" w:tgtFrame="_blank" w:history="1">
        <w:r w:rsidR="00536D5B" w:rsidRPr="00536D5B">
          <w:rPr>
            <w:rFonts w:ascii="Times New Roman" w:hAnsi="Times New Roman" w:cs="Times New Roman"/>
            <w:color w:val="000000" w:themeColor="text1"/>
            <w:sz w:val="28"/>
            <w:szCs w:val="28"/>
            <w:u w:val="single"/>
          </w:rPr>
          <w:t xml:space="preserve">http://pt.journal.kh.ua/2018/2/1/182_lebedenko_queue.pdf </w:t>
        </w:r>
      </w:hyperlink>
      <w:r w:rsidR="00536D5B" w:rsidRPr="00536D5B">
        <w:rPr>
          <w:rFonts w:ascii="Times New Roman" w:hAnsi="Times New Roman" w:cs="Times New Roman"/>
          <w:color w:val="000000" w:themeColor="text1"/>
          <w:sz w:val="28"/>
          <w:szCs w:val="28"/>
          <w:shd w:val="clear" w:color="auto" w:fill="FFFFFF"/>
        </w:rPr>
        <w:t>.</w:t>
      </w:r>
    </w:p>
    <w:p w:rsidR="00536D5B" w:rsidRPr="00536D5B" w:rsidRDefault="008255D9" w:rsidP="00536D5B">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25</w:t>
      </w:r>
      <w:r w:rsidR="00536D5B">
        <w:rPr>
          <w:rFonts w:ascii="Times New Roman" w:eastAsia="Times New Roman" w:hAnsi="Times New Roman" w:cs="Times New Roman"/>
          <w:sz w:val="28"/>
          <w:szCs w:val="28"/>
          <w:lang w:val="ru-RU" w:eastAsia="ru-RU"/>
        </w:rPr>
        <w:t xml:space="preserve">. </w:t>
      </w:r>
      <w:r w:rsidR="00536D5B" w:rsidRPr="00536D5B">
        <w:rPr>
          <w:rFonts w:ascii="Times New Roman" w:eastAsia="Times New Roman" w:hAnsi="Times New Roman" w:cs="Times New Roman"/>
          <w:sz w:val="28"/>
          <w:szCs w:val="28"/>
          <w:lang w:eastAsia="ru-RU"/>
        </w:rPr>
        <w:t>Симоненко А. В. </w:t>
      </w:r>
      <w:proofErr w:type="spellStart"/>
      <w:r w:rsidR="00536D5B" w:rsidRPr="00536D5B">
        <w:rPr>
          <w:rFonts w:ascii="Times New Roman" w:eastAsia="Times New Roman" w:hAnsi="Times New Roman" w:cs="Times New Roman"/>
          <w:sz w:val="28"/>
          <w:szCs w:val="28"/>
          <w:lang w:eastAsia="ru-RU"/>
        </w:rPr>
        <w:t>Математическая</w:t>
      </w:r>
      <w:proofErr w:type="spellEnd"/>
      <w:r w:rsidR="00536D5B" w:rsidRPr="00536D5B">
        <w:rPr>
          <w:rFonts w:ascii="Times New Roman" w:eastAsia="Times New Roman" w:hAnsi="Times New Roman" w:cs="Times New Roman"/>
          <w:sz w:val="28"/>
          <w:szCs w:val="28"/>
          <w:lang w:eastAsia="ru-RU"/>
        </w:rPr>
        <w:t xml:space="preserve"> модель </w:t>
      </w:r>
      <w:proofErr w:type="spellStart"/>
      <w:r w:rsidR="00536D5B" w:rsidRPr="00536D5B">
        <w:rPr>
          <w:rFonts w:ascii="Times New Roman" w:eastAsia="Times New Roman" w:hAnsi="Times New Roman" w:cs="Times New Roman"/>
          <w:sz w:val="28"/>
          <w:szCs w:val="28"/>
          <w:lang w:eastAsia="ru-RU"/>
        </w:rPr>
        <w:t>управления</w:t>
      </w:r>
      <w:proofErr w:type="spellEnd"/>
      <w:r w:rsidR="00536D5B" w:rsidRPr="00536D5B">
        <w:rPr>
          <w:rFonts w:ascii="Times New Roman" w:eastAsia="Times New Roman" w:hAnsi="Times New Roman" w:cs="Times New Roman"/>
          <w:sz w:val="28"/>
          <w:szCs w:val="28"/>
          <w:lang w:eastAsia="ru-RU"/>
        </w:rPr>
        <w:t xml:space="preserve"> </w:t>
      </w:r>
      <w:proofErr w:type="spellStart"/>
      <w:r w:rsidR="00536D5B" w:rsidRPr="00536D5B">
        <w:rPr>
          <w:rFonts w:ascii="Times New Roman" w:eastAsia="Times New Roman" w:hAnsi="Times New Roman" w:cs="Times New Roman"/>
          <w:sz w:val="28"/>
          <w:szCs w:val="28"/>
          <w:lang w:eastAsia="ru-RU"/>
        </w:rPr>
        <w:t>очередями</w:t>
      </w:r>
      <w:proofErr w:type="spellEnd"/>
      <w:r w:rsidR="00536D5B" w:rsidRPr="00536D5B">
        <w:rPr>
          <w:rFonts w:ascii="Times New Roman" w:eastAsia="Times New Roman" w:hAnsi="Times New Roman" w:cs="Times New Roman"/>
          <w:sz w:val="28"/>
          <w:szCs w:val="28"/>
          <w:lang w:eastAsia="ru-RU"/>
        </w:rPr>
        <w:t xml:space="preserve"> на маршрутизаторах </w:t>
      </w:r>
      <w:proofErr w:type="spellStart"/>
      <w:r w:rsidR="00536D5B" w:rsidRPr="00536D5B">
        <w:rPr>
          <w:rFonts w:ascii="Times New Roman" w:eastAsia="Times New Roman" w:hAnsi="Times New Roman" w:cs="Times New Roman"/>
          <w:sz w:val="28"/>
          <w:szCs w:val="28"/>
          <w:lang w:eastAsia="ru-RU"/>
        </w:rPr>
        <w:t>телекоммуникационной</w:t>
      </w:r>
      <w:proofErr w:type="spellEnd"/>
      <w:r w:rsidR="00536D5B" w:rsidRPr="00536D5B">
        <w:rPr>
          <w:rFonts w:ascii="Times New Roman" w:eastAsia="Times New Roman" w:hAnsi="Times New Roman" w:cs="Times New Roman"/>
          <w:sz w:val="28"/>
          <w:szCs w:val="28"/>
          <w:lang w:eastAsia="ru-RU"/>
        </w:rPr>
        <w:t xml:space="preserve"> сети на </w:t>
      </w:r>
      <w:proofErr w:type="spellStart"/>
      <w:r w:rsidR="00536D5B" w:rsidRPr="00536D5B">
        <w:rPr>
          <w:rFonts w:ascii="Times New Roman" w:eastAsia="Times New Roman" w:hAnsi="Times New Roman" w:cs="Times New Roman"/>
          <w:sz w:val="28"/>
          <w:szCs w:val="28"/>
          <w:lang w:eastAsia="ru-RU"/>
        </w:rPr>
        <w:t>основе</w:t>
      </w:r>
      <w:proofErr w:type="spellEnd"/>
      <w:r w:rsidR="00536D5B" w:rsidRPr="00536D5B">
        <w:rPr>
          <w:rFonts w:ascii="Times New Roman" w:eastAsia="Times New Roman" w:hAnsi="Times New Roman" w:cs="Times New Roman"/>
          <w:sz w:val="28"/>
          <w:szCs w:val="28"/>
          <w:lang w:eastAsia="ru-RU"/>
        </w:rPr>
        <w:t xml:space="preserve"> оптимального </w:t>
      </w:r>
      <w:proofErr w:type="spellStart"/>
      <w:r w:rsidR="00536D5B" w:rsidRPr="00536D5B">
        <w:rPr>
          <w:rFonts w:ascii="Times New Roman" w:eastAsia="Times New Roman" w:hAnsi="Times New Roman" w:cs="Times New Roman"/>
          <w:sz w:val="28"/>
          <w:szCs w:val="28"/>
          <w:lang w:eastAsia="ru-RU"/>
        </w:rPr>
        <w:t>агрегирования</w:t>
      </w:r>
      <w:proofErr w:type="spellEnd"/>
      <w:r w:rsidR="00536D5B" w:rsidRPr="00536D5B">
        <w:rPr>
          <w:rFonts w:ascii="Times New Roman" w:eastAsia="Times New Roman" w:hAnsi="Times New Roman" w:cs="Times New Roman"/>
          <w:sz w:val="28"/>
          <w:szCs w:val="28"/>
          <w:lang w:eastAsia="ru-RU"/>
        </w:rPr>
        <w:t xml:space="preserve"> </w:t>
      </w:r>
      <w:proofErr w:type="spellStart"/>
      <w:r w:rsidR="00536D5B" w:rsidRPr="00536D5B">
        <w:rPr>
          <w:rFonts w:ascii="Times New Roman" w:eastAsia="Times New Roman" w:hAnsi="Times New Roman" w:cs="Times New Roman"/>
          <w:sz w:val="28"/>
          <w:szCs w:val="28"/>
          <w:lang w:eastAsia="ru-RU"/>
        </w:rPr>
        <w:t>потоков</w:t>
      </w:r>
      <w:proofErr w:type="spellEnd"/>
      <w:r w:rsidR="00536D5B" w:rsidRPr="00536D5B">
        <w:rPr>
          <w:rFonts w:ascii="Times New Roman" w:eastAsia="Times New Roman" w:hAnsi="Times New Roman" w:cs="Times New Roman"/>
          <w:sz w:val="28"/>
          <w:szCs w:val="28"/>
          <w:lang w:eastAsia="ru-RU"/>
        </w:rPr>
        <w:t xml:space="preserve"> и </w:t>
      </w:r>
      <w:proofErr w:type="spellStart"/>
      <w:r w:rsidR="00536D5B" w:rsidRPr="00536D5B">
        <w:rPr>
          <w:rFonts w:ascii="Times New Roman" w:eastAsia="Times New Roman" w:hAnsi="Times New Roman" w:cs="Times New Roman"/>
          <w:sz w:val="28"/>
          <w:szCs w:val="28"/>
          <w:lang w:eastAsia="ru-RU"/>
        </w:rPr>
        <w:t>распределения</w:t>
      </w:r>
      <w:proofErr w:type="spellEnd"/>
      <w:r w:rsidR="00536D5B" w:rsidRPr="00536D5B">
        <w:rPr>
          <w:rFonts w:ascii="Times New Roman" w:eastAsia="Times New Roman" w:hAnsi="Times New Roman" w:cs="Times New Roman"/>
          <w:sz w:val="28"/>
          <w:szCs w:val="28"/>
          <w:lang w:eastAsia="ru-RU"/>
        </w:rPr>
        <w:t xml:space="preserve"> </w:t>
      </w:r>
      <w:proofErr w:type="spellStart"/>
      <w:r w:rsidR="00536D5B" w:rsidRPr="00536D5B">
        <w:rPr>
          <w:rFonts w:ascii="Times New Roman" w:eastAsia="Times New Roman" w:hAnsi="Times New Roman" w:cs="Times New Roman"/>
          <w:sz w:val="28"/>
          <w:szCs w:val="28"/>
          <w:lang w:eastAsia="ru-RU"/>
        </w:rPr>
        <w:t>пакетов</w:t>
      </w:r>
      <w:proofErr w:type="spellEnd"/>
      <w:r w:rsidR="00536D5B" w:rsidRPr="00536D5B">
        <w:rPr>
          <w:rFonts w:ascii="Times New Roman" w:eastAsia="Times New Roman" w:hAnsi="Times New Roman" w:cs="Times New Roman"/>
          <w:sz w:val="28"/>
          <w:szCs w:val="28"/>
          <w:lang w:eastAsia="ru-RU"/>
        </w:rPr>
        <w:t xml:space="preserve"> по </w:t>
      </w:r>
      <w:proofErr w:type="spellStart"/>
      <w:r w:rsidR="00536D5B" w:rsidRPr="00536D5B">
        <w:rPr>
          <w:rFonts w:ascii="Times New Roman" w:eastAsia="Times New Roman" w:hAnsi="Times New Roman" w:cs="Times New Roman"/>
          <w:sz w:val="28"/>
          <w:szCs w:val="28"/>
          <w:lang w:eastAsia="ru-RU"/>
        </w:rPr>
        <w:t>очередям</w:t>
      </w:r>
      <w:proofErr w:type="spellEnd"/>
      <w:r w:rsidR="00536D5B" w:rsidRPr="00536D5B">
        <w:rPr>
          <w:rFonts w:ascii="Times New Roman" w:eastAsia="Times New Roman" w:hAnsi="Times New Roman" w:cs="Times New Roman"/>
          <w:sz w:val="28"/>
          <w:szCs w:val="28"/>
          <w:lang w:eastAsia="ru-RU"/>
        </w:rPr>
        <w:t xml:space="preserve"> / А. В. Симоненко, Д. В. </w:t>
      </w:r>
      <w:proofErr w:type="spellStart"/>
      <w:r w:rsidR="00536D5B" w:rsidRPr="00536D5B">
        <w:rPr>
          <w:rFonts w:ascii="Times New Roman" w:eastAsia="Times New Roman" w:hAnsi="Times New Roman" w:cs="Times New Roman"/>
          <w:sz w:val="28"/>
          <w:szCs w:val="28"/>
          <w:lang w:eastAsia="ru-RU"/>
        </w:rPr>
        <w:t>Андрушко</w:t>
      </w:r>
      <w:proofErr w:type="spellEnd"/>
      <w:r w:rsidR="00536D5B" w:rsidRPr="00536D5B">
        <w:rPr>
          <w:rFonts w:ascii="Times New Roman" w:eastAsia="Times New Roman" w:hAnsi="Times New Roman" w:cs="Times New Roman"/>
          <w:sz w:val="28"/>
          <w:szCs w:val="28"/>
          <w:lang w:eastAsia="ru-RU"/>
        </w:rPr>
        <w:t xml:space="preserve"> // Проблеми </w:t>
      </w:r>
      <w:proofErr w:type="spellStart"/>
      <w:r w:rsidR="00536D5B" w:rsidRPr="00536D5B">
        <w:rPr>
          <w:rFonts w:ascii="Times New Roman" w:eastAsia="Times New Roman" w:hAnsi="Times New Roman" w:cs="Times New Roman"/>
          <w:sz w:val="28"/>
          <w:szCs w:val="28"/>
          <w:lang w:eastAsia="ru-RU"/>
        </w:rPr>
        <w:t>телекомунікацій</w:t>
      </w:r>
      <w:proofErr w:type="spellEnd"/>
      <w:r w:rsidR="00536D5B" w:rsidRPr="00536D5B">
        <w:rPr>
          <w:rFonts w:ascii="Times New Roman" w:eastAsia="Times New Roman" w:hAnsi="Times New Roman" w:cs="Times New Roman"/>
          <w:sz w:val="28"/>
          <w:szCs w:val="28"/>
          <w:lang w:eastAsia="ru-RU"/>
        </w:rPr>
        <w:t>. - 2015. - № 1. - С. 94-102. - URL: http://nbuv.gov.ua/UJRN/prtel_2015_1_9</w:t>
      </w:r>
    </w:p>
    <w:p w:rsidR="00536D5B" w:rsidRPr="00536D5B" w:rsidRDefault="008255D9" w:rsidP="00536D5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26</w:t>
      </w:r>
      <w:r w:rsidR="00536D5B" w:rsidRPr="00536D5B">
        <w:rPr>
          <w:rFonts w:ascii="Times New Roman" w:hAnsi="Times New Roman" w:cs="Times New Roman"/>
          <w:sz w:val="28"/>
          <w:szCs w:val="28"/>
        </w:rPr>
        <w:t xml:space="preserve">. </w:t>
      </w:r>
      <w:proofErr w:type="spellStart"/>
      <w:r w:rsidR="00536D5B" w:rsidRPr="00536D5B">
        <w:rPr>
          <w:rFonts w:ascii="Times New Roman" w:hAnsi="Times New Roman" w:cs="Times New Roman"/>
          <w:sz w:val="28"/>
          <w:szCs w:val="28"/>
        </w:rPr>
        <w:t>Лемешко</w:t>
      </w:r>
      <w:proofErr w:type="spellEnd"/>
      <w:r w:rsidR="00536D5B" w:rsidRPr="00536D5B">
        <w:rPr>
          <w:rFonts w:ascii="Times New Roman" w:hAnsi="Times New Roman" w:cs="Times New Roman"/>
          <w:sz w:val="28"/>
          <w:szCs w:val="28"/>
        </w:rPr>
        <w:t xml:space="preserve">, А. В., </w:t>
      </w:r>
      <w:proofErr w:type="spellStart"/>
      <w:r w:rsidR="00536D5B" w:rsidRPr="00536D5B">
        <w:rPr>
          <w:rFonts w:ascii="Times New Roman" w:hAnsi="Times New Roman" w:cs="Times New Roman"/>
          <w:sz w:val="28"/>
          <w:szCs w:val="28"/>
        </w:rPr>
        <w:t>Лебеденко</w:t>
      </w:r>
      <w:proofErr w:type="spellEnd"/>
      <w:r w:rsidR="00536D5B" w:rsidRPr="00536D5B">
        <w:rPr>
          <w:rFonts w:ascii="Times New Roman" w:hAnsi="Times New Roman" w:cs="Times New Roman"/>
          <w:sz w:val="28"/>
          <w:szCs w:val="28"/>
        </w:rPr>
        <w:t xml:space="preserve">, Т. Н.: </w:t>
      </w:r>
      <w:proofErr w:type="spellStart"/>
      <w:r w:rsidR="00536D5B" w:rsidRPr="00536D5B">
        <w:rPr>
          <w:rFonts w:ascii="Times New Roman" w:hAnsi="Times New Roman" w:cs="Times New Roman"/>
          <w:sz w:val="28"/>
          <w:szCs w:val="28"/>
        </w:rPr>
        <w:t>Линейная</w:t>
      </w:r>
      <w:proofErr w:type="spellEnd"/>
      <w:r w:rsidR="00536D5B" w:rsidRPr="00536D5B">
        <w:rPr>
          <w:rFonts w:ascii="Times New Roman" w:hAnsi="Times New Roman" w:cs="Times New Roman"/>
          <w:sz w:val="28"/>
          <w:szCs w:val="28"/>
        </w:rPr>
        <w:t xml:space="preserve"> модель оптимального </w:t>
      </w:r>
      <w:proofErr w:type="spellStart"/>
      <w:r w:rsidR="00536D5B" w:rsidRPr="00536D5B">
        <w:rPr>
          <w:rFonts w:ascii="Times New Roman" w:hAnsi="Times New Roman" w:cs="Times New Roman"/>
          <w:sz w:val="28"/>
          <w:szCs w:val="28"/>
        </w:rPr>
        <w:t>управления</w:t>
      </w:r>
      <w:proofErr w:type="spellEnd"/>
      <w:r w:rsidR="00536D5B" w:rsidRPr="00536D5B">
        <w:rPr>
          <w:rFonts w:ascii="Times New Roman" w:hAnsi="Times New Roman" w:cs="Times New Roman"/>
          <w:sz w:val="28"/>
          <w:szCs w:val="28"/>
        </w:rPr>
        <w:t xml:space="preserve"> </w:t>
      </w:r>
      <w:proofErr w:type="spellStart"/>
      <w:r w:rsidR="00536D5B" w:rsidRPr="00536D5B">
        <w:rPr>
          <w:rFonts w:ascii="Times New Roman" w:hAnsi="Times New Roman" w:cs="Times New Roman"/>
          <w:sz w:val="28"/>
          <w:szCs w:val="28"/>
        </w:rPr>
        <w:t>очередями</w:t>
      </w:r>
      <w:proofErr w:type="spellEnd"/>
      <w:r w:rsidR="00536D5B" w:rsidRPr="00536D5B">
        <w:rPr>
          <w:rFonts w:ascii="Times New Roman" w:hAnsi="Times New Roman" w:cs="Times New Roman"/>
          <w:sz w:val="28"/>
          <w:szCs w:val="28"/>
        </w:rPr>
        <w:t xml:space="preserve"> на </w:t>
      </w:r>
      <w:proofErr w:type="spellStart"/>
      <w:r w:rsidR="00536D5B" w:rsidRPr="00536D5B">
        <w:rPr>
          <w:rFonts w:ascii="Times New Roman" w:hAnsi="Times New Roman" w:cs="Times New Roman"/>
          <w:sz w:val="28"/>
          <w:szCs w:val="28"/>
        </w:rPr>
        <w:t>интерфейсе</w:t>
      </w:r>
      <w:proofErr w:type="spellEnd"/>
      <w:r w:rsidR="00536D5B" w:rsidRPr="00536D5B">
        <w:rPr>
          <w:rFonts w:ascii="Times New Roman" w:hAnsi="Times New Roman" w:cs="Times New Roman"/>
          <w:sz w:val="28"/>
          <w:szCs w:val="28"/>
        </w:rPr>
        <w:t xml:space="preserve"> маршрутизатора </w:t>
      </w:r>
      <w:proofErr w:type="spellStart"/>
      <w:r w:rsidR="00536D5B" w:rsidRPr="00536D5B">
        <w:rPr>
          <w:rFonts w:ascii="Times New Roman" w:hAnsi="Times New Roman" w:cs="Times New Roman"/>
          <w:sz w:val="28"/>
          <w:szCs w:val="28"/>
        </w:rPr>
        <w:t>телекоммуникационной</w:t>
      </w:r>
      <w:proofErr w:type="spellEnd"/>
      <w:r w:rsidR="00536D5B" w:rsidRPr="00536D5B">
        <w:rPr>
          <w:rFonts w:ascii="Times New Roman" w:hAnsi="Times New Roman" w:cs="Times New Roman"/>
          <w:sz w:val="28"/>
          <w:szCs w:val="28"/>
        </w:rPr>
        <w:t xml:space="preserve"> сети. </w:t>
      </w:r>
      <w:proofErr w:type="spellStart"/>
      <w:r w:rsidR="00536D5B" w:rsidRPr="00536D5B">
        <w:rPr>
          <w:rFonts w:ascii="Times New Roman" w:hAnsi="Times New Roman" w:cs="Times New Roman"/>
          <w:sz w:val="28"/>
          <w:szCs w:val="28"/>
        </w:rPr>
        <w:t>Information</w:t>
      </w:r>
      <w:proofErr w:type="spellEnd"/>
      <w:r w:rsidR="00536D5B" w:rsidRPr="00536D5B">
        <w:rPr>
          <w:rFonts w:ascii="Times New Roman" w:hAnsi="Times New Roman" w:cs="Times New Roman"/>
          <w:sz w:val="28"/>
          <w:szCs w:val="28"/>
        </w:rPr>
        <w:t xml:space="preserve"> </w:t>
      </w:r>
      <w:proofErr w:type="spellStart"/>
      <w:r w:rsidR="00536D5B" w:rsidRPr="00536D5B">
        <w:rPr>
          <w:rFonts w:ascii="Times New Roman" w:hAnsi="Times New Roman" w:cs="Times New Roman"/>
          <w:sz w:val="28"/>
          <w:szCs w:val="28"/>
        </w:rPr>
        <w:t>Content</w:t>
      </w:r>
      <w:proofErr w:type="spellEnd"/>
      <w:r w:rsidR="00536D5B" w:rsidRPr="00536D5B">
        <w:rPr>
          <w:rFonts w:ascii="Times New Roman" w:hAnsi="Times New Roman" w:cs="Times New Roman"/>
          <w:sz w:val="28"/>
          <w:szCs w:val="28"/>
        </w:rPr>
        <w:t xml:space="preserve"> </w:t>
      </w:r>
      <w:proofErr w:type="spellStart"/>
      <w:r w:rsidR="00536D5B" w:rsidRPr="00536D5B">
        <w:rPr>
          <w:rFonts w:ascii="Times New Roman" w:hAnsi="Times New Roman" w:cs="Times New Roman"/>
          <w:sz w:val="28"/>
          <w:szCs w:val="28"/>
        </w:rPr>
        <w:t>and</w:t>
      </w:r>
      <w:proofErr w:type="spellEnd"/>
      <w:r w:rsidR="00536D5B" w:rsidRPr="00536D5B">
        <w:rPr>
          <w:rFonts w:ascii="Times New Roman" w:hAnsi="Times New Roman" w:cs="Times New Roman"/>
          <w:sz w:val="28"/>
          <w:szCs w:val="28"/>
        </w:rPr>
        <w:t xml:space="preserve"> </w:t>
      </w:r>
      <w:proofErr w:type="spellStart"/>
      <w:r w:rsidR="00536D5B" w:rsidRPr="00536D5B">
        <w:rPr>
          <w:rFonts w:ascii="Times New Roman" w:hAnsi="Times New Roman" w:cs="Times New Roman"/>
          <w:sz w:val="28"/>
          <w:szCs w:val="28"/>
        </w:rPr>
        <w:t>Processing</w:t>
      </w:r>
      <w:proofErr w:type="spellEnd"/>
      <w:r w:rsidR="00536D5B" w:rsidRPr="00536D5B">
        <w:rPr>
          <w:rFonts w:ascii="Times New Roman" w:hAnsi="Times New Roman" w:cs="Times New Roman"/>
          <w:sz w:val="28"/>
          <w:szCs w:val="28"/>
        </w:rPr>
        <w:t xml:space="preserve">. 2017. </w:t>
      </w:r>
      <w:proofErr w:type="spellStart"/>
      <w:r w:rsidR="00536D5B" w:rsidRPr="00536D5B">
        <w:rPr>
          <w:rFonts w:ascii="Times New Roman" w:hAnsi="Times New Roman" w:cs="Times New Roman"/>
          <w:sz w:val="28"/>
          <w:szCs w:val="28"/>
        </w:rPr>
        <w:t>Vol</w:t>
      </w:r>
      <w:proofErr w:type="spellEnd"/>
      <w:r w:rsidR="00536D5B" w:rsidRPr="00536D5B">
        <w:rPr>
          <w:rFonts w:ascii="Times New Roman" w:hAnsi="Times New Roman" w:cs="Times New Roman"/>
          <w:sz w:val="28"/>
          <w:szCs w:val="28"/>
        </w:rPr>
        <w:t>. 4, №2. С. 171-181.</w:t>
      </w:r>
    </w:p>
    <w:sectPr w:rsidR="00536D5B" w:rsidRPr="00536D5B" w:rsidSect="00745585">
      <w:headerReference w:type="default" r:id="rId86"/>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14C3" w:rsidRDefault="009814C3" w:rsidP="007146F5">
      <w:pPr>
        <w:spacing w:after="0" w:line="240" w:lineRule="auto"/>
      </w:pPr>
      <w:r>
        <w:separator/>
      </w:r>
    </w:p>
  </w:endnote>
  <w:endnote w:type="continuationSeparator" w:id="0">
    <w:p w:rsidR="009814C3" w:rsidRDefault="009814C3" w:rsidP="007146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87E" w:rsidRDefault="00BE187E" w:rsidP="00A740F6">
    <w:pPr>
      <w:pStyle w:val="a8"/>
      <w:tabs>
        <w:tab w:val="clear" w:pos="4819"/>
        <w:tab w:val="clear" w:pos="9639"/>
        <w:tab w:val="left" w:pos="3491"/>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14C3" w:rsidRDefault="009814C3" w:rsidP="007146F5">
      <w:pPr>
        <w:spacing w:after="0" w:line="240" w:lineRule="auto"/>
      </w:pPr>
      <w:r>
        <w:separator/>
      </w:r>
    </w:p>
  </w:footnote>
  <w:footnote w:type="continuationSeparator" w:id="0">
    <w:p w:rsidR="009814C3" w:rsidRDefault="009814C3" w:rsidP="007146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5040836"/>
      <w:docPartObj>
        <w:docPartGallery w:val="Page Numbers (Top of Page)"/>
        <w:docPartUnique/>
      </w:docPartObj>
    </w:sdtPr>
    <w:sdtContent>
      <w:p w:rsidR="00BE187E" w:rsidRDefault="00AE7FB1">
        <w:pPr>
          <w:pStyle w:val="a6"/>
          <w:jc w:val="right"/>
        </w:pPr>
        <w:r>
          <w:fldChar w:fldCharType="begin"/>
        </w:r>
        <w:r w:rsidR="00BE187E">
          <w:instrText>PAGE   \* MERGEFORMAT</w:instrText>
        </w:r>
        <w:r>
          <w:fldChar w:fldCharType="separate"/>
        </w:r>
        <w:r w:rsidR="006873A7">
          <w:rPr>
            <w:noProof/>
          </w:rPr>
          <w:t>4</w:t>
        </w:r>
        <w:r>
          <w:fldChar w:fldCharType="end"/>
        </w:r>
      </w:p>
    </w:sdtContent>
  </w:sdt>
  <w:p w:rsidR="00BE187E" w:rsidRDefault="00BE187E">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3249898"/>
      <w:docPartObj>
        <w:docPartGallery w:val="Page Numbers (Top of Page)"/>
        <w:docPartUnique/>
      </w:docPartObj>
    </w:sdtPr>
    <w:sdtContent>
      <w:p w:rsidR="00BE187E" w:rsidRDefault="00AE7FB1">
        <w:pPr>
          <w:pStyle w:val="a6"/>
          <w:jc w:val="right"/>
        </w:pPr>
        <w:r>
          <w:fldChar w:fldCharType="begin"/>
        </w:r>
        <w:r w:rsidR="00BE187E">
          <w:instrText>PAGE   \* MERGEFORMAT</w:instrText>
        </w:r>
        <w:r>
          <w:fldChar w:fldCharType="separate"/>
        </w:r>
        <w:r w:rsidR="006873A7">
          <w:rPr>
            <w:noProof/>
          </w:rPr>
          <w:t>69</w:t>
        </w:r>
        <w:r>
          <w:fldChar w:fldCharType="end"/>
        </w:r>
      </w:p>
    </w:sdtContent>
  </w:sdt>
  <w:p w:rsidR="00BE187E" w:rsidRDefault="00BE187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E52F68"/>
    <w:multiLevelType w:val="hybridMultilevel"/>
    <w:tmpl w:val="2CF05F60"/>
    <w:lvl w:ilvl="0" w:tplc="63DED49E">
      <w:start w:val="2"/>
      <w:numFmt w:val="bullet"/>
      <w:lvlText w:val="–"/>
      <w:lvlJc w:val="left"/>
      <w:pPr>
        <w:ind w:left="1429" w:hanging="360"/>
      </w:pPr>
      <w:rPr>
        <w:rFonts w:ascii="Times New Roman" w:eastAsia="Times New Roman" w:hAnsi="Times New Roman" w:cs="Times New Roman" w:hint="default"/>
        <w:color w:val="2222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406D4A32"/>
    <w:multiLevelType w:val="hybridMultilevel"/>
    <w:tmpl w:val="5A2A6B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4F194824"/>
    <w:multiLevelType w:val="hybridMultilevel"/>
    <w:tmpl w:val="87BCD5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7D4A6521"/>
    <w:multiLevelType w:val="hybridMultilevel"/>
    <w:tmpl w:val="AC3642EA"/>
    <w:lvl w:ilvl="0" w:tplc="0419000F">
      <w:start w:val="1"/>
      <w:numFmt w:val="decimal"/>
      <w:lvlText w:val="%1."/>
      <w:lvlJc w:val="left"/>
      <w:pPr>
        <w:ind w:left="720" w:hanging="360"/>
      </w:pPr>
      <w:rPr>
        <w:rFonts w:cs="Times New Roman"/>
      </w:rPr>
    </w:lvl>
    <w:lvl w:ilvl="1" w:tplc="906E558A">
      <w:start w:val="1"/>
      <w:numFmt w:val="decimal"/>
      <w:lvlText w:val="%2)"/>
      <w:lvlJc w:val="left"/>
      <w:pPr>
        <w:tabs>
          <w:tab w:val="num" w:pos="1440"/>
        </w:tabs>
        <w:ind w:left="1440" w:hanging="360"/>
      </w:pPr>
      <w:rPr>
        <w:rFonts w:ascii="Times New Roman" w:hAnsi="Times New Roman" w:cs="Times New Roman" w:hint="default"/>
        <w:sz w:val="28"/>
        <w:szCs w:val="28"/>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
    <w:nsid w:val="7F496D33"/>
    <w:multiLevelType w:val="hybridMultilevel"/>
    <w:tmpl w:val="07AA5A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footnotePr>
    <w:footnote w:id="-1"/>
    <w:footnote w:id="0"/>
  </w:footnotePr>
  <w:endnotePr>
    <w:endnote w:id="-1"/>
    <w:endnote w:id="0"/>
  </w:endnotePr>
  <w:compat/>
  <w:rsids>
    <w:rsidRoot w:val="00573EC8"/>
    <w:rsid w:val="00002EF2"/>
    <w:rsid w:val="000100AA"/>
    <w:rsid w:val="00026749"/>
    <w:rsid w:val="00037B94"/>
    <w:rsid w:val="00050453"/>
    <w:rsid w:val="00051DFB"/>
    <w:rsid w:val="00055FAD"/>
    <w:rsid w:val="00081665"/>
    <w:rsid w:val="0009770F"/>
    <w:rsid w:val="000C2D55"/>
    <w:rsid w:val="000C668F"/>
    <w:rsid w:val="000D1E51"/>
    <w:rsid w:val="000E1936"/>
    <w:rsid w:val="000E3839"/>
    <w:rsid w:val="000F5013"/>
    <w:rsid w:val="000F7EBE"/>
    <w:rsid w:val="00113F07"/>
    <w:rsid w:val="00120342"/>
    <w:rsid w:val="00130F5D"/>
    <w:rsid w:val="00133AC6"/>
    <w:rsid w:val="001347CB"/>
    <w:rsid w:val="00142A54"/>
    <w:rsid w:val="00151077"/>
    <w:rsid w:val="00181802"/>
    <w:rsid w:val="00182D3A"/>
    <w:rsid w:val="00182E21"/>
    <w:rsid w:val="0018378C"/>
    <w:rsid w:val="0018597D"/>
    <w:rsid w:val="0019581C"/>
    <w:rsid w:val="001A5CE4"/>
    <w:rsid w:val="001B7EB0"/>
    <w:rsid w:val="001C0071"/>
    <w:rsid w:val="001C5830"/>
    <w:rsid w:val="001D3AE6"/>
    <w:rsid w:val="001E77CC"/>
    <w:rsid w:val="001F46EA"/>
    <w:rsid w:val="001F5BFB"/>
    <w:rsid w:val="0021613C"/>
    <w:rsid w:val="00236103"/>
    <w:rsid w:val="002642FA"/>
    <w:rsid w:val="00270401"/>
    <w:rsid w:val="00282A19"/>
    <w:rsid w:val="002B344A"/>
    <w:rsid w:val="002B571B"/>
    <w:rsid w:val="002B5D21"/>
    <w:rsid w:val="002C0A2D"/>
    <w:rsid w:val="002C34FA"/>
    <w:rsid w:val="002D6D71"/>
    <w:rsid w:val="00307577"/>
    <w:rsid w:val="0034636C"/>
    <w:rsid w:val="00362213"/>
    <w:rsid w:val="00363C1A"/>
    <w:rsid w:val="00371757"/>
    <w:rsid w:val="00385389"/>
    <w:rsid w:val="003A6B1F"/>
    <w:rsid w:val="003B2283"/>
    <w:rsid w:val="003C0A79"/>
    <w:rsid w:val="003C2351"/>
    <w:rsid w:val="003D5104"/>
    <w:rsid w:val="003E4011"/>
    <w:rsid w:val="00407DF8"/>
    <w:rsid w:val="00415E8B"/>
    <w:rsid w:val="00417CCC"/>
    <w:rsid w:val="00420FB5"/>
    <w:rsid w:val="00425D63"/>
    <w:rsid w:val="004346AB"/>
    <w:rsid w:val="004423E2"/>
    <w:rsid w:val="00447DA9"/>
    <w:rsid w:val="004B0674"/>
    <w:rsid w:val="004B2E4F"/>
    <w:rsid w:val="004C7183"/>
    <w:rsid w:val="004C7448"/>
    <w:rsid w:val="004D2C14"/>
    <w:rsid w:val="004E02CA"/>
    <w:rsid w:val="004E39A2"/>
    <w:rsid w:val="004E6E08"/>
    <w:rsid w:val="004E7D0B"/>
    <w:rsid w:val="004F532B"/>
    <w:rsid w:val="004F7021"/>
    <w:rsid w:val="00504931"/>
    <w:rsid w:val="0051331C"/>
    <w:rsid w:val="005342A4"/>
    <w:rsid w:val="00535910"/>
    <w:rsid w:val="00536D5B"/>
    <w:rsid w:val="00571546"/>
    <w:rsid w:val="00573EC8"/>
    <w:rsid w:val="005B08AF"/>
    <w:rsid w:val="005B57AA"/>
    <w:rsid w:val="005D488F"/>
    <w:rsid w:val="005E06FA"/>
    <w:rsid w:val="005F13C7"/>
    <w:rsid w:val="005F658D"/>
    <w:rsid w:val="00603935"/>
    <w:rsid w:val="00606C32"/>
    <w:rsid w:val="00635178"/>
    <w:rsid w:val="00656438"/>
    <w:rsid w:val="00666305"/>
    <w:rsid w:val="00670BD4"/>
    <w:rsid w:val="00682714"/>
    <w:rsid w:val="00684353"/>
    <w:rsid w:val="006873A7"/>
    <w:rsid w:val="00693493"/>
    <w:rsid w:val="006967C2"/>
    <w:rsid w:val="00696A4C"/>
    <w:rsid w:val="006A415A"/>
    <w:rsid w:val="006A5EC2"/>
    <w:rsid w:val="006C7ACC"/>
    <w:rsid w:val="006E0E58"/>
    <w:rsid w:val="006F1A72"/>
    <w:rsid w:val="00702E4E"/>
    <w:rsid w:val="007146F5"/>
    <w:rsid w:val="00717A5B"/>
    <w:rsid w:val="00721A1A"/>
    <w:rsid w:val="00745585"/>
    <w:rsid w:val="0075442A"/>
    <w:rsid w:val="007549EE"/>
    <w:rsid w:val="00760444"/>
    <w:rsid w:val="00762673"/>
    <w:rsid w:val="00776B18"/>
    <w:rsid w:val="00782575"/>
    <w:rsid w:val="007A6E9B"/>
    <w:rsid w:val="007E1326"/>
    <w:rsid w:val="007E50B4"/>
    <w:rsid w:val="00807364"/>
    <w:rsid w:val="00811EFC"/>
    <w:rsid w:val="00814245"/>
    <w:rsid w:val="008211F2"/>
    <w:rsid w:val="00821DA1"/>
    <w:rsid w:val="008255D9"/>
    <w:rsid w:val="00834D27"/>
    <w:rsid w:val="0084475D"/>
    <w:rsid w:val="00855D82"/>
    <w:rsid w:val="008602BD"/>
    <w:rsid w:val="00893613"/>
    <w:rsid w:val="008A75CD"/>
    <w:rsid w:val="008B6C12"/>
    <w:rsid w:val="008D49C2"/>
    <w:rsid w:val="008D7E86"/>
    <w:rsid w:val="00917C10"/>
    <w:rsid w:val="00925650"/>
    <w:rsid w:val="00936EFD"/>
    <w:rsid w:val="009759C5"/>
    <w:rsid w:val="009814C3"/>
    <w:rsid w:val="00987C81"/>
    <w:rsid w:val="0099692D"/>
    <w:rsid w:val="009A2AE2"/>
    <w:rsid w:val="009C5ECB"/>
    <w:rsid w:val="009F1F8C"/>
    <w:rsid w:val="009F28D9"/>
    <w:rsid w:val="00A03CC5"/>
    <w:rsid w:val="00A05D05"/>
    <w:rsid w:val="00A069F1"/>
    <w:rsid w:val="00A13EA7"/>
    <w:rsid w:val="00A2602D"/>
    <w:rsid w:val="00A36834"/>
    <w:rsid w:val="00A37714"/>
    <w:rsid w:val="00A37C40"/>
    <w:rsid w:val="00A42BD0"/>
    <w:rsid w:val="00A44106"/>
    <w:rsid w:val="00A740F6"/>
    <w:rsid w:val="00A810E7"/>
    <w:rsid w:val="00A830CE"/>
    <w:rsid w:val="00A91E66"/>
    <w:rsid w:val="00A93479"/>
    <w:rsid w:val="00A95DD4"/>
    <w:rsid w:val="00AA3EC1"/>
    <w:rsid w:val="00AB26E0"/>
    <w:rsid w:val="00AB5813"/>
    <w:rsid w:val="00AC02AA"/>
    <w:rsid w:val="00AD3BD9"/>
    <w:rsid w:val="00AD7C6B"/>
    <w:rsid w:val="00AE6F42"/>
    <w:rsid w:val="00AE7FB1"/>
    <w:rsid w:val="00B0088E"/>
    <w:rsid w:val="00B12B94"/>
    <w:rsid w:val="00B13B74"/>
    <w:rsid w:val="00B15297"/>
    <w:rsid w:val="00B16F4B"/>
    <w:rsid w:val="00B2395E"/>
    <w:rsid w:val="00B5375E"/>
    <w:rsid w:val="00B53DA8"/>
    <w:rsid w:val="00B86609"/>
    <w:rsid w:val="00B97095"/>
    <w:rsid w:val="00BB1571"/>
    <w:rsid w:val="00BB5488"/>
    <w:rsid w:val="00BD6523"/>
    <w:rsid w:val="00BD7987"/>
    <w:rsid w:val="00BE0517"/>
    <w:rsid w:val="00BE187E"/>
    <w:rsid w:val="00C0559D"/>
    <w:rsid w:val="00C23457"/>
    <w:rsid w:val="00C372C4"/>
    <w:rsid w:val="00C625E6"/>
    <w:rsid w:val="00C84651"/>
    <w:rsid w:val="00C93399"/>
    <w:rsid w:val="00CB135B"/>
    <w:rsid w:val="00CC079E"/>
    <w:rsid w:val="00CC5490"/>
    <w:rsid w:val="00CD1B0B"/>
    <w:rsid w:val="00CE1CBE"/>
    <w:rsid w:val="00CE4433"/>
    <w:rsid w:val="00CF010B"/>
    <w:rsid w:val="00CF0A73"/>
    <w:rsid w:val="00D01BDA"/>
    <w:rsid w:val="00D06923"/>
    <w:rsid w:val="00D10312"/>
    <w:rsid w:val="00D141E7"/>
    <w:rsid w:val="00D16F19"/>
    <w:rsid w:val="00D247F8"/>
    <w:rsid w:val="00D476EB"/>
    <w:rsid w:val="00D56424"/>
    <w:rsid w:val="00D84FC6"/>
    <w:rsid w:val="00D94BA1"/>
    <w:rsid w:val="00D97EFA"/>
    <w:rsid w:val="00DC406F"/>
    <w:rsid w:val="00DC5B5D"/>
    <w:rsid w:val="00DE5C90"/>
    <w:rsid w:val="00DE7090"/>
    <w:rsid w:val="00DF6BED"/>
    <w:rsid w:val="00E12522"/>
    <w:rsid w:val="00E14A81"/>
    <w:rsid w:val="00E1604B"/>
    <w:rsid w:val="00E3303F"/>
    <w:rsid w:val="00E44651"/>
    <w:rsid w:val="00E62D25"/>
    <w:rsid w:val="00E6303A"/>
    <w:rsid w:val="00E638C8"/>
    <w:rsid w:val="00E672F3"/>
    <w:rsid w:val="00E7459D"/>
    <w:rsid w:val="00E87950"/>
    <w:rsid w:val="00EE0758"/>
    <w:rsid w:val="00EE3CE5"/>
    <w:rsid w:val="00EF3D16"/>
    <w:rsid w:val="00EF6A1E"/>
    <w:rsid w:val="00F11298"/>
    <w:rsid w:val="00F162DF"/>
    <w:rsid w:val="00F4074D"/>
    <w:rsid w:val="00F64473"/>
    <w:rsid w:val="00F70004"/>
    <w:rsid w:val="00F92A03"/>
    <w:rsid w:val="00FA5C9B"/>
    <w:rsid w:val="00FC044B"/>
    <w:rsid w:val="00FC5847"/>
    <w:rsid w:val="00FD1B34"/>
    <w:rsid w:val="00FE08F9"/>
    <w:rsid w:val="00FF78B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7FB1"/>
  </w:style>
  <w:style w:type="paragraph" w:styleId="1">
    <w:name w:val="heading 1"/>
    <w:basedOn w:val="a"/>
    <w:next w:val="a"/>
    <w:link w:val="10"/>
    <w:uiPriority w:val="9"/>
    <w:qFormat/>
    <w:rsid w:val="007549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gc">
    <w:name w:val="_tgc"/>
    <w:basedOn w:val="a0"/>
    <w:rsid w:val="00BB5488"/>
  </w:style>
  <w:style w:type="paragraph" w:styleId="a3">
    <w:name w:val="List Paragraph"/>
    <w:basedOn w:val="a"/>
    <w:uiPriority w:val="34"/>
    <w:qFormat/>
    <w:rsid w:val="00BB5488"/>
    <w:pPr>
      <w:ind w:left="720"/>
      <w:contextualSpacing/>
    </w:pPr>
  </w:style>
  <w:style w:type="paragraph" w:styleId="a4">
    <w:name w:val="Balloon Text"/>
    <w:basedOn w:val="a"/>
    <w:link w:val="a5"/>
    <w:uiPriority w:val="99"/>
    <w:semiHidden/>
    <w:unhideWhenUsed/>
    <w:rsid w:val="0005045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50453"/>
    <w:rPr>
      <w:rFonts w:ascii="Tahoma" w:hAnsi="Tahoma" w:cs="Tahoma"/>
      <w:sz w:val="16"/>
      <w:szCs w:val="16"/>
    </w:rPr>
  </w:style>
  <w:style w:type="paragraph" w:styleId="a6">
    <w:name w:val="header"/>
    <w:basedOn w:val="a"/>
    <w:link w:val="a7"/>
    <w:uiPriority w:val="99"/>
    <w:unhideWhenUsed/>
    <w:rsid w:val="007146F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146F5"/>
  </w:style>
  <w:style w:type="paragraph" w:styleId="a8">
    <w:name w:val="footer"/>
    <w:basedOn w:val="a"/>
    <w:link w:val="a9"/>
    <w:uiPriority w:val="99"/>
    <w:unhideWhenUsed/>
    <w:rsid w:val="007146F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146F5"/>
  </w:style>
  <w:style w:type="character" w:styleId="aa">
    <w:name w:val="Placeholder Text"/>
    <w:basedOn w:val="a0"/>
    <w:uiPriority w:val="99"/>
    <w:semiHidden/>
    <w:rsid w:val="00FD1B34"/>
    <w:rPr>
      <w:color w:val="808080"/>
    </w:rPr>
  </w:style>
  <w:style w:type="paragraph" w:styleId="ab">
    <w:name w:val="Normal (Web)"/>
    <w:basedOn w:val="a"/>
    <w:uiPriority w:val="99"/>
    <w:unhideWhenUsed/>
    <w:rsid w:val="00D84FC6"/>
    <w:rPr>
      <w:rFonts w:ascii="Times New Roman" w:hAnsi="Times New Roman" w:cs="Times New Roman"/>
      <w:sz w:val="24"/>
      <w:szCs w:val="24"/>
    </w:rPr>
  </w:style>
  <w:style w:type="table" w:customStyle="1" w:styleId="TableNormal">
    <w:name w:val="Table Normal"/>
    <w:uiPriority w:val="2"/>
    <w:semiHidden/>
    <w:unhideWhenUsed/>
    <w:qFormat/>
    <w:rsid w:val="004C744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7549EE"/>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7549EE"/>
    <w:pPr>
      <w:outlineLvl w:val="9"/>
    </w:pPr>
    <w:rPr>
      <w:lang w:eastAsia="uk-UA"/>
    </w:rPr>
  </w:style>
  <w:style w:type="paragraph" w:styleId="2">
    <w:name w:val="toc 2"/>
    <w:basedOn w:val="a"/>
    <w:next w:val="a"/>
    <w:autoRedefine/>
    <w:uiPriority w:val="39"/>
    <w:unhideWhenUsed/>
    <w:rsid w:val="007549EE"/>
    <w:pPr>
      <w:spacing w:after="100"/>
      <w:ind w:left="220"/>
    </w:pPr>
  </w:style>
  <w:style w:type="character" w:styleId="ad">
    <w:name w:val="Hyperlink"/>
    <w:basedOn w:val="a0"/>
    <w:uiPriority w:val="99"/>
    <w:unhideWhenUsed/>
    <w:rsid w:val="007549E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549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gc">
    <w:name w:val="_tgc"/>
    <w:basedOn w:val="a0"/>
    <w:rsid w:val="00BB5488"/>
  </w:style>
  <w:style w:type="paragraph" w:styleId="a3">
    <w:name w:val="List Paragraph"/>
    <w:basedOn w:val="a"/>
    <w:uiPriority w:val="34"/>
    <w:qFormat/>
    <w:rsid w:val="00BB5488"/>
    <w:pPr>
      <w:ind w:left="720"/>
      <w:contextualSpacing/>
    </w:pPr>
  </w:style>
  <w:style w:type="paragraph" w:styleId="a4">
    <w:name w:val="Balloon Text"/>
    <w:basedOn w:val="a"/>
    <w:link w:val="a5"/>
    <w:uiPriority w:val="99"/>
    <w:semiHidden/>
    <w:unhideWhenUsed/>
    <w:rsid w:val="0005045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50453"/>
    <w:rPr>
      <w:rFonts w:ascii="Tahoma" w:hAnsi="Tahoma" w:cs="Tahoma"/>
      <w:sz w:val="16"/>
      <w:szCs w:val="16"/>
    </w:rPr>
  </w:style>
  <w:style w:type="paragraph" w:styleId="a6">
    <w:name w:val="header"/>
    <w:basedOn w:val="a"/>
    <w:link w:val="a7"/>
    <w:uiPriority w:val="99"/>
    <w:unhideWhenUsed/>
    <w:rsid w:val="007146F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146F5"/>
  </w:style>
  <w:style w:type="paragraph" w:styleId="a8">
    <w:name w:val="footer"/>
    <w:basedOn w:val="a"/>
    <w:link w:val="a9"/>
    <w:uiPriority w:val="99"/>
    <w:unhideWhenUsed/>
    <w:rsid w:val="007146F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146F5"/>
  </w:style>
  <w:style w:type="character" w:styleId="aa">
    <w:name w:val="Placeholder Text"/>
    <w:basedOn w:val="a0"/>
    <w:uiPriority w:val="99"/>
    <w:semiHidden/>
    <w:rsid w:val="00FD1B34"/>
    <w:rPr>
      <w:color w:val="808080"/>
    </w:rPr>
  </w:style>
  <w:style w:type="paragraph" w:styleId="ab">
    <w:name w:val="Normal (Web)"/>
    <w:basedOn w:val="a"/>
    <w:uiPriority w:val="99"/>
    <w:unhideWhenUsed/>
    <w:rsid w:val="00D84FC6"/>
    <w:rPr>
      <w:rFonts w:ascii="Times New Roman" w:hAnsi="Times New Roman" w:cs="Times New Roman"/>
      <w:sz w:val="24"/>
      <w:szCs w:val="24"/>
    </w:rPr>
  </w:style>
  <w:style w:type="table" w:customStyle="1" w:styleId="TableNormal">
    <w:name w:val="Table Normal"/>
    <w:uiPriority w:val="2"/>
    <w:semiHidden/>
    <w:unhideWhenUsed/>
    <w:qFormat/>
    <w:rsid w:val="004C744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7549EE"/>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7549EE"/>
    <w:pPr>
      <w:outlineLvl w:val="9"/>
    </w:pPr>
    <w:rPr>
      <w:lang w:eastAsia="uk-UA"/>
    </w:rPr>
  </w:style>
  <w:style w:type="paragraph" w:styleId="2">
    <w:name w:val="toc 2"/>
    <w:basedOn w:val="a"/>
    <w:next w:val="a"/>
    <w:autoRedefine/>
    <w:uiPriority w:val="39"/>
    <w:unhideWhenUsed/>
    <w:rsid w:val="007549EE"/>
    <w:pPr>
      <w:spacing w:after="100"/>
      <w:ind w:left="220"/>
    </w:pPr>
  </w:style>
  <w:style w:type="character" w:styleId="ad">
    <w:name w:val="Hyperlink"/>
    <w:basedOn w:val="a0"/>
    <w:uiPriority w:val="99"/>
    <w:unhideWhenUsed/>
    <w:rsid w:val="007549E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04679485">
      <w:bodyDiv w:val="1"/>
      <w:marLeft w:val="0"/>
      <w:marRight w:val="0"/>
      <w:marTop w:val="0"/>
      <w:marBottom w:val="0"/>
      <w:divBdr>
        <w:top w:val="none" w:sz="0" w:space="0" w:color="auto"/>
        <w:left w:val="none" w:sz="0" w:space="0" w:color="auto"/>
        <w:bottom w:val="none" w:sz="0" w:space="0" w:color="auto"/>
        <w:right w:val="none" w:sz="0" w:space="0" w:color="auto"/>
      </w:divBdr>
    </w:div>
    <w:div w:id="311955463">
      <w:bodyDiv w:val="1"/>
      <w:marLeft w:val="0"/>
      <w:marRight w:val="0"/>
      <w:marTop w:val="0"/>
      <w:marBottom w:val="0"/>
      <w:divBdr>
        <w:top w:val="none" w:sz="0" w:space="0" w:color="auto"/>
        <w:left w:val="none" w:sz="0" w:space="0" w:color="auto"/>
        <w:bottom w:val="none" w:sz="0" w:space="0" w:color="auto"/>
        <w:right w:val="none" w:sz="0" w:space="0" w:color="auto"/>
      </w:divBdr>
    </w:div>
    <w:div w:id="370149633">
      <w:bodyDiv w:val="1"/>
      <w:marLeft w:val="0"/>
      <w:marRight w:val="0"/>
      <w:marTop w:val="0"/>
      <w:marBottom w:val="0"/>
      <w:divBdr>
        <w:top w:val="none" w:sz="0" w:space="0" w:color="auto"/>
        <w:left w:val="none" w:sz="0" w:space="0" w:color="auto"/>
        <w:bottom w:val="none" w:sz="0" w:space="0" w:color="auto"/>
        <w:right w:val="none" w:sz="0" w:space="0" w:color="auto"/>
      </w:divBdr>
      <w:divsChild>
        <w:div w:id="1122698740">
          <w:marLeft w:val="0"/>
          <w:marRight w:val="0"/>
          <w:marTop w:val="0"/>
          <w:marBottom w:val="0"/>
          <w:divBdr>
            <w:top w:val="none" w:sz="0" w:space="0" w:color="auto"/>
            <w:left w:val="none" w:sz="0" w:space="0" w:color="auto"/>
            <w:bottom w:val="none" w:sz="0" w:space="0" w:color="auto"/>
            <w:right w:val="none" w:sz="0" w:space="0" w:color="auto"/>
          </w:divBdr>
        </w:div>
        <w:div w:id="2017614162">
          <w:marLeft w:val="0"/>
          <w:marRight w:val="0"/>
          <w:marTop w:val="0"/>
          <w:marBottom w:val="0"/>
          <w:divBdr>
            <w:top w:val="none" w:sz="0" w:space="0" w:color="auto"/>
            <w:left w:val="none" w:sz="0" w:space="0" w:color="auto"/>
            <w:bottom w:val="none" w:sz="0" w:space="0" w:color="auto"/>
            <w:right w:val="none" w:sz="0" w:space="0" w:color="auto"/>
          </w:divBdr>
        </w:div>
        <w:div w:id="1057239045">
          <w:marLeft w:val="0"/>
          <w:marRight w:val="0"/>
          <w:marTop w:val="0"/>
          <w:marBottom w:val="0"/>
          <w:divBdr>
            <w:top w:val="none" w:sz="0" w:space="0" w:color="auto"/>
            <w:left w:val="none" w:sz="0" w:space="0" w:color="auto"/>
            <w:bottom w:val="none" w:sz="0" w:space="0" w:color="auto"/>
            <w:right w:val="none" w:sz="0" w:space="0" w:color="auto"/>
          </w:divBdr>
        </w:div>
        <w:div w:id="976834640">
          <w:marLeft w:val="0"/>
          <w:marRight w:val="0"/>
          <w:marTop w:val="0"/>
          <w:marBottom w:val="0"/>
          <w:divBdr>
            <w:top w:val="none" w:sz="0" w:space="0" w:color="auto"/>
            <w:left w:val="none" w:sz="0" w:space="0" w:color="auto"/>
            <w:bottom w:val="none" w:sz="0" w:space="0" w:color="auto"/>
            <w:right w:val="none" w:sz="0" w:space="0" w:color="auto"/>
          </w:divBdr>
        </w:div>
        <w:div w:id="495461977">
          <w:marLeft w:val="0"/>
          <w:marRight w:val="0"/>
          <w:marTop w:val="0"/>
          <w:marBottom w:val="0"/>
          <w:divBdr>
            <w:top w:val="none" w:sz="0" w:space="0" w:color="auto"/>
            <w:left w:val="none" w:sz="0" w:space="0" w:color="auto"/>
            <w:bottom w:val="none" w:sz="0" w:space="0" w:color="auto"/>
            <w:right w:val="none" w:sz="0" w:space="0" w:color="auto"/>
          </w:divBdr>
        </w:div>
        <w:div w:id="647904183">
          <w:marLeft w:val="0"/>
          <w:marRight w:val="0"/>
          <w:marTop w:val="0"/>
          <w:marBottom w:val="0"/>
          <w:divBdr>
            <w:top w:val="none" w:sz="0" w:space="0" w:color="auto"/>
            <w:left w:val="none" w:sz="0" w:space="0" w:color="auto"/>
            <w:bottom w:val="none" w:sz="0" w:space="0" w:color="auto"/>
            <w:right w:val="none" w:sz="0" w:space="0" w:color="auto"/>
          </w:divBdr>
        </w:div>
        <w:div w:id="1986352442">
          <w:marLeft w:val="0"/>
          <w:marRight w:val="0"/>
          <w:marTop w:val="0"/>
          <w:marBottom w:val="0"/>
          <w:divBdr>
            <w:top w:val="none" w:sz="0" w:space="0" w:color="auto"/>
            <w:left w:val="none" w:sz="0" w:space="0" w:color="auto"/>
            <w:bottom w:val="none" w:sz="0" w:space="0" w:color="auto"/>
            <w:right w:val="none" w:sz="0" w:space="0" w:color="auto"/>
          </w:divBdr>
        </w:div>
        <w:div w:id="1037850699">
          <w:marLeft w:val="0"/>
          <w:marRight w:val="0"/>
          <w:marTop w:val="0"/>
          <w:marBottom w:val="0"/>
          <w:divBdr>
            <w:top w:val="none" w:sz="0" w:space="0" w:color="auto"/>
            <w:left w:val="none" w:sz="0" w:space="0" w:color="auto"/>
            <w:bottom w:val="none" w:sz="0" w:space="0" w:color="auto"/>
            <w:right w:val="none" w:sz="0" w:space="0" w:color="auto"/>
          </w:divBdr>
        </w:div>
        <w:div w:id="1314143167">
          <w:marLeft w:val="0"/>
          <w:marRight w:val="0"/>
          <w:marTop w:val="0"/>
          <w:marBottom w:val="0"/>
          <w:divBdr>
            <w:top w:val="none" w:sz="0" w:space="0" w:color="auto"/>
            <w:left w:val="none" w:sz="0" w:space="0" w:color="auto"/>
            <w:bottom w:val="none" w:sz="0" w:space="0" w:color="auto"/>
            <w:right w:val="none" w:sz="0" w:space="0" w:color="auto"/>
          </w:divBdr>
        </w:div>
        <w:div w:id="963463438">
          <w:marLeft w:val="0"/>
          <w:marRight w:val="0"/>
          <w:marTop w:val="0"/>
          <w:marBottom w:val="0"/>
          <w:divBdr>
            <w:top w:val="none" w:sz="0" w:space="0" w:color="auto"/>
            <w:left w:val="none" w:sz="0" w:space="0" w:color="auto"/>
            <w:bottom w:val="none" w:sz="0" w:space="0" w:color="auto"/>
            <w:right w:val="none" w:sz="0" w:space="0" w:color="auto"/>
          </w:divBdr>
        </w:div>
        <w:div w:id="1293900926">
          <w:marLeft w:val="0"/>
          <w:marRight w:val="0"/>
          <w:marTop w:val="0"/>
          <w:marBottom w:val="0"/>
          <w:divBdr>
            <w:top w:val="none" w:sz="0" w:space="0" w:color="auto"/>
            <w:left w:val="none" w:sz="0" w:space="0" w:color="auto"/>
            <w:bottom w:val="none" w:sz="0" w:space="0" w:color="auto"/>
            <w:right w:val="none" w:sz="0" w:space="0" w:color="auto"/>
          </w:divBdr>
        </w:div>
        <w:div w:id="2137022612">
          <w:marLeft w:val="0"/>
          <w:marRight w:val="0"/>
          <w:marTop w:val="0"/>
          <w:marBottom w:val="0"/>
          <w:divBdr>
            <w:top w:val="none" w:sz="0" w:space="0" w:color="auto"/>
            <w:left w:val="none" w:sz="0" w:space="0" w:color="auto"/>
            <w:bottom w:val="none" w:sz="0" w:space="0" w:color="auto"/>
            <w:right w:val="none" w:sz="0" w:space="0" w:color="auto"/>
          </w:divBdr>
        </w:div>
        <w:div w:id="735082796">
          <w:marLeft w:val="0"/>
          <w:marRight w:val="0"/>
          <w:marTop w:val="0"/>
          <w:marBottom w:val="0"/>
          <w:divBdr>
            <w:top w:val="none" w:sz="0" w:space="0" w:color="auto"/>
            <w:left w:val="none" w:sz="0" w:space="0" w:color="auto"/>
            <w:bottom w:val="none" w:sz="0" w:space="0" w:color="auto"/>
            <w:right w:val="none" w:sz="0" w:space="0" w:color="auto"/>
          </w:divBdr>
        </w:div>
        <w:div w:id="1247298920">
          <w:marLeft w:val="0"/>
          <w:marRight w:val="0"/>
          <w:marTop w:val="0"/>
          <w:marBottom w:val="0"/>
          <w:divBdr>
            <w:top w:val="none" w:sz="0" w:space="0" w:color="auto"/>
            <w:left w:val="none" w:sz="0" w:space="0" w:color="auto"/>
            <w:bottom w:val="none" w:sz="0" w:space="0" w:color="auto"/>
            <w:right w:val="none" w:sz="0" w:space="0" w:color="auto"/>
          </w:divBdr>
        </w:div>
        <w:div w:id="1007364409">
          <w:marLeft w:val="0"/>
          <w:marRight w:val="0"/>
          <w:marTop w:val="0"/>
          <w:marBottom w:val="0"/>
          <w:divBdr>
            <w:top w:val="none" w:sz="0" w:space="0" w:color="auto"/>
            <w:left w:val="none" w:sz="0" w:space="0" w:color="auto"/>
            <w:bottom w:val="none" w:sz="0" w:space="0" w:color="auto"/>
            <w:right w:val="none" w:sz="0" w:space="0" w:color="auto"/>
          </w:divBdr>
        </w:div>
        <w:div w:id="273948325">
          <w:marLeft w:val="0"/>
          <w:marRight w:val="0"/>
          <w:marTop w:val="0"/>
          <w:marBottom w:val="0"/>
          <w:divBdr>
            <w:top w:val="none" w:sz="0" w:space="0" w:color="auto"/>
            <w:left w:val="none" w:sz="0" w:space="0" w:color="auto"/>
            <w:bottom w:val="none" w:sz="0" w:space="0" w:color="auto"/>
            <w:right w:val="none" w:sz="0" w:space="0" w:color="auto"/>
          </w:divBdr>
        </w:div>
        <w:div w:id="771123703">
          <w:marLeft w:val="0"/>
          <w:marRight w:val="0"/>
          <w:marTop w:val="0"/>
          <w:marBottom w:val="0"/>
          <w:divBdr>
            <w:top w:val="none" w:sz="0" w:space="0" w:color="auto"/>
            <w:left w:val="none" w:sz="0" w:space="0" w:color="auto"/>
            <w:bottom w:val="none" w:sz="0" w:space="0" w:color="auto"/>
            <w:right w:val="none" w:sz="0" w:space="0" w:color="auto"/>
          </w:divBdr>
        </w:div>
        <w:div w:id="1654411774">
          <w:marLeft w:val="0"/>
          <w:marRight w:val="0"/>
          <w:marTop w:val="0"/>
          <w:marBottom w:val="0"/>
          <w:divBdr>
            <w:top w:val="none" w:sz="0" w:space="0" w:color="auto"/>
            <w:left w:val="none" w:sz="0" w:space="0" w:color="auto"/>
            <w:bottom w:val="none" w:sz="0" w:space="0" w:color="auto"/>
            <w:right w:val="none" w:sz="0" w:space="0" w:color="auto"/>
          </w:divBdr>
        </w:div>
        <w:div w:id="711344058">
          <w:marLeft w:val="0"/>
          <w:marRight w:val="0"/>
          <w:marTop w:val="0"/>
          <w:marBottom w:val="0"/>
          <w:divBdr>
            <w:top w:val="none" w:sz="0" w:space="0" w:color="auto"/>
            <w:left w:val="none" w:sz="0" w:space="0" w:color="auto"/>
            <w:bottom w:val="none" w:sz="0" w:space="0" w:color="auto"/>
            <w:right w:val="none" w:sz="0" w:space="0" w:color="auto"/>
          </w:divBdr>
        </w:div>
        <w:div w:id="1670255823">
          <w:marLeft w:val="0"/>
          <w:marRight w:val="0"/>
          <w:marTop w:val="0"/>
          <w:marBottom w:val="0"/>
          <w:divBdr>
            <w:top w:val="none" w:sz="0" w:space="0" w:color="auto"/>
            <w:left w:val="none" w:sz="0" w:space="0" w:color="auto"/>
            <w:bottom w:val="none" w:sz="0" w:space="0" w:color="auto"/>
            <w:right w:val="none" w:sz="0" w:space="0" w:color="auto"/>
          </w:divBdr>
        </w:div>
        <w:div w:id="1545946699">
          <w:marLeft w:val="0"/>
          <w:marRight w:val="0"/>
          <w:marTop w:val="0"/>
          <w:marBottom w:val="0"/>
          <w:divBdr>
            <w:top w:val="none" w:sz="0" w:space="0" w:color="auto"/>
            <w:left w:val="none" w:sz="0" w:space="0" w:color="auto"/>
            <w:bottom w:val="none" w:sz="0" w:space="0" w:color="auto"/>
            <w:right w:val="none" w:sz="0" w:space="0" w:color="auto"/>
          </w:divBdr>
        </w:div>
        <w:div w:id="1242108072">
          <w:marLeft w:val="0"/>
          <w:marRight w:val="0"/>
          <w:marTop w:val="0"/>
          <w:marBottom w:val="0"/>
          <w:divBdr>
            <w:top w:val="none" w:sz="0" w:space="0" w:color="auto"/>
            <w:left w:val="none" w:sz="0" w:space="0" w:color="auto"/>
            <w:bottom w:val="none" w:sz="0" w:space="0" w:color="auto"/>
            <w:right w:val="none" w:sz="0" w:space="0" w:color="auto"/>
          </w:divBdr>
        </w:div>
        <w:div w:id="2124028716">
          <w:marLeft w:val="0"/>
          <w:marRight w:val="0"/>
          <w:marTop w:val="0"/>
          <w:marBottom w:val="0"/>
          <w:divBdr>
            <w:top w:val="none" w:sz="0" w:space="0" w:color="auto"/>
            <w:left w:val="none" w:sz="0" w:space="0" w:color="auto"/>
            <w:bottom w:val="none" w:sz="0" w:space="0" w:color="auto"/>
            <w:right w:val="none" w:sz="0" w:space="0" w:color="auto"/>
          </w:divBdr>
        </w:div>
        <w:div w:id="1819763503">
          <w:marLeft w:val="0"/>
          <w:marRight w:val="0"/>
          <w:marTop w:val="0"/>
          <w:marBottom w:val="0"/>
          <w:divBdr>
            <w:top w:val="none" w:sz="0" w:space="0" w:color="auto"/>
            <w:left w:val="none" w:sz="0" w:space="0" w:color="auto"/>
            <w:bottom w:val="none" w:sz="0" w:space="0" w:color="auto"/>
            <w:right w:val="none" w:sz="0" w:space="0" w:color="auto"/>
          </w:divBdr>
        </w:div>
        <w:div w:id="867567894">
          <w:marLeft w:val="0"/>
          <w:marRight w:val="0"/>
          <w:marTop w:val="0"/>
          <w:marBottom w:val="0"/>
          <w:divBdr>
            <w:top w:val="none" w:sz="0" w:space="0" w:color="auto"/>
            <w:left w:val="none" w:sz="0" w:space="0" w:color="auto"/>
            <w:bottom w:val="none" w:sz="0" w:space="0" w:color="auto"/>
            <w:right w:val="none" w:sz="0" w:space="0" w:color="auto"/>
          </w:divBdr>
        </w:div>
      </w:divsChild>
    </w:div>
    <w:div w:id="373970963">
      <w:bodyDiv w:val="1"/>
      <w:marLeft w:val="0"/>
      <w:marRight w:val="0"/>
      <w:marTop w:val="0"/>
      <w:marBottom w:val="0"/>
      <w:divBdr>
        <w:top w:val="none" w:sz="0" w:space="0" w:color="auto"/>
        <w:left w:val="none" w:sz="0" w:space="0" w:color="auto"/>
        <w:bottom w:val="none" w:sz="0" w:space="0" w:color="auto"/>
        <w:right w:val="none" w:sz="0" w:space="0" w:color="auto"/>
      </w:divBdr>
      <w:divsChild>
        <w:div w:id="1343623873">
          <w:marLeft w:val="0"/>
          <w:marRight w:val="0"/>
          <w:marTop w:val="0"/>
          <w:marBottom w:val="0"/>
          <w:divBdr>
            <w:top w:val="none" w:sz="0" w:space="0" w:color="auto"/>
            <w:left w:val="none" w:sz="0" w:space="0" w:color="auto"/>
            <w:bottom w:val="none" w:sz="0" w:space="0" w:color="auto"/>
            <w:right w:val="none" w:sz="0" w:space="0" w:color="auto"/>
          </w:divBdr>
          <w:divsChild>
            <w:div w:id="338973987">
              <w:marLeft w:val="0"/>
              <w:marRight w:val="0"/>
              <w:marTop w:val="0"/>
              <w:marBottom w:val="0"/>
              <w:divBdr>
                <w:top w:val="none" w:sz="0" w:space="0" w:color="auto"/>
                <w:left w:val="none" w:sz="0" w:space="0" w:color="auto"/>
                <w:bottom w:val="none" w:sz="0" w:space="0" w:color="auto"/>
                <w:right w:val="none" w:sz="0" w:space="0" w:color="auto"/>
              </w:divBdr>
              <w:divsChild>
                <w:div w:id="291054908">
                  <w:marLeft w:val="0"/>
                  <w:marRight w:val="0"/>
                  <w:marTop w:val="0"/>
                  <w:marBottom w:val="0"/>
                  <w:divBdr>
                    <w:top w:val="none" w:sz="0" w:space="0" w:color="auto"/>
                    <w:left w:val="none" w:sz="0" w:space="0" w:color="auto"/>
                    <w:bottom w:val="none" w:sz="0" w:space="0" w:color="auto"/>
                    <w:right w:val="none" w:sz="0" w:space="0" w:color="auto"/>
                  </w:divBdr>
                  <w:divsChild>
                    <w:div w:id="695620651">
                      <w:marLeft w:val="0"/>
                      <w:marRight w:val="0"/>
                      <w:marTop w:val="0"/>
                      <w:marBottom w:val="0"/>
                      <w:divBdr>
                        <w:top w:val="none" w:sz="0" w:space="0" w:color="auto"/>
                        <w:left w:val="none" w:sz="0" w:space="0" w:color="auto"/>
                        <w:bottom w:val="none" w:sz="0" w:space="0" w:color="auto"/>
                        <w:right w:val="none" w:sz="0" w:space="0" w:color="auto"/>
                      </w:divBdr>
                      <w:divsChild>
                        <w:div w:id="493028440">
                          <w:marLeft w:val="0"/>
                          <w:marRight w:val="0"/>
                          <w:marTop w:val="0"/>
                          <w:marBottom w:val="0"/>
                          <w:divBdr>
                            <w:top w:val="none" w:sz="0" w:space="0" w:color="auto"/>
                            <w:left w:val="none" w:sz="0" w:space="0" w:color="auto"/>
                            <w:bottom w:val="none" w:sz="0" w:space="0" w:color="auto"/>
                            <w:right w:val="none" w:sz="0" w:space="0" w:color="auto"/>
                          </w:divBdr>
                          <w:divsChild>
                            <w:div w:id="1159922082">
                              <w:marLeft w:val="0"/>
                              <w:marRight w:val="0"/>
                              <w:marTop w:val="0"/>
                              <w:marBottom w:val="0"/>
                              <w:divBdr>
                                <w:top w:val="none" w:sz="0" w:space="0" w:color="auto"/>
                                <w:left w:val="none" w:sz="0" w:space="0" w:color="auto"/>
                                <w:bottom w:val="none" w:sz="0" w:space="0" w:color="auto"/>
                                <w:right w:val="none" w:sz="0" w:space="0" w:color="auto"/>
                              </w:divBdr>
                              <w:divsChild>
                                <w:div w:id="2120222485">
                                  <w:marLeft w:val="0"/>
                                  <w:marRight w:val="0"/>
                                  <w:marTop w:val="0"/>
                                  <w:marBottom w:val="0"/>
                                  <w:divBdr>
                                    <w:top w:val="none" w:sz="0" w:space="0" w:color="auto"/>
                                    <w:left w:val="none" w:sz="0" w:space="0" w:color="auto"/>
                                    <w:bottom w:val="none" w:sz="0" w:space="0" w:color="auto"/>
                                    <w:right w:val="none" w:sz="0" w:space="0" w:color="auto"/>
                                  </w:divBdr>
                                  <w:divsChild>
                                    <w:div w:id="239873931">
                                      <w:marLeft w:val="60"/>
                                      <w:marRight w:val="0"/>
                                      <w:marTop w:val="0"/>
                                      <w:marBottom w:val="0"/>
                                      <w:divBdr>
                                        <w:top w:val="none" w:sz="0" w:space="0" w:color="auto"/>
                                        <w:left w:val="none" w:sz="0" w:space="0" w:color="auto"/>
                                        <w:bottom w:val="none" w:sz="0" w:space="0" w:color="auto"/>
                                        <w:right w:val="none" w:sz="0" w:space="0" w:color="auto"/>
                                      </w:divBdr>
                                      <w:divsChild>
                                        <w:div w:id="847788313">
                                          <w:marLeft w:val="0"/>
                                          <w:marRight w:val="0"/>
                                          <w:marTop w:val="0"/>
                                          <w:marBottom w:val="0"/>
                                          <w:divBdr>
                                            <w:top w:val="none" w:sz="0" w:space="0" w:color="auto"/>
                                            <w:left w:val="none" w:sz="0" w:space="0" w:color="auto"/>
                                            <w:bottom w:val="none" w:sz="0" w:space="0" w:color="auto"/>
                                            <w:right w:val="none" w:sz="0" w:space="0" w:color="auto"/>
                                          </w:divBdr>
                                          <w:divsChild>
                                            <w:div w:id="314604847">
                                              <w:marLeft w:val="0"/>
                                              <w:marRight w:val="0"/>
                                              <w:marTop w:val="0"/>
                                              <w:marBottom w:val="120"/>
                                              <w:divBdr>
                                                <w:top w:val="single" w:sz="6" w:space="0" w:color="F5F5F5"/>
                                                <w:left w:val="single" w:sz="6" w:space="0" w:color="F5F5F5"/>
                                                <w:bottom w:val="single" w:sz="6" w:space="0" w:color="F5F5F5"/>
                                                <w:right w:val="single" w:sz="6" w:space="0" w:color="F5F5F5"/>
                                              </w:divBdr>
                                              <w:divsChild>
                                                <w:div w:id="877861249">
                                                  <w:marLeft w:val="0"/>
                                                  <w:marRight w:val="0"/>
                                                  <w:marTop w:val="0"/>
                                                  <w:marBottom w:val="0"/>
                                                  <w:divBdr>
                                                    <w:top w:val="none" w:sz="0" w:space="0" w:color="auto"/>
                                                    <w:left w:val="none" w:sz="0" w:space="0" w:color="auto"/>
                                                    <w:bottom w:val="none" w:sz="0" w:space="0" w:color="auto"/>
                                                    <w:right w:val="none" w:sz="0" w:space="0" w:color="auto"/>
                                                  </w:divBdr>
                                                  <w:divsChild>
                                                    <w:div w:id="1391879079">
                                                      <w:marLeft w:val="0"/>
                                                      <w:marRight w:val="0"/>
                                                      <w:marTop w:val="0"/>
                                                      <w:marBottom w:val="0"/>
                                                      <w:divBdr>
                                                        <w:top w:val="none" w:sz="0" w:space="0" w:color="auto"/>
                                                        <w:left w:val="none" w:sz="0" w:space="0" w:color="auto"/>
                                                        <w:bottom w:val="none" w:sz="0" w:space="0" w:color="auto"/>
                                                        <w:right w:val="none" w:sz="0" w:space="0" w:color="auto"/>
                                                      </w:divBdr>
                                                    </w:div>
                                                  </w:divsChild>
                                                </w:div>
                                                <w:div w:id="1782413321">
                                                  <w:marLeft w:val="0"/>
                                                  <w:marRight w:val="0"/>
                                                  <w:marTop w:val="0"/>
                                                  <w:marBottom w:val="0"/>
                                                  <w:divBdr>
                                                    <w:top w:val="none" w:sz="0" w:space="0" w:color="auto"/>
                                                    <w:left w:val="none" w:sz="0" w:space="0" w:color="auto"/>
                                                    <w:bottom w:val="none" w:sz="0" w:space="0" w:color="auto"/>
                                                    <w:right w:val="none" w:sz="0" w:space="0" w:color="auto"/>
                                                  </w:divBdr>
                                                  <w:divsChild>
                                                    <w:div w:id="173168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8017654">
      <w:bodyDiv w:val="1"/>
      <w:marLeft w:val="0"/>
      <w:marRight w:val="0"/>
      <w:marTop w:val="0"/>
      <w:marBottom w:val="0"/>
      <w:divBdr>
        <w:top w:val="none" w:sz="0" w:space="0" w:color="auto"/>
        <w:left w:val="none" w:sz="0" w:space="0" w:color="auto"/>
        <w:bottom w:val="none" w:sz="0" w:space="0" w:color="auto"/>
        <w:right w:val="none" w:sz="0" w:space="0" w:color="auto"/>
      </w:divBdr>
    </w:div>
    <w:div w:id="1771968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wmf"/><Relationship Id="rId26" Type="http://schemas.openxmlformats.org/officeDocument/2006/relationships/oleObject" Target="embeddings/oleObject4.bin"/><Relationship Id="rId39" Type="http://schemas.openxmlformats.org/officeDocument/2006/relationships/image" Target="media/image20.wmf"/><Relationship Id="rId21" Type="http://schemas.openxmlformats.org/officeDocument/2006/relationships/image" Target="media/image11.wmf"/><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image" Target="media/image24.wmf"/><Relationship Id="rId50" Type="http://schemas.openxmlformats.org/officeDocument/2006/relationships/oleObject" Target="embeddings/oleObject16.bin"/><Relationship Id="rId55" Type="http://schemas.openxmlformats.org/officeDocument/2006/relationships/image" Target="media/image29.png"/><Relationship Id="rId63" Type="http://schemas.openxmlformats.org/officeDocument/2006/relationships/image" Target="media/image37.png"/><Relationship Id="rId68" Type="http://schemas.openxmlformats.org/officeDocument/2006/relationships/image" Target="media/image42.png"/><Relationship Id="rId76" Type="http://schemas.openxmlformats.org/officeDocument/2006/relationships/image" Target="media/image50.png"/><Relationship Id="rId84" Type="http://schemas.openxmlformats.org/officeDocument/2006/relationships/hyperlink" Target="http://pt.journal.kh.ua/2011/3/1/113_yevseyeva_experiment.pdf" TargetMode="External"/><Relationship Id="rId89"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45.png"/><Relationship Id="rId2" Type="http://schemas.openxmlformats.org/officeDocument/2006/relationships/numbering" Target="numbering.xml"/><Relationship Id="rId16" Type="http://schemas.openxmlformats.org/officeDocument/2006/relationships/image" Target="media/image7.wmf"/><Relationship Id="rId29" Type="http://schemas.openxmlformats.org/officeDocument/2006/relationships/image" Target="media/image15.wmf"/><Relationship Id="rId11" Type="http://schemas.openxmlformats.org/officeDocument/2006/relationships/image" Target="media/image2.pn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9.wmf"/><Relationship Id="rId40" Type="http://schemas.openxmlformats.org/officeDocument/2006/relationships/oleObject" Target="embeddings/oleObject11.bin"/><Relationship Id="rId45" Type="http://schemas.openxmlformats.org/officeDocument/2006/relationships/image" Target="media/image23.wmf"/><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image" Target="media/image40.jpeg"/><Relationship Id="rId74" Type="http://schemas.openxmlformats.org/officeDocument/2006/relationships/image" Target="media/image48.png"/><Relationship Id="rId79" Type="http://schemas.openxmlformats.org/officeDocument/2006/relationships/image" Target="media/image53.png"/><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5.png"/><Relationship Id="rId82" Type="http://schemas.openxmlformats.org/officeDocument/2006/relationships/image" Target="media/image56.png"/><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wmf"/><Relationship Id="rId22" Type="http://schemas.openxmlformats.org/officeDocument/2006/relationships/oleObject" Target="embeddings/oleObject2.bin"/><Relationship Id="rId27" Type="http://schemas.openxmlformats.org/officeDocument/2006/relationships/image" Target="media/image14.wmf"/><Relationship Id="rId30" Type="http://schemas.openxmlformats.org/officeDocument/2006/relationships/oleObject" Target="embeddings/oleObject6.bin"/><Relationship Id="rId35" Type="http://schemas.openxmlformats.org/officeDocument/2006/relationships/image" Target="media/image18.wmf"/><Relationship Id="rId43" Type="http://schemas.openxmlformats.org/officeDocument/2006/relationships/image" Target="media/image22.wmf"/><Relationship Id="rId48" Type="http://schemas.openxmlformats.org/officeDocument/2006/relationships/oleObject" Target="embeddings/oleObject15.bin"/><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image" Target="media/image1.png"/><Relationship Id="rId51" Type="http://schemas.openxmlformats.org/officeDocument/2006/relationships/image" Target="media/image26.wmf"/><Relationship Id="rId72" Type="http://schemas.openxmlformats.org/officeDocument/2006/relationships/image" Target="media/image46.png"/><Relationship Id="rId80" Type="http://schemas.openxmlformats.org/officeDocument/2006/relationships/image" Target="media/image54.png"/><Relationship Id="rId85" Type="http://schemas.openxmlformats.org/officeDocument/2006/relationships/hyperlink" Target="http://pt.journal.kh.ua/2018/2/1/182_lebedenko_queue.pdf"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oleObject" Target="embeddings/oleObject10.bin"/><Relationship Id="rId46" Type="http://schemas.openxmlformats.org/officeDocument/2006/relationships/oleObject" Target="embeddings/oleObject14.bin"/><Relationship Id="rId59" Type="http://schemas.openxmlformats.org/officeDocument/2006/relationships/image" Target="media/image33.png"/><Relationship Id="rId67" Type="http://schemas.openxmlformats.org/officeDocument/2006/relationships/image" Target="media/image41.jpeg"/><Relationship Id="rId20" Type="http://schemas.openxmlformats.org/officeDocument/2006/relationships/oleObject" Target="embeddings/oleObject1.bin"/><Relationship Id="rId41" Type="http://schemas.openxmlformats.org/officeDocument/2006/relationships/image" Target="media/image21.wmf"/><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image" Target="media/image49.emf"/><Relationship Id="rId83" Type="http://schemas.openxmlformats.org/officeDocument/2006/relationships/image" Target="media/image57.pn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2.w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image" Target="media/image25.wmf"/><Relationship Id="rId57" Type="http://schemas.openxmlformats.org/officeDocument/2006/relationships/image" Target="media/image31.png"/><Relationship Id="rId10" Type="http://schemas.openxmlformats.org/officeDocument/2006/relationships/footer" Target="footer1.xml"/><Relationship Id="rId31" Type="http://schemas.openxmlformats.org/officeDocument/2006/relationships/image" Target="media/image16.wmf"/><Relationship Id="rId44" Type="http://schemas.openxmlformats.org/officeDocument/2006/relationships/oleObject" Target="embeddings/oleObject13.bin"/><Relationship Id="rId52" Type="http://schemas.openxmlformats.org/officeDocument/2006/relationships/oleObject" Target="embeddings/oleObject17.bin"/><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image" Target="media/image47.png"/><Relationship Id="rId78" Type="http://schemas.openxmlformats.org/officeDocument/2006/relationships/image" Target="media/image52.png"/><Relationship Id="rId81" Type="http://schemas.openxmlformats.org/officeDocument/2006/relationships/image" Target="media/image55.jpeg"/><Relationship Id="rId86"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E7320-62AD-4FB7-BBDD-9F1E24421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4323</TotalTime>
  <Pages>69</Pages>
  <Words>13237</Words>
  <Characters>75452</Characters>
  <Application>Microsoft Office Word</Application>
  <DocSecurity>0</DocSecurity>
  <Lines>628</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88512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Мокряк</dc:creator>
  <cp:lastModifiedBy>AsusTest</cp:lastModifiedBy>
  <cp:revision>60</cp:revision>
  <cp:lastPrinted>2019-12-10T14:47:00Z</cp:lastPrinted>
  <dcterms:created xsi:type="dcterms:W3CDTF">2018-12-17T14:27:00Z</dcterms:created>
  <dcterms:modified xsi:type="dcterms:W3CDTF">2020-01-08T11:51:00Z</dcterms:modified>
</cp:coreProperties>
</file>